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55c3" w14:textId="f405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1996 жылғы 30 шiлдедегi N 949 қаулысына
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8 қараша N 1180. Күші жойылды - ҚР Үкіметінің 2007.09.14. N 806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2007.09.14.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"Әдебиет, өнер және сәулет саласындағы Қазақстан Республикасының Мемлекеттiк сыйлығы туралы" Қазақстан Республикасы Yкiметiнiң 1996 жылғы 30 шiлдедегi N 949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1996 ж., N 32, 299-құжат)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Әдебиет, өнер және сәулет саласындағы Қазақстан Республикасының Мемлекеттiк сыйлығы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 мынадай мазмұндағы сөйлеммен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"Авторлар ұжымы құрамына кiретiндердi қоспағанда, авторлар қайтыс болғаннан кейiн Мемлекеттiк сыйлыққа ұсынылмайды.".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