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b3da" w14:textId="36ab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2018 жылғы 21 желтоқсандағы № 32-229 "Зеренді ауданының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19 қарашадағы № 46-308 шешімі. Ақмола облысының Әділет департаментінде 2019 жылғы 25 қарашада № 7505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ауданының 2019-2021 жылдарға арналған бюджеті туралы" 2018 жылғы 21 желтоқсандағы № 32-229 (Нормативтік құқықтық актілерді мемлекеттік тіркеу тізілімінде № 7029 тіркелген, 2019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2019-2021 жылдарға арналған бюджеті тиісінше 1, 2 және 3-қосымшаларына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8 419 036,8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2 137 610,0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15 672,0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177 755,6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6 087 999,2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8 509 583,9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31 591,8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87 106,0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55 514,2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- 16 150,0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16 150,0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- 105 988,9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105 988,9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8419036,8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6087999,2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6087999,2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6087999,2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8509583,9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466039,6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4637816,6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4625558,6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3769953,8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559977,7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барқаланың) тұрғын үй-коммуналдықшаруашылығы,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Жануарлармен адамдардың денсаулығына қауіп төндіретін, жануарларды иесінде қалдырумен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-105988,9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ауылдық округтерінің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Викторовка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Исаковка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атындағы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Приречен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Садовый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Сәкен Сейфуллин атындағы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