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537d7" w14:textId="a1537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саласындағы дайындаушы ұйымдарды аккредиттеу қағидаларын бекіту туралы" Қазақстан Республикасы Ауыл шаруашылығы министрінің 2015 жылғы 30 наурыздағы № 9-3/278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2020 жылғы 8 шiлдедегi № 215 бұйрығы. Қазақстан Республикасының Әділет министрлігінде 2020 жылғы 9 шiлдеде № 20944 болып тіркелді. Күші жойылды - Қазақстан Республикасы Ауыл шаруашылығы министрінің м.а. 2021 жылғы 15 наурыздағы № 77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м.а. 15.03.2021 </w:t>
      </w:r>
      <w:r>
        <w:rPr>
          <w:rFonts w:ascii="Times New Roman"/>
          <w:b w:val="false"/>
          <w:i w:val="false"/>
          <w:color w:val="ff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"Агроөнеркәсіптік кешен саласындағы дайындаушы ұйымдарды аккредиттеу қағидаларын бекіту туралы" Қазақстан Республикасы Ауыл шаруашылығы министрінің 2015 жылғы 30 наурыздағы № 9-3/278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11065 болып тіркелген, 2015 жылғы 12 маусымда "Әділет" ақпаратттық-құқықтық жүйесінде жарияланған) мынадай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Агроөнеркәсіптік кешен саласындағы дайындаушы ұйымдарды аккредиттеу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Қазақстан Республикасы Ауыл шаруашылығы министрлігінің Мал шаруашылығы өнімдерін өндіру және қайта өңдеу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Start w:name="z6"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10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w:t>
      </w:r>
    </w:p>
    <w:p>
      <w:pPr>
        <w:spacing w:after="0"/>
        <w:ind w:left="0"/>
        <w:jc w:val="both"/>
      </w:pPr>
      <w:r>
        <w:rPr>
          <w:rFonts w:ascii="Times New Roman"/>
          <w:b w:val="false"/>
          <w:i w:val="false"/>
          <w:color w:val="000000"/>
          <w:sz w:val="28"/>
        </w:rPr>
        <w:t>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2020 жылғы 8 шілдесі № 215</w:t>
            </w:r>
            <w:r>
              <w:br/>
            </w:r>
            <w:r>
              <w:rPr>
                <w:rFonts w:ascii="Times New Roman"/>
                <w:b w:val="false"/>
                <w:i w:val="false"/>
                <w:color w:val="000000"/>
                <w:sz w:val="20"/>
              </w:rPr>
              <w:t>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30 наурыздағы</w:t>
            </w:r>
            <w:r>
              <w:br/>
            </w:r>
            <w:r>
              <w:rPr>
                <w:rFonts w:ascii="Times New Roman"/>
                <w:b w:val="false"/>
                <w:i w:val="false"/>
                <w:color w:val="000000"/>
                <w:sz w:val="20"/>
              </w:rPr>
              <w:t>№ 9-3/278 бұйрығымен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Агроөнеркәсіптік кешен саласындағы дайындаушы ұйымдарды аккредиттеу қағидалары</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Осы Агроөнеркәсіптік кешен саласындағы дайындаушы ұйымдарды аккредиттеу қағидалары (бұдан әрі – Қағидалар) "Агроөнеркәсіптік кешенді және ауылдық аумақтарды дамытуды мемлекеттік реттеу туралы" 2005 жылғы 8 шілдедегі Қазақстан Республикасы Заңының (бұдан әрі – Заң) 6-бабы 1-тармағының </w:t>
      </w:r>
      <w:r>
        <w:rPr>
          <w:rFonts w:ascii="Times New Roman"/>
          <w:b w:val="false"/>
          <w:i w:val="false"/>
          <w:color w:val="000000"/>
          <w:sz w:val="28"/>
        </w:rPr>
        <w:t>41-1)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агроөнеркәсіптік кешен саласындағы дайындаушы ұйымдарды (бұдан әрі – дайындаушы ұйымдар) аккредиттеу тәртібін айқындайды.</w:t>
      </w:r>
    </w:p>
    <w:bookmarkEnd w:id="8"/>
    <w:bookmarkStart w:name="z12" w:id="9"/>
    <w:p>
      <w:pPr>
        <w:spacing w:after="0"/>
        <w:ind w:left="0"/>
        <w:jc w:val="both"/>
      </w:pPr>
      <w:r>
        <w:rPr>
          <w:rFonts w:ascii="Times New Roman"/>
          <w:b w:val="false"/>
          <w:i w:val="false"/>
          <w:color w:val="000000"/>
          <w:sz w:val="28"/>
        </w:rPr>
        <w:t xml:space="preserve">
      2. Осы Қағидаларда мынадай негізгі ұғымдар пайдаланылады: </w:t>
      </w:r>
    </w:p>
    <w:bookmarkEnd w:id="9"/>
    <w:p>
      <w:pPr>
        <w:spacing w:after="0"/>
        <w:ind w:left="0"/>
        <w:jc w:val="both"/>
      </w:pPr>
      <w:r>
        <w:rPr>
          <w:rFonts w:ascii="Times New Roman"/>
          <w:b w:val="false"/>
          <w:i w:val="false"/>
          <w:color w:val="000000"/>
          <w:sz w:val="28"/>
        </w:rPr>
        <w:t>
      1) агроөнеркәсіптік кешен саласындағы дайындаушы ұйым – ауыл шаруашылығы өнімін дайындауды, сақтауды, тасымалдауды және өткізуді жүзеге асыратын аккредиттелген заңды тұлға (бұдан әрі – көрсетілетін қызметті алушы);</w:t>
      </w:r>
    </w:p>
    <w:p>
      <w:pPr>
        <w:spacing w:after="0"/>
        <w:ind w:left="0"/>
        <w:jc w:val="both"/>
      </w:pPr>
      <w:r>
        <w:rPr>
          <w:rFonts w:ascii="Times New Roman"/>
          <w:b w:val="false"/>
          <w:i w:val="false"/>
          <w:color w:val="000000"/>
          <w:sz w:val="28"/>
        </w:rPr>
        <w:t xml:space="preserve">
      2) мемлекеттік көрсетілетін қызмет стандарты – мемлекеттік қызмет көрсетуге қойылатын,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негізгі талаптар тізбесі; </w:t>
      </w:r>
    </w:p>
    <w:p>
      <w:pPr>
        <w:spacing w:after="0"/>
        <w:ind w:left="0"/>
        <w:jc w:val="both"/>
      </w:pPr>
      <w:r>
        <w:rPr>
          <w:rFonts w:ascii="Times New Roman"/>
          <w:b w:val="false"/>
          <w:i w:val="false"/>
          <w:color w:val="000000"/>
          <w:sz w:val="28"/>
        </w:rPr>
        <w:t>
      3) жеке кабинет – "электрондық үкімет" веб-порталындағы пайдаланушының кабинеті;</w:t>
      </w:r>
    </w:p>
    <w:p>
      <w:pPr>
        <w:spacing w:after="0"/>
        <w:ind w:left="0"/>
        <w:jc w:val="both"/>
      </w:pPr>
      <w:r>
        <w:rPr>
          <w:rFonts w:ascii="Times New Roman"/>
          <w:b w:val="false"/>
          <w:i w:val="false"/>
          <w:color w:val="000000"/>
          <w:sz w:val="28"/>
        </w:rPr>
        <w:t>
      4) есепке алу нөмірі – өндіріс объектісінің қызмет түрі мен нөмірін қамтитын код;</w:t>
      </w:r>
    </w:p>
    <w:p>
      <w:pPr>
        <w:spacing w:after="0"/>
        <w:ind w:left="0"/>
        <w:jc w:val="both"/>
      </w:pPr>
      <w:r>
        <w:rPr>
          <w:rFonts w:ascii="Times New Roman"/>
          <w:b w:val="false"/>
          <w:i w:val="false"/>
          <w:color w:val="000000"/>
          <w:sz w:val="28"/>
        </w:rPr>
        <w:t>
      5)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символдар жиыны;</w:t>
      </w:r>
    </w:p>
    <w:p>
      <w:pPr>
        <w:spacing w:after="0"/>
        <w:ind w:left="0"/>
        <w:jc w:val="both"/>
      </w:pPr>
      <w:r>
        <w:rPr>
          <w:rFonts w:ascii="Times New Roman"/>
          <w:b w:val="false"/>
          <w:i w:val="false"/>
          <w:color w:val="000000"/>
          <w:sz w:val="28"/>
        </w:rPr>
        <w:t>
      6) "электрондық үкімет"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арналған техникалық шарттарды беру жөніндегі қызметтерге және квазимемлекеттік сектор субъектілерінің қызметтеріне қол жеткізудің бірыңғай терезесі болып табылатын ақпараттық жүйе;</w:t>
      </w:r>
    </w:p>
    <w:p>
      <w:pPr>
        <w:spacing w:after="0"/>
        <w:ind w:left="0"/>
        <w:jc w:val="both"/>
      </w:pPr>
      <w:r>
        <w:rPr>
          <w:rFonts w:ascii="Times New Roman"/>
          <w:b w:val="false"/>
          <w:i w:val="false"/>
          <w:color w:val="000000"/>
          <w:sz w:val="28"/>
        </w:rPr>
        <w:t>
      7) "электрондық үкiметтiң" ақпараттық-коммуникациялық инфрақұрылымының операторы (бұдан әрі – оператор) Қазақстан Республикасының Үкіметі айқындайтын, өзіне бекітіп берілген "электрондық үкiметтiң" ақпараттық-коммуникациялық инфрақұрылымының жұмыс істеуін қамтамасыз ету жүктелген заңды тұлға.</w:t>
      </w:r>
    </w:p>
    <w:bookmarkStart w:name="z13" w:id="10"/>
    <w:p>
      <w:pPr>
        <w:spacing w:after="0"/>
        <w:ind w:left="0"/>
        <w:jc w:val="both"/>
      </w:pPr>
      <w:r>
        <w:rPr>
          <w:rFonts w:ascii="Times New Roman"/>
          <w:b w:val="false"/>
          <w:i w:val="false"/>
          <w:color w:val="000000"/>
          <w:sz w:val="28"/>
        </w:rPr>
        <w:t xml:space="preserve">
      3. Көрсетілетін қызметті алушыларды аккредиттеу Заңның </w:t>
      </w:r>
      <w:r>
        <w:rPr>
          <w:rFonts w:ascii="Times New Roman"/>
          <w:b w:val="false"/>
          <w:i w:val="false"/>
          <w:color w:val="000000"/>
          <w:sz w:val="28"/>
        </w:rPr>
        <w:t>11-бабының</w:t>
      </w:r>
      <w:r>
        <w:rPr>
          <w:rFonts w:ascii="Times New Roman"/>
          <w:b w:val="false"/>
          <w:i w:val="false"/>
          <w:color w:val="000000"/>
          <w:sz w:val="28"/>
        </w:rPr>
        <w:t xml:space="preserve"> 5-тармағына сәйкес белгіленген ауыл шаруашылығы өнімдерінің тізбесі бойынша жүзеге асырылады.</w:t>
      </w:r>
    </w:p>
    <w:bookmarkEnd w:id="10"/>
    <w:bookmarkStart w:name="z14" w:id="11"/>
    <w:p>
      <w:pPr>
        <w:spacing w:after="0"/>
        <w:ind w:left="0"/>
        <w:jc w:val="left"/>
      </w:pPr>
      <w:r>
        <w:rPr>
          <w:rFonts w:ascii="Times New Roman"/>
          <w:b/>
          <w:i w:val="false"/>
          <w:color w:val="000000"/>
        </w:rPr>
        <w:t xml:space="preserve"> 2-тарау. Дайындаушы ұйымдарды аккредиттеу тәртібі</w:t>
      </w:r>
    </w:p>
    <w:bookmarkEnd w:id="11"/>
    <w:bookmarkStart w:name="z15" w:id="12"/>
    <w:p>
      <w:pPr>
        <w:spacing w:after="0"/>
        <w:ind w:left="0"/>
        <w:jc w:val="both"/>
      </w:pPr>
      <w:r>
        <w:rPr>
          <w:rFonts w:ascii="Times New Roman"/>
          <w:b w:val="false"/>
          <w:i w:val="false"/>
          <w:color w:val="000000"/>
          <w:sz w:val="28"/>
        </w:rPr>
        <w:t>
      4. "Агроөнеркәсіптік кешен саласындағы дайындаушы ұйымдарды аккредиттеу" мемлекеттік қызметін (бұдан әрі – мемлекеттік көрсетілетін қызмет) облыстардың, Нұр-Сұлтан, Алматы және Шымкент қалаларының жергілікті атқарушы органдары (бұдан әрі – көрсетілетін қызметті беруші) көрсетеді.</w:t>
      </w:r>
    </w:p>
    <w:bookmarkEnd w:id="12"/>
    <w:bookmarkStart w:name="z16" w:id="13"/>
    <w:p>
      <w:pPr>
        <w:spacing w:after="0"/>
        <w:ind w:left="0"/>
        <w:jc w:val="both"/>
      </w:pPr>
      <w:r>
        <w:rPr>
          <w:rFonts w:ascii="Times New Roman"/>
          <w:b w:val="false"/>
          <w:i w:val="false"/>
          <w:color w:val="000000"/>
          <w:sz w:val="28"/>
        </w:rPr>
        <w:t xml:space="preserve">
      5. Мемлекеттік көрсетілетін қызметті алу үшін көрсетілетін қызметті алушы көрсетілетін қызметті берушіге "электрондық үкімет" веб-порталы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аккредиттеуге арналған өтінім жолдайды.</w:t>
      </w:r>
    </w:p>
    <w:bookmarkEnd w:id="13"/>
    <w:p>
      <w:pPr>
        <w:spacing w:after="0"/>
        <w:ind w:left="0"/>
        <w:jc w:val="both"/>
      </w:pPr>
      <w:r>
        <w:rPr>
          <w:rFonts w:ascii="Times New Roman"/>
          <w:b w:val="false"/>
          <w:i w:val="false"/>
          <w:color w:val="000000"/>
          <w:sz w:val="28"/>
        </w:rPr>
        <w:t xml:space="preserve">
      Аккредиттеуге арналған өтінімнің қабылданғанын көрсетілетін қызметті алушының "жеке кабинетінде" мемлекеттік қызмет көрсетуге арналған өтінімнің қабылданғаны туралы тиісті мәртебе растайды. </w:t>
      </w:r>
    </w:p>
    <w:p>
      <w:pPr>
        <w:spacing w:after="0"/>
        <w:ind w:left="0"/>
        <w:jc w:val="both"/>
      </w:pPr>
      <w:r>
        <w:rPr>
          <w:rFonts w:ascii="Times New Roman"/>
          <w:b w:val="false"/>
          <w:i w:val="false"/>
          <w:color w:val="000000"/>
          <w:sz w:val="28"/>
        </w:rPr>
        <w:t>
      Заңды тұлғаны мемлекеттік тіркеу (қайта тіркеу) туралы мәліметтерді көрсетілетін қызметті беруші тиісті мемлекеттік ақпараттық жүйелерден "электрондық үкімет" шлюзі арқылы алады.</w:t>
      </w:r>
    </w:p>
    <w:bookmarkStart w:name="z17" w:id="14"/>
    <w:p>
      <w:pPr>
        <w:spacing w:after="0"/>
        <w:ind w:left="0"/>
        <w:jc w:val="both"/>
      </w:pPr>
      <w:r>
        <w:rPr>
          <w:rFonts w:ascii="Times New Roman"/>
          <w:b w:val="false"/>
          <w:i w:val="false"/>
          <w:color w:val="000000"/>
          <w:sz w:val="28"/>
        </w:rPr>
        <w:t xml:space="preserve">
      6.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"Агроөнеркәсіптік кешен саласындағы дайындаушы ұйымдарды аккредиттеу" мемлекеттік көрсетілетін қызмет стандартында баяндалған.</w:t>
      </w:r>
    </w:p>
    <w:bookmarkEnd w:id="14"/>
    <w:bookmarkStart w:name="z18" w:id="15"/>
    <w:p>
      <w:pPr>
        <w:spacing w:after="0"/>
        <w:ind w:left="0"/>
        <w:jc w:val="both"/>
      </w:pPr>
      <w:r>
        <w:rPr>
          <w:rFonts w:ascii="Times New Roman"/>
          <w:b w:val="false"/>
          <w:i w:val="false"/>
          <w:color w:val="000000"/>
          <w:sz w:val="28"/>
        </w:rPr>
        <w:t>
      7. Мемлекеттік қызмет көрсету мерзімі "электрондық үкімет" веб-порталына жүгінген сәттен бастап 30 (отыз) минутты құрайды.</w:t>
      </w:r>
    </w:p>
    <w:bookmarkEnd w:id="15"/>
    <w:bookmarkStart w:name="z19" w:id="16"/>
    <w:p>
      <w:pPr>
        <w:spacing w:after="0"/>
        <w:ind w:left="0"/>
        <w:jc w:val="both"/>
      </w:pPr>
      <w:r>
        <w:rPr>
          <w:rFonts w:ascii="Times New Roman"/>
          <w:b w:val="false"/>
          <w:i w:val="false"/>
          <w:color w:val="000000"/>
          <w:sz w:val="28"/>
        </w:rPr>
        <w:t>
      8. Аккредиттеуге арналған өтінім "электрондық үкімет" веб-порталында көрсетілетін қызметті алушының ЭЦҚ пайдалана отырып қол қоюы арқылы тіркеледі және көрсетілетін қызметті берушінің уәкілетті адамының "жеке кабинетінде" қолжетімді болады. Көрсетілетін қызметті берушінің электрондық мекенжайына аккредиттеуге арналған өтінімнің қарауға келіп түскені туралы электрондық хабарлама жіберіледі.</w:t>
      </w:r>
    </w:p>
    <w:bookmarkEnd w:id="16"/>
    <w:p>
      <w:pPr>
        <w:spacing w:after="0"/>
        <w:ind w:left="0"/>
        <w:jc w:val="both"/>
      </w:pPr>
      <w:r>
        <w:rPr>
          <w:rFonts w:ascii="Times New Roman"/>
          <w:b w:val="false"/>
          <w:i w:val="false"/>
          <w:color w:val="000000"/>
          <w:sz w:val="28"/>
        </w:rPr>
        <w:t xml:space="preserve">
      Көрсетілетін қызметті беруші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агроөнеркәсіптік кешен саласындағы дайындаушы ұйымдардың тізбесіне енгізу туралы тиісті хабарламаға ЭЦҚ пайдалана отырып қол қою арқылы аккредиттеуге арналған өтінімнің қабылданғанын растайды. </w:t>
      </w:r>
    </w:p>
    <w:p>
      <w:pPr>
        <w:spacing w:after="0"/>
        <w:ind w:left="0"/>
        <w:jc w:val="both"/>
      </w:pPr>
      <w:r>
        <w:rPr>
          <w:rFonts w:ascii="Times New Roman"/>
          <w:b w:val="false"/>
          <w:i w:val="false"/>
          <w:color w:val="000000"/>
          <w:sz w:val="28"/>
        </w:rPr>
        <w:t>
      Мемлекеттік қызмет көрсету нәтижесі көрсетілетін қызметті алушының "жеке кабинетіне" көрсетілетін қызметті берушінің уәкілетті адамның ЭЦҚ-сы мен куәландырылған электрондық құжат нысанында жіберіледі.</w:t>
      </w:r>
    </w:p>
    <w:p>
      <w:pPr>
        <w:spacing w:after="0"/>
        <w:ind w:left="0"/>
        <w:jc w:val="both"/>
      </w:pPr>
      <w:r>
        <w:rPr>
          <w:rFonts w:ascii="Times New Roman"/>
          <w:b w:val="false"/>
          <w:i w:val="false"/>
          <w:color w:val="000000"/>
          <w:sz w:val="28"/>
        </w:rPr>
        <w:t xml:space="preserve">
      Агроөнеркәсіптік кешен саласындағы дайындаушы ұйымдардың тізбесі "Агроөнеркәсіптік кешен саласындағы дайындаушы ұйымдар тізбесін облыстардың, республикалық маңызы бар қалалардың, астананың жергілікті атқарушы органдарының (әкімдіктердің) интернет-ресурсына орналастырудың қағидаларын бекіту туралы" Қазақстан Республикасы Ауыл шаруашылығы министрінің 2015 жылғы 31 наурыздағы № 17-01/207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10924 болып тіркелген) сәйкес облыстың, республикалық маңызы бар қаланың, астананың тиісті жергілікті атқарушы органының интернет-ресурсына орналастырылады. </w:t>
      </w:r>
    </w:p>
    <w:bookmarkStart w:name="z20" w:id="17"/>
    <w:p>
      <w:pPr>
        <w:spacing w:after="0"/>
        <w:ind w:left="0"/>
        <w:jc w:val="both"/>
      </w:pPr>
      <w:r>
        <w:rPr>
          <w:rFonts w:ascii="Times New Roman"/>
          <w:b w:val="false"/>
          <w:i w:val="false"/>
          <w:color w:val="000000"/>
          <w:sz w:val="28"/>
        </w:rPr>
        <w:t>
      9. Агроөнеркәсіптік кешен саласындағы дайындаушы ұйымдарды аккредиттеу кезінде мемлекеттік қызмет көрсетуден бас тартуға мыналар негіз болып табылады:</w:t>
      </w:r>
    </w:p>
    <w:bookmarkEnd w:id="17"/>
    <w:p>
      <w:pPr>
        <w:spacing w:after="0"/>
        <w:ind w:left="0"/>
        <w:jc w:val="both"/>
      </w:pPr>
      <w:r>
        <w:rPr>
          <w:rFonts w:ascii="Times New Roman"/>
          <w:b w:val="false"/>
          <w:i w:val="false"/>
          <w:color w:val="000000"/>
          <w:sz w:val="28"/>
        </w:rPr>
        <w:t>
      1) мемлекеттік қызметті алу үшін көрсетілетін қызметті алушы ұсынған құжаттардың және (немесе) оларда қамтылған деректердің (мәліметтердің) дұрыс еместігі;</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осы Қағидаларда белгіленген талаптарға сәйкес келмеуі.</w:t>
      </w:r>
    </w:p>
    <w:bookmarkStart w:name="z21" w:id="18"/>
    <w:p>
      <w:pPr>
        <w:spacing w:after="0"/>
        <w:ind w:left="0"/>
        <w:jc w:val="both"/>
      </w:pPr>
      <w:r>
        <w:rPr>
          <w:rFonts w:ascii="Times New Roman"/>
          <w:b w:val="false"/>
          <w:i w:val="false"/>
          <w:color w:val="000000"/>
          <w:sz w:val="28"/>
        </w:rPr>
        <w:t xml:space="preserve">
      10. Мал шаруашылығы өнімі саласындағы көрсетілетін қызметті алушыны аккредиттеу үшін Қазақстан Республикасы Ауыл шаруашылығы министрінің 2015 жылғы 23 қаңтардағы № 7-1/37 бұйрығымен (Нормативтік құқықтық актілерді мемлекеттік тіркеу тізілімінде № 10466 болып тіркелген) бекітілген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w:t>
      </w:r>
      <w:r>
        <w:rPr>
          <w:rFonts w:ascii="Times New Roman"/>
          <w:b w:val="false"/>
          <w:i w:val="false"/>
          <w:color w:val="000000"/>
          <w:sz w:val="28"/>
        </w:rPr>
        <w:t>қағидаларына</w:t>
      </w:r>
      <w:r>
        <w:rPr>
          <w:rFonts w:ascii="Times New Roman"/>
          <w:b w:val="false"/>
          <w:i w:val="false"/>
          <w:color w:val="000000"/>
          <w:sz w:val="28"/>
        </w:rPr>
        <w:t xml:space="preserve"> сәйкес берілген есепке алу нөмірінің болуы қажет.</w:t>
      </w:r>
    </w:p>
    <w:bookmarkEnd w:id="18"/>
    <w:bookmarkStart w:name="z22" w:id="19"/>
    <w:p>
      <w:pPr>
        <w:spacing w:after="0"/>
        <w:ind w:left="0"/>
        <w:jc w:val="both"/>
      </w:pPr>
      <w:r>
        <w:rPr>
          <w:rFonts w:ascii="Times New Roman"/>
          <w:b w:val="false"/>
          <w:i w:val="false"/>
          <w:color w:val="000000"/>
          <w:sz w:val="28"/>
        </w:rPr>
        <w:t>
      11. Агроөнеркәсіптік кешен саласындағы дайындаушы ұйымдардың тізбесіне енгізу туралы қажетті мәліметтерді қамтитын ақпараттық жүйе техникалық істен шыққан жағдайда, көрсетілетін қызметті беруші операторды дереу хабардар етеді.</w:t>
      </w:r>
    </w:p>
    <w:bookmarkEnd w:id="19"/>
    <w:p>
      <w:pPr>
        <w:spacing w:after="0"/>
        <w:ind w:left="0"/>
        <w:jc w:val="both"/>
      </w:pPr>
      <w:r>
        <w:rPr>
          <w:rFonts w:ascii="Times New Roman"/>
          <w:b w:val="false"/>
          <w:i w:val="false"/>
          <w:color w:val="000000"/>
          <w:sz w:val="28"/>
        </w:rPr>
        <w:t>
      Бұл жағдайда оператор техникалық проблема туралы еркін нысанда хаттама жасайды және оған көрсетілетін қызметті беруші қол қояды.</w:t>
      </w:r>
    </w:p>
    <w:bookmarkStart w:name="z23" w:id="20"/>
    <w:p>
      <w:pPr>
        <w:spacing w:after="0"/>
        <w:ind w:left="0"/>
        <w:jc w:val="both"/>
      </w:pPr>
      <w:r>
        <w:rPr>
          <w:rFonts w:ascii="Times New Roman"/>
          <w:b w:val="false"/>
          <w:i w:val="false"/>
          <w:color w:val="000000"/>
          <w:sz w:val="28"/>
        </w:rPr>
        <w:t>
      12.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20"/>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 көрсету кезінде мемлекеттік қызмет көрсету сатысы туралы деректер мемлекеттік қызметтерді көрсету мониторингінің ақпараттық жүйесіне автоматты режимде келіп түседі.</w:t>
      </w:r>
    </w:p>
    <w:bookmarkStart w:name="z24" w:id="21"/>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 көрсету мәселесі бойынша шешімдеріне, әрекеттеріне (әрекетсіздігіне) шағымдану тәртібі</w:t>
      </w:r>
    </w:p>
    <w:bookmarkEnd w:id="21"/>
    <w:bookmarkStart w:name="z25" w:id="22"/>
    <w:p>
      <w:pPr>
        <w:spacing w:after="0"/>
        <w:ind w:left="0"/>
        <w:jc w:val="both"/>
      </w:pPr>
      <w:r>
        <w:rPr>
          <w:rFonts w:ascii="Times New Roman"/>
          <w:b w:val="false"/>
          <w:i w:val="false"/>
          <w:color w:val="000000"/>
          <w:sz w:val="28"/>
        </w:rPr>
        <w:t>
      13. Көрсетілетін қызметті берушінің мемлекеттік қызметтер көрсету мәселелері бойынша шешіміне, әрекеттеріне (әрекетсіздігіне) шағым Қазақстан Республикасының заңнамасына сәйкес көрсетілетін қызметті берушінің басшысы атына, агроөнеркәсіптік кешенді дамыту саласындағы уәкілетті органға (бұдан әрі – уәкілетті орган), мемлекеттік қызметтер көрсету сапасын бағалау және бақылау жөніндегі уәкілетті органға беріледі.</w:t>
      </w:r>
    </w:p>
    <w:bookmarkEnd w:id="22"/>
    <w:bookmarkStart w:name="z26" w:id="23"/>
    <w:p>
      <w:pPr>
        <w:spacing w:after="0"/>
        <w:ind w:left="0"/>
        <w:jc w:val="both"/>
      </w:pPr>
      <w:r>
        <w:rPr>
          <w:rFonts w:ascii="Times New Roman"/>
          <w:b w:val="false"/>
          <w:i w:val="false"/>
          <w:color w:val="000000"/>
          <w:sz w:val="28"/>
        </w:rPr>
        <w:t xml:space="preserve">
      14. Көрсетілетін қызметті алушының шағымын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23"/>
    <w:p>
      <w:pPr>
        <w:spacing w:after="0"/>
        <w:ind w:left="0"/>
        <w:jc w:val="both"/>
      </w:pPr>
      <w:r>
        <w:rPr>
          <w:rFonts w:ascii="Times New Roman"/>
          <w:b w:val="false"/>
          <w:i w:val="false"/>
          <w:color w:val="000000"/>
          <w:sz w:val="28"/>
        </w:rPr>
        <w:t>
      көрсетілетін қызметті беруші, уәкілетті орган –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15 (он бес) жұмыс күні ішінде қарауы тиіс.</w:t>
      </w:r>
    </w:p>
    <w:bookmarkStart w:name="z27" w:id="24"/>
    <w:p>
      <w:pPr>
        <w:spacing w:after="0"/>
        <w:ind w:left="0"/>
        <w:jc w:val="both"/>
      </w:pPr>
      <w:r>
        <w:rPr>
          <w:rFonts w:ascii="Times New Roman"/>
          <w:b w:val="false"/>
          <w:i w:val="false"/>
          <w:color w:val="000000"/>
          <w:sz w:val="28"/>
        </w:rPr>
        <w:t>
      15.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w:t>
      </w:r>
    </w:p>
    <w:bookmarkEnd w:id="24"/>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xml:space="preserve">
      2) қосымша ақпарат алу қажет болған жағдайда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сәттен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bookmarkStart w:name="z28" w:id="25"/>
    <w:p>
      <w:pPr>
        <w:spacing w:after="0"/>
        <w:ind w:left="0"/>
        <w:jc w:val="both"/>
      </w:pPr>
      <w:r>
        <w:rPr>
          <w:rFonts w:ascii="Times New Roman"/>
          <w:b w:val="false"/>
          <w:i w:val="false"/>
          <w:color w:val="000000"/>
          <w:sz w:val="28"/>
        </w:rPr>
        <w:t>
      16.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саласындағы дайындаушы</w:t>
            </w:r>
            <w:r>
              <w:br/>
            </w:r>
            <w:r>
              <w:rPr>
                <w:rFonts w:ascii="Times New Roman"/>
                <w:b w:val="false"/>
                <w:i w:val="false"/>
                <w:color w:val="000000"/>
                <w:sz w:val="20"/>
              </w:rPr>
              <w:t>ұйымдарды аккредиттеу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 w:id="26"/>
    <w:p>
      <w:pPr>
        <w:spacing w:after="0"/>
        <w:ind w:left="0"/>
        <w:jc w:val="left"/>
      </w:pPr>
      <w:r>
        <w:rPr>
          <w:rFonts w:ascii="Times New Roman"/>
          <w:b/>
          <w:i w:val="false"/>
          <w:color w:val="000000"/>
        </w:rPr>
        <w:t xml:space="preserve"> Аккредиттеуге арналған өтінім</w:t>
      </w:r>
    </w:p>
    <w:bookmarkEnd w:id="26"/>
    <w:p>
      <w:pPr>
        <w:spacing w:after="0"/>
        <w:ind w:left="0"/>
        <w:jc w:val="both"/>
      </w:pPr>
      <w:r>
        <w:rPr>
          <w:rFonts w:ascii="Times New Roman"/>
          <w:b w:val="false"/>
          <w:i w:val="false"/>
          <w:color w:val="000000"/>
          <w:sz w:val="28"/>
        </w:rPr>
        <w:t>
      Агроөнеркәсіптік кешен саласындағы дайындаушы ұйым</w:t>
      </w:r>
    </w:p>
    <w:p>
      <w:pPr>
        <w:spacing w:after="0"/>
        <w:ind w:left="0"/>
        <w:jc w:val="both"/>
      </w:pPr>
      <w:r>
        <w:rPr>
          <w:rFonts w:ascii="Times New Roman"/>
          <w:b w:val="false"/>
          <w:i w:val="false"/>
          <w:color w:val="000000"/>
          <w:sz w:val="28"/>
        </w:rPr>
        <w:t>
      ___________________________________ аккредиттеу жүргізуді сұраймын.</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1. Өтінім беруші туралы мәліметтер:</w:t>
      </w:r>
    </w:p>
    <w:p>
      <w:pPr>
        <w:spacing w:after="0"/>
        <w:ind w:left="0"/>
        <w:jc w:val="both"/>
      </w:pPr>
      <w:r>
        <w:rPr>
          <w:rFonts w:ascii="Times New Roman"/>
          <w:b w:val="false"/>
          <w:i w:val="false"/>
          <w:color w:val="000000"/>
          <w:sz w:val="28"/>
        </w:rPr>
        <w:t>
      бизнес-сәйкестендіру нөмірі _______________________________________</w:t>
      </w:r>
    </w:p>
    <w:p>
      <w:pPr>
        <w:spacing w:after="0"/>
        <w:ind w:left="0"/>
        <w:jc w:val="both"/>
      </w:pPr>
      <w:r>
        <w:rPr>
          <w:rFonts w:ascii="Times New Roman"/>
          <w:b w:val="false"/>
          <w:i w:val="false"/>
          <w:color w:val="000000"/>
          <w:sz w:val="28"/>
        </w:rPr>
        <w:t>
      есепке алу нөмірі*________________________________________________</w:t>
      </w:r>
    </w:p>
    <w:p>
      <w:pPr>
        <w:spacing w:after="0"/>
        <w:ind w:left="0"/>
        <w:jc w:val="both"/>
      </w:pPr>
      <w:r>
        <w:rPr>
          <w:rFonts w:ascii="Times New Roman"/>
          <w:b w:val="false"/>
          <w:i w:val="false"/>
          <w:color w:val="000000"/>
          <w:sz w:val="28"/>
        </w:rPr>
        <w:t>
      басшының тегі, аты, әкесінің аты ( бар болса), жеке сәйкестендіру нөмірі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w:t>
      </w:r>
    </w:p>
    <w:p>
      <w:pPr>
        <w:spacing w:after="0"/>
        <w:ind w:left="0"/>
        <w:jc w:val="both"/>
      </w:pPr>
      <w:r>
        <w:rPr>
          <w:rFonts w:ascii="Times New Roman"/>
          <w:b w:val="false"/>
          <w:i w:val="false"/>
          <w:color w:val="000000"/>
          <w:sz w:val="28"/>
        </w:rPr>
        <w:t>
      телефон нөмірі (факс):____________________________________________.</w:t>
      </w:r>
    </w:p>
    <w:p>
      <w:pPr>
        <w:spacing w:after="0"/>
        <w:ind w:left="0"/>
        <w:jc w:val="both"/>
      </w:pPr>
      <w:r>
        <w:rPr>
          <w:rFonts w:ascii="Times New Roman"/>
          <w:b w:val="false"/>
          <w:i w:val="false"/>
          <w:color w:val="000000"/>
          <w:sz w:val="28"/>
        </w:rPr>
        <w:t xml:space="preserve">
      2. "Агроөнеркәсіптік кешенді және ауылдық аумақтарды дамытуды мемлекеттік реттеу туралы" 2005 жылғы 8 шілдедегі Қазақстан Республикасы Заңының (бұдан әрі – Заң) </w:t>
      </w:r>
      <w:r>
        <w:rPr>
          <w:rFonts w:ascii="Times New Roman"/>
          <w:b w:val="false"/>
          <w:i w:val="false"/>
          <w:color w:val="000000"/>
          <w:sz w:val="28"/>
        </w:rPr>
        <w:t>11-бабының</w:t>
      </w:r>
      <w:r>
        <w:rPr>
          <w:rFonts w:ascii="Times New Roman"/>
          <w:b w:val="false"/>
          <w:i w:val="false"/>
          <w:color w:val="000000"/>
          <w:sz w:val="28"/>
        </w:rPr>
        <w:t xml:space="preserve"> 5-тармағына сәйкес дайындаушы ұйым өткізетін немесе өткізуді жоспарлап отырған ауыл шаруашылығы өнімі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9"/>
        <w:gridCol w:w="6901"/>
      </w:tblGrid>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өнімінің атауы</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заңдарына сәйкес жауапкершілік туралы хабардармын және заңмен қорғалатын құпияны қамтитын мәліметтерді пайдалануға, сондай-ақ дербес деректерді жинауға, өңдеуге, сақтауға, шығарып алуға және пайдалануға келісім беремін.</w:t>
      </w:r>
    </w:p>
    <w:p>
      <w:pPr>
        <w:spacing w:after="0"/>
        <w:ind w:left="0"/>
        <w:jc w:val="both"/>
      </w:pPr>
      <w:r>
        <w:rPr>
          <w:rFonts w:ascii="Times New Roman"/>
          <w:b w:val="false"/>
          <w:i w:val="false"/>
          <w:color w:val="000000"/>
          <w:sz w:val="28"/>
        </w:rPr>
        <w:t>
      Өтінім беруші 20__ жылғы "__" __________ сағат ___-де/-да қол қойып, жіберді:</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xml:space="preserve">
      Электрондық цифрлық қолтаңбадан (бұдан әрі – ЭЦҚ) алынған деректер </w:t>
      </w:r>
    </w:p>
    <w:p>
      <w:pPr>
        <w:spacing w:after="0"/>
        <w:ind w:left="0"/>
        <w:jc w:val="both"/>
      </w:pPr>
      <w:r>
        <w:rPr>
          <w:rFonts w:ascii="Times New Roman"/>
          <w:b w:val="false"/>
          <w:i w:val="false"/>
          <w:color w:val="000000"/>
          <w:sz w:val="28"/>
        </w:rPr>
        <w:t>
      ЭЦҚ қойылған күні мен уақыты</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Өтінім 20__ жылғы "__" __________ сағат ___-де/-да қабылданды: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ЭЦҚ-ның қойылған күні мен уақыты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мал шаруашылығы өнімдерін дайындауды жүзеге асыратын кәсіпорындардың Қазақстан Республикасы Ауыл шаруашылығы министрінің 2015 жылғы 23 қаңтардағы № 7-1/37 бұйрығымен (Нормативтік құқықтық актілерді мемлекеттік тіркеу тізілімінде № 10466 болып тіркелген) бекітілген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w:t>
      </w:r>
      <w:r>
        <w:rPr>
          <w:rFonts w:ascii="Times New Roman"/>
          <w:b w:val="false"/>
          <w:i w:val="false"/>
          <w:color w:val="000000"/>
          <w:sz w:val="28"/>
        </w:rPr>
        <w:t>қағидаларына</w:t>
      </w:r>
      <w:r>
        <w:rPr>
          <w:rFonts w:ascii="Times New Roman"/>
          <w:b w:val="false"/>
          <w:i w:val="false"/>
          <w:color w:val="000000"/>
          <w:sz w:val="28"/>
        </w:rPr>
        <w:t xml:space="preserve"> сәйкес берілген есепке алу нөмірі болуы қажет.</w:t>
      </w:r>
    </w:p>
    <w:p>
      <w:pPr>
        <w:spacing w:after="0"/>
        <w:ind w:left="0"/>
        <w:jc w:val="both"/>
      </w:pPr>
      <w:r>
        <w:rPr>
          <w:rFonts w:ascii="Times New Roman"/>
          <w:b w:val="false"/>
          <w:i w:val="false"/>
          <w:color w:val="000000"/>
          <w:sz w:val="28"/>
        </w:rPr>
        <w:t xml:space="preserve">
      ** алдыңғы аккредиттеу туралы мәліметтер Заңның </w:t>
      </w:r>
      <w:r>
        <w:rPr>
          <w:rFonts w:ascii="Times New Roman"/>
          <w:b w:val="false"/>
          <w:i w:val="false"/>
          <w:color w:val="000000"/>
          <w:sz w:val="28"/>
        </w:rPr>
        <w:t>11-бабының</w:t>
      </w:r>
      <w:r>
        <w:rPr>
          <w:rFonts w:ascii="Times New Roman"/>
          <w:b w:val="false"/>
          <w:i w:val="false"/>
          <w:color w:val="000000"/>
          <w:sz w:val="28"/>
        </w:rPr>
        <w:t xml:space="preserve"> 5-тармағына сәйкес белгіленген ауыл шаруашылығы өнімдерінің тізбесін өзектендіру кезінде жойылады. Заңның 11-бабының 5-тармағына сәйкес белгіленген ауыл шаруашылығы өнімдерінің тізбесі өзгерген және (немесе) толықтырылған жағдайда қайта аккредиттеу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саласындағы дайындаушы</w:t>
            </w:r>
            <w:r>
              <w:br/>
            </w:r>
            <w:r>
              <w:rPr>
                <w:rFonts w:ascii="Times New Roman"/>
                <w:b w:val="false"/>
                <w:i w:val="false"/>
                <w:color w:val="000000"/>
                <w:sz w:val="20"/>
              </w:rPr>
              <w:t>ұйымдарды аккредиттеу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 w:id="27"/>
    <w:p>
      <w:pPr>
        <w:spacing w:after="0"/>
        <w:ind w:left="0"/>
        <w:jc w:val="left"/>
      </w:pPr>
      <w:r>
        <w:rPr>
          <w:rFonts w:ascii="Times New Roman"/>
          <w:b/>
          <w:i w:val="false"/>
          <w:color w:val="000000"/>
        </w:rPr>
        <w:t xml:space="preserve"> "Агроөнеркәсіптік кешен саласындағы дайындаушы ұйымдарды аккредиттеу" мемлекеттік көрсетілетін қызмет стандарты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2017"/>
        <w:gridCol w:w="9785"/>
      </w:tblGrid>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w:t>
            </w:r>
            <w:r>
              <w:br/>
            </w:r>
            <w:r>
              <w:rPr>
                <w:rFonts w:ascii="Times New Roman"/>
                <w:b w:val="false"/>
                <w:i w:val="false"/>
                <w:color w:val="000000"/>
                <w:sz w:val="20"/>
              </w:rPr>
              <w:t>
(бұдан әрі – көрсетілетін қызметті беруші)</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9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Өтінімдерді қабылдау және мемлекеттік қызмет көрсету нәтижелерін беру www.egov.kz "электрондық үкімет" веб-порталы (бұдан әрі – портал) арқылы жүзеге асырылады</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ұйымдардың тізбесіне енгізілгені туралы хабарлама</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заңды тұлғаларға (бұдан әрі – көрсетілетін қызметті алушы) тегін көрсетіледі</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кестесі </w:t>
            </w:r>
          </w:p>
        </w:tc>
        <w:tc>
          <w:tcPr>
            <w:tcW w:w="9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порталда – жөндеу жұмыстарын жүргізуге байланысты техникалық үзілістерді қоспағанда, тәулік бойы (көрсетілетін қызметті алушы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жұмыс уақыты аяқталғаннан кейін, демалыс және мереке күндері жүгінген жағдайда, өтінімдерді қабылдау немесе мемлекеттік қызмет көрсету нәтижелерін беру келесі жұмыс күні жүзеге асырылады).</w:t>
            </w:r>
            <w:r>
              <w:br/>
            </w:r>
            <w:r>
              <w:rPr>
                <w:rFonts w:ascii="Times New Roman"/>
                <w:b w:val="false"/>
                <w:i w:val="false"/>
                <w:color w:val="000000"/>
                <w:sz w:val="20"/>
              </w:rPr>
              <w:t>
2) көрсетілетін қызметті берушіде – Кодекске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мемлекеттік органдардың https://gov.kz интернет-ресурстарының бірыңғай платформасында орналастырылған;</w:t>
            </w:r>
            <w:r>
              <w:br/>
            </w:r>
            <w:r>
              <w:rPr>
                <w:rFonts w:ascii="Times New Roman"/>
                <w:b w:val="false"/>
                <w:i w:val="false"/>
                <w:color w:val="000000"/>
                <w:sz w:val="20"/>
              </w:rPr>
              <w:t>
2) порталда орналастырылған.</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портал арқылы көрсетілетін қызметті алушының электрондық цифрлық қолтаңбасымен куәландырылған электрондық құжат нысанында аккредиттеуге арналған өтінім береді.</w:t>
            </w:r>
            <w:r>
              <w:br/>
            </w:r>
            <w:r>
              <w:rPr>
                <w:rFonts w:ascii="Times New Roman"/>
                <w:b w:val="false"/>
                <w:i w:val="false"/>
                <w:color w:val="000000"/>
                <w:sz w:val="20"/>
              </w:rPr>
              <w:t>
Аккредиттеуге арналған өтінімнің қабылданғанын көрсетілетін қызметті алушының "жеке кабинетінде" мемлекеттік қызмет көрсетуге арналған сұранымның қабылданғаны туралы тиісті мәртебе растайды.</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олардағы деректердің (мәліметтердің) дұрыс еместігінің анықталуы;</w:t>
            </w:r>
            <w:r>
              <w:br/>
            </w:r>
            <w:r>
              <w:rPr>
                <w:rFonts w:ascii="Times New Roman"/>
                <w:b w:val="false"/>
                <w:i w:val="false"/>
                <w:color w:val="000000"/>
                <w:sz w:val="20"/>
              </w:rPr>
              <w:t xml:space="preserve">
2) Қазақстан Республикасы Ауыл шаруашылығы министрінің 2015 жылғы 30 наурыздағы № 9-3/278 </w:t>
            </w:r>
            <w:r>
              <w:rPr>
                <w:rFonts w:ascii="Times New Roman"/>
                <w:b w:val="false"/>
                <w:i w:val="false"/>
                <w:color w:val="000000"/>
                <w:sz w:val="20"/>
              </w:rPr>
              <w:t>бұйрығымен</w:t>
            </w:r>
            <w:r>
              <w:rPr>
                <w:rFonts w:ascii="Times New Roman"/>
                <w:b w:val="false"/>
                <w:i w:val="false"/>
                <w:color w:val="000000"/>
                <w:sz w:val="20"/>
              </w:rPr>
              <w:t xml:space="preserve"> (Қазақстан Республикасының нормативтік құқықтық актілерін мемлекеттік тіркеу тізілімінде № 11065 болып тіркелген) бекітілген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қағидаларына сәйкес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сәйкес келмеуі.</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көрсетілетін мемлекеттік қызметті көрсетудің ерекшеліктері ескеріле отырып қойылатын өзге де талаптар</w:t>
            </w:r>
          </w:p>
        </w:tc>
        <w:tc>
          <w:tcPr>
            <w:tcW w:w="9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көрсетудің тәртібі мен мәртебесі туралы ақпаратты қашықтықтан қол жеткізу режимінде порталдағы "жеке кабинеті", сондай-ақ Бірыңғай байланыс орталығы арқылы алу мүмкіндігі бар.</w:t>
            </w:r>
            <w:r>
              <w:br/>
            </w:r>
            <w:r>
              <w:rPr>
                <w:rFonts w:ascii="Times New Roman"/>
                <w:b w:val="false"/>
                <w:i w:val="false"/>
                <w:color w:val="000000"/>
                <w:sz w:val="20"/>
              </w:rPr>
              <w:t>
Мемлекеттік қызметтер көрсету мәселелері жөніндегі бірыңғай байланыс 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саласындағы дайындаушы</w:t>
            </w:r>
            <w:r>
              <w:br/>
            </w:r>
            <w:r>
              <w:rPr>
                <w:rFonts w:ascii="Times New Roman"/>
                <w:b w:val="false"/>
                <w:i w:val="false"/>
                <w:color w:val="000000"/>
                <w:sz w:val="20"/>
              </w:rPr>
              <w:t>ұйымдарды аккредиттеу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 w:id="28"/>
    <w:p>
      <w:pPr>
        <w:spacing w:after="0"/>
        <w:ind w:left="0"/>
        <w:jc w:val="left"/>
      </w:pPr>
      <w:r>
        <w:rPr>
          <w:rFonts w:ascii="Times New Roman"/>
          <w:b/>
          <w:i w:val="false"/>
          <w:color w:val="000000"/>
        </w:rPr>
        <w:t xml:space="preserve"> Агроөнеркәсіптік кешен саласындағы дайындаушы ұйымдардың тізбесіне енгізу туралы хабарлама</w:t>
      </w:r>
    </w:p>
    <w:bookmarkEnd w:id="28"/>
    <w:p>
      <w:pPr>
        <w:spacing w:after="0"/>
        <w:ind w:left="0"/>
        <w:jc w:val="both"/>
      </w:pPr>
      <w:r>
        <w:rPr>
          <w:rFonts w:ascii="Times New Roman"/>
          <w:b w:val="false"/>
          <w:i w:val="false"/>
          <w:color w:val="000000"/>
          <w:sz w:val="28"/>
        </w:rPr>
        <w:t>
      Құрметті ______________________________________________________</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Сіздің 20___ жылғы "__" _________ №__________ өтініміңіз бойынша мемлекеттік қызмет көрсетілді және агроөнеркәсіптік кешен саласындағы дайындаушы ұйымдар тізбесіне қосылғанын және ол көрсетілетін қызметті берушінің интернет-ресурсында орналастырылғанын хабарлаймыз.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