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6fdf0" w14:textId="156fd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 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ауданы Балықшы ауылдық округі әкімінің 2021 жылғы 18 қарашадағы № 1 шешімі. Қазақстан Республикасының Әділет министрлігінде 2021 жылғы 19 қарашада № 25240 болып тіркелді. Күші жойылды - Шығыс Қазақстан облысы Күршім ауданы Балықшы ауылдық округі әкімінің 2022 жылғы 4 сәуірдегі № 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Күршім ауданы Балықшы ауылдық округі әкімінің 07.04.2022 № 1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37- 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Күршім ауданының бас мемлекеттік ветеринариялық-санитарлық инспекторының 2021 жылғы 3 қарашадағы № 1448 ұсынысы негізінде, ШЕШТІМ: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Күршім ауданы Балықшы ауылдық округіне қарасты Жолнұсқау ауылының ірі қара мүйізді малдары арасында сарып ауруының пайда болуына байланысты, шектеу іс-шаралары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"Шығыс Қазақстан облысы Күршім ауданы Балықшы ауылдық округі әкімінің аппараты" мемлекеттік мекемесі Қазақстан Республикасының заңнамасында белгіленген тәртіпте: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Қазақстан Республикасының Әділет министрлігінде мемлекеттік тіркелуін;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жарияланғанынан кейін Шығыс Қазақстан облысы Күршім ауданы әкімдігінің интернет-ресурсына орналастыруын қамтамасыз етсін.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ШҚО Күршім ауданының  Балықшы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Тлеубаев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