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a0f1b4" w14:textId="aa0f1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отделом занятости и социальных программ Майского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Майского района Павлодарской области от 01 марта 2013 года N 70/3. Зарегистрировано Департаментом юстиции Павлодарской области 02 апреля 2013 года N 3492. Утратило силу постановлением акимата Майского района Павлодарской области от 18 июня 2013 года N 177/6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Майского района Павлодарской области от 18.06.2013 N 177/6.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"Об утверждении реестра государственных услуг, оказываемых физическим и юридическим лицам" акимат Майского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специалистам социальной сферы, проживающим в сельской местности,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справки,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подтверждающей принадлежность заявителя (семьи) к получателям 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"Выдача направлений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инвалидов для обеспечения их сурдо – 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инвалидов для предоставления им протезно – 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социальное обслуживание в государственных и негосударственных медико – 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"Регистрация и учет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социальное обслуживание на дому для одиноких, одиноко проживающих престарелых, инвалидов и детей – 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Ахамбаева М.Е.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Н. Пшенбаев</w:t>
      </w:r>
    </w:p>
    <w:bookmarkStart w:name="z1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“Назначение социальной помощи</w:t>
      </w:r>
      <w:r>
        <w:br/>
      </w:r>
      <w:r>
        <w:rPr>
          <w:rFonts w:ascii="Times New Roman"/>
          <w:b/>
          <w:i w:val="false"/>
          <w:color w:val="000000"/>
        </w:rPr>
        <w:t>
специалистам социальной сферы, проживающим в сельской</w:t>
      </w:r>
      <w:r>
        <w:br/>
      </w:r>
      <w:r>
        <w:rPr>
          <w:rFonts w:ascii="Times New Roman"/>
          <w:b/>
          <w:i w:val="false"/>
          <w:color w:val="000000"/>
        </w:rPr>
        <w:t>
местности, по приобретению топлива”</w:t>
      </w:r>
    </w:p>
    <w:bookmarkEnd w:id="2"/>
    <w:bookmarkStart w:name="z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“Назначение социальной помощи специалистам социальной сферы, проживающим в сельской местности, по приобретению топлива”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“Назначение социальной помощи специалистам социальной сферы, проживающим в сельской местности, по приобретению топлива”,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8 (71838) 91338. График работы: с 9.00 часов до 18.30 часов. Обеденный перерыв с 13.00 часов до 14.30 часов, выходные дни – суббота, воскресенье и праздничные дни. Адрес электронной почты: center5556@rambler.ru.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акимами сельских округов по месту жительства, по адресам,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Аким сельского округа). График работы: с 9.00 часов до 18.30 часов, обеденный перерыв с 13.00 часов до 14.30 часов, выходные дни – суббота, воскресенье и праздничные дни.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отделом Майского района филиала Республиканского государственного предприятия “Центр обслуживания населения” по Павлодарской области” (далее – Центр) по адресу: Павлодарская область, село Коктобе, улица Сейфуллина, 13; телефон: 8 (71838) 92144. График работы: с 9.00 часов до 19.00 часов, без перерыва на обед, выходные дни - воскресенье и праздничные дни. Адрес электронной почты: maiskiicon2011@mail.ru. Прием осуществляется в порядке “электронной”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завершения оказываемой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 и спорта, проживающим и работающим в сельских населенных пунктах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–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 (до получения талона)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</w:p>
    <w:bookmarkEnd w:id="4"/>
    <w:bookmarkStart w:name="z2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"/>
    <w:bookmarkStart w:name="z2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получателем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Схемы, отражающие взаимосвязь между логической последовательностью административных действий в процессе оказания государственной услуги и единиц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3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"/>
    <w:bookmarkStart w:name="z3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8"/>
    <w:bookmarkStart w:name="z3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в сельской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местности, по приобретению топлива”    </w:t>
      </w:r>
    </w:p>
    <w:bookmarkEnd w:id="9"/>
    <w:bookmarkStart w:name="z3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сельских округов Майского района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"/>
        <w:gridCol w:w="4096"/>
        <w:gridCol w:w="5942"/>
        <w:gridCol w:w="2651"/>
      </w:tblGrid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Майское, ул. Абылайхан 13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8(71838)98210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Каратерекского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Каратерек, ул. Баймуратова, 21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8(71838)97266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Казанского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Жумыскер, ул Бокина, 2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8(71838)99230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Сатинского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Саты, ул. Исатая, 12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8(71838)40401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Малайсаринского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Малайсары, ул. Абая, 30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8(71838)95230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Кентүбек, ул. Ленина 17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8(71838)91499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Коктубекского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Коктобе, ул. Казбек би, 24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8(71838)91511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Баскольского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Басколь, ул. Балкенова, 18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8(71838)94350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Майтубек"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Майтубек, ул. Целинная 27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8(71838)90330</w:t>
            </w:r>
          </w:p>
        </w:tc>
      </w:tr>
      <w:tr>
        <w:trPr>
          <w:trHeight w:val="3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Акжар"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Акжар, ул. Курмангазы, 1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8(71843)92210</w:t>
            </w:r>
          </w:p>
        </w:tc>
      </w:tr>
      <w:tr>
        <w:trPr>
          <w:trHeight w:val="915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Акшиманского сельского округа"</w:t>
            </w:r>
          </w:p>
        </w:tc>
        <w:tc>
          <w:tcPr>
            <w:tcW w:w="5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с. Акшиман, ул. Желтоксан, 1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8(71843)96223</w:t>
            </w:r>
          </w:p>
        </w:tc>
      </w:tr>
    </w:tbl>
    <w:bookmarkStart w:name="z3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в сельской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местности, по приобретению топлива”    </w:t>
      </w:r>
    </w:p>
    <w:bookmarkEnd w:id="11"/>
    <w:bookmarkStart w:name="z4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Описание действий Единиц при обращении в уполномоченный орган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2126"/>
        <w:gridCol w:w="2054"/>
        <w:gridCol w:w="2122"/>
        <w:gridCol w:w="2198"/>
        <w:gridCol w:w="1991"/>
        <w:gridCol w:w="2262"/>
      </w:tblGrid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документов, выдача талона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подписание резолюции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 мотивированного ответа об отказе в предоставлении услуги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в аппарат акима сельского округа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"/>
        <w:gridCol w:w="1879"/>
        <w:gridCol w:w="1787"/>
        <w:gridCol w:w="1877"/>
        <w:gridCol w:w="1858"/>
        <w:gridCol w:w="1820"/>
        <w:gridCol w:w="1801"/>
        <w:gridCol w:w="1749"/>
      </w:tblGrid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потока, работ)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направление их в Уполномоченный орган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в предоставлении услуги в аппарат акима сельского округа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-распорядительное решение)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об отказе в предоставлении услуги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об отказе в предоставлении услуги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  дней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в сельской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местности, по приобретению топлива”    </w:t>
      </w:r>
    </w:p>
    <w:bookmarkEnd w:id="14"/>
    <w:bookmarkStart w:name="z4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2517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аппарат акима сельского округа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7818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17"/>
    <w:bookmarkStart w:name="z4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справки,</w:t>
      </w:r>
      <w:r>
        <w:br/>
      </w:r>
      <w:r>
        <w:rPr>
          <w:rFonts w:ascii="Times New Roman"/>
          <w:b/>
          <w:i w:val="false"/>
          <w:color w:val="000000"/>
        </w:rPr>
        <w:t>
подтверждающей принадлежность заявителя (семьи) к получателям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End w:id="18"/>
    <w:bookmarkStart w:name="z4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4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“Выдача справки, подтверждающей принадлежность заявителя (семьи) к получателям адресной социальной помощи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“Назначение и выплата социальной помощи отдельным категориям нуждающихся граждан по решениям местных представительных органов”,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8 (71838) 91338. График работы: с 9.00 часов до 18.30 часов. Обеденный перерыв с 13.00 часов до 14.30 часов, выходные дни – суббота, воскресенье и праздничные дни. Адрес электронной почты: center5556@rambler.ru.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акимами сельских округов по месту жительства, по адресам,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Аким сельского округа). График работы: с 9.00 часов до 18.30 часов, обеденный перерыв с 13.00 часов до 14.30 часов, выходные дни – суббота, воскресенье и праздничные дни.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</w:p>
    <w:bookmarkEnd w:id="20"/>
    <w:bookmarkStart w:name="z5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1"/>
    <w:bookmarkStart w:name="z5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Единицы),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6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3"/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4"/>
    <w:bookmarkStart w:name="z6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“Выдача справки, подтверждающей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помощи”</w:t>
      </w:r>
    </w:p>
    <w:bookmarkEnd w:id="25"/>
    <w:bookmarkStart w:name="z6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сельских округов Майского района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2"/>
        <w:gridCol w:w="4535"/>
        <w:gridCol w:w="5889"/>
        <w:gridCol w:w="2994"/>
      </w:tblGrid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Майское, ул. Абылайхан 13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8(71838)98210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Каратерекского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Каратерек, ул. Баймуратова, 21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8(71838)97266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Казанского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Жумыскер, ул Бокина, 2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8(71838)99230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Сатинского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Саты, ул. Исатая, 12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8(71838)40401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Малайсаринского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Малайсары, ул. Абая, 30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8(71838)95230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Кентүбек, ул. Ленина 17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8(71838)91499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Коктубекского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Коктобе, ул. Казбек би, 24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8(71838)91511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Баскольского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Басколь, ул. Балкенова, 18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8(71838)94350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Майтубек"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Майтубек, ул.Целинная 27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8(71838)90330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Акжар"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Акжар, ул. Курмангазы, 1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8(71843)92210</w:t>
            </w:r>
          </w:p>
        </w:tc>
      </w:tr>
      <w:tr>
        <w:trPr>
          <w:trHeight w:val="30" w:hRule="atLeast"/>
        </w:trPr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Акшиманского сельского округа"</w:t>
            </w:r>
          </w:p>
        </w:tc>
        <w:tc>
          <w:tcPr>
            <w:tcW w:w="5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Акшиман, ул. Желтоксан, 1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8(71843)96223</w:t>
            </w:r>
          </w:p>
        </w:tc>
      </w:tr>
    </w:tbl>
    <w:bookmarkStart w:name="z6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“Выдача справки, подтверждающей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помощи”</w:t>
      </w:r>
    </w:p>
    <w:bookmarkEnd w:id="27"/>
    <w:bookmarkStart w:name="z6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348"/>
        <w:gridCol w:w="3828"/>
        <w:gridCol w:w="3247"/>
        <w:gridCol w:w="283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обращения. Подготовка проекта справки либо мотивированного ответа об отказе в предоставлении услуги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 в предоставлении услуги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– распорядительное решение)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правки либо мотивированного ответа об отказе в предоставлении услуги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мотивированного ответа об отказе в предоставлении услуги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7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в аппарат акима сельского округа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2"/>
        <w:gridCol w:w="2619"/>
        <w:gridCol w:w="3932"/>
        <w:gridCol w:w="2873"/>
        <w:gridCol w:w="268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обращения. Подготовка проекта справки либо мотивированного ответа об отказе в предоставлении услуги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отказа в предоставлении услуги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-распорядительное решение)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отказ в предоставлении услуги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отказ в предоставлении услуги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в предоставлении услуги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30" w:hRule="atLeast"/>
        </w:trPr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</w:tr>
    </w:tbl>
    <w:bookmarkStart w:name="z7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“Выдача справки, подтверждающей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принадлежность заявителя (семьи) 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помощи”</w:t>
      </w:r>
    </w:p>
    <w:bookmarkEnd w:id="30"/>
    <w:bookmarkStart w:name="z7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1247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аппарат Акима сельского округа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3533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33"/>
    <w:bookmarkStart w:name="z7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“Выдача направлений лицам на</w:t>
      </w:r>
      <w:r>
        <w:br/>
      </w:r>
      <w:r>
        <w:rPr>
          <w:rFonts w:ascii="Times New Roman"/>
          <w:b/>
          <w:i w:val="false"/>
          <w:color w:val="000000"/>
        </w:rPr>
        <w:t>
участие в активных формах содействия занятости”</w:t>
      </w:r>
    </w:p>
    <w:bookmarkEnd w:id="34"/>
    <w:bookmarkStart w:name="z7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7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"Выдача направлений лицам на участие в активных формах содействия занятости"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“Выдачу направлений лицам на молодежную практику”;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“Выдачу направлений лицам на общественные работы”;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“Выдачу направлений лицам для трудоустройства на социальное рабочее место”;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“Выдачу направлений для трудоустройства”;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“Выдачу направлений лицам на профессиональную подготовку, переподготовку и повышение квалификации”;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“Оказание бесплатных услуг лицам в профессиональной ориентации”.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“Выдача направлений лицам на участие в активных формах содействия занятости”,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8 (71838) 91338. График работы с 9.00 часов до 18.30 часов, обеденный перерыв с 13.00 часов до 14.30 часов, выходные дни – суббота, воскресенье и праздничные дни. Адрес электронной почты: center5556@rambler.ru. Прием осуществляется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“Оказание бесплатных услуг лицам в профессиональной ориентации”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услугии не более 30 минут с момента предъявления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</w:p>
    <w:bookmarkEnd w:id="36"/>
    <w:bookmarkStart w:name="z8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7"/>
    <w:bookmarkStart w:name="z8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9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9"/>
    <w:bookmarkStart w:name="z9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40"/>
    <w:bookmarkStart w:name="z9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“Выдача направлений лицам на участие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занятости”</w:t>
      </w:r>
    </w:p>
    <w:bookmarkEnd w:id="41"/>
    <w:bookmarkStart w:name="z9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094"/>
        <w:gridCol w:w="3543"/>
        <w:gridCol w:w="2816"/>
        <w:gridCol w:w="2731"/>
      </w:tblGrid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обращения. Подготовка проекта направления либо мотивированного ответа об отказе в предоставлении услуги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направления либо мотивированного ответа об отказе в предоставлении услуги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направления либо мотивированного ответа об отказе в предоставлении услуги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либо мотивированного ответа об отказе в предоставлении услуги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  <w:tr>
        <w:trPr>
          <w:trHeight w:val="76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“Выдача направлений лицам на участие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занятости”</w:t>
      </w:r>
    </w:p>
    <w:bookmarkEnd w:id="43"/>
    <w:bookmarkStart w:name="z9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023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45"/>
    <w:bookmarkStart w:name="z9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адресной социальной помощи"</w:t>
      </w:r>
    </w:p>
    <w:bookmarkEnd w:id="46"/>
    <w:bookmarkStart w:name="z9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7"/>
    <w:bookmarkStart w:name="z10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государственной адресной социальной помощи"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“Назначение государственной адресной социальной помощи”,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(8-71838)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center5556@rambler.ru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акимом сельского округа по месту жительства по адресам,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государственной адресной социальной помощи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государственной услуги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– не позднее двадцати двух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получателя, зависит от количества человек в очереди из расчета 15 минут на обслуживание одного заявителя.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48"/>
    <w:bookmarkStart w:name="z10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9"/>
    <w:bookmarkStart w:name="z10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Уполномоченный орган и акиму сельского округа Получателю выдается талон с указанием даты регистрации и получения получателем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bookmarkStart w:name="z11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51"/>
    <w:bookmarkStart w:name="z11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52"/>
    <w:bookmarkStart w:name="z11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помощи”        </w:t>
      </w:r>
    </w:p>
    <w:bookmarkEnd w:id="53"/>
    <w:bookmarkStart w:name="z11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сел, сельских округов Майского района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0"/>
        <w:gridCol w:w="3880"/>
        <w:gridCol w:w="5039"/>
        <w:gridCol w:w="3631"/>
      </w:tblGrid>
      <w:tr>
        <w:trPr>
          <w:trHeight w:val="9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Майское, ул. Абылайхан 13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8(71838)98210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Каратерекского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Каратерек, ул. Баймуратова, 21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8(71838)97266</w:t>
            </w:r>
          </w:p>
        </w:tc>
      </w:tr>
      <w:tr>
        <w:trPr>
          <w:trHeight w:val="111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Казанского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Жумыскер, ул  Бокина, 2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8(71838)99230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Сатинского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Саты, ул. Исатая, 12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8(71838)40401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Малайсаринского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Малайсары  ул. Абая, 30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8(71838)95230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Кентүбек, ул. Ленина 17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8(71838)91499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Коктубекского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Коктобе, ул. Казбек би, 24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8(71838)91511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Баскольского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Басколь, ул. Балкенова, 18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8(71838)94350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Майтубек"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Майтубек, ул. Целинная 27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8(71838)90330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Акжар"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Акжар, ул. Курмангазы, 1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8(71843)92210</w:t>
            </w:r>
          </w:p>
        </w:tc>
      </w:tr>
      <w:tr>
        <w:trPr>
          <w:trHeight w:val="30" w:hRule="atLeast"/>
        </w:trPr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Акшиманского сельского округа"</w:t>
            </w:r>
          </w:p>
        </w:tc>
        <w:tc>
          <w:tcPr>
            <w:tcW w:w="5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Акшиман, ул.Желтоксан, 1</w:t>
            </w:r>
          </w:p>
        </w:tc>
        <w:tc>
          <w:tcPr>
            <w:tcW w:w="3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8(71843)96223</w:t>
            </w:r>
          </w:p>
        </w:tc>
      </w:tr>
    </w:tbl>
    <w:bookmarkStart w:name="z11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помощи”        </w:t>
      </w:r>
    </w:p>
    <w:bookmarkEnd w:id="55"/>
    <w:bookmarkStart w:name="z12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1901"/>
        <w:gridCol w:w="2181"/>
        <w:gridCol w:w="2225"/>
        <w:gridCol w:w="2188"/>
        <w:gridCol w:w="2097"/>
        <w:gridCol w:w="2164"/>
      </w:tblGrid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документов, выдача талона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подписание резолюции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 мотивированного ответа об отказе в предоставлении услуги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в аппарат акима сельского округа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"/>
        <w:gridCol w:w="1903"/>
        <w:gridCol w:w="1803"/>
        <w:gridCol w:w="1754"/>
        <w:gridCol w:w="1839"/>
        <w:gridCol w:w="1772"/>
        <w:gridCol w:w="2189"/>
        <w:gridCol w:w="1514"/>
      </w:tblGrid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потока, работ)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направление их в Уполномоченный орган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в предоставлении услуги в аппарат акима сельского округа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об отказе в предоставлении услуги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мотивированного ответа об отказе в предоставлении услуги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рабочий день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рабочих дней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помощи”        </w:t>
      </w:r>
    </w:p>
    <w:bookmarkEnd w:id="58"/>
    <w:bookmarkStart w:name="z12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2390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аппарат акима сельского округа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7310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61"/>
    <w:bookmarkStart w:name="z12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обеспечения их сурдо-тифлотехническими и</w:t>
      </w:r>
      <w:r>
        <w:br/>
      </w:r>
      <w:r>
        <w:rPr>
          <w:rFonts w:ascii="Times New Roman"/>
          <w:b/>
          <w:i w:val="false"/>
          <w:color w:val="000000"/>
        </w:rPr>
        <w:t>
обязательными гигиеническими средствами”</w:t>
      </w:r>
    </w:p>
    <w:bookmarkEnd w:id="62"/>
    <w:bookmarkStart w:name="z12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bookmarkStart w:name="z12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инвалидов для обеспечения их сурдо-тифлотехническими и обязательными гигиеническими средствами"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“Оформление документов на инвалидов для обеспечения их сурдо-тифлотехническими средствами и обязательными гигиеническими средствами”,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государственное учреждение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8 (71838)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center5556@rambler.ru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обращении через филиал Майского района Республиканского государственного учреждения “Центр обслуживания населения Павлодарской области” (далее – Центр) по адресу: Павлодарская область, село Коктобе, улица Сейфуллина, 13, - ежедневно с 9.00 часов до 19.00 часов без перерыва на обед, кроме выходных (воскресенье) и праздничных дней.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обеспечения их сурдо-тифлотехническими и обязательными гигиеническими средствами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необходимых документов –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64"/>
    <w:bookmarkStart w:name="z13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65"/>
    <w:bookmarkStart w:name="z13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получателем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"/>
    <w:bookmarkStart w:name="z14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67"/>
    <w:bookmarkStart w:name="z14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68"/>
    <w:bookmarkStart w:name="z14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“Оформление документов на инвалидов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средствами”</w:t>
      </w:r>
    </w:p>
    <w:bookmarkEnd w:id="69"/>
    <w:bookmarkStart w:name="z14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"/>
        <w:gridCol w:w="2153"/>
        <w:gridCol w:w="1911"/>
        <w:gridCol w:w="2477"/>
        <w:gridCol w:w="2073"/>
        <w:gridCol w:w="2033"/>
        <w:gridCol w:w="2094"/>
      </w:tblGrid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получателем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предоставленных получателем документов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в предоставлении услуги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“Оформление документов на инвалидов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средствами”</w:t>
      </w:r>
    </w:p>
    <w:bookmarkEnd w:id="71"/>
    <w:bookmarkStart w:name="z14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 административных действий в процессе оказания государственной услуги и Единиц при обращении в уполномоченный орган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048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73"/>
    <w:bookmarkStart w:name="z15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предоставления им протезно-ортопедической помощи"</w:t>
      </w:r>
    </w:p>
    <w:bookmarkEnd w:id="74"/>
    <w:bookmarkStart w:name="z15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5"/>
    <w:bookmarkStart w:name="z15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“Оформление документов на инвалидов для предоставления им протезно–ортопедической помощи”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“Оформление документов на инвалидов для предоставления им протезно-ортопедической помощи”,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государственное учреждение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8 (71838)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center5556@rambler.ru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обращении через филиал Майского района Республиканского государственного учреждения “Центр обслуживания населения Павлодарской области” (далее – Центр) по адресу: Павлодарская область, село Коктобе, улица Сейфуллина, 13, - ежедневно с 9.00 часов до 19.00 часов без перерыва на обед, кроме выходных (воскресенье) и праздничных дней,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протезно-ортопедической помощи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–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76"/>
    <w:bookmarkStart w:name="z16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77"/>
    <w:bookmarkStart w:name="z16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 обеспечения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8"/>
    <w:bookmarkStart w:name="z16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9"/>
    <w:bookmarkStart w:name="z16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80"/>
    <w:bookmarkStart w:name="z16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помощи"               </w:t>
      </w:r>
    </w:p>
    <w:bookmarkEnd w:id="81"/>
    <w:bookmarkStart w:name="z17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"/>
        <w:gridCol w:w="2193"/>
        <w:gridCol w:w="2453"/>
        <w:gridCol w:w="1953"/>
        <w:gridCol w:w="1973"/>
        <w:gridCol w:w="1853"/>
        <w:gridCol w:w="205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получателем документов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предоставленных получателем документов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в предоставлении услуги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инвалидов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помощи"               </w:t>
      </w:r>
    </w:p>
    <w:bookmarkEnd w:id="83"/>
    <w:bookmarkStart w:name="z17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048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85"/>
    <w:bookmarkStart w:name="z17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социальное обслуживание в государственных и негосударственных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
медико-социальных учреждениях (организациях), предоставляющих</w:t>
      </w:r>
      <w:r>
        <w:br/>
      </w:r>
      <w:r>
        <w:rPr>
          <w:rFonts w:ascii="Times New Roman"/>
          <w:b/>
          <w:i w:val="false"/>
          <w:color w:val="000000"/>
        </w:rPr>
        <w:t>
услуги за счет государственных бюджетных средств”</w:t>
      </w:r>
    </w:p>
    <w:bookmarkEnd w:id="86"/>
    <w:bookmarkStart w:name="z17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7"/>
    <w:bookmarkStart w:name="z17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“Оформление документов на социальное обслуживание в государственных и негосударственных медико - социальных учреждениях (организациях), предоставляющих услуги за счет государственных бюджетных средств”,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(8-718-38)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center5556@rambler. 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филиалом Майского района Республиканского государственного учреждения “Центр обслуживания населения Павлодарской области” (далее – Центр), по адресу: Павлодарская область, село Коктобе, улица Сейфуллина, 13; телефон: 92144, график работы с 9.00 часов до 19.00 часов без обеденного перерыва, выходной день – воскресенье.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лицам,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необходимых документов - в течение семнадцати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 государственной услуги (до получения талона), не может превышать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услуги, не может превышать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88"/>
    <w:bookmarkStart w:name="z18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9"/>
    <w:bookmarkStart w:name="z18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получателем государственной услуги;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0"/>
    <w:bookmarkStart w:name="z19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91"/>
    <w:bookmarkStart w:name="z19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92"/>
    <w:bookmarkStart w:name="z19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средств”</w:t>
      </w:r>
    </w:p>
    <w:bookmarkEnd w:id="93"/>
    <w:bookmarkStart w:name="z19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"/>
        <w:gridCol w:w="2194"/>
        <w:gridCol w:w="2154"/>
        <w:gridCol w:w="2054"/>
        <w:gridCol w:w="1954"/>
        <w:gridCol w:w="2135"/>
        <w:gridCol w:w="2256"/>
      </w:tblGrid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 и подписание проекта уведомления либо мотивированного ответа об отказе в предоставлении услуги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13 рабочих дней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средств”</w:t>
      </w:r>
    </w:p>
    <w:bookmarkEnd w:id="95"/>
    <w:bookmarkStart w:name="z19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1501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97"/>
    <w:bookmarkStart w:name="z19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“Назначение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
пособий семьям, имеющим детей до 18 лет”</w:t>
      </w:r>
    </w:p>
    <w:bookmarkEnd w:id="98"/>
    <w:bookmarkStart w:name="z19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9"/>
    <w:bookmarkStart w:name="z20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“Назначение государственных пособий семьям, имеющим детей до 18 лет”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“Назначение государственных пособий семьям, имеющим детей до 18 лет”,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государственное учреждение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8 (71838)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center5556@rambler.ru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жительства, по адресам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при обращении через филиал Майского района Республиканского государственного учреждения “Центр обслуживания населения Павлодарской области” (далее – Центр) по адресу: Павлодарская область, село Коктобе, улица Сейфуллина, 13, - ежедневно с 9.00 часов до 19.00 часов без перерыва на обед, кроме выходных (воскресенье) и праздничных дней.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государственного пособия семьям, имеющим детей до 18 лет,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получателя,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00"/>
    <w:bookmarkStart w:name="z20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1"/>
    <w:bookmarkStart w:name="z2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 при обращении в Уполномоченный орган или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bookmarkStart w:name="z21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03"/>
    <w:bookmarkStart w:name="z2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04"/>
    <w:bookmarkStart w:name="z2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лет”  </w:t>
      </w:r>
    </w:p>
    <w:bookmarkEnd w:id="105"/>
    <w:bookmarkStart w:name="z21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сел, сельских округов Майского района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8"/>
        <w:gridCol w:w="4221"/>
        <w:gridCol w:w="4661"/>
        <w:gridCol w:w="2820"/>
      </w:tblGrid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Майское, ул. Абылайхан 13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8(71838)98210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Каратерекского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Каратерек, ул. Баймуратова, 21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8(71838)97266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Казанского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Жумыскер, ул Бокина, 2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8(71838)99230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Сатинского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Саты, ул. Исатая, 12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8(71838)40401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Малайсаринского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Малайсары, ул. Абая, 30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8(71838)95230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Кентубекского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Кентүбек, ул. Ленина 17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8(71838)91499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Коктубекского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Коктобе, ул. Казбек би, 24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8(71838)91511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Баскольского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Басколь, ул. Балкенова, 18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8(71838)94350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Майтубек"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Майтубек, ул. Целинная 27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8(71838)90330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села Акжар"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Акжар, ул. Курмангазы, 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8(71843)92210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Акшиманского сельского округа"</w:t>
            </w:r>
          </w:p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 с. Акшиман, ул. Желтоксан, 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8(71843)96223</w:t>
            </w:r>
          </w:p>
        </w:tc>
      </w:tr>
    </w:tbl>
    <w:bookmarkStart w:name="z2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лет”  </w:t>
      </w:r>
    </w:p>
    <w:bookmarkEnd w:id="107"/>
    <w:bookmarkStart w:name="z22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"/>
        <w:gridCol w:w="2791"/>
        <w:gridCol w:w="2623"/>
        <w:gridCol w:w="2476"/>
        <w:gridCol w:w="2308"/>
        <w:gridCol w:w="2056"/>
      </w:tblGrid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7 рабочих дней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</w:t>
      </w:r>
      <w:r>
        <w:br/>
      </w:r>
      <w:r>
        <w:rPr>
          <w:rFonts w:ascii="Times New Roman"/>
          <w:b/>
          <w:i w:val="false"/>
          <w:color w:val="000000"/>
        </w:rPr>
        <w:t>
в аппарат акима сельского округа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1875"/>
        <w:gridCol w:w="1579"/>
        <w:gridCol w:w="1538"/>
        <w:gridCol w:w="1953"/>
        <w:gridCol w:w="1954"/>
        <w:gridCol w:w="2191"/>
        <w:gridCol w:w="1659"/>
      </w:tblGrid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Уполномоченный орган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специалисту аппарата Акима сельского округа уведомления либо мотивированного ответа об отказе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календарных дней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календарных дней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лет”  </w:t>
      </w:r>
    </w:p>
    <w:bookmarkEnd w:id="110"/>
    <w:bookmarkStart w:name="z22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0231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аппарат акима сельского округа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1628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113"/>
    <w:bookmarkStart w:name="z226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“Регистрация и учет граждан,</w:t>
      </w:r>
      <w:r>
        <w:br/>
      </w:r>
      <w:r>
        <w:rPr>
          <w:rFonts w:ascii="Times New Roman"/>
          <w:b/>
          <w:i w:val="false"/>
          <w:color w:val="000000"/>
        </w:rPr>
        <w:t>
пострадавших вследствие 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полигоне”</w:t>
      </w:r>
    </w:p>
    <w:bookmarkEnd w:id="114"/>
    <w:bookmarkStart w:name="z227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5"/>
    <w:bookmarkStart w:name="z2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“Регистрация и учет граждан, пострадавших вследствие ядерных испытаний на Семипалатинском испытательном ядерном полигоне”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“Регистрация и учет граждан, пострадавших вследствие ядерных испытаний на Семипалатинском испытательном ядерном полигоне”,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государственное учреждение “Отдел занятости и социальных программ Майского района” (далее – Уполномоченный орган) по адресу: Павлодарская область, село Коктобе, улица Айтеке би 18; телефон, факс: 8 (71838)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center5556@rambler.ru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обращении через филиал Майского района Республиканского государственного учреждения “Центр обслуживания населения Павлодарской области” (далее – Центр) по адресу: Павлодарская область, село Коктобе, улица Сейфуллина, 13, - ежедневно с 9.00 часов до 19.00 часов без перерыва на обед, кроме выходных (воскресенье) и праздничных дней.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полигоне, либо мотивированный ответ об отказе в представлении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 оказания государственной услуги с момента сдачи Получателем государственной услуги необходимых документов в рабочий орган специальной комиссии - не более 20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 (до получения талона)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получателя, не более 15 минут в рабочем органе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16"/>
    <w:bookmarkStart w:name="z23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7"/>
    <w:bookmarkStart w:name="z23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получателем государственной услуги;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8"/>
    <w:bookmarkStart w:name="z2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19"/>
    <w:bookmarkStart w:name="z24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20"/>
    <w:bookmarkStart w:name="z24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“Регистрация и учет граждан, пострадавших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полигоне”        </w:t>
      </w:r>
    </w:p>
    <w:bookmarkEnd w:id="121"/>
    <w:bookmarkStart w:name="z24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"/>
        <w:gridCol w:w="2258"/>
        <w:gridCol w:w="2572"/>
        <w:gridCol w:w="1927"/>
        <w:gridCol w:w="2767"/>
        <w:gridCol w:w="2826"/>
      </w:tblGrid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орган специальной комиссии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</w:tr>
      <w:tr>
        <w:trPr>
          <w:trHeight w:val="288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получателем государственной услуги документов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уведомления либо мотивированного ответа об отказе в предоставлении услуги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календарных дней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“Регистрация и учет граждан, пострадавших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полигоне”        </w:t>
      </w:r>
    </w:p>
    <w:bookmarkEnd w:id="123"/>
    <w:bookmarkStart w:name="z24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предоставления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Уполномоченный орган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0612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125"/>
    <w:bookmarkStart w:name="z250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“Назначение жилищной помощи”</w:t>
      </w:r>
    </w:p>
    <w:bookmarkEnd w:id="126"/>
    <w:bookmarkStart w:name="z25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7"/>
    <w:bookmarkStart w:name="z25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“Назначение жилищной помощи”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“Назначение жилищной помощи”,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(8-718-38)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center5556@rambler. ru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филиалом Майского района Республиканского государственного учреждения “Центр обслуживания населения Павлодарской области” (далее – Центр), по адресу: Павлодарская область, село Коктобе, улица Сейфуллина, 13; телефон: 92144, график работы с 9.00 часов до 19.00 часов без обеденного перерыва, выходной день – воскресенье. Адрес электронной почты: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- 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с момента сдачи необходимых документов - в течение 10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28"/>
    <w:bookmarkStart w:name="z26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129"/>
    <w:bookmarkStart w:name="z26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при обращении в Уполномоченный орган получателю выдается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26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1"/>
    <w:bookmarkStart w:name="z26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32"/>
    <w:bookmarkStart w:name="z26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“Назначение жилищной помощи”  </w:t>
      </w:r>
    </w:p>
    <w:bookmarkEnd w:id="133"/>
    <w:bookmarkStart w:name="z27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"/>
        <w:gridCol w:w="2224"/>
        <w:gridCol w:w="1887"/>
        <w:gridCol w:w="1993"/>
        <w:gridCol w:w="2204"/>
        <w:gridCol w:w="2267"/>
        <w:gridCol w:w="2099"/>
      </w:tblGrid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Получателем документов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 дохода, подготовка уведомления о назначении жилищной помощи либо мотивированного ответа об отказе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с либо мотивированного ответа об отказе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представлении услуги.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20 минут 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календарных дней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“Назначение жилищной помощи”  </w:t>
      </w:r>
    </w:p>
    <w:bookmarkEnd w:id="135"/>
    <w:bookmarkStart w:name="z272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9469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7"/>
    <w:bookmarkStart w:name="z27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социальное обслуживание на дому для одиноких, одиноко</w:t>
      </w:r>
      <w:r>
        <w:br/>
      </w:r>
      <w:r>
        <w:rPr>
          <w:rFonts w:ascii="Times New Roman"/>
          <w:b/>
          <w:i w:val="false"/>
          <w:color w:val="000000"/>
        </w:rPr>
        <w:t>
проживающих престарелых, инвалидов и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нуждающихся в постороннем уходе и помощи"</w:t>
      </w:r>
    </w:p>
    <w:bookmarkEnd w:id="138"/>
    <w:bookmarkStart w:name="z27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9"/>
    <w:bookmarkStart w:name="z27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(8-718-38)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center5556@rambler. Ru. Прием осуществляется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филиалом Майского района Республиканского государственного учреждения “Центр обслуживания населения Павлодарской области” (далее – Центр), по адресу: Павлодарская область, село Коктобе, улица Сейфуллина, 13; телефон: 92144, график работы с 9.00 часов до 19.00 часов без обеденного перерыва, выходной день – воскресенье.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 Прием осуществляется в порядке “электронной” очереди.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уведомление об оформлении документов на оказание социального обслуживания на дому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- в течение четырнадцати рабочих дней с момента сдачи Получателем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 государственной услуги (до получения талона), не может превышать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услуги, не может превышать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40"/>
    <w:bookmarkStart w:name="z28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41"/>
    <w:bookmarkStart w:name="z28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получателю выдается талон с указанием даты регистрации и получения заявителем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оказании государственной услуги получателю государственной услуги будет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Требования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2"/>
    <w:bookmarkStart w:name="z29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43"/>
    <w:bookmarkStart w:name="z29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44"/>
    <w:bookmarkStart w:name="z29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“Оформление документов на социальное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на дому для одиноких,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одиноко проживающих престарелых,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постороннем уходе и помощи”     </w:t>
      </w:r>
    </w:p>
    <w:bookmarkEnd w:id="145"/>
    <w:bookmarkStart w:name="z294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"/>
        <w:gridCol w:w="2322"/>
        <w:gridCol w:w="2207"/>
        <w:gridCol w:w="2029"/>
        <w:gridCol w:w="1973"/>
        <w:gridCol w:w="2049"/>
        <w:gridCol w:w="2228"/>
      </w:tblGrid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документов, выдача талона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подписание резолюции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уведомления либо мотивированного ответа об отказе в предоставлении услуги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– распорядительное решение)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“Оформление документов на социальное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на дому для одиноких,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одиноко проживающих престарелых,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постороннем уходе и помощи”     </w:t>
      </w:r>
    </w:p>
    <w:bookmarkEnd w:id="147"/>
    <w:bookmarkStart w:name="z296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1628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Майского района от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01 марта 2013 года N 70/3</w:t>
      </w:r>
    </w:p>
    <w:bookmarkEnd w:id="149"/>
    <w:bookmarkStart w:name="z29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“Выдача справок безработным гражданам”</w:t>
      </w:r>
    </w:p>
    <w:bookmarkEnd w:id="150"/>
    <w:bookmarkStart w:name="z29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1"/>
    <w:bookmarkStart w:name="z30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“Выдача справок безработным гражданам”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“Выдача справок безработным гражданам”,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“Отдел занятости и социальных программ Майского района” (далее – Уполномоченный орган) по адресу: Павлодарская область, село Коктобе, улица Айтеке би, 18; телефон, факс: (8-718-38) 91338. График работы: с 9.00 часов до 18.30 часов, обеденный перерыв с 13.00 часов до 14.30 часов, выходные дни – суббота, воскресенье и праздничные дни. Адрес электронной почты: center5556@rambler. 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филиалом Майского района Республиканского государственного учреждения “Центр обслуживания населения Павлодарской области” (далее – Центр), по адресу: Павлодарская область, село Коктобе, улица Сейфуллина, 13; телефон: 8 (71838) 92144. График работы с 9.00 часов до 19.00 часов без обеденного перерыва, выходной день – воскресенье. Адрес электронной почты: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maiskiicon2011@mail.ru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справки о регистрации в качестве безработного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момента предъявления необходимых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Получателя (при регистрации, получении талона, с момента обращения и подачи электронного запроса)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получателя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бесплатно.</w:t>
      </w:r>
    </w:p>
    <w:bookmarkEnd w:id="152"/>
    <w:bookmarkStart w:name="z30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153"/>
    <w:bookmarkStart w:name="z30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получателю выдается справка о регистрации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Отказ в выдаче справки безработным производится в случае отсутствия регистрации получателя в качестве безработного в уполномоченном органе.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Требование к информационной безопасности: обеспечение сохранности, защиты и конфиденциальности информации о содержании документов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- Единица),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4"/>
    <w:bookmarkStart w:name="z31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55"/>
    <w:bookmarkStart w:name="z31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156"/>
    <w:bookmarkStart w:name="z31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“Выдача справок безработным гражданам”</w:t>
      </w:r>
    </w:p>
    <w:bookmarkEnd w:id="157"/>
    <w:bookmarkStart w:name="z318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Единиц при обращении в уполномоченный орган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3317"/>
        <w:gridCol w:w="2707"/>
        <w:gridCol w:w="3064"/>
        <w:gridCol w:w="3087"/>
      </w:tblGrid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документов. Подготовка проекта справки либо мотивированного ответа об отказе в предоставлении услуги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и подписывает справку либо мотивированный ответ об отказе в предоставлении услуги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выдает получателю справку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либо мотивированного ответа об отказе в предоставлении услуги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 в предоставлении услуги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справки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“Выдача справок безработным гражданам”</w:t>
      </w:r>
    </w:p>
    <w:bookmarkEnd w:id="159"/>
    <w:bookmarkStart w:name="z32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Взаимосвязь между 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Единиц при обращении в уполномоченный орган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9850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