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7917" w14:textId="4767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Ордабасинского районного маслихата от 14 ноября 2017 года № 19/3 "Об утверждении Правил управления бесхозяйными отходами, признанными решением суда поступившими в коммунальную собственность Ордабас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31 августа 2022 года № 27/1. Зарегистрировано в Министерстве юстиции Республики Казахстан 1 сентября 2022 года № 293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"Об утверждении Правил управления безхозяйными отходами, признанными решением суда поступившими в коммунальную собственность Ордабасинского района" от 24 ноября 2017 года № 19/3 (зарегистрировано в Реестре государственной регистрации нормативных правовых актов за № 4321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