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40eb" w14:textId="9404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Тоғыз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27 желтоқсандағы № 164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Тоғыз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- 53825,9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51800,9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55025,6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-1199,7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- 1199,7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аудандық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Тоғыз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бекітілген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сату, оның ішінде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 емес активтерді сату, оның ішінде жер учаскелерін жалдау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37 389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Шалқар аудандық мәслихатының 24.06.2022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Тоғыз ауылдық округ бюджетіне аудандық бюджеттен берілетін субвенция көлемі 30785,0 мың теңге сомасында көзделсін.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Тоғыз ауылдық округ бюджетіне республикалық бюджеттен азаматтық қызметшілердің жекелеген санаттарының жалақысын көтеруге 1626,0 мың теңге ағымдағы нысаналы трансферт бөлінгені ескерілсін.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Тоғыз ауылдық округ бюджетіне аудандық бюджеттен 19389,9 мың теңге сомасында ағымдағы нысаналы трансферт бөлінгені ескерілсін.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тармаққа өзгерістер енгізілді - Ақтөбе облысы Шалқар аудандық мәслихатының 07.04.2022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24.06.2022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14.09.2022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17.11.2022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08.12.2022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 жылға арналған Тоғыз ауылдық округ бюджетін атқару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2022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Тоғыз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 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164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Тоғыз ауылдық округ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көшелерін жарықтандыру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