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79c1" w14:textId="d757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№60-16 1 "2021-2023 жылдарға арналған Бәйтерек ауданы Сұлу Көл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26 қарашадағы №10-16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ауданының мәслихатының "2021-2023 жылдарға арналған Бәйтерек ауданы Сұлу Көл ауылдық округі бюджеті туралы" 2021 жылғы 13 қаңтардағы №60-16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№6797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Сұлу 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26 350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25 130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27 387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-1 037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1 037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1 037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Сұлу 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27 387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