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78f2" w14:textId="3967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2021 жылғы 23 желтоқсандағы № 17/2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2022 жылғы 18 наурыздағы № 22/3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"2022-2024 жылдарға арналған аудандық бюджет туралы" 2021 жылғы 23 желтоқсандағы № 17/2 (Нормативтік құқықтық актілерді мемлекеттік тіркеу тізілімінде № 26081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5360493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610310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4736099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6052297,3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(- 170661)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4595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175256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(- 370090)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370090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(- 151053,3)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151053,3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наурыз 2022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- 151053,3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