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cac17" w14:textId="c7cac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2021 жылғы 28 желтоқсандағы № 12/9-VII "2022-2024 жылдарға арналған Соловьево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2022 жылғы 23 қарашадағы № 25/9-VII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"2022-2024 жылдарға арналған Соловьево ауылдық округінің бюджеті туралы" 2021 жылғы 28 желтоқсандағы № 12/9-VІІ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Соловьево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160175,6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10846,4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1388,6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147940,6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160830,5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-654,9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654,9 мың теңге, соның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654,9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2022 жылға арналған Соловьево ауылдық округінің бюджетінде аудандық бюджеттен 13628,4 мың теңге сомасында трансферттер көлемі көзделсін.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Соловьево ауылдық округінің бюджетінде облыстық бюджеттен 10068,4 мың теңге сомада трансферттер көлемі көзделсін.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Соловьево ауылдық округінің бюджетінде республикалық бюджеттен 87489,8 мың теңге сомада трансферттер көлемі көзделсін.";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карашадағы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25/9-VII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12/9-VII шешіміне 1- 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Соловьево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147940,6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