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abca" w14:textId="266a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Талшық ауылдық округі әкімінің 2023 жылғы 22 тамыздағы № 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ветеринариялық - санитариялық инспекторының 2023 жылғы 18 тамыздағы № 84 ұсынысы негізінде, Талшық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Талшық ауылдық округі Талшық ауылының Юбилейная, Біржан сал және Энергетиков көшелерінде ірі қара мал арасында бруцеллез ауруын жою бойынша кешенді ветеринариялық іс-шаралар жүргізілуіне байланысты белгіленген шектеу іс 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Талшық ауылдық округі әкімінің "Шектеу іс-шараларын белгілеу туралы" 2023 жылғы 08 маусымдағы № 17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19 маусымдағы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