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828" w14:textId="9c7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2022 жылғы 13 желтоқсандағы № 147-VII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6 маусымдағы № 29-VIII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13 желтоқсандағы № 147-VII "2023-2024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4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8 590 169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2 583 937мың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21 279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14 614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5 970 339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- 8 891 866мың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-1040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10 350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11 390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- 300 657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11 390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301 697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147-VII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Кәсіпкерлікжәнекәсібиқызметтіжүргізгеніүшіналынатыналымдар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Заңдықмәндііс-әрекеттердіжасағаныжәне (немесе) оғануәкілеттігі бар мемлекеттікоргандарнемеселауазымдыадамдарқұжаттарбергеніүшіналынатынміндеттітөлемдер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алілар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Мемлекеттікбасқарудыңжоғарғытұрғаноргандарынантүсетінтрансферттер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Облыстықбюджеттентүсетінтрансферттер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мәслихатыныңқызметінқамтамасызетужөніндегіқызметтер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әкімініңқызметінқамтамасызетужөніндегіқызметтер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тұрғынүй-коммуналдықшаруашылық, жолаушыларкөлігіжәне автомобиль жолдарыбөлімі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экономикалық саясатын қалыптастыру мен дамыту, мемлекеттік жоспарлау, бюджеттік атқару жәнекоммуналдықменшігін басқару саласындағымемлекеттіксаясаттыіскеасыружөніндегіқызметтер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Жалпығабірдейәскериміндеттіатқарушеңберіндегііс-шаралар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адамдарғаәлеуметтiкқызметкөрсетуаумақтықорталығы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адамдыоңалтудыңжекебағдарламасынасәйкесмұқтажмүгедектігі бар адамдардыпротездік-ортопедиялықкөмек, сурдотехникалық, тифлотехникалыққұралдармен, арнаулыжүрiп-тұруқұралдармен, мiндеттiгигиеналыққұралдарменқамтамасызету, сондай-ақ санаторий-курорттықемделу, естубойыншамүгедектігі бар адамдарғақолменкөрсететiнтілмаманының, жекекөмекшініңқызметтерінұсыну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Әлеуметтiккөмекжәнеәлеуметтiкқамтамасызетусалаларындағыөзге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юұру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мәдениет,е тілдердідамыту және дене шынықтыру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мәдениет,е тілдердідамыту және дене шынықтыру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мәдениет,етілдердідамыту және дене шынықтыру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кітапханалардыңжұмысістеуі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жәнеақпараттықкеңiстiктiұйымдастыружөнiндегiөзге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аппарат, мемлекеттіліктінығайтужәнеазаматтардыңәлеуметтіксенімділігінқалыптастырудамемлекеттіксаясаттыіскеасыружөніндегіқызметтер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мәдениет,етілдердідамыту және дене шынықтыру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Жергіліктідеңгейдетілдердіжәнемәдениеттідамытусаласындағымемлекеттіксаясаттыіскеасыружөніндегіқызметтер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қоршағанортаныжәнежануарлардүниесінқорғау, жерқатынастары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балықшаруашылығыжәнеқоршағанортанықорғаужәнежерқатынастарысаласындағыөзге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қалақұрылысыжәнеқұрылысқызметі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қалақұрылысыжәнеқұрылысқызметі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Жергіліктідеңгейдеқұрылыссаласындағымемлекеттіксаясаттыіскеасыружөніндегіқызметтер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тұрғынүй-коммуналдықшаруашылық, жолаушыларкөлігіжәне автомобиль жолдарыбөлімі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тұрғынүй-коммуналдықшаруашылық, жолаушыларкөлігіжәне автомобиль жолдарыбөлімі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тапшылығынқаржыландыру (профицитінпайдалану)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қоршағанортаныжәнежануарлардүниесінқорғау, жерқатынастары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қоршағанортанықорғаужәнежерқатынастарысаласындағыбасқа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қаражатықалдықтарыныңқозғалысы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