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60393" w14:textId="01603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2022 жылғы 23 желтоқсандағы № 24-11 "2023-2025 жылдарға арналған Бөрлі ауданының Қарақұдық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2023 жылғы 17 қаңтардағы № 25-12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2022 жылғы 23 желтоқсандағы №24-11 "2023-2025 жылдарға арналған Бөрлі ауданының Қрақұдық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Бөрлі ауданының Қарақұдық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51 797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955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50 842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52 243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- 446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446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24-11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Қарақұдық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