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2b32" w14:textId="d762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2023 жылғы 22 желтоқсандағы № 8С-19/2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2024 жылғы 12 желтоқсандағы № 8С-39/3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"2024-2026 жылдарға арналған аудандық бюджет туралы" 2023 жылғы 22 желтоқсандағы № 8С-19/2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- 3 154 796,5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- 819 393,6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- 24 176,4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- 47 684,5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- 2 263 542,0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- 4 031 137,8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- 870,4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- 3 538,0,0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- 2 667,6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(-877 211,7)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- 877 211,7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табысының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877211,7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ұйымдардың жекелеген санаттағы азаматтық қызметшiлердiң, қызметкерлердің, қазыналық кәсіпорындар қызметшiлерiнің, жалақысын арттыруга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 берілген ағымдағы нысаналы трансферттердің сомасын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 Державинск қаласының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 Державинск қаласының Молодежный шағын ауданындағы жылумен жабдықтау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 Пригородное ауылының жол желірерінің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а. дамыту және құрылыс жүргізу сызбасын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және (немесе) пәтерлерді сатып алу және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қайта жаңарту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Шойындыкөл ауылының жер асты су көздерінен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қаласындағы "Молодежный" шағын ауданындағы 80 пәтерлі тұрғын үй құрылысы (8-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Пятигорское ауылындағы дәрігерлік амбулаторияға инженерлік желілер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Пригородный ауылындағы 15 екі пәтерлі үйге абаттандыру және инженерлік желілер салуға жобалау 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