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b24c" w14:textId="456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14-14-VIII "2024-2026 жылдарға арналған Бородулиха ауданы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Новошульба ауылдық округінің бюджеті туралы" 2023 жылғы 28 желтоқсандағы № 14-14-VIIІ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292399,5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30053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262246,5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295221,1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-2821,6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2821,6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2821,6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Новошульба ауылдық округінің бюджетінде облыстық бюджеттен ағымдағы нысаналы трансферттер 182482,5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Новошульба ауылдық округінің бюджетінде аудандық бюджеттен ағымдағы нысаналы трансферттер 18829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Новошульба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48485,6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