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764b" w14:textId="c987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145 "2024-2026 жылдарға арналған Сексеуіл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22 шілдедегі № 248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№ 145 "2024-2026 жылдарға арналған Сексеуіл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Сексеуіл кентінің бюджеті 1, 2 және 3-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150 513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45 572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4 468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100 473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179 221,7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-28708,7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28708,7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- 28708,7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Сексеуіл кентінің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жарнаманы орналастырғаны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