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552" w14:textId="77bd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14-2 "2024-2026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14-2 "2024-2026 жылдарға арналған Ғабит Мүсірепов атындағы ауданы Бірлік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Бірлік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3 298,9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63 521,3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689,3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