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ff97" w14:textId="a26f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Бәйтерек ауданы әкімдігінің 2024 жылғы 2 қазандағы № 420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Бәйтерек ауданының әкімдігі ҚАУЛЫ ЕТЕДІ:</w:t>
      </w:r>
    </w:p>
    <w:bookmarkEnd w:id="0"/>
    <w:bookmarkStart w:name="z4" w:id="1"/>
    <w:p>
      <w:pPr>
        <w:spacing w:after="0"/>
        <w:ind w:left="0"/>
        <w:jc w:val="both"/>
      </w:pPr>
      <w:r>
        <w:rPr>
          <w:rFonts w:ascii="Times New Roman"/>
          <w:b w:val="false"/>
          <w:i w:val="false"/>
          <w:color w:val="000000"/>
          <w:sz w:val="28"/>
        </w:rPr>
        <w:t>
      1. Қоса беріліп отырған "Бәйтерек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бекітілсін.</w:t>
      </w:r>
    </w:p>
    <w:bookmarkEnd w:id="1"/>
    <w:bookmarkStart w:name="z5" w:id="2"/>
    <w:p>
      <w:pPr>
        <w:spacing w:after="0"/>
        <w:ind w:left="0"/>
        <w:jc w:val="both"/>
      </w:pPr>
      <w:r>
        <w:rPr>
          <w:rFonts w:ascii="Times New Roman"/>
          <w:b w:val="false"/>
          <w:i w:val="false"/>
          <w:color w:val="000000"/>
          <w:sz w:val="28"/>
        </w:rPr>
        <w:t>
      2. "Бәйтерек ауданы әкімінің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Бәйтерек ауданы әкімі аппаратының басшысына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2024 жылғы 2 қарашадағы</w:t>
            </w:r>
            <w:r>
              <w:br/>
            </w:r>
            <w:r>
              <w:rPr>
                <w:rFonts w:ascii="Times New Roman"/>
                <w:b w:val="false"/>
                <w:i w:val="false"/>
                <w:color w:val="000000"/>
                <w:sz w:val="20"/>
              </w:rPr>
              <w:t>№ 420 қаулысына қосымша</w:t>
            </w:r>
          </w:p>
        </w:tc>
      </w:tr>
    </w:tbl>
    <w:bookmarkStart w:name="z10" w:id="5"/>
    <w:p>
      <w:pPr>
        <w:spacing w:after="0"/>
        <w:ind w:left="0"/>
        <w:jc w:val="left"/>
      </w:pPr>
      <w:r>
        <w:rPr>
          <w:rFonts w:ascii="Times New Roman"/>
          <w:b/>
          <w:i w:val="false"/>
          <w:color w:val="000000"/>
        </w:rPr>
        <w:t xml:space="preserve"> "Бәйтерек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"Бәйтерек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7" w:id="12"/>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2"/>
    <w:bookmarkStart w:name="z18"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0"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5"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6"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7"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28"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1"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2"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39"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1"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7"/>
    <w:bookmarkStart w:name="z43"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4"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5"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белгіленген тәртіпте шағымдана алады.</w:t>
      </w:r>
    </w:p>
    <w:bookmarkEnd w:id="40"/>
    <w:bookmarkStart w:name="z46"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1"/>
    <w:bookmarkStart w:name="z47"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мемлекеттік орган осы ақпаратты ашуға міндетті жағдайларды қоспағанда, үшінші адамдарға жария етуге жатпайды.</w:t>
      </w:r>
    </w:p>
    <w:bookmarkEnd w:id="42"/>
    <w:bookmarkStart w:name="z48"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3"/>
    <w:bookmarkStart w:name="z49"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0"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1"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2"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3"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4"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5"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6"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7"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58" w:id="53"/>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3"/>
    <w:bookmarkStart w:name="z59"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0" w:id="55"/>
    <w:p>
      <w:pPr>
        <w:spacing w:after="0"/>
        <w:ind w:left="0"/>
        <w:jc w:val="both"/>
      </w:pPr>
      <w:r>
        <w:rPr>
          <w:rFonts w:ascii="Times New Roman"/>
          <w:b w:val="false"/>
          <w:i w:val="false"/>
          <w:color w:val="000000"/>
          <w:sz w:val="28"/>
        </w:rPr>
        <w:t>
      2) НМИ уақтылы талдау мен келісу;</w:t>
      </w:r>
    </w:p>
    <w:bookmarkEnd w:id="55"/>
    <w:bookmarkStart w:name="z61"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2"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3"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4" w:id="59"/>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9"/>
    <w:bookmarkStart w:name="z65"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6"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7"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68"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69"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4"/>
    <w:bookmarkStart w:name="z70"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1"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6"/>
    <w:bookmarkStart w:name="z72"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3"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4"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5"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6"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7"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78"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79"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0"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1"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2"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7"/>
    <w:bookmarkStart w:name="z83"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бағалау парағының тиісті бағанында (0-ден 5-ке дейін) баға қояды.</w:t>
      </w:r>
    </w:p>
    <w:bookmarkEnd w:id="78"/>
    <w:bookmarkStart w:name="z84" w:id="79"/>
    <w:p>
      <w:pPr>
        <w:spacing w:after="0"/>
        <w:ind w:left="0"/>
        <w:jc w:val="both"/>
      </w:pPr>
      <w:r>
        <w:rPr>
          <w:rFonts w:ascii="Times New Roman"/>
          <w:b w:val="false"/>
          <w:i w:val="false"/>
          <w:color w:val="000000"/>
          <w:sz w:val="28"/>
        </w:rPr>
        <w:t>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5"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6"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7"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88"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89"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0" w:id="85"/>
    <w:p>
      <w:pPr>
        <w:spacing w:after="0"/>
        <w:ind w:left="0"/>
        <w:jc w:val="both"/>
      </w:pPr>
      <w:r>
        <w:rPr>
          <w:rFonts w:ascii="Times New Roman"/>
          <w:b w:val="false"/>
          <w:i w:val="false"/>
          <w:color w:val="000000"/>
          <w:sz w:val="28"/>
        </w:rPr>
        <w:t>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сәйкес нысан бойынша бағалау парағының тиісті бағанында баға (0-ден 5-ке дейін) қояды.</w:t>
      </w:r>
    </w:p>
    <w:bookmarkEnd w:id="85"/>
    <w:bookmarkStart w:name="z91"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2"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3"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4"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5" w:id="90"/>
    <w:p>
      <w:pPr>
        <w:spacing w:after="0"/>
        <w:ind w:left="0"/>
        <w:jc w:val="both"/>
      </w:pPr>
      <w:r>
        <w:rPr>
          <w:rFonts w:ascii="Times New Roman"/>
          <w:b w:val="false"/>
          <w:i w:val="false"/>
          <w:color w:val="000000"/>
          <w:sz w:val="28"/>
        </w:rPr>
        <w:t>
      дербестік және бастамашылық;</w:t>
      </w:r>
    </w:p>
    <w:bookmarkEnd w:id="90"/>
    <w:bookmarkStart w:name="z96" w:id="91"/>
    <w:p>
      <w:pPr>
        <w:spacing w:after="0"/>
        <w:ind w:left="0"/>
        <w:jc w:val="both"/>
      </w:pPr>
      <w:r>
        <w:rPr>
          <w:rFonts w:ascii="Times New Roman"/>
          <w:b w:val="false"/>
          <w:i w:val="false"/>
          <w:color w:val="000000"/>
          <w:sz w:val="28"/>
        </w:rPr>
        <w:t>
      еңбек тәртібі.</w:t>
      </w:r>
    </w:p>
    <w:bookmarkEnd w:id="91"/>
    <w:bookmarkStart w:name="z97" w:id="92"/>
    <w:p>
      <w:pPr>
        <w:spacing w:after="0"/>
        <w:ind w:left="0"/>
        <w:jc w:val="left"/>
      </w:pPr>
      <w:r>
        <w:rPr>
          <w:rFonts w:ascii="Times New Roman"/>
          <w:b/>
          <w:i w:val="false"/>
          <w:color w:val="000000"/>
        </w:rPr>
        <w:t xml:space="preserve"> 4-тарау. 360 әдісі бойынша бағалау тәртібі</w:t>
      </w:r>
    </w:p>
    <w:bookmarkEnd w:id="92"/>
    <w:bookmarkStart w:name="z98"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99"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сәйкес нысан бойынша жүргізіледі.</w:t>
      </w:r>
    </w:p>
    <w:bookmarkEnd w:id="94"/>
    <w:bookmarkStart w:name="z100"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1"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2" w:id="97"/>
    <w:p>
      <w:pPr>
        <w:spacing w:after="0"/>
        <w:ind w:left="0"/>
        <w:jc w:val="both"/>
      </w:pPr>
      <w:r>
        <w:rPr>
          <w:rFonts w:ascii="Times New Roman"/>
          <w:b w:val="false"/>
          <w:i w:val="false"/>
          <w:color w:val="000000"/>
          <w:sz w:val="28"/>
        </w:rPr>
        <w:t>
      қызметті басқару;</w:t>
      </w:r>
    </w:p>
    <w:bookmarkEnd w:id="97"/>
    <w:bookmarkStart w:name="z103" w:id="98"/>
    <w:p>
      <w:pPr>
        <w:spacing w:after="0"/>
        <w:ind w:left="0"/>
        <w:jc w:val="both"/>
      </w:pPr>
      <w:r>
        <w:rPr>
          <w:rFonts w:ascii="Times New Roman"/>
          <w:b w:val="false"/>
          <w:i w:val="false"/>
          <w:color w:val="000000"/>
          <w:sz w:val="28"/>
        </w:rPr>
        <w:t>
      тиімді коммуникацияларды құру;</w:t>
      </w:r>
    </w:p>
    <w:bookmarkEnd w:id="98"/>
    <w:bookmarkStart w:name="z104"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5" w:id="100"/>
    <w:p>
      <w:pPr>
        <w:spacing w:after="0"/>
        <w:ind w:left="0"/>
        <w:jc w:val="both"/>
      </w:pPr>
      <w:r>
        <w:rPr>
          <w:rFonts w:ascii="Times New Roman"/>
          <w:b w:val="false"/>
          <w:i w:val="false"/>
          <w:color w:val="000000"/>
          <w:sz w:val="28"/>
        </w:rPr>
        <w:t>
      өзгерістерді басқару;</w:t>
      </w:r>
    </w:p>
    <w:bookmarkEnd w:id="100"/>
    <w:bookmarkStart w:name="z106" w:id="101"/>
    <w:p>
      <w:pPr>
        <w:spacing w:after="0"/>
        <w:ind w:left="0"/>
        <w:jc w:val="both"/>
      </w:pPr>
      <w:r>
        <w:rPr>
          <w:rFonts w:ascii="Times New Roman"/>
          <w:b w:val="false"/>
          <w:i w:val="false"/>
          <w:color w:val="000000"/>
          <w:sz w:val="28"/>
        </w:rPr>
        <w:t>
      нәтижеге бағдарлану;</w:t>
      </w:r>
    </w:p>
    <w:bookmarkEnd w:id="101"/>
    <w:bookmarkStart w:name="z107"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08" w:id="103"/>
    <w:p>
      <w:pPr>
        <w:spacing w:after="0"/>
        <w:ind w:left="0"/>
        <w:jc w:val="both"/>
      </w:pPr>
      <w:r>
        <w:rPr>
          <w:rFonts w:ascii="Times New Roman"/>
          <w:b w:val="false"/>
          <w:i w:val="false"/>
          <w:color w:val="000000"/>
          <w:sz w:val="28"/>
        </w:rPr>
        <w:t>
      топты басқару;</w:t>
      </w:r>
    </w:p>
    <w:bookmarkEnd w:id="103"/>
    <w:bookmarkStart w:name="z109" w:id="104"/>
    <w:p>
      <w:pPr>
        <w:spacing w:after="0"/>
        <w:ind w:left="0"/>
        <w:jc w:val="both"/>
      </w:pPr>
      <w:r>
        <w:rPr>
          <w:rFonts w:ascii="Times New Roman"/>
          <w:b w:val="false"/>
          <w:i w:val="false"/>
          <w:color w:val="000000"/>
          <w:sz w:val="28"/>
        </w:rPr>
        <w:t>
      көшбасшылық қасиеттер;</w:t>
      </w:r>
    </w:p>
    <w:bookmarkEnd w:id="104"/>
    <w:bookmarkStart w:name="z110" w:id="105"/>
    <w:p>
      <w:pPr>
        <w:spacing w:after="0"/>
        <w:ind w:left="0"/>
        <w:jc w:val="both"/>
      </w:pPr>
      <w:r>
        <w:rPr>
          <w:rFonts w:ascii="Times New Roman"/>
          <w:b w:val="false"/>
          <w:i w:val="false"/>
          <w:color w:val="000000"/>
          <w:sz w:val="28"/>
        </w:rPr>
        <w:t>
      ынтымақтастық;</w:t>
      </w:r>
    </w:p>
    <w:bookmarkEnd w:id="105"/>
    <w:bookmarkStart w:name="z111" w:id="106"/>
    <w:p>
      <w:pPr>
        <w:spacing w:after="0"/>
        <w:ind w:left="0"/>
        <w:jc w:val="both"/>
      </w:pPr>
      <w:r>
        <w:rPr>
          <w:rFonts w:ascii="Times New Roman"/>
          <w:b w:val="false"/>
          <w:i w:val="false"/>
          <w:color w:val="000000"/>
          <w:sz w:val="28"/>
        </w:rPr>
        <w:t>
      жеделділік;</w:t>
      </w:r>
    </w:p>
    <w:bookmarkEnd w:id="106"/>
    <w:bookmarkStart w:name="z112" w:id="107"/>
    <w:p>
      <w:pPr>
        <w:spacing w:after="0"/>
        <w:ind w:left="0"/>
        <w:jc w:val="both"/>
      </w:pPr>
      <w:r>
        <w:rPr>
          <w:rFonts w:ascii="Times New Roman"/>
          <w:b w:val="false"/>
          <w:i w:val="false"/>
          <w:color w:val="000000"/>
          <w:sz w:val="28"/>
        </w:rPr>
        <w:t>
      өзін-өзі дамыту;</w:t>
      </w:r>
    </w:p>
    <w:bookmarkEnd w:id="107"/>
    <w:bookmarkStart w:name="z113" w:id="108"/>
    <w:p>
      <w:pPr>
        <w:spacing w:after="0"/>
        <w:ind w:left="0"/>
        <w:jc w:val="both"/>
      </w:pPr>
      <w:r>
        <w:rPr>
          <w:rFonts w:ascii="Times New Roman"/>
          <w:b w:val="false"/>
          <w:i w:val="false"/>
          <w:color w:val="000000"/>
          <w:sz w:val="28"/>
        </w:rPr>
        <w:t>
      бастамшылдық;</w:t>
      </w:r>
    </w:p>
    <w:bookmarkEnd w:id="108"/>
    <w:bookmarkStart w:name="z114" w:id="109"/>
    <w:p>
      <w:pPr>
        <w:spacing w:after="0"/>
        <w:ind w:left="0"/>
        <w:jc w:val="both"/>
      </w:pPr>
      <w:r>
        <w:rPr>
          <w:rFonts w:ascii="Times New Roman"/>
          <w:b w:val="false"/>
          <w:i w:val="false"/>
          <w:color w:val="000000"/>
          <w:sz w:val="28"/>
        </w:rPr>
        <w:t>
      "Б" корпусының қызметшілері үшін:</w:t>
      </w:r>
    </w:p>
    <w:bookmarkEnd w:id="109"/>
    <w:bookmarkStart w:name="z115" w:id="110"/>
    <w:p>
      <w:pPr>
        <w:spacing w:after="0"/>
        <w:ind w:left="0"/>
        <w:jc w:val="both"/>
      </w:pPr>
      <w:r>
        <w:rPr>
          <w:rFonts w:ascii="Times New Roman"/>
          <w:b w:val="false"/>
          <w:i w:val="false"/>
          <w:color w:val="000000"/>
          <w:sz w:val="28"/>
        </w:rPr>
        <w:t>
      тиімді коммуникацияларды құру;</w:t>
      </w:r>
    </w:p>
    <w:bookmarkEnd w:id="110"/>
    <w:bookmarkStart w:name="z116"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7" w:id="112"/>
    <w:p>
      <w:pPr>
        <w:spacing w:after="0"/>
        <w:ind w:left="0"/>
        <w:jc w:val="both"/>
      </w:pPr>
      <w:r>
        <w:rPr>
          <w:rFonts w:ascii="Times New Roman"/>
          <w:b w:val="false"/>
          <w:i w:val="false"/>
          <w:color w:val="000000"/>
          <w:sz w:val="28"/>
        </w:rPr>
        <w:t>
      өзгерістерді басқару;</w:t>
      </w:r>
    </w:p>
    <w:bookmarkEnd w:id="112"/>
    <w:bookmarkStart w:name="z118" w:id="113"/>
    <w:p>
      <w:pPr>
        <w:spacing w:after="0"/>
        <w:ind w:left="0"/>
        <w:jc w:val="both"/>
      </w:pPr>
      <w:r>
        <w:rPr>
          <w:rFonts w:ascii="Times New Roman"/>
          <w:b w:val="false"/>
          <w:i w:val="false"/>
          <w:color w:val="000000"/>
          <w:sz w:val="28"/>
        </w:rPr>
        <w:t>
      нәтижеге бағдарлану;</w:t>
      </w:r>
    </w:p>
    <w:bookmarkEnd w:id="113"/>
    <w:bookmarkStart w:name="z119"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0" w:id="115"/>
    <w:p>
      <w:pPr>
        <w:spacing w:after="0"/>
        <w:ind w:left="0"/>
        <w:jc w:val="both"/>
      </w:pPr>
      <w:r>
        <w:rPr>
          <w:rFonts w:ascii="Times New Roman"/>
          <w:b w:val="false"/>
          <w:i w:val="false"/>
          <w:color w:val="000000"/>
          <w:sz w:val="28"/>
        </w:rPr>
        <w:t>
      ынтымақтастық;</w:t>
      </w:r>
    </w:p>
    <w:bookmarkEnd w:id="115"/>
    <w:bookmarkStart w:name="z121" w:id="116"/>
    <w:p>
      <w:pPr>
        <w:spacing w:after="0"/>
        <w:ind w:left="0"/>
        <w:jc w:val="both"/>
      </w:pPr>
      <w:r>
        <w:rPr>
          <w:rFonts w:ascii="Times New Roman"/>
          <w:b w:val="false"/>
          <w:i w:val="false"/>
          <w:color w:val="000000"/>
          <w:sz w:val="28"/>
        </w:rPr>
        <w:t>
      жеделділік;</w:t>
      </w:r>
    </w:p>
    <w:bookmarkEnd w:id="116"/>
    <w:bookmarkStart w:name="z122" w:id="117"/>
    <w:p>
      <w:pPr>
        <w:spacing w:after="0"/>
        <w:ind w:left="0"/>
        <w:jc w:val="both"/>
      </w:pPr>
      <w:r>
        <w:rPr>
          <w:rFonts w:ascii="Times New Roman"/>
          <w:b w:val="false"/>
          <w:i w:val="false"/>
          <w:color w:val="000000"/>
          <w:sz w:val="28"/>
        </w:rPr>
        <w:t>
      өзін-өзі дамыту.</w:t>
      </w:r>
    </w:p>
    <w:bookmarkEnd w:id="117"/>
    <w:bookmarkStart w:name="z123"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8"/>
    <w:bookmarkStart w:name="z124"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5"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6" w:id="121"/>
    <w:p>
      <w:pPr>
        <w:spacing w:after="0"/>
        <w:ind w:left="0"/>
        <w:jc w:val="both"/>
      </w:pPr>
      <w:r>
        <w:rPr>
          <w:rFonts w:ascii="Times New Roman"/>
          <w:b w:val="false"/>
          <w:i w:val="false"/>
          <w:color w:val="000000"/>
          <w:sz w:val="28"/>
        </w:rPr>
        <w:t>
      1) тікелей басшы;</w:t>
      </w:r>
    </w:p>
    <w:bookmarkEnd w:id="121"/>
    <w:bookmarkStart w:name="z127"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28"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29" w:id="124"/>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және </w:t>
      </w:r>
      <w:r>
        <w:rPr>
          <w:rFonts w:ascii="Times New Roman"/>
          <w:b w:val="false"/>
          <w:i w:val="false"/>
          <w:color w:val="000000"/>
          <w:sz w:val="28"/>
        </w:rPr>
        <w:t>8-қосымшаларына</w:t>
      </w:r>
      <w:r>
        <w:rPr>
          <w:rFonts w:ascii="Times New Roman"/>
          <w:b w:val="false"/>
          <w:i w:val="false"/>
          <w:color w:val="000000"/>
          <w:sz w:val="28"/>
        </w:rPr>
        <w:t>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0"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1"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2"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3"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8"/>
    <w:bookmarkStart w:name="z134" w:id="12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9"/>
    <w:bookmarkStart w:name="z135"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6"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7"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38"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39"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0"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1"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2"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3"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4"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40"/>
    <w:p>
      <w:pPr>
        <w:spacing w:after="0"/>
        <w:ind w:left="0"/>
        <w:jc w:val="left"/>
      </w:pPr>
      <w:r>
        <w:rPr>
          <w:rFonts w:ascii="Times New Roman"/>
          <w:b/>
          <w:i w:val="false"/>
          <w:color w:val="000000"/>
        </w:rPr>
        <w:t xml:space="preserve"> Құрылымдық бөлімше (мемлекеттік орган)</w:t>
      </w:r>
      <w:r>
        <w:br/>
      </w:r>
      <w:r>
        <w:rPr>
          <w:rFonts w:ascii="Times New Roman"/>
          <w:b/>
          <w:i w:val="false"/>
          <w:color w:val="000000"/>
        </w:rPr>
        <w:t>басшысының жеке жұмыс жоспары</w:t>
      </w:r>
      <w:r>
        <w:br/>
      </w:r>
      <w:r>
        <w:rPr>
          <w:rFonts w:ascii="Times New Roman"/>
          <w:b/>
          <w:i w:val="false"/>
          <w:color w:val="000000"/>
        </w:rPr>
        <w:t>_________________________________________________ жыл</w:t>
      </w:r>
      <w:r>
        <w:br/>
      </w:r>
      <w:r>
        <w:rPr>
          <w:rFonts w:ascii="Times New Roman"/>
          <w:b/>
          <w:i w:val="false"/>
          <w:color w:val="000000"/>
        </w:rPr>
        <w:t>(жеке жоспар құрылатын кезең)</w:t>
      </w:r>
    </w:p>
    <w:bookmarkEnd w:id="140"/>
    <w:bookmarkStart w:name="z149" w:id="141"/>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1"/>
    <w:bookmarkStart w:name="z150" w:id="142"/>
    <w:p>
      <w:pPr>
        <w:spacing w:after="0"/>
        <w:ind w:left="0"/>
        <w:jc w:val="both"/>
      </w:pPr>
      <w:r>
        <w:rPr>
          <w:rFonts w:ascii="Times New Roman"/>
          <w:b w:val="false"/>
          <w:i w:val="false"/>
          <w:color w:val="000000"/>
          <w:sz w:val="28"/>
        </w:rPr>
        <w:t>
      Қызметшінің лауазымы: ____________________________________________________</w:t>
      </w:r>
    </w:p>
    <w:bookmarkEnd w:id="142"/>
    <w:bookmarkStart w:name="z151" w:id="143"/>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5"/>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w:t>
      </w:r>
      <w:r>
        <w:br/>
      </w:r>
      <w:r>
        <w:rPr>
          <w:rFonts w:ascii="Times New Roman"/>
          <w:b/>
          <w:i w:val="false"/>
          <w:color w:val="000000"/>
        </w:rPr>
        <w:t>(бағаланатын адамның Т.А.Ә., лауазымы)</w:t>
      </w:r>
      <w:r>
        <w:br/>
      </w:r>
      <w:r>
        <w:rPr>
          <w:rFonts w:ascii="Times New Roman"/>
          <w:b/>
          <w:i w:val="false"/>
          <w:color w:val="000000"/>
        </w:rPr>
        <w:t>_________________________________</w:t>
      </w:r>
      <w:r>
        <w:br/>
      </w:r>
      <w:r>
        <w:rPr>
          <w:rFonts w:ascii="Times New Roman"/>
          <w:b/>
          <w:i w:val="false"/>
          <w:color w:val="000000"/>
        </w:rPr>
        <w:t>(бағаланатын кезең)</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7"/>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w:t>
      </w:r>
    </w:p>
    <w:bookmarkEnd w:id="147"/>
    <w:bookmarkStart w:name="z158" w:id="148"/>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8"/>
    <w:bookmarkStart w:name="z159" w:id="149"/>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49"/>
    <w:bookmarkStart w:name="z160" w:id="150"/>
    <w:p>
      <w:pPr>
        <w:spacing w:after="0"/>
        <w:ind w:left="0"/>
        <w:jc w:val="both"/>
      </w:pPr>
      <w:r>
        <w:rPr>
          <w:rFonts w:ascii="Times New Roman"/>
          <w:b w:val="false"/>
          <w:i w:val="false"/>
          <w:color w:val="000000"/>
          <w:sz w:val="28"/>
        </w:rPr>
        <w:t>
      Бағаланатын адам                                        Бағалайтын адам</w:t>
      </w:r>
    </w:p>
    <w:bookmarkEnd w:id="150"/>
    <w:bookmarkStart w:name="z161" w:id="151"/>
    <w:p>
      <w:pPr>
        <w:spacing w:after="0"/>
        <w:ind w:left="0"/>
        <w:jc w:val="both"/>
      </w:pPr>
      <w:r>
        <w:rPr>
          <w:rFonts w:ascii="Times New Roman"/>
          <w:b w:val="false"/>
          <w:i w:val="false"/>
          <w:color w:val="000000"/>
          <w:sz w:val="28"/>
        </w:rPr>
        <w:t>
      _________________________                      ________________________</w:t>
      </w:r>
    </w:p>
    <w:bookmarkEnd w:id="151"/>
    <w:bookmarkStart w:name="z162" w:id="152"/>
    <w:p>
      <w:pPr>
        <w:spacing w:after="0"/>
        <w:ind w:left="0"/>
        <w:jc w:val="both"/>
      </w:pPr>
      <w:r>
        <w:rPr>
          <w:rFonts w:ascii="Times New Roman"/>
          <w:b w:val="false"/>
          <w:i w:val="false"/>
          <w:color w:val="000000"/>
          <w:sz w:val="28"/>
        </w:rPr>
        <w:t xml:space="preserve">
      (тегі, бас әріптер)                                         (тегі, бас әріптер) </w:t>
      </w:r>
    </w:p>
    <w:bookmarkEnd w:id="152"/>
    <w:bookmarkStart w:name="z163" w:id="153"/>
    <w:p>
      <w:pPr>
        <w:spacing w:after="0"/>
        <w:ind w:left="0"/>
        <w:jc w:val="both"/>
      </w:pPr>
      <w:r>
        <w:rPr>
          <w:rFonts w:ascii="Times New Roman"/>
          <w:b w:val="false"/>
          <w:i w:val="false"/>
          <w:color w:val="000000"/>
          <w:sz w:val="28"/>
        </w:rPr>
        <w:t>
      күні_____________________                      күні_____________________</w:t>
      </w:r>
    </w:p>
    <w:bookmarkEnd w:id="153"/>
    <w:bookmarkStart w:name="z164" w:id="154"/>
    <w:p>
      <w:pPr>
        <w:spacing w:after="0"/>
        <w:ind w:left="0"/>
        <w:jc w:val="both"/>
      </w:pPr>
      <w:r>
        <w:rPr>
          <w:rFonts w:ascii="Times New Roman"/>
          <w:b w:val="false"/>
          <w:i w:val="false"/>
          <w:color w:val="000000"/>
          <w:sz w:val="28"/>
        </w:rPr>
        <w:t>
      қолы____________________                       қолы____________________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 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5"/>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6"/>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7"/>
    <w:p>
      <w:pPr>
        <w:spacing w:after="0"/>
        <w:ind w:left="0"/>
        <w:jc w:val="left"/>
      </w:pPr>
      <w:r>
        <w:rPr>
          <w:rFonts w:ascii="Times New Roman"/>
          <w:b/>
          <w:i w:val="false"/>
          <w:color w:val="000000"/>
        </w:rPr>
        <w:t xml:space="preserve"> Саралау әдісі бойынша бағалау парағы</w:t>
      </w:r>
    </w:p>
    <w:bookmarkEnd w:id="157"/>
    <w:bookmarkStart w:name="z172" w:id="158"/>
    <w:p>
      <w:pPr>
        <w:spacing w:after="0"/>
        <w:ind w:left="0"/>
        <w:jc w:val="both"/>
      </w:pPr>
      <w:r>
        <w:rPr>
          <w:rFonts w:ascii="Times New Roman"/>
          <w:b w:val="false"/>
          <w:i w:val="false"/>
          <w:color w:val="000000"/>
          <w:sz w:val="28"/>
        </w:rPr>
        <w:t>
      Бағаланатын қызметшінің Т. А.Ә. ____________________________</w:t>
      </w:r>
    </w:p>
    <w:bookmarkEnd w:id="158"/>
    <w:bookmarkStart w:name="z173" w:id="159"/>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9"/>
    <w:bookmarkStart w:name="z174" w:id="160"/>
    <w:p>
      <w:pPr>
        <w:spacing w:after="0"/>
        <w:ind w:left="0"/>
        <w:jc w:val="both"/>
      </w:pPr>
      <w:r>
        <w:rPr>
          <w:rFonts w:ascii="Times New Roman"/>
          <w:b w:val="false"/>
          <w:i w:val="false"/>
          <w:color w:val="000000"/>
          <w:sz w:val="28"/>
        </w:rPr>
        <w:t>
      Т.А.Ә. __________________________</w:t>
      </w:r>
    </w:p>
    <w:bookmarkEnd w:id="160"/>
    <w:bookmarkStart w:name="z175" w:id="16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2"/>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2"/>
    <w:bookmarkStart w:name="z177" w:id="16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3"/>
    <w:bookmarkStart w:name="z178" w:id="164"/>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4"/>
    <w:bookmarkStart w:name="z179" w:id="165"/>
    <w:p>
      <w:pPr>
        <w:spacing w:after="0"/>
        <w:ind w:left="0"/>
        <w:jc w:val="both"/>
      </w:pPr>
      <w:r>
        <w:rPr>
          <w:rFonts w:ascii="Times New Roman"/>
          <w:b w:val="false"/>
          <w:i w:val="false"/>
          <w:color w:val="000000"/>
          <w:sz w:val="28"/>
        </w:rPr>
        <w:t>
      Қойылған бағаға негіздеме 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 w:id="166"/>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6"/>
    <w:bookmarkStart w:name="z183" w:id="167"/>
    <w:p>
      <w:pPr>
        <w:spacing w:after="0"/>
        <w:ind w:left="0"/>
        <w:jc w:val="both"/>
      </w:pPr>
      <w:r>
        <w:rPr>
          <w:rFonts w:ascii="Times New Roman"/>
          <w:b w:val="false"/>
          <w:i w:val="false"/>
          <w:color w:val="000000"/>
          <w:sz w:val="28"/>
        </w:rPr>
        <w:t>
      Құрылымдық бөлімше басшысының Т. А.Ә___________________</w:t>
      </w:r>
    </w:p>
    <w:bookmarkEnd w:id="167"/>
    <w:bookmarkStart w:name="z184" w:id="168"/>
    <w:p>
      <w:pPr>
        <w:spacing w:after="0"/>
        <w:ind w:left="0"/>
        <w:jc w:val="both"/>
      </w:pPr>
      <w:r>
        <w:rPr>
          <w:rFonts w:ascii="Times New Roman"/>
          <w:b w:val="false"/>
          <w:i w:val="false"/>
          <w:color w:val="000000"/>
          <w:sz w:val="28"/>
        </w:rPr>
        <w:t>
      Құрметті респондент!</w:t>
      </w:r>
    </w:p>
    <w:bookmarkEnd w:id="168"/>
    <w:bookmarkStart w:name="z185" w:id="1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0"/>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171"/>
    <w:p>
      <w:pPr>
        <w:spacing w:after="0"/>
        <w:ind w:left="0"/>
        <w:jc w:val="left"/>
      </w:pPr>
      <w:r>
        <w:rPr>
          <w:rFonts w:ascii="Times New Roman"/>
          <w:b/>
          <w:i w:val="false"/>
          <w:color w:val="000000"/>
        </w:rPr>
        <w:t xml:space="preserve"> "Б" корпусы қызметшілерін 360 әдісімен бағалау парағы</w:t>
      </w:r>
    </w:p>
    <w:bookmarkEnd w:id="171"/>
    <w:bookmarkStart w:name="z190" w:id="172"/>
    <w:p>
      <w:pPr>
        <w:spacing w:after="0"/>
        <w:ind w:left="0"/>
        <w:jc w:val="both"/>
      </w:pPr>
      <w:r>
        <w:rPr>
          <w:rFonts w:ascii="Times New Roman"/>
          <w:b w:val="false"/>
          <w:i w:val="false"/>
          <w:color w:val="000000"/>
          <w:sz w:val="28"/>
        </w:rPr>
        <w:t>
      Бағаланатын қызметкердің Т.А.Ә ______________________________</w:t>
      </w:r>
    </w:p>
    <w:bookmarkEnd w:id="172"/>
    <w:bookmarkStart w:name="z191" w:id="173"/>
    <w:p>
      <w:pPr>
        <w:spacing w:after="0"/>
        <w:ind w:left="0"/>
        <w:jc w:val="both"/>
      </w:pPr>
      <w:r>
        <w:rPr>
          <w:rFonts w:ascii="Times New Roman"/>
          <w:b w:val="false"/>
          <w:i w:val="false"/>
          <w:color w:val="000000"/>
          <w:sz w:val="28"/>
        </w:rPr>
        <w:t>
      Құрметті респондент!</w:t>
      </w:r>
    </w:p>
    <w:bookmarkEnd w:id="173"/>
    <w:bookmarkStart w:name="z192" w:id="174"/>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176"/>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176"/>
    <w:bookmarkStart w:name="z197" w:id="177"/>
    <w:p>
      <w:pPr>
        <w:spacing w:after="0"/>
        <w:ind w:left="0"/>
        <w:jc w:val="both"/>
      </w:pPr>
      <w:r>
        <w:rPr>
          <w:rFonts w:ascii="Times New Roman"/>
          <w:b w:val="false"/>
          <w:i w:val="false"/>
          <w:color w:val="000000"/>
          <w:sz w:val="28"/>
        </w:rPr>
        <w:t>
      Құрылымдық бөлімше басшысының Т. А.Ә. _________________</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8" w:id="17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78"/>
    <w:bookmarkStart w:name="z199" w:id="179"/>
    <w:p>
      <w:pPr>
        <w:spacing w:after="0"/>
        <w:ind w:left="0"/>
        <w:jc w:val="both"/>
      </w:pPr>
      <w:r>
        <w:rPr>
          <w:rFonts w:ascii="Times New Roman"/>
          <w:b w:val="false"/>
          <w:i w:val="false"/>
          <w:color w:val="000000"/>
          <w:sz w:val="28"/>
        </w:rPr>
        <w:t>
      Бағалау нәтижесі: _______________________________</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және жергілікті бюджеттен</w:t>
            </w:r>
            <w:r>
              <w:br/>
            </w:r>
            <w:r>
              <w:rPr>
                <w:rFonts w:ascii="Times New Roman"/>
                <w:b w:val="false"/>
                <w:i w:val="false"/>
                <w:color w:val="000000"/>
                <w:sz w:val="20"/>
              </w:rPr>
              <w:t>қаржыланатын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0"/>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180"/>
    <w:bookmarkStart w:name="z203" w:id="181"/>
    <w:p>
      <w:pPr>
        <w:spacing w:after="0"/>
        <w:ind w:left="0"/>
        <w:jc w:val="both"/>
      </w:pPr>
      <w:r>
        <w:rPr>
          <w:rFonts w:ascii="Times New Roman"/>
          <w:b w:val="false"/>
          <w:i w:val="false"/>
          <w:color w:val="000000"/>
          <w:sz w:val="28"/>
        </w:rPr>
        <w:t>
      Бағаланатын қызметшінің Т. А.Ә.__________________________</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4" w:id="18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2"/>
    <w:bookmarkStart w:name="z205" w:id="183"/>
    <w:p>
      <w:pPr>
        <w:spacing w:after="0"/>
        <w:ind w:left="0"/>
        <w:jc w:val="both"/>
      </w:pPr>
      <w:r>
        <w:rPr>
          <w:rFonts w:ascii="Times New Roman"/>
          <w:b w:val="false"/>
          <w:i w:val="false"/>
          <w:color w:val="000000"/>
          <w:sz w:val="28"/>
        </w:rPr>
        <w:t>
      Бағалау нәтижесі: ______________________________</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