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2f5" w14:textId="631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23-21 "2025-2027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27 наурыздағы № 26-5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№23-21 "2025-2027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120 254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131 731,6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- 11 477,6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11 477,6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