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c26e" w14:textId="1fbc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желтоқсандағы N 150ат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>759-қосымшада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Қазақстан Республикасының қазiргi телекоммуникациялық желiлерi мен ұлттық ақпараттық инфрақұрылымына зерттеу жүргiзе отырып, мультисервистiк (көлiктiк) ортасын құруға арналған техникалық тапсырма әзiрлеу ("Мемлекеттiк сатып алу туралы" Қазақстан Республикасының Заңы 21-бабының 5-тармағына сәйкес қызметтер көрсетудi бiр көзден "Ұлттық ақпараттық технологиялар" ЖАҚ-тан сатып алуды жүргiзсiн).";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"Базалық бағдарламалық қамтамасыз ету - 1 жиынтық" деген сөздерден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қазiргi телекоммуникациялық желiлерi мен ұлттық ақпараттық инфрақұрылымына зерттеу жүргiзе отырып, мультисервистiк (көлiктiк) ортасын құруға арналған техникалық тапсырма";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760-қосымшада: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4.4-тармақпен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"4.4. Хабарламаларды кепiлдiк берiп жеткiзу үшiн базалық бағдарламалық қамтамасыз етудi сатып алу - 1 жиынтық.";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 және 8-тармақтармен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Мемлекеттiк органдар үшін техникалық құралдар мен лицензиялық бағдарламалық қамтамасыз етудi сатып алу - 4 жиынтық.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Әдiлет министрлiгiнiң жылжымайтын мүлiктi және заңды тұлғаларды тiркеудiң кiрiктiрiлген жүйелерiн, оның ішінде телекоммуникациялық қызметтер көрсетудi құpу.";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сөйлемдермен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органдар үшін техникалық құралдар мен лицензиялық бағдарламалық қамтамасыз етуді сатып алу - 4 жиынтық, хабарламаларды кепілдік беріп жеткізу үшін бағдарламалық қамтамасыз етуді сатып алу - 1 жиынтық. Қазақстан Республикасы Әдiлет министрлiгiнiң жылжымайтын мүлiктi және заңды тұлғаларды тiркеудiң кiрiктiрiлген жүйелерiн, оның ішінде телекоммуникациялық қызметтер көрсетудi құpу.".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