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4f83" w14:textId="b444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ақпараттық қауіпсiздiкті қамтамасыз ету жөнiндегi кейбiр шаралар туралы" Қазақстан Республикасы Үкіметінің 2004 жылғы 14 қыркүйектегі № 965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14 наурыздағы № 244 қаулысы. Күші жойылды - Қазақстан Республикасы Үкіметінің 2016 жылғы 20 желтоқсандағы № 832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20.12.2016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 ақпараттық қауіпсiздiкті қамтамасыз ету жөнiндегi кейбiр шаралар туралы" Қазақстан Республикасы Үкіметінің 2004 жылғы 14 қыркүйектегі № 965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тармақшасындағы "деп белгілесін." деген сөздер ";" белгісімен ауыстырылып, мынадай мазмұндағы 5) және 6) тармақшалармен толықтырылсын: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мемлекеттік электрондық ақпараттық ресурстардың, ақпараттық жүйелердің қорғалуын қолдау мақсатында: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арнаулы мемлекеттік органдардың желілерін, арнайы мақсаттағы телекоммуникация және/немесе қорғаулы байланыс желілерін, қорғаулы орындаудағы ақпараттық жүйелерді және Қазақстан Республикасы Ұлттық Банкінің желілерін қоспағанда, мемлекеттік органдардың және олардың аумақтық бөлімшелерінің ақпараттық-коммуникациялық және жергілікті желілерін өзара қосу Мемлекеттік органдардың бірыңғай көлік ортасы (бұдан әрі – МО БКО) арқылы жүзеге асырылады;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органдардың және олардың аумақтық бөлімшелерінің ақпараттық-коммуникациялық және жергілікті желілерін Интернет желісіне қосылған басқа техникалық құралдарға қосуға жол берілмейді;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органдарды және олардың аумақтық бөлімшелерін Интернет желісіне қосуды мемлекеттік органдарға арналған Интернет желісіне қолжетімділіктің бірыңғай шлюзі арқылы байланыс операторлары жүзеге асырады;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органдарды және олардың аумақтық бөлімшелерін Интернет желісіне қосу МО БКО-ға қосылған ақпараттық-коммуникациялық және жергілікті желілермен түйістірілмей жүзеге асырылады;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Интернет желісі арқылы мемлекеттік қызметтерді ұсынуды қамтамасыз ететін мемлекеттік электрондық ақпараттық ресурстардың, ақпараттық жүйелердің жұмыс істеуі мемлекеттік органдарға арналған Интернет желісіне қолжетімділіктің бірыңғай шлюзі арқылы жүзеге асырылады;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арнаулы және құқық қорғау мемлекеттік органдары жедел мақсатта, Қазақстан Республикасы Ұлттық Банкі мемлекеттік органдарға арналған Интернет желісіне қолжетімділіктің бірыңғай шлюзін пайдаланбай, Интернет желісіне қосылуды ұйымдастыруы мүмкін;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мемлекеттік органдарға арналған Интернет желісіне қолжетімділіктің бірыңғай шлюзінің құралдарымен қолжетімділігі шектелген интернет-ресурстар санаттарының тізбесін мемлекеттік органның өзі айқындайды деп белгіленсін.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тізбе мен Интернет желісіне қолжетімділік алатын мемлекеттік органдар мен олардың аумақтық бөлімшелерінің ақпараттық-коммуникациялық желілерінің желілік мекенжайларының тізімі осы қаулыға қосымшаға сәйкес мемлекеттік техникалық қызметке орындау үшін жіберіледі.";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2-1 және 2-2-тармақтармен толықтырылсын: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"2-1. Орталық және жергілікті атқарушы, өзге де мемлекеттік органдар мен олардың аумақтық бөлімшелері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тармақшасында жазылған шарттарды ескере отырып: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өздерінің ақпараттық-коммуникациялық және жергілікті желілерін өзара МО БКО арқылы ғана қосуды;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Интернет қызметтерін мемлекеттік органдарға арналған Интернет желісіне қолжетімділіктің бірыңғай шлюзі және МО БКО-ға қосылған ақпараттық-коммуникациялық және жергілікті желілермен түйіспей алуды қамтамасыз етсін.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тармақшасының және 2-1-тармағының 1) тармақшасының талаптары құпия ақпарат өңделетін, сақталатын, берілетін немесе айналымда жүретін ақпараттық-коммуникациялық және жергілікті желілерге және басқа да ақпараттық жүйелерге және/немесе есептеу техникасы құралдарының объектілеріне қолданылмайды.".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Қолжетімділігіне тыйым салынған Интернет желісінің</w:t>
      </w:r>
      <w:r>
        <w:br/>
      </w:r>
      <w:r>
        <w:rPr>
          <w:rFonts w:ascii="Times New Roman"/>
          <w:b/>
          <w:i w:val="false"/>
          <w:color w:val="000000"/>
        </w:rPr>
        <w:t>интернет-ресурстары санаттарының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3402"/>
        <w:gridCol w:w="4713"/>
        <w:gridCol w:w="2093"/>
      </w:tblGrid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тіліне аударма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Блокталатын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мемлекеттік органдарға арналған Интернет желісіне қолжетімділіктің бірыңғай шлюзінің құралдарымен қолжетімділігі шектелген интернет-ресурстар санаттарының тізбесін мемлекеттік органның өзі айқындайды.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