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b01db" w14:textId="aeb0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арналған ауыл шаруашылығы техникасының кредиттері (лизингі) бойынша сыйақының пайыздық ставкаларын арзандату жөніндегі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2013 жылғы 17 шілдедегі № 730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2013 жылғы 1 қаңтардан бастап қолданысқа енгiзiледi.</w:t>
      </w:r>
    </w:p>
    <w:bookmarkStart w:name="z1" w:id="0"/>
    <w:p>
      <w:pPr>
        <w:spacing w:after="0"/>
        <w:ind w:left="0"/>
        <w:jc w:val="both"/>
      </w:pPr>
      <w:r>
        <w:rPr>
          <w:rFonts w:ascii="Times New Roman"/>
          <w:b w:val="false"/>
          <w:i w:val="false"/>
          <w:color w:val="000000"/>
          <w:sz w:val="28"/>
        </w:rPr>
        <w:t>
      «2013 – 2015 жылдарға арналған республикалық бюджет туралы» 2012 жылғы 23 қарашадағы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2013 жылға арналған ауыл шаруашылығы техникасының кредиттері (лизингі) бойынша сыйақының пайыздық ставкаларын арзандату жөніндегі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2013 жылғы 1 қаңтардан бастап қолданысқа енгiзiледi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17 шілдедегі</w:t>
      </w:r>
      <w:r>
        <w:br/>
      </w:r>
      <w:r>
        <w:rPr>
          <w:rFonts w:ascii="Times New Roman"/>
          <w:b w:val="false"/>
          <w:i w:val="false"/>
          <w:color w:val="000000"/>
          <w:sz w:val="28"/>
        </w:rPr>
        <w:t xml:space="preserve">
№ 730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2013 жылға арналған ауыл шаруашылығы техникасының кредиттері</w:t>
      </w:r>
      <w:r>
        <w:br/>
      </w:r>
      <w:r>
        <w:rPr>
          <w:rFonts w:ascii="Times New Roman"/>
          <w:b/>
          <w:i w:val="false"/>
          <w:color w:val="000000"/>
        </w:rPr>
        <w:t>
(лизингі) бойынша пайыздық сыйақы ставкаларын арзандату</w:t>
      </w:r>
      <w:r>
        <w:br/>
      </w:r>
      <w:r>
        <w:rPr>
          <w:rFonts w:ascii="Times New Roman"/>
          <w:b/>
          <w:i w:val="false"/>
          <w:color w:val="000000"/>
        </w:rPr>
        <w:t>
жөніндегі субсидиялау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2013 жылға арналған ауыл шаруашылығы техникасының кредиттері (лизингі) бойынша пайыздық сыйақы ставкаларын арзандату жөніндегі субсидиялау қағидалары (бұдан әрі – Қағидалар) «2013-2015 жылдарға арналған республикалық бюджет туралы» 2012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қаржы институттары мен лизинг алушылар жасасқан қаржы лизингі шарттары бойынша сыйақы ставкасының бөлігін субсидиялау тәртібін айқындайды.</w:t>
      </w:r>
      <w:r>
        <w:br/>
      </w:r>
      <w:r>
        <w:rPr>
          <w:rFonts w:ascii="Times New Roman"/>
          <w:b w:val="false"/>
          <w:i w:val="false"/>
          <w:color w:val="000000"/>
          <w:sz w:val="28"/>
        </w:rPr>
        <w:t>
</w:t>
      </w:r>
      <w:r>
        <w:rPr>
          <w:rFonts w:ascii="Times New Roman"/>
          <w:b w:val="false"/>
          <w:i w:val="false"/>
          <w:color w:val="000000"/>
          <w:sz w:val="28"/>
        </w:rPr>
        <w:t>
      2. Бюджеттік бағдарламаның әкімшісі, оператор және қаржы институттары арасындағы өзара қарым-қатынастарды реттеу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үлгілік нысан бойынша Қаржы лизингі шарттары бойынша сыйақы ставкасын субсидиялау жөніндегі ынтымақтастық туралы келісім (бұдан әрі – Ынтымақтастық туралы келісім) жасалады.</w:t>
      </w:r>
      <w:r>
        <w:br/>
      </w:r>
      <w:r>
        <w:rPr>
          <w:rFonts w:ascii="Times New Roman"/>
          <w:b w:val="false"/>
          <w:i w:val="false"/>
          <w:color w:val="000000"/>
          <w:sz w:val="28"/>
        </w:rPr>
        <w:t>
</w:t>
      </w:r>
      <w:r>
        <w:rPr>
          <w:rFonts w:ascii="Times New Roman"/>
          <w:b w:val="false"/>
          <w:i w:val="false"/>
          <w:color w:val="000000"/>
          <w:sz w:val="28"/>
        </w:rPr>
        <w:t>
      3. 2013 жылға арналған ауыл шаруашылығы техникасының кредиттері (лизингі) бойынша пайыздық сыйақы ставкаларын арзандату бойынша субсидияларды және оператордың қызметтерін қаржыландыру 214 «Өсімдік шаруашылығы дамыту және азық-түлік қауіпсіздігін қамтамасыз ету» республикалық бюджеттік бағдарламасының 104 «Ауыл шаруашылығы техникасының кредиттері (лизингі) бойынша пайыздық сыйақы ставкаларын арзандату» кіші бағдарламасы (бұдан әрі – бағдарлама) қаражатының есебінен және шегінде жүзеге асырылады.</w:t>
      </w:r>
    </w:p>
    <w:bookmarkEnd w:id="4"/>
    <w:bookmarkStart w:name="z10" w:id="5"/>
    <w:p>
      <w:pPr>
        <w:spacing w:after="0"/>
        <w:ind w:left="0"/>
        <w:jc w:val="left"/>
      </w:pPr>
      <w:r>
        <w:rPr>
          <w:rFonts w:ascii="Times New Roman"/>
          <w:b/>
          <w:i w:val="false"/>
          <w:color w:val="000000"/>
        </w:rPr>
        <w:t xml:space="preserve"> 
2. Терминдер және анықтамалар</w:t>
      </w:r>
    </w:p>
    <w:bookmarkEnd w:id="5"/>
    <w:bookmarkStart w:name="z11" w:id="6"/>
    <w:p>
      <w:pPr>
        <w:spacing w:after="0"/>
        <w:ind w:left="0"/>
        <w:jc w:val="both"/>
      </w:pPr>
      <w:r>
        <w:rPr>
          <w:rFonts w:ascii="Times New Roman"/>
          <w:b w:val="false"/>
          <w:i w:val="false"/>
          <w:color w:val="000000"/>
          <w:sz w:val="28"/>
        </w:rPr>
        <w:t>
      4. Осы Қағидаларда мынадай терминдер мен анықтамалар пайдаланылады:</w:t>
      </w:r>
      <w:r>
        <w:br/>
      </w:r>
      <w:r>
        <w:rPr>
          <w:rFonts w:ascii="Times New Roman"/>
          <w:b w:val="false"/>
          <w:i w:val="false"/>
          <w:color w:val="000000"/>
          <w:sz w:val="28"/>
        </w:rPr>
        <w:t>
      1) бюджеттік бағдарламаның әкімшісі – Қазақстан Республикасы Ауыл шаруашылығы министрлігі (бұдан әрі – әкімші);</w:t>
      </w:r>
      <w:r>
        <w:br/>
      </w:r>
      <w:r>
        <w:rPr>
          <w:rFonts w:ascii="Times New Roman"/>
          <w:b w:val="false"/>
          <w:i w:val="false"/>
          <w:color w:val="000000"/>
          <w:sz w:val="28"/>
        </w:rPr>
        <w:t>
      2) әкімшінің жұмыс органы – бағдарламаның әкімшісі айқындайтын құрылымдық бөлімше (бұдан әрі – жұмыс органы);</w:t>
      </w:r>
      <w:r>
        <w:br/>
      </w:r>
      <w:r>
        <w:rPr>
          <w:rFonts w:ascii="Times New Roman"/>
          <w:b w:val="false"/>
          <w:i w:val="false"/>
          <w:color w:val="000000"/>
          <w:sz w:val="28"/>
        </w:rPr>
        <w:t>
      3) қаржы институттары – әкімшімен және оператормен Ынтымақтастық туралы келісім жасасқан екінші деңгейлі банктер және/немесе лизингтік компаниялар;</w:t>
      </w:r>
      <w:r>
        <w:br/>
      </w:r>
      <w:r>
        <w:rPr>
          <w:rFonts w:ascii="Times New Roman"/>
          <w:b w:val="false"/>
          <w:i w:val="false"/>
          <w:color w:val="000000"/>
          <w:sz w:val="28"/>
        </w:rPr>
        <w:t>
      4) оператор – бағдарламаны іске асыру шеңберінде қызметтер көрсету үшін агроөнеркәсіптік кешен саласындағы мамандандырылған ұйым ретінде тартылатын «ҚазАгроМаркетинг» акционерлік қоғамы;</w:t>
      </w:r>
      <w:r>
        <w:br/>
      </w:r>
      <w:r>
        <w:rPr>
          <w:rFonts w:ascii="Times New Roman"/>
          <w:b w:val="false"/>
          <w:i w:val="false"/>
          <w:color w:val="000000"/>
          <w:sz w:val="28"/>
        </w:rPr>
        <w:t>
      5) қаржы лизингі шарты – қаржы институты мен лизинг алушы арасында жасалатын жазбаша келісім, оның шарттары бойынша қаржы институты лизинг алушыға лизинг мәнін ұсынады;</w:t>
      </w:r>
      <w:r>
        <w:br/>
      </w:r>
      <w:r>
        <w:rPr>
          <w:rFonts w:ascii="Times New Roman"/>
          <w:b w:val="false"/>
          <w:i w:val="false"/>
          <w:color w:val="000000"/>
          <w:sz w:val="28"/>
        </w:rPr>
        <w:t>
      6) субсидиялау шарты – әкімші, қаржы институты және лизинг алушы арасында жасалатын жазбаша келісім, оның шарттары бойынша лизингі әкімші қаржы институты мен лизинг алушы арасында жасалатын қаржы лизингі шарты бойынша сыйақы ставкасын ішінара субсидиялайды;</w:t>
      </w:r>
      <w:r>
        <w:br/>
      </w:r>
      <w:r>
        <w:rPr>
          <w:rFonts w:ascii="Times New Roman"/>
          <w:b w:val="false"/>
          <w:i w:val="false"/>
          <w:color w:val="000000"/>
          <w:sz w:val="28"/>
        </w:rPr>
        <w:t>
      7) субсидиялау – ауыл шаруашылығы техникасының қаржы лизингі шарттары бойынша пайыздық сыйақы ставкаларын ішінара арзандату үшін пайдаланылатын лизинг алушыларды мемлекеттік қаржылай қолдау нысаны;</w:t>
      </w:r>
      <w:r>
        <w:br/>
      </w:r>
      <w:r>
        <w:rPr>
          <w:rFonts w:ascii="Times New Roman"/>
          <w:b w:val="false"/>
          <w:i w:val="false"/>
          <w:color w:val="000000"/>
          <w:sz w:val="28"/>
        </w:rPr>
        <w:t>
      8) сыйақы ставкасы – лизинг мәнін пайдаланғаны үшін қаржы институты мен лизинг алушы арасындағы қаржы лизингі шартымен белгіленген сыйақы мөлшері;</w:t>
      </w:r>
      <w:r>
        <w:br/>
      </w:r>
      <w:r>
        <w:rPr>
          <w:rFonts w:ascii="Times New Roman"/>
          <w:b w:val="false"/>
          <w:i w:val="false"/>
          <w:color w:val="000000"/>
          <w:sz w:val="28"/>
        </w:rPr>
        <w:t>
      9) Комиссия – әкімшінің мүдделі құрылымдық бөлімшелері өкілдерінің, сондай-ақ қаржы институттары мен қоғамдық ұйымдар өкілдерінің қатысуымен әкімші басшысының орынбасары басқаратын консультативтік-кеңесші орган;</w:t>
      </w:r>
      <w:r>
        <w:br/>
      </w:r>
      <w:r>
        <w:rPr>
          <w:rFonts w:ascii="Times New Roman"/>
          <w:b w:val="false"/>
          <w:i w:val="false"/>
          <w:color w:val="000000"/>
          <w:sz w:val="28"/>
        </w:rPr>
        <w:t>
      10) лизинг алушы – кәсіпкерлік мақсаттар үшін лизинг мәнін қаржы лизингі шартының талаптарымен сатып алатын лизингтік мәмілеге қатысушы (ауыл шаруашылығы дақылдарын өсірумен, жемшөп әзірлеумен және дайындаумен айналысатын дара кәсіпкерлер, шаруа (фермерлік) қожалықтарды қоса алғанда, меншік нысанына қарамастан заңды тұлғалар);</w:t>
      </w:r>
      <w:r>
        <w:br/>
      </w:r>
      <w:r>
        <w:rPr>
          <w:rFonts w:ascii="Times New Roman"/>
          <w:b w:val="false"/>
          <w:i w:val="false"/>
          <w:color w:val="000000"/>
          <w:sz w:val="28"/>
        </w:rPr>
        <w:t>
      11) қаржы лизингі (бұдан әрі – лизинг) – лизинг беруші сатушыдан меншігіне сатып алған және лизинг шартымен шарттасқан лизинг мәнін лизинг алушыға белгілі бір ақыға және белгілі бір шарттарда уақытша иеленуге және кәсіпкерлік мақсаттар үшін үш жылдан кем емес мерзімде пайдалануға беруге міндеттенетін инвестициялық қызметтің түрі;</w:t>
      </w:r>
      <w:r>
        <w:br/>
      </w:r>
      <w:r>
        <w:rPr>
          <w:rFonts w:ascii="Times New Roman"/>
          <w:b w:val="false"/>
          <w:i w:val="false"/>
          <w:color w:val="000000"/>
          <w:sz w:val="28"/>
        </w:rPr>
        <w:t>
      12) қызмет көрсетуші банк – қаржы лизингінің шарттары бойынша субсидияларды аударуға және есептен шығаруға арналған қаржы институтының арнайы ағымдағы шотын жүргізу жөніндегі функцияларды жүзеге асыруға қаржы институты (заңды тұлғалардың банктік шоттарын ашуға және жүргізуге құқығы жоқ лизингтік компаниялар үшін) уәкілеттік берген екінші деңгейлі банк;</w:t>
      </w:r>
      <w:r>
        <w:br/>
      </w:r>
      <w:r>
        <w:rPr>
          <w:rFonts w:ascii="Times New Roman"/>
          <w:b w:val="false"/>
          <w:i w:val="false"/>
          <w:color w:val="000000"/>
          <w:sz w:val="28"/>
        </w:rPr>
        <w:t>
      13) құжаттамалық мониторинг – оператордың қаржы институты ұсынған құжаттардың толықтығын, негізгі борыш пен сыйақыны өтеу кестесі есебінің дұрыстығын, құжаттар пакетінің осы Қағидаларда белгіленген талаптарға сәйкестігін тексеруді жүзеге асыруы;</w:t>
      </w:r>
      <w:r>
        <w:br/>
      </w:r>
      <w:r>
        <w:rPr>
          <w:rFonts w:ascii="Times New Roman"/>
          <w:b w:val="false"/>
          <w:i w:val="false"/>
          <w:color w:val="000000"/>
          <w:sz w:val="28"/>
        </w:rPr>
        <w:t>
      14) төлемдер мониторингі – төлем тәртібінің және қаржы институтының қаржы лизингі шарты бойынша өтеу кестесіне сәйкес арнайы шоттан ағымдағы шотқа субсидияларды аудару дұрыстығының мониторингі.</w:t>
      </w:r>
    </w:p>
    <w:bookmarkEnd w:id="6"/>
    <w:bookmarkStart w:name="z12" w:id="7"/>
    <w:p>
      <w:pPr>
        <w:spacing w:after="0"/>
        <w:ind w:left="0"/>
        <w:jc w:val="left"/>
      </w:pPr>
      <w:r>
        <w:rPr>
          <w:rFonts w:ascii="Times New Roman"/>
          <w:b/>
          <w:i w:val="false"/>
          <w:color w:val="000000"/>
        </w:rPr>
        <w:t xml:space="preserve"> 
3. Субсидиялар ұсыну шарттары</w:t>
      </w:r>
    </w:p>
    <w:bookmarkEnd w:id="7"/>
    <w:bookmarkStart w:name="z13" w:id="8"/>
    <w:p>
      <w:pPr>
        <w:spacing w:after="0"/>
        <w:ind w:left="0"/>
        <w:jc w:val="both"/>
      </w:pPr>
      <w:r>
        <w:rPr>
          <w:rFonts w:ascii="Times New Roman"/>
          <w:b w:val="false"/>
          <w:i w:val="false"/>
          <w:color w:val="000000"/>
          <w:sz w:val="28"/>
        </w:rPr>
        <w:t>
      5. Мынадай:</w:t>
      </w:r>
      <w:r>
        <w:br/>
      </w:r>
      <w:r>
        <w:rPr>
          <w:rFonts w:ascii="Times New Roman"/>
          <w:b w:val="false"/>
          <w:i w:val="false"/>
          <w:color w:val="000000"/>
          <w:sz w:val="28"/>
        </w:rPr>
        <w:t>
      1) «Бизнестің жол картасы - 2020»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 шеңберінде жасалған;</w:t>
      </w:r>
      <w:r>
        <w:br/>
      </w:r>
      <w:r>
        <w:rPr>
          <w:rFonts w:ascii="Times New Roman"/>
          <w:b w:val="false"/>
          <w:i w:val="false"/>
          <w:color w:val="000000"/>
          <w:sz w:val="28"/>
        </w:rPr>
        <w:t>
      2) 213 «Қайта өңдеу өндірісін дамыту» бюджеттік бағдарламасының 100 «Ауыл шаруашылығын қолдауға арналған кредиттер (лизинг) бойынша сыйақының пайыздық ставкаларын өтеу» кіші бағдарламасы шеңберінде субсидиялау жүзеге асырылатын ауыл шаруашылығы өнімдерін қайта өңдеуге қаржы институттарымен жасалған;</w:t>
      </w:r>
      <w:r>
        <w:br/>
      </w:r>
      <w:r>
        <w:rPr>
          <w:rFonts w:ascii="Times New Roman"/>
          <w:b w:val="false"/>
          <w:i w:val="false"/>
          <w:color w:val="000000"/>
          <w:sz w:val="28"/>
        </w:rPr>
        <w:t>
      3) олар қаражат көзі бюджет қаражаты, сондай-ақ Қазақстан Республикасы Ұлттық қорының қаражаты болатын қаржы лизингі шарттары субсидиялауға жатпайды.</w:t>
      </w:r>
      <w:r>
        <w:br/>
      </w:r>
      <w:r>
        <w:rPr>
          <w:rFonts w:ascii="Times New Roman"/>
          <w:b w:val="false"/>
          <w:i w:val="false"/>
          <w:color w:val="000000"/>
          <w:sz w:val="28"/>
        </w:rPr>
        <w:t>
</w:t>
      </w:r>
      <w:r>
        <w:rPr>
          <w:rFonts w:ascii="Times New Roman"/>
          <w:b w:val="false"/>
          <w:i w:val="false"/>
          <w:color w:val="000000"/>
          <w:sz w:val="28"/>
        </w:rPr>
        <w:t>
      6. «Агробизнес - 2020»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 шеңберіндегі инвестициялық жобалар бойынша мемлекеттік қаржылық қолдау алған лизинг алушылар бағдарламаға қатысушылар болуы мүмкін.</w:t>
      </w:r>
      <w:r>
        <w:br/>
      </w:r>
      <w:r>
        <w:rPr>
          <w:rFonts w:ascii="Times New Roman"/>
          <w:b w:val="false"/>
          <w:i w:val="false"/>
          <w:color w:val="000000"/>
          <w:sz w:val="28"/>
        </w:rPr>
        <w:t>
</w:t>
      </w:r>
      <w:r>
        <w:rPr>
          <w:rFonts w:ascii="Times New Roman"/>
          <w:b w:val="false"/>
          <w:i w:val="false"/>
          <w:color w:val="000000"/>
          <w:sz w:val="28"/>
        </w:rPr>
        <w:t>
      7. Субсидиялау қаржы институттарының лизинг алушылармен 2013 жылдың 1 қаңтарынан ерте емес жасаған қаржы лизингі шарттары бойынша жүзеге асырылады.</w:t>
      </w:r>
      <w:r>
        <w:br/>
      </w:r>
      <w:r>
        <w:rPr>
          <w:rFonts w:ascii="Times New Roman"/>
          <w:b w:val="false"/>
          <w:i w:val="false"/>
          <w:color w:val="000000"/>
          <w:sz w:val="28"/>
        </w:rPr>
        <w:t>
</w:t>
      </w:r>
      <w:r>
        <w:rPr>
          <w:rFonts w:ascii="Times New Roman"/>
          <w:b w:val="false"/>
          <w:i w:val="false"/>
          <w:color w:val="000000"/>
          <w:sz w:val="28"/>
        </w:rPr>
        <w:t>
      8. Субсидиялауға ішкі банктік лизинг, ішкі толық лизинг, ішкі таза лизинг жатады.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08.10.2013 </w:t>
      </w:r>
      <w:r>
        <w:rPr>
          <w:rFonts w:ascii="Times New Roman"/>
          <w:b w:val="false"/>
          <w:i w:val="false"/>
          <w:color w:val="000000"/>
          <w:sz w:val="28"/>
        </w:rPr>
        <w:t>№ 1064</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Субсидиялау қайтарымды лизинг, сублизинг шарттары бойынша жүзеге асырылмайды.</w:t>
      </w:r>
      <w:r>
        <w:br/>
      </w:r>
      <w:r>
        <w:rPr>
          <w:rFonts w:ascii="Times New Roman"/>
          <w:b w:val="false"/>
          <w:i w:val="false"/>
          <w:color w:val="000000"/>
          <w:sz w:val="28"/>
        </w:rPr>
        <w:t>
</w:t>
      </w:r>
      <w:r>
        <w:rPr>
          <w:rFonts w:ascii="Times New Roman"/>
          <w:b w:val="false"/>
          <w:i w:val="false"/>
          <w:color w:val="000000"/>
          <w:sz w:val="28"/>
        </w:rPr>
        <w:t>
      10. Субсидиялау мерзімі 2013 жылдың 1 қаңтарынан бастап 31 желтоқсанына дейінгі кезеңде 12 (он екі) айды құрайды.</w:t>
      </w:r>
      <w:r>
        <w:br/>
      </w:r>
      <w:r>
        <w:rPr>
          <w:rFonts w:ascii="Times New Roman"/>
          <w:b w:val="false"/>
          <w:i w:val="false"/>
          <w:color w:val="000000"/>
          <w:sz w:val="28"/>
        </w:rPr>
        <w:t>
</w:t>
      </w:r>
      <w:r>
        <w:rPr>
          <w:rFonts w:ascii="Times New Roman"/>
          <w:b w:val="false"/>
          <w:i w:val="false"/>
          <w:color w:val="000000"/>
          <w:sz w:val="28"/>
        </w:rPr>
        <w:t>
      11. Субсидиялау жылдық номиналды сыйақы ставкасы 14 %-дан артық емес қаржы институттарының қаржы лизингі шарттары бойынша жүзеге асырылады, оның ішінде 7 %-дан артық емесін лизинг алушы төлейді, ал 7 %-ын мемлекет өтейді.</w:t>
      </w:r>
      <w:r>
        <w:br/>
      </w:r>
      <w:r>
        <w:rPr>
          <w:rFonts w:ascii="Times New Roman"/>
          <w:b w:val="false"/>
          <w:i w:val="false"/>
          <w:color w:val="000000"/>
          <w:sz w:val="28"/>
        </w:rPr>
        <w:t>
</w:t>
      </w:r>
      <w:r>
        <w:rPr>
          <w:rFonts w:ascii="Times New Roman"/>
          <w:b w:val="false"/>
          <w:i w:val="false"/>
          <w:color w:val="000000"/>
          <w:sz w:val="28"/>
        </w:rPr>
        <w:t>
      12. Егер қаржы институттарының қаржы лизингі шарттары бойынша сыйақы ставкасының мөлшері жылдық 14 %-дан төмен болған жағдайда, онда 7 %-ын мемлекет өтейді, ал айырмасын лизинг алушы төлейді.</w:t>
      </w:r>
      <w:r>
        <w:br/>
      </w:r>
      <w:r>
        <w:rPr>
          <w:rFonts w:ascii="Times New Roman"/>
          <w:b w:val="false"/>
          <w:i w:val="false"/>
          <w:color w:val="000000"/>
          <w:sz w:val="28"/>
        </w:rPr>
        <w:t>
</w:t>
      </w:r>
      <w:r>
        <w:rPr>
          <w:rFonts w:ascii="Times New Roman"/>
          <w:b w:val="false"/>
          <w:i w:val="false"/>
          <w:color w:val="000000"/>
          <w:sz w:val="28"/>
        </w:rPr>
        <w:t>
      13. Субсидиялар лизинг алушыларға лизинг мәнінің мынадай басымды топтары бойынша ұсынылады:</w:t>
      </w:r>
      <w:r>
        <w:br/>
      </w:r>
      <w:r>
        <w:rPr>
          <w:rFonts w:ascii="Times New Roman"/>
          <w:b w:val="false"/>
          <w:i w:val="false"/>
          <w:color w:val="000000"/>
          <w:sz w:val="28"/>
        </w:rPr>
        <w:t>
      1) «А» тобы:</w:t>
      </w:r>
      <w:r>
        <w:br/>
      </w:r>
      <w:r>
        <w:rPr>
          <w:rFonts w:ascii="Times New Roman"/>
          <w:b w:val="false"/>
          <w:i w:val="false"/>
          <w:color w:val="000000"/>
          <w:sz w:val="28"/>
        </w:rPr>
        <w:t>
      жемшөп егу, әзірлеу және дайындауға арналған ауыл шаруашылығы техникасы мен жабдықтары:</w:t>
      </w:r>
      <w:r>
        <w:br/>
      </w:r>
      <w:r>
        <w:rPr>
          <w:rFonts w:ascii="Times New Roman"/>
          <w:b w:val="false"/>
          <w:i w:val="false"/>
          <w:color w:val="000000"/>
          <w:sz w:val="28"/>
        </w:rPr>
        <w:t>
      шөптік дақылдарды егу мүмкіндігі бар әмбебап сепкіштер;</w:t>
      </w:r>
      <w:r>
        <w:br/>
      </w:r>
      <w:r>
        <w:rPr>
          <w:rFonts w:ascii="Times New Roman"/>
          <w:b w:val="false"/>
          <w:i w:val="false"/>
          <w:color w:val="000000"/>
          <w:sz w:val="28"/>
        </w:rPr>
        <w:t>
      жемшөп жинау комбайндары;</w:t>
      </w:r>
      <w:r>
        <w:br/>
      </w:r>
      <w:r>
        <w:rPr>
          <w:rFonts w:ascii="Times New Roman"/>
          <w:b w:val="false"/>
          <w:i w:val="false"/>
          <w:color w:val="000000"/>
          <w:sz w:val="28"/>
        </w:rPr>
        <w:t>
      сүрлем жинау комбайндары;</w:t>
      </w:r>
      <w:r>
        <w:br/>
      </w:r>
      <w:r>
        <w:rPr>
          <w:rFonts w:ascii="Times New Roman"/>
          <w:b w:val="false"/>
          <w:i w:val="false"/>
          <w:color w:val="000000"/>
          <w:sz w:val="28"/>
        </w:rPr>
        <w:t>
      тырнауыштар;</w:t>
      </w:r>
      <w:r>
        <w:br/>
      </w:r>
      <w:r>
        <w:rPr>
          <w:rFonts w:ascii="Times New Roman"/>
          <w:b w:val="false"/>
          <w:i w:val="false"/>
          <w:color w:val="000000"/>
          <w:sz w:val="28"/>
        </w:rPr>
        <w:t>
      пішен орғыштар;</w:t>
      </w:r>
      <w:r>
        <w:br/>
      </w:r>
      <w:r>
        <w:rPr>
          <w:rFonts w:ascii="Times New Roman"/>
          <w:b w:val="false"/>
          <w:i w:val="false"/>
          <w:color w:val="000000"/>
          <w:sz w:val="28"/>
        </w:rPr>
        <w:t>
      пішен тайлауыштар;</w:t>
      </w:r>
      <w:r>
        <w:br/>
      </w:r>
      <w:r>
        <w:rPr>
          <w:rFonts w:ascii="Times New Roman"/>
          <w:b w:val="false"/>
          <w:i w:val="false"/>
          <w:color w:val="000000"/>
          <w:sz w:val="28"/>
        </w:rPr>
        <w:t>
      аударғыштар, ысырғыштар;</w:t>
      </w:r>
      <w:r>
        <w:br/>
      </w:r>
      <w:r>
        <w:rPr>
          <w:rFonts w:ascii="Times New Roman"/>
          <w:b w:val="false"/>
          <w:i w:val="false"/>
          <w:color w:val="000000"/>
          <w:sz w:val="28"/>
        </w:rPr>
        <w:t>
      тиегіш - пішен маялағыштар;</w:t>
      </w:r>
      <w:r>
        <w:br/>
      </w:r>
      <w:r>
        <w:rPr>
          <w:rFonts w:ascii="Times New Roman"/>
          <w:b w:val="false"/>
          <w:i w:val="false"/>
          <w:color w:val="000000"/>
          <w:sz w:val="28"/>
        </w:rPr>
        <w:t>
      шөмеле тасығыштар;</w:t>
      </w:r>
      <w:r>
        <w:br/>
      </w:r>
      <w:r>
        <w:rPr>
          <w:rFonts w:ascii="Times New Roman"/>
          <w:b w:val="false"/>
          <w:i w:val="false"/>
          <w:color w:val="000000"/>
          <w:sz w:val="28"/>
        </w:rPr>
        <w:t>
      азық үлестіргіштер;</w:t>
      </w:r>
      <w:r>
        <w:br/>
      </w:r>
      <w:r>
        <w:rPr>
          <w:rFonts w:ascii="Times New Roman"/>
          <w:b w:val="false"/>
          <w:i w:val="false"/>
          <w:color w:val="000000"/>
          <w:sz w:val="28"/>
        </w:rPr>
        <w:t>
      осіне түсетін салмағы 1,4-3,0 тонна сыныбындағы тракторлар;</w:t>
      </w:r>
      <w:r>
        <w:br/>
      </w:r>
      <w:r>
        <w:rPr>
          <w:rFonts w:ascii="Times New Roman"/>
          <w:b w:val="false"/>
          <w:i w:val="false"/>
          <w:color w:val="000000"/>
          <w:sz w:val="28"/>
        </w:rPr>
        <w:t>
      мелиоративтік жұмыстарға арналған ауыл шаруашылығы техникасы мен жабдықтары:</w:t>
      </w:r>
      <w:r>
        <w:br/>
      </w:r>
      <w:r>
        <w:rPr>
          <w:rFonts w:ascii="Times New Roman"/>
          <w:b w:val="false"/>
          <w:i w:val="false"/>
          <w:color w:val="000000"/>
          <w:sz w:val="28"/>
        </w:rPr>
        <w:t>
      лазерлі тегістеуіштер;</w:t>
      </w:r>
      <w:r>
        <w:br/>
      </w:r>
      <w:r>
        <w:rPr>
          <w:rFonts w:ascii="Times New Roman"/>
          <w:b w:val="false"/>
          <w:i w:val="false"/>
          <w:color w:val="000000"/>
          <w:sz w:val="28"/>
        </w:rPr>
        <w:t>
      шеңберлі жылжымалы ирригациялық жүйелер;</w:t>
      </w:r>
      <w:r>
        <w:br/>
      </w:r>
      <w:r>
        <w:rPr>
          <w:rFonts w:ascii="Times New Roman"/>
          <w:b w:val="false"/>
          <w:i w:val="false"/>
          <w:color w:val="000000"/>
          <w:sz w:val="28"/>
        </w:rPr>
        <w:t>
      жаңбырлатқыш және суару машиналары;</w:t>
      </w:r>
      <w:r>
        <w:br/>
      </w:r>
      <w:r>
        <w:rPr>
          <w:rFonts w:ascii="Times New Roman"/>
          <w:b w:val="false"/>
          <w:i w:val="false"/>
          <w:color w:val="000000"/>
          <w:sz w:val="28"/>
        </w:rPr>
        <w:t>
      сорғы станциялары;</w:t>
      </w:r>
      <w:r>
        <w:br/>
      </w:r>
      <w:r>
        <w:rPr>
          <w:rFonts w:ascii="Times New Roman"/>
          <w:b w:val="false"/>
          <w:i w:val="false"/>
          <w:color w:val="000000"/>
          <w:sz w:val="28"/>
        </w:rPr>
        <w:t>
      ор қазғыштар;</w:t>
      </w:r>
      <w:r>
        <w:br/>
      </w:r>
      <w:r>
        <w:rPr>
          <w:rFonts w:ascii="Times New Roman"/>
          <w:b w:val="false"/>
          <w:i w:val="false"/>
          <w:color w:val="000000"/>
          <w:sz w:val="28"/>
        </w:rPr>
        <w:t>
      тегістегіштер;</w:t>
      </w:r>
      <w:r>
        <w:br/>
      </w:r>
      <w:r>
        <w:rPr>
          <w:rFonts w:ascii="Times New Roman"/>
          <w:b w:val="false"/>
          <w:i w:val="false"/>
          <w:color w:val="000000"/>
          <w:sz w:val="28"/>
        </w:rPr>
        <w:t>
      мелиоративтік орғыштар;</w:t>
      </w:r>
      <w:r>
        <w:br/>
      </w:r>
      <w:r>
        <w:rPr>
          <w:rFonts w:ascii="Times New Roman"/>
          <w:b w:val="false"/>
          <w:i w:val="false"/>
          <w:color w:val="000000"/>
          <w:sz w:val="28"/>
        </w:rPr>
        <w:t>
      жылыжайларға, тамшылатып суару жүйелеріне, механикалық суаруға арналған жабдықтар;</w:t>
      </w:r>
      <w:r>
        <w:br/>
      </w:r>
      <w:r>
        <w:rPr>
          <w:rFonts w:ascii="Times New Roman"/>
          <w:b w:val="false"/>
          <w:i w:val="false"/>
          <w:color w:val="000000"/>
          <w:sz w:val="28"/>
        </w:rPr>
        <w:t>
      жаңартылатын энергия көздерiн пайдалана отырып энергия шығаруға арналған қондырғылар мен отандық және шетелдік өндіріс желсорғылары;</w:t>
      </w:r>
      <w:r>
        <w:br/>
      </w:r>
      <w:r>
        <w:rPr>
          <w:rFonts w:ascii="Times New Roman"/>
          <w:b w:val="false"/>
          <w:i w:val="false"/>
          <w:color w:val="000000"/>
          <w:sz w:val="28"/>
        </w:rPr>
        <w:t>
      2) «Б» тобы:</w:t>
      </w:r>
      <w:r>
        <w:br/>
      </w:r>
      <w:r>
        <w:rPr>
          <w:rFonts w:ascii="Times New Roman"/>
          <w:b w:val="false"/>
          <w:i w:val="false"/>
          <w:color w:val="000000"/>
          <w:sz w:val="28"/>
        </w:rPr>
        <w:t>
      ауыл шаруашылығы дақылдарын (жүгері, соя, қызылша, көкөніс және бақшалық дақылдар, мақта) егуге арналған сепкіштер:</w:t>
      </w:r>
      <w:r>
        <w:br/>
      </w:r>
      <w:r>
        <w:rPr>
          <w:rFonts w:ascii="Times New Roman"/>
          <w:b w:val="false"/>
          <w:i w:val="false"/>
          <w:color w:val="000000"/>
          <w:sz w:val="28"/>
        </w:rPr>
        <w:t>
      қызылша тәрізділерді және мақтаны қопсытқыштар;</w:t>
      </w:r>
      <w:r>
        <w:br/>
      </w:r>
      <w:r>
        <w:rPr>
          <w:rFonts w:ascii="Times New Roman"/>
          <w:b w:val="false"/>
          <w:i w:val="false"/>
          <w:color w:val="000000"/>
          <w:sz w:val="28"/>
        </w:rPr>
        <w:t>
      ауыл шаруашылығы дақылдарын (мақта, күріш, астыққа арналған жүгері, картоп, көкөніс және жеміс-жидек дақылдары, пияз) жинауға арналған комбайндар;</w:t>
      </w:r>
      <w:r>
        <w:br/>
      </w:r>
      <w:r>
        <w:rPr>
          <w:rFonts w:ascii="Times New Roman"/>
          <w:b w:val="false"/>
          <w:i w:val="false"/>
          <w:color w:val="000000"/>
          <w:sz w:val="28"/>
        </w:rPr>
        <w:t>
      қызылша тиегіш-тазартқыштар;</w:t>
      </w:r>
      <w:r>
        <w:br/>
      </w:r>
      <w:r>
        <w:rPr>
          <w:rFonts w:ascii="Times New Roman"/>
          <w:b w:val="false"/>
          <w:i w:val="false"/>
          <w:color w:val="000000"/>
          <w:sz w:val="28"/>
        </w:rPr>
        <w:t>
      картоп отырғызғыштар;</w:t>
      </w:r>
      <w:r>
        <w:br/>
      </w:r>
      <w:r>
        <w:rPr>
          <w:rFonts w:ascii="Times New Roman"/>
          <w:b w:val="false"/>
          <w:i w:val="false"/>
          <w:color w:val="000000"/>
          <w:sz w:val="28"/>
        </w:rPr>
        <w:t>
      картоп қазғыштар;</w:t>
      </w:r>
      <w:r>
        <w:br/>
      </w:r>
      <w:r>
        <w:rPr>
          <w:rFonts w:ascii="Times New Roman"/>
          <w:b w:val="false"/>
          <w:i w:val="false"/>
          <w:color w:val="000000"/>
          <w:sz w:val="28"/>
        </w:rPr>
        <w:t>
      сабақ жинайтын машиналар;</w:t>
      </w:r>
      <w:r>
        <w:br/>
      </w:r>
      <w:r>
        <w:rPr>
          <w:rFonts w:ascii="Times New Roman"/>
          <w:b w:val="false"/>
          <w:i w:val="false"/>
          <w:color w:val="000000"/>
          <w:sz w:val="28"/>
        </w:rPr>
        <w:t>
      далалық әмбебап үйінді тазалағыштар;</w:t>
      </w:r>
      <w:r>
        <w:br/>
      </w:r>
      <w:r>
        <w:rPr>
          <w:rFonts w:ascii="Times New Roman"/>
          <w:b w:val="false"/>
          <w:i w:val="false"/>
          <w:color w:val="000000"/>
          <w:sz w:val="28"/>
        </w:rPr>
        <w:t>
      айналатын кетпендер;</w:t>
      </w:r>
      <w:r>
        <w:br/>
      </w:r>
      <w:r>
        <w:rPr>
          <w:rFonts w:ascii="Times New Roman"/>
          <w:b w:val="false"/>
          <w:i w:val="false"/>
          <w:color w:val="000000"/>
          <w:sz w:val="28"/>
        </w:rPr>
        <w:t>
      қопарғыш-ұсақтағыштар;</w:t>
      </w:r>
      <w:r>
        <w:br/>
      </w:r>
      <w:r>
        <w:rPr>
          <w:rFonts w:ascii="Times New Roman"/>
          <w:b w:val="false"/>
          <w:i w:val="false"/>
          <w:color w:val="000000"/>
          <w:sz w:val="28"/>
        </w:rPr>
        <w:t>
      күнбағыс жинауға арналған айлабұйымдар;</w:t>
      </w:r>
      <w:r>
        <w:br/>
      </w:r>
      <w:r>
        <w:rPr>
          <w:rFonts w:ascii="Times New Roman"/>
          <w:b w:val="false"/>
          <w:i w:val="false"/>
          <w:color w:val="000000"/>
          <w:sz w:val="28"/>
        </w:rPr>
        <w:t>
      тасымалдағыш-тиегіштер;</w:t>
      </w:r>
      <w:r>
        <w:br/>
      </w:r>
      <w:r>
        <w:rPr>
          <w:rFonts w:ascii="Times New Roman"/>
          <w:b w:val="false"/>
          <w:i w:val="false"/>
          <w:color w:val="000000"/>
          <w:sz w:val="28"/>
        </w:rPr>
        <w:t>
      осіне түсетін салмағы 3-5 тонна сыныбындағы шынжыр табанды тракторлар;</w:t>
      </w:r>
      <w:r>
        <w:br/>
      </w:r>
      <w:r>
        <w:rPr>
          <w:rFonts w:ascii="Times New Roman"/>
          <w:b w:val="false"/>
          <w:i w:val="false"/>
          <w:color w:val="000000"/>
          <w:sz w:val="28"/>
        </w:rPr>
        <w:t>
      3) «В» тобы:</w:t>
      </w:r>
      <w:r>
        <w:br/>
      </w:r>
      <w:r>
        <w:rPr>
          <w:rFonts w:ascii="Times New Roman"/>
          <w:b w:val="false"/>
          <w:i w:val="false"/>
          <w:color w:val="000000"/>
          <w:sz w:val="28"/>
        </w:rPr>
        <w:t>
      тракторлар («А» және «Б» топтарына кіретін тракторлардың түрлерінен басқа);</w:t>
      </w:r>
      <w:r>
        <w:br/>
      </w:r>
      <w:r>
        <w:rPr>
          <w:rFonts w:ascii="Times New Roman"/>
          <w:b w:val="false"/>
          <w:i w:val="false"/>
          <w:color w:val="000000"/>
          <w:sz w:val="28"/>
        </w:rPr>
        <w:t>
      аспалы жабдығы бар астық жинау комбайндары;</w:t>
      </w:r>
      <w:r>
        <w:br/>
      </w:r>
      <w:r>
        <w:rPr>
          <w:rFonts w:ascii="Times New Roman"/>
          <w:b w:val="false"/>
          <w:i w:val="false"/>
          <w:color w:val="000000"/>
          <w:sz w:val="28"/>
        </w:rPr>
        <w:t>
      егу кешендері;</w:t>
      </w:r>
      <w:r>
        <w:br/>
      </w:r>
      <w:r>
        <w:rPr>
          <w:rFonts w:ascii="Times New Roman"/>
          <w:b w:val="false"/>
          <w:i w:val="false"/>
          <w:color w:val="000000"/>
          <w:sz w:val="28"/>
        </w:rPr>
        <w:t>
      сепкіштер («А» және «Б» топтарына кіретіндерден басқа);</w:t>
      </w:r>
      <w:r>
        <w:br/>
      </w:r>
      <w:r>
        <w:rPr>
          <w:rFonts w:ascii="Times New Roman"/>
          <w:b w:val="false"/>
          <w:i w:val="false"/>
          <w:color w:val="000000"/>
          <w:sz w:val="28"/>
        </w:rPr>
        <w:t>
      дестелегіштер;</w:t>
      </w:r>
      <w:r>
        <w:br/>
      </w:r>
      <w:r>
        <w:rPr>
          <w:rFonts w:ascii="Times New Roman"/>
          <w:b w:val="false"/>
          <w:i w:val="false"/>
          <w:color w:val="000000"/>
          <w:sz w:val="28"/>
        </w:rPr>
        <w:t>
      бүріккіштер;</w:t>
      </w:r>
      <w:r>
        <w:br/>
      </w:r>
      <w:r>
        <w:rPr>
          <w:rFonts w:ascii="Times New Roman"/>
          <w:b w:val="false"/>
          <w:i w:val="false"/>
          <w:color w:val="000000"/>
          <w:sz w:val="28"/>
        </w:rPr>
        <w:t>
      минералды тыңайтқышты шашқыштар;</w:t>
      </w:r>
      <w:r>
        <w:br/>
      </w:r>
      <w:r>
        <w:rPr>
          <w:rFonts w:ascii="Times New Roman"/>
          <w:b w:val="false"/>
          <w:i w:val="false"/>
          <w:color w:val="000000"/>
          <w:sz w:val="28"/>
        </w:rPr>
        <w:t>
      трактор тіркемелері;</w:t>
      </w:r>
      <w:r>
        <w:br/>
      </w:r>
      <w:r>
        <w:rPr>
          <w:rFonts w:ascii="Times New Roman"/>
          <w:b w:val="false"/>
          <w:i w:val="false"/>
          <w:color w:val="000000"/>
          <w:sz w:val="28"/>
        </w:rPr>
        <w:t>
      топырақ өңдейтін агрегаттар;</w:t>
      </w:r>
      <w:r>
        <w:br/>
      </w:r>
      <w:r>
        <w:rPr>
          <w:rFonts w:ascii="Times New Roman"/>
          <w:b w:val="false"/>
          <w:i w:val="false"/>
          <w:color w:val="000000"/>
          <w:sz w:val="28"/>
        </w:rPr>
        <w:t>
      сыдыра жыртқыштар;</w:t>
      </w:r>
      <w:r>
        <w:br/>
      </w:r>
      <w:r>
        <w:rPr>
          <w:rFonts w:ascii="Times New Roman"/>
          <w:b w:val="false"/>
          <w:i w:val="false"/>
          <w:color w:val="000000"/>
          <w:sz w:val="28"/>
        </w:rPr>
        <w:t>
      соқалар;</w:t>
      </w:r>
      <w:r>
        <w:br/>
      </w:r>
      <w:r>
        <w:rPr>
          <w:rFonts w:ascii="Times New Roman"/>
          <w:b w:val="false"/>
          <w:i w:val="false"/>
          <w:color w:val="000000"/>
          <w:sz w:val="28"/>
        </w:rPr>
        <w:t>
      дән аршығыштар;</w:t>
      </w:r>
      <w:r>
        <w:br/>
      </w:r>
      <w:r>
        <w:rPr>
          <w:rFonts w:ascii="Times New Roman"/>
          <w:b w:val="false"/>
          <w:i w:val="false"/>
          <w:color w:val="000000"/>
          <w:sz w:val="28"/>
        </w:rPr>
        <w:t>
      тырмалар;</w:t>
      </w:r>
      <w:r>
        <w:br/>
      </w:r>
      <w:r>
        <w:rPr>
          <w:rFonts w:ascii="Times New Roman"/>
          <w:b w:val="false"/>
          <w:i w:val="false"/>
          <w:color w:val="000000"/>
          <w:sz w:val="28"/>
        </w:rPr>
        <w:t>
      трактор таптауыштары;</w:t>
      </w:r>
      <w:r>
        <w:br/>
      </w:r>
      <w:r>
        <w:rPr>
          <w:rFonts w:ascii="Times New Roman"/>
          <w:b w:val="false"/>
          <w:i w:val="false"/>
          <w:color w:val="000000"/>
          <w:sz w:val="28"/>
        </w:rPr>
        <w:t>
      трактор тіркеуіштері;</w:t>
      </w:r>
      <w:r>
        <w:br/>
      </w:r>
      <w:r>
        <w:rPr>
          <w:rFonts w:ascii="Times New Roman"/>
          <w:b w:val="false"/>
          <w:i w:val="false"/>
          <w:color w:val="000000"/>
          <w:sz w:val="28"/>
        </w:rPr>
        <w:t>
      дән лақтырғыштар, дән тиегіштер;</w:t>
      </w:r>
      <w:r>
        <w:br/>
      </w:r>
      <w:r>
        <w:rPr>
          <w:rFonts w:ascii="Times New Roman"/>
          <w:b w:val="false"/>
          <w:i w:val="false"/>
          <w:color w:val="000000"/>
          <w:sz w:val="28"/>
        </w:rPr>
        <w:t>
      тұқым улағыштар;</w:t>
      </w:r>
      <w:r>
        <w:br/>
      </w:r>
      <w:r>
        <w:rPr>
          <w:rFonts w:ascii="Times New Roman"/>
          <w:b w:val="false"/>
          <w:i w:val="false"/>
          <w:color w:val="000000"/>
          <w:sz w:val="28"/>
        </w:rPr>
        <w:t>
      астық кептіргіштер;</w:t>
      </w:r>
      <w:r>
        <w:br/>
      </w:r>
      <w:r>
        <w:rPr>
          <w:rFonts w:ascii="Times New Roman"/>
          <w:b w:val="false"/>
          <w:i w:val="false"/>
          <w:color w:val="000000"/>
          <w:sz w:val="28"/>
        </w:rPr>
        <w:t>
      астық тазалау кешендері.</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өзгеріс енгізілді - ҚР Үкіметінің 08.10.2013 </w:t>
      </w:r>
      <w:r>
        <w:rPr>
          <w:rFonts w:ascii="Times New Roman"/>
          <w:b w:val="false"/>
          <w:i w:val="false"/>
          <w:color w:val="000000"/>
          <w:sz w:val="28"/>
        </w:rPr>
        <w:t>№ 1064</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14. Республикалық бюджеттен лизинг алушыларға ұсынылатын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топтар бойынша субсидиялар көлемі мынадай формуламен анықталады:</w:t>
      </w:r>
      <w:r>
        <w:br/>
      </w:r>
      <w:r>
        <w:rPr>
          <w:rFonts w:ascii="Times New Roman"/>
          <w:b w:val="false"/>
          <w:i w:val="false"/>
          <w:color w:val="000000"/>
          <w:sz w:val="28"/>
        </w:rPr>
        <w:t>
      W</w:t>
      </w:r>
      <w:r>
        <w:rPr>
          <w:rFonts w:ascii="Times New Roman"/>
          <w:b w:val="false"/>
          <w:i w:val="false"/>
          <w:color w:val="000000"/>
          <w:vertAlign w:val="subscript"/>
        </w:rPr>
        <w:t>1</w:t>
      </w:r>
      <w:r>
        <w:rPr>
          <w:rFonts w:ascii="Times New Roman"/>
          <w:b w:val="false"/>
          <w:i w:val="false"/>
          <w:color w:val="000000"/>
          <w:sz w:val="28"/>
        </w:rPr>
        <w:t xml:space="preserve"> = 0,5W</w:t>
      </w:r>
      <w:r>
        <w:rPr>
          <w:rFonts w:ascii="Times New Roman"/>
          <w:b w:val="false"/>
          <w:i w:val="false"/>
          <w:color w:val="000000"/>
          <w:vertAlign w:val="subscript"/>
        </w:rPr>
        <w:t>1а</w:t>
      </w:r>
      <w:r>
        <w:rPr>
          <w:rFonts w:ascii="Times New Roman"/>
          <w:b w:val="false"/>
          <w:i w:val="false"/>
          <w:color w:val="000000"/>
          <w:sz w:val="28"/>
        </w:rPr>
        <w:t xml:space="preserve"> + 0,3W</w:t>
      </w:r>
      <w:r>
        <w:rPr>
          <w:rFonts w:ascii="Times New Roman"/>
          <w:b w:val="false"/>
          <w:i w:val="false"/>
          <w:color w:val="000000"/>
          <w:vertAlign w:val="subscript"/>
        </w:rPr>
        <w:t>1б</w:t>
      </w:r>
      <w:r>
        <w:rPr>
          <w:rFonts w:ascii="Times New Roman"/>
          <w:b w:val="false"/>
          <w:i w:val="false"/>
          <w:color w:val="000000"/>
          <w:sz w:val="28"/>
        </w:rPr>
        <w:t xml:space="preserve"> + 0,2W</w:t>
      </w:r>
      <w:r>
        <w:rPr>
          <w:rFonts w:ascii="Times New Roman"/>
          <w:b w:val="false"/>
          <w:i w:val="false"/>
          <w:color w:val="000000"/>
          <w:vertAlign w:val="subscript"/>
        </w:rPr>
        <w:t>1в,</w:t>
      </w:r>
      <w:r>
        <w:br/>
      </w:r>
      <w:r>
        <w:rPr>
          <w:rFonts w:ascii="Times New Roman"/>
          <w:b w:val="false"/>
          <w:i w:val="false"/>
          <w:color w:val="000000"/>
          <w:sz w:val="28"/>
        </w:rPr>
        <w:t>
      мұнда:</w:t>
      </w:r>
      <w:r>
        <w:br/>
      </w:r>
      <w:r>
        <w:rPr>
          <w:rFonts w:ascii="Times New Roman"/>
          <w:b w:val="false"/>
          <w:i w:val="false"/>
          <w:color w:val="000000"/>
          <w:sz w:val="28"/>
        </w:rPr>
        <w:t>
      W</w:t>
      </w:r>
      <w:r>
        <w:rPr>
          <w:rFonts w:ascii="Times New Roman"/>
          <w:b w:val="false"/>
          <w:i w:val="false"/>
          <w:color w:val="000000"/>
          <w:vertAlign w:val="subscript"/>
        </w:rPr>
        <w:t>1</w:t>
      </w:r>
      <w:r>
        <w:rPr>
          <w:rFonts w:ascii="Times New Roman"/>
          <w:b w:val="false"/>
          <w:i w:val="false"/>
          <w:color w:val="000000"/>
          <w:sz w:val="28"/>
        </w:rPr>
        <w:t xml:space="preserve"> – бюджеттен бөлінетін қаражат көлемі, теңге;</w:t>
      </w:r>
      <w:r>
        <w:br/>
      </w:r>
      <w:r>
        <w:rPr>
          <w:rFonts w:ascii="Times New Roman"/>
          <w:b w:val="false"/>
          <w:i w:val="false"/>
          <w:color w:val="000000"/>
          <w:sz w:val="28"/>
        </w:rPr>
        <w:t>
      W</w:t>
      </w:r>
      <w:r>
        <w:rPr>
          <w:rFonts w:ascii="Times New Roman"/>
          <w:b w:val="false"/>
          <w:i w:val="false"/>
          <w:color w:val="000000"/>
          <w:vertAlign w:val="subscript"/>
        </w:rPr>
        <w:t>1а</w:t>
      </w:r>
      <w:r>
        <w:rPr>
          <w:rFonts w:ascii="Times New Roman"/>
          <w:b w:val="false"/>
          <w:i w:val="false"/>
          <w:color w:val="000000"/>
          <w:sz w:val="28"/>
        </w:rPr>
        <w:t xml:space="preserve"> – «А» тобының лизинг алушыларына ұсынылатын қаражат көлемі, теңге;</w:t>
      </w:r>
      <w:r>
        <w:br/>
      </w:r>
      <w:r>
        <w:rPr>
          <w:rFonts w:ascii="Times New Roman"/>
          <w:b w:val="false"/>
          <w:i w:val="false"/>
          <w:color w:val="000000"/>
          <w:sz w:val="28"/>
        </w:rPr>
        <w:t>
      W</w:t>
      </w:r>
      <w:r>
        <w:rPr>
          <w:rFonts w:ascii="Times New Roman"/>
          <w:b w:val="false"/>
          <w:i w:val="false"/>
          <w:color w:val="000000"/>
          <w:vertAlign w:val="subscript"/>
        </w:rPr>
        <w:t>1б</w:t>
      </w:r>
      <w:r>
        <w:rPr>
          <w:rFonts w:ascii="Times New Roman"/>
          <w:b w:val="false"/>
          <w:i w:val="false"/>
          <w:color w:val="000000"/>
          <w:sz w:val="28"/>
        </w:rPr>
        <w:t xml:space="preserve"> – «Б» тобының лизинг алушыларына ұсынылатын қаражат көлемі, теңге;</w:t>
      </w:r>
      <w:r>
        <w:br/>
      </w:r>
      <w:r>
        <w:rPr>
          <w:rFonts w:ascii="Times New Roman"/>
          <w:b w:val="false"/>
          <w:i w:val="false"/>
          <w:color w:val="000000"/>
          <w:sz w:val="28"/>
        </w:rPr>
        <w:t>
      W</w:t>
      </w:r>
      <w:r>
        <w:rPr>
          <w:rFonts w:ascii="Times New Roman"/>
          <w:b w:val="false"/>
          <w:i w:val="false"/>
          <w:color w:val="000000"/>
          <w:vertAlign w:val="subscript"/>
        </w:rPr>
        <w:t>1в</w:t>
      </w:r>
      <w:r>
        <w:rPr>
          <w:rFonts w:ascii="Times New Roman"/>
          <w:b w:val="false"/>
          <w:i w:val="false"/>
          <w:color w:val="000000"/>
          <w:sz w:val="28"/>
        </w:rPr>
        <w:t xml:space="preserve"> – «В» тобының лизинг алушыларына ұсынылатын қаражат көлемі, теңге.</w:t>
      </w:r>
      <w:r>
        <w:br/>
      </w:r>
      <w:r>
        <w:rPr>
          <w:rFonts w:ascii="Times New Roman"/>
          <w:b w:val="false"/>
          <w:i w:val="false"/>
          <w:color w:val="000000"/>
          <w:sz w:val="28"/>
        </w:rPr>
        <w:t>
</w:t>
      </w:r>
      <w:r>
        <w:rPr>
          <w:rFonts w:ascii="Times New Roman"/>
          <w:b w:val="false"/>
          <w:i w:val="false"/>
          <w:color w:val="000000"/>
          <w:sz w:val="28"/>
        </w:rPr>
        <w:t>
      15. Комиссия лизинг алушыларға субсидия көлемін өтінімдердің түсу кезектілігі және оларды Комиссияның мақұлдауы тәртібімен бөледі.</w:t>
      </w:r>
      <w:r>
        <w:br/>
      </w:r>
      <w:r>
        <w:rPr>
          <w:rFonts w:ascii="Times New Roman"/>
          <w:b w:val="false"/>
          <w:i w:val="false"/>
          <w:color w:val="000000"/>
          <w:sz w:val="28"/>
        </w:rPr>
        <w:t>
      Субсидиялар көлемін топтар бойынша бөлу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Бұл ретте, лизинг алушылардың өтінімдері бойынша субсидиялар көлемі басым тәртіппен отандық өндірістің ауыл шаруашылығы техникаларына бөлінеді.</w:t>
      </w:r>
      <w:r>
        <w:br/>
      </w:r>
      <w:r>
        <w:rPr>
          <w:rFonts w:ascii="Times New Roman"/>
          <w:b w:val="false"/>
          <w:i w:val="false"/>
          <w:color w:val="000000"/>
          <w:sz w:val="28"/>
        </w:rPr>
        <w:t>
      Лизинг алушылардың берілген өтінімдеріне сәйкес бір топтың ішінде субсидияларға жалпы қажеттілікті қанағаттандырған және онда бөліп берілмеген қаражат қалдығы пайда болған жағдайда, Комиссия осы қаражат қалдығын өтінімдердің келіп түсу және оларды мақұлдау кезектілігіне сәйкес басқа топтың лизинг алушыларына бөліп береді.</w:t>
      </w:r>
    </w:p>
    <w:bookmarkEnd w:id="8"/>
    <w:bookmarkStart w:name="z24" w:id="9"/>
    <w:p>
      <w:pPr>
        <w:spacing w:after="0"/>
        <w:ind w:left="0"/>
        <w:jc w:val="left"/>
      </w:pPr>
      <w:r>
        <w:rPr>
          <w:rFonts w:ascii="Times New Roman"/>
          <w:b/>
          <w:i w:val="false"/>
          <w:color w:val="000000"/>
        </w:rPr>
        <w:t xml:space="preserve"> 
4. Ынтымақтастық туралы келісім жасасу тәртібі</w:t>
      </w:r>
    </w:p>
    <w:bookmarkEnd w:id="9"/>
    <w:bookmarkStart w:name="z25" w:id="10"/>
    <w:p>
      <w:pPr>
        <w:spacing w:after="0"/>
        <w:ind w:left="0"/>
        <w:jc w:val="both"/>
      </w:pPr>
      <w:r>
        <w:rPr>
          <w:rFonts w:ascii="Times New Roman"/>
          <w:b w:val="false"/>
          <w:i w:val="false"/>
          <w:color w:val="000000"/>
          <w:sz w:val="28"/>
        </w:rPr>
        <w:t>
      16. Әкімші осы Қағидалар қолданысқа енгізілген күннен бастап үш күндік мерзімде Қазақстан Республикасы Ауыл шаруашылығы министрлігінің интернет-ресурсында (бұдан әрі – интернет-ресурстар) қаржы институттарымен Ынтымақтастық туралы келісімдер жасасу жөніндегі рәсімдердің басталуы туралы тиісті ақпараттық хабарламаны орналастырады.</w:t>
      </w:r>
      <w:r>
        <w:br/>
      </w:r>
      <w:r>
        <w:rPr>
          <w:rFonts w:ascii="Times New Roman"/>
          <w:b w:val="false"/>
          <w:i w:val="false"/>
          <w:color w:val="000000"/>
          <w:sz w:val="28"/>
        </w:rPr>
        <w:t>
</w:t>
      </w:r>
      <w:r>
        <w:rPr>
          <w:rFonts w:ascii="Times New Roman"/>
          <w:b w:val="false"/>
          <w:i w:val="false"/>
          <w:color w:val="000000"/>
          <w:sz w:val="28"/>
        </w:rPr>
        <w:t>
      17. Ынтымақтастық туралы келісім жасасуға ниетті қаржы институттары Операторға мынадай құжаттарды:</w:t>
      </w:r>
      <w:r>
        <w:br/>
      </w:r>
      <w:r>
        <w:rPr>
          <w:rFonts w:ascii="Times New Roman"/>
          <w:b w:val="false"/>
          <w:i w:val="false"/>
          <w:color w:val="000000"/>
          <w:sz w:val="28"/>
        </w:rPr>
        <w:t>
      1) бизнес-сәйкестендіру нөмірін (БСН) көрсете отырып, заңды тұлғаны (қаржы институтын) мемлекеттік тіркеу (қайта тіркеу) туралы куәліктің нотариалды куәландырылған көшірмесін немесе анықтаманы;</w:t>
      </w:r>
      <w:r>
        <w:br/>
      </w:r>
      <w:r>
        <w:rPr>
          <w:rFonts w:ascii="Times New Roman"/>
          <w:b w:val="false"/>
          <w:i w:val="false"/>
          <w:color w:val="000000"/>
          <w:sz w:val="28"/>
        </w:rPr>
        <w:t>
      2) лизингтік қызметі жүзеге асыру құқығына лицензияның нотариалды куәландырылған көшірмесін (лизингтік компаниялардан басқа);</w:t>
      </w:r>
      <w:r>
        <w:br/>
      </w:r>
      <w:r>
        <w:rPr>
          <w:rFonts w:ascii="Times New Roman"/>
          <w:b w:val="false"/>
          <w:i w:val="false"/>
          <w:color w:val="000000"/>
          <w:sz w:val="28"/>
        </w:rPr>
        <w:t>
      3) Ынтымақтастық туралы келісім жасасу ниеті туралы қолдаухаты бар қаржы институтының ілеспе хатын (түпнұсқасы) ұсынады.</w:t>
      </w:r>
      <w:r>
        <w:br/>
      </w:r>
      <w:r>
        <w:rPr>
          <w:rFonts w:ascii="Times New Roman"/>
          <w:b w:val="false"/>
          <w:i w:val="false"/>
          <w:color w:val="000000"/>
          <w:sz w:val="28"/>
        </w:rPr>
        <w:t>
</w:t>
      </w:r>
      <w:r>
        <w:rPr>
          <w:rFonts w:ascii="Times New Roman"/>
          <w:b w:val="false"/>
          <w:i w:val="false"/>
          <w:color w:val="000000"/>
          <w:sz w:val="28"/>
        </w:rPr>
        <w:t>
      18. Оператор қаржы институтынан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құжаттар топтамасын алғаннан кейін мыналарды:</w:t>
      </w:r>
      <w:r>
        <w:br/>
      </w:r>
      <w:r>
        <w:rPr>
          <w:rFonts w:ascii="Times New Roman"/>
          <w:b w:val="false"/>
          <w:i w:val="false"/>
          <w:color w:val="000000"/>
          <w:sz w:val="28"/>
        </w:rPr>
        <w:t>
      1) 1 (бір) жұмыс күн ішінде ұсынылған құжаттардың толықтығын тексеруді.</w:t>
      </w:r>
      <w:r>
        <w:br/>
      </w:r>
      <w:r>
        <w:rPr>
          <w:rFonts w:ascii="Times New Roman"/>
          <w:b w:val="false"/>
          <w:i w:val="false"/>
          <w:color w:val="000000"/>
          <w:sz w:val="28"/>
        </w:rPr>
        <w:t>
      Құжаттардың толық емес топтамасын ұсынған не белгіленген талаптарға сәйкес келмейтін құжаттарды ұсынған жағдайда оператор ұсынылған құжаттар бойынша нақты кемшіліктерді көрсете отырып, ұсынылған құжаттарды қаржы институтына пысықтау үшін қайтарады;</w:t>
      </w:r>
      <w:r>
        <w:br/>
      </w:r>
      <w:r>
        <w:rPr>
          <w:rFonts w:ascii="Times New Roman"/>
          <w:b w:val="false"/>
          <w:i w:val="false"/>
          <w:color w:val="000000"/>
          <w:sz w:val="28"/>
        </w:rPr>
        <w:t>
      2) құжаттар топтамасын қарағаннан кейін екі күндік мерзімде Ынтымақтастық туралы келісімді дайындауды және әкімшімен бірлесіп қол қоюды жүзеге асырады.</w:t>
      </w:r>
      <w:r>
        <w:br/>
      </w:r>
      <w:r>
        <w:rPr>
          <w:rFonts w:ascii="Times New Roman"/>
          <w:b w:val="false"/>
          <w:i w:val="false"/>
          <w:color w:val="000000"/>
          <w:sz w:val="28"/>
        </w:rPr>
        <w:t>
</w:t>
      </w:r>
      <w:r>
        <w:rPr>
          <w:rFonts w:ascii="Times New Roman"/>
          <w:b w:val="false"/>
          <w:i w:val="false"/>
          <w:color w:val="000000"/>
          <w:sz w:val="28"/>
        </w:rPr>
        <w:t>
      19. Қаржы институты оператордан Ынтымақтастық туралы келісімді алған күннен кейін 3 (үш) жұмыс күні ішінде қол қоюды және қаржы институты қол қойған Ынтымақтастық туралы келісімді әкімшіге беруді жүзеге асырады.</w:t>
      </w:r>
      <w:r>
        <w:br/>
      </w:r>
      <w:r>
        <w:rPr>
          <w:rFonts w:ascii="Times New Roman"/>
          <w:b w:val="false"/>
          <w:i w:val="false"/>
          <w:color w:val="000000"/>
          <w:sz w:val="28"/>
        </w:rPr>
        <w:t>
</w:t>
      </w:r>
      <w:r>
        <w:rPr>
          <w:rFonts w:ascii="Times New Roman"/>
          <w:b w:val="false"/>
          <w:i w:val="false"/>
          <w:color w:val="000000"/>
          <w:sz w:val="28"/>
        </w:rPr>
        <w:t>
      20. Ынтымақтастық туралы келісім жасасу жөніндегі рәсімдерді жүргізгеннен кейін әкімші 2 (екі) жұмыс күні ішінде Ынтымақтастық туралы келісім жасасқан қаржы институттарының тізбесін интернет-ресурста орналастырады.</w:t>
      </w:r>
    </w:p>
    <w:bookmarkEnd w:id="10"/>
    <w:bookmarkStart w:name="z30" w:id="11"/>
    <w:p>
      <w:pPr>
        <w:spacing w:after="0"/>
        <w:ind w:left="0"/>
        <w:jc w:val="left"/>
      </w:pPr>
      <w:r>
        <w:rPr>
          <w:rFonts w:ascii="Times New Roman"/>
          <w:b/>
          <w:i w:val="false"/>
          <w:color w:val="000000"/>
        </w:rPr>
        <w:t xml:space="preserve"> 
5. Субсидиялар ұсыну кезінде қатысушылардың өзара іс-қимыл</w:t>
      </w:r>
      <w:r>
        <w:br/>
      </w:r>
      <w:r>
        <w:rPr>
          <w:rFonts w:ascii="Times New Roman"/>
          <w:b/>
          <w:i w:val="false"/>
          <w:color w:val="000000"/>
        </w:rPr>
        <w:t>
тәртібі</w:t>
      </w:r>
    </w:p>
    <w:bookmarkEnd w:id="11"/>
    <w:bookmarkStart w:name="z31" w:id="12"/>
    <w:p>
      <w:pPr>
        <w:spacing w:after="0"/>
        <w:ind w:left="0"/>
        <w:jc w:val="both"/>
      </w:pPr>
      <w:r>
        <w:rPr>
          <w:rFonts w:ascii="Times New Roman"/>
          <w:b w:val="false"/>
          <w:i w:val="false"/>
          <w:color w:val="000000"/>
          <w:sz w:val="28"/>
        </w:rPr>
        <w:t>
      21. Лизинг алушы оған лизинг мәнін уақытша иеленуге және пайдалануға беру туралы өтінішпен қаржы институтына өтініш білдіреді.</w:t>
      </w:r>
      <w:r>
        <w:br/>
      </w:r>
      <w:r>
        <w:rPr>
          <w:rFonts w:ascii="Times New Roman"/>
          <w:b w:val="false"/>
          <w:i w:val="false"/>
          <w:color w:val="000000"/>
          <w:sz w:val="28"/>
        </w:rPr>
        <w:t>
</w:t>
      </w:r>
      <w:r>
        <w:rPr>
          <w:rFonts w:ascii="Times New Roman"/>
          <w:b w:val="false"/>
          <w:i w:val="false"/>
          <w:color w:val="000000"/>
          <w:sz w:val="28"/>
        </w:rPr>
        <w:t>
      22. Қаржы институты лизинг алушыны ақындағаннан және онымен қаржы лизингі шартын жасасқаннан кейін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лизинг алушының сауалнама-өтінішімен операторға өтініш білдіреді, оған мынадай құжаттар топтамасы қоса беріледі:</w:t>
      </w:r>
      <w:r>
        <w:br/>
      </w:r>
      <w:r>
        <w:rPr>
          <w:rFonts w:ascii="Times New Roman"/>
          <w:b w:val="false"/>
          <w:i w:val="false"/>
          <w:color w:val="000000"/>
          <w:sz w:val="28"/>
        </w:rPr>
        <w:t>
      1) заңды тұлғаны (лизинг алушыны) мемлекеттік тіркеу (қайта тіркеу) туралы куәлік немесе анықтама (лизинг алушының мөрімен және қолымен расталған көшірмесі);</w:t>
      </w:r>
      <w:r>
        <w:br/>
      </w:r>
      <w:r>
        <w:rPr>
          <w:rFonts w:ascii="Times New Roman"/>
          <w:b w:val="false"/>
          <w:i w:val="false"/>
          <w:color w:val="000000"/>
          <w:sz w:val="28"/>
        </w:rPr>
        <w:t>
      2) негізгі борышты өтеу және ол бойынша сыйақыны төлеу кестесін қоса бере отырып, қаржы институты мен лизинг алушы арасында жасалған қаржы лизингі шартының қаржы институты растаған көшірмесі;</w:t>
      </w:r>
      <w:r>
        <w:br/>
      </w:r>
      <w:r>
        <w:rPr>
          <w:rFonts w:ascii="Times New Roman"/>
          <w:b w:val="false"/>
          <w:i w:val="false"/>
          <w:color w:val="000000"/>
          <w:sz w:val="28"/>
        </w:rPr>
        <w:t>
      3) егер лизинг мәні іс жүзінде берілсе, оны лизинг алушыға беруді растайтын құжаттың қаржы институты растаған көшірмесі;</w:t>
      </w:r>
      <w:r>
        <w:br/>
      </w:r>
      <w:r>
        <w:rPr>
          <w:rFonts w:ascii="Times New Roman"/>
          <w:b w:val="false"/>
          <w:i w:val="false"/>
          <w:color w:val="000000"/>
          <w:sz w:val="28"/>
        </w:rPr>
        <w:t>
      4) лизинг алушының қаржы лизингі шарты бойынша субсидиялау шартын жасасу туралы қолдаухаты бар қаржы институтының ілеспе хаты (түпнұсқасы).</w:t>
      </w:r>
      <w:r>
        <w:br/>
      </w:r>
      <w:r>
        <w:rPr>
          <w:rFonts w:ascii="Times New Roman"/>
          <w:b w:val="false"/>
          <w:i w:val="false"/>
          <w:color w:val="000000"/>
          <w:sz w:val="28"/>
        </w:rPr>
        <w:t>
</w:t>
      </w:r>
      <w:r>
        <w:rPr>
          <w:rFonts w:ascii="Times New Roman"/>
          <w:b w:val="false"/>
          <w:i w:val="false"/>
          <w:color w:val="000000"/>
          <w:sz w:val="28"/>
        </w:rPr>
        <w:t>
      23. Оператор қаржы институтынан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құжаттар топтамасын алғаннан кейін мыналарды:</w:t>
      </w:r>
      <w:r>
        <w:br/>
      </w:r>
      <w:r>
        <w:rPr>
          <w:rFonts w:ascii="Times New Roman"/>
          <w:b w:val="false"/>
          <w:i w:val="false"/>
          <w:color w:val="000000"/>
          <w:sz w:val="28"/>
        </w:rPr>
        <w:t>
      1) 5 (бес) жұмыс күні ішінде – ұсынылған құжаттар топтамасының толықтығын, негізгі борышты және сыйақыны өтеу кестесін есептеудің дұрыстығын, құжаттар топтамасының осы Қағидаларда белгіленген талаптарға сәйкестігін тексеруді.</w:t>
      </w:r>
      <w:r>
        <w:br/>
      </w:r>
      <w:r>
        <w:rPr>
          <w:rFonts w:ascii="Times New Roman"/>
          <w:b w:val="false"/>
          <w:i w:val="false"/>
          <w:color w:val="000000"/>
          <w:sz w:val="28"/>
        </w:rPr>
        <w:t>
      Құжаттардың толық емес топтамасын ұсынған не белгіленген талаптарға сәйкес келмейтін құжаттарды ұсынған жағдайда, сондай-ақ салықтық берешегі болған жағдайда оператор ұсынылған құжаттар бойынша нақты кемшіліктерді көрсете отырып, ұсынылған құжаттарды қаржы институтына үш жұмыс күні ішінде пысықтау үшін қайтарады;</w:t>
      </w:r>
      <w:r>
        <w:br/>
      </w:r>
      <w:r>
        <w:rPr>
          <w:rFonts w:ascii="Times New Roman"/>
          <w:b w:val="false"/>
          <w:i w:val="false"/>
          <w:color w:val="000000"/>
          <w:sz w:val="28"/>
        </w:rPr>
        <w:t>
      2) құжаттар пакетін қарағаннан кейін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лизинг алушының осы Қағидаларда белгіленген талаптарға сәйкестігі немесе сәйкессіздігі туралы қорытындылар ресімдеуді және тиесілі субсидиялар көлемін есептеуді;</w:t>
      </w:r>
      <w:r>
        <w:br/>
      </w:r>
      <w:r>
        <w:rPr>
          <w:rFonts w:ascii="Times New Roman"/>
          <w:b w:val="false"/>
          <w:i w:val="false"/>
          <w:color w:val="000000"/>
          <w:sz w:val="28"/>
        </w:rPr>
        <w:t>
      3) құжаттар топтамасын қарағаннан кейін 1 (бір) жұмыс күні ішінде – лизинг алушының сауалнама-өтінімін, лизинг алушының осы Қағидаларда белгіленген талаптарға сәйкестігі немесе сәйкессіздігі туралы қорытындыны және тиесілі субсидиялар көлемінің есептерін жұмыс органының атына жолдауды жүзеге асырады.</w:t>
      </w:r>
      <w:r>
        <w:br/>
      </w:r>
      <w:r>
        <w:rPr>
          <w:rFonts w:ascii="Times New Roman"/>
          <w:b w:val="false"/>
          <w:i w:val="false"/>
          <w:color w:val="000000"/>
          <w:sz w:val="28"/>
        </w:rPr>
        <w:t>
</w:t>
      </w:r>
      <w:r>
        <w:rPr>
          <w:rFonts w:ascii="Times New Roman"/>
          <w:b w:val="false"/>
          <w:i w:val="false"/>
          <w:color w:val="000000"/>
          <w:sz w:val="28"/>
        </w:rPr>
        <w:t>
      24. Жұмыс органы оператордан құжаттар топтамасын алғаннан кейін 3 (үш) жұмыс күні ішінде: Комиссия отырысының күн тәртібін қалыптастырады, оны өткізу күнін, уақытын және орнын айқындайды, бұл туралы Комиссияның барлық мүшелерін хабардар етеді.</w:t>
      </w:r>
      <w:r>
        <w:br/>
      </w:r>
      <w:r>
        <w:rPr>
          <w:rFonts w:ascii="Times New Roman"/>
          <w:b w:val="false"/>
          <w:i w:val="false"/>
          <w:color w:val="000000"/>
          <w:sz w:val="28"/>
        </w:rPr>
        <w:t>
</w:t>
      </w:r>
      <w:r>
        <w:rPr>
          <w:rFonts w:ascii="Times New Roman"/>
          <w:b w:val="false"/>
          <w:i w:val="false"/>
          <w:color w:val="000000"/>
          <w:sz w:val="28"/>
        </w:rPr>
        <w:t>
      25. Комиссия отырыстар шеңберінде мынадай іс-шараларды:</w:t>
      </w:r>
      <w:r>
        <w:br/>
      </w:r>
      <w:r>
        <w:rPr>
          <w:rFonts w:ascii="Times New Roman"/>
          <w:b w:val="false"/>
          <w:i w:val="false"/>
          <w:color w:val="000000"/>
          <w:sz w:val="28"/>
        </w:rPr>
        <w:t>
      1) лизинг алушылардың сауалнама-өтініштерін, оператордың қорытындыларын және тиесілі субсидиялар көлемінің есептерін Комиссия мүшелерінің қарауын;</w:t>
      </w:r>
      <w:r>
        <w:br/>
      </w:r>
      <w:r>
        <w:rPr>
          <w:rFonts w:ascii="Times New Roman"/>
          <w:b w:val="false"/>
          <w:i w:val="false"/>
          <w:color w:val="000000"/>
          <w:sz w:val="28"/>
        </w:rPr>
        <w:t>
      2) талқылаудың нәтижелері бойынша – лизинг алушыны субсидиялау мүмкіндігі немесе мүмкін еместігі туралы шешім қабылдауды жүзеге асырады, ол Комиссия отырысын өткізген күннен бастап екі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хаттамамен ресімделеді.</w:t>
      </w:r>
      <w:r>
        <w:br/>
      </w:r>
      <w:r>
        <w:rPr>
          <w:rFonts w:ascii="Times New Roman"/>
          <w:b w:val="false"/>
          <w:i w:val="false"/>
          <w:color w:val="000000"/>
          <w:sz w:val="28"/>
        </w:rPr>
        <w:t>
      Бұл ретте лизинг алушының өтінімін бағдарламаға қатысудан қайтару себебі хаттамада міндетті түрде көрсетілуі тиіс.</w:t>
      </w:r>
      <w:r>
        <w:br/>
      </w:r>
      <w:r>
        <w:rPr>
          <w:rFonts w:ascii="Times New Roman"/>
          <w:b w:val="false"/>
          <w:i w:val="false"/>
          <w:color w:val="000000"/>
          <w:sz w:val="28"/>
        </w:rPr>
        <w:t>
</w:t>
      </w:r>
      <w:r>
        <w:rPr>
          <w:rFonts w:ascii="Times New Roman"/>
          <w:b w:val="false"/>
          <w:i w:val="false"/>
          <w:color w:val="000000"/>
          <w:sz w:val="28"/>
        </w:rPr>
        <w:t>
      26. Комиссия қабылдаған шешімнің нәтижелері бойынша жұмыс органы Комиссия мүшелері хаттамаға қол қойғаннан кейін 5 (бес) жұмыс күні ішінде хаттаманың көшірмесін қоса бере отырып, қаржы институтына және операторға хат жолдайды.</w:t>
      </w:r>
      <w:r>
        <w:br/>
      </w:r>
      <w:r>
        <w:rPr>
          <w:rFonts w:ascii="Times New Roman"/>
          <w:b w:val="false"/>
          <w:i w:val="false"/>
          <w:color w:val="000000"/>
          <w:sz w:val="28"/>
        </w:rPr>
        <w:t>
</w:t>
      </w:r>
      <w:r>
        <w:rPr>
          <w:rFonts w:ascii="Times New Roman"/>
          <w:b w:val="false"/>
          <w:i w:val="false"/>
          <w:color w:val="000000"/>
          <w:sz w:val="28"/>
        </w:rPr>
        <w:t>
      27. Жұмыс органынан хат алғаннан кейін 7 (жеті) жұмыс күні ішінде қаржы институты:</w:t>
      </w:r>
      <w:r>
        <w:br/>
      </w:r>
      <w:r>
        <w:rPr>
          <w:rFonts w:ascii="Times New Roman"/>
          <w:b w:val="false"/>
          <w:i w:val="false"/>
          <w:color w:val="000000"/>
          <w:sz w:val="28"/>
        </w:rPr>
        <w:t>
      1) лизинг алушымен Субсидиялау шартын дайындауды және оған қол қоюды;</w:t>
      </w:r>
      <w:r>
        <w:br/>
      </w:r>
      <w:r>
        <w:rPr>
          <w:rFonts w:ascii="Times New Roman"/>
          <w:b w:val="false"/>
          <w:i w:val="false"/>
          <w:color w:val="000000"/>
          <w:sz w:val="28"/>
        </w:rPr>
        <w:t>
      2) қаржы институты және лизинг алушы қол қойған Субсидиялау шартын әкімшіге қол қоюға беруді жүзеге асырады.</w:t>
      </w:r>
    </w:p>
    <w:bookmarkEnd w:id="12"/>
    <w:bookmarkStart w:name="z38" w:id="13"/>
    <w:p>
      <w:pPr>
        <w:spacing w:after="0"/>
        <w:ind w:left="0"/>
        <w:jc w:val="left"/>
      </w:pPr>
      <w:r>
        <w:rPr>
          <w:rFonts w:ascii="Times New Roman"/>
          <w:b/>
          <w:i w:val="false"/>
          <w:color w:val="000000"/>
        </w:rPr>
        <w:t xml:space="preserve"> 
6. Комиссия құру тәртібі</w:t>
      </w:r>
    </w:p>
    <w:bookmarkEnd w:id="13"/>
    <w:bookmarkStart w:name="z39" w:id="14"/>
    <w:p>
      <w:pPr>
        <w:spacing w:after="0"/>
        <w:ind w:left="0"/>
        <w:jc w:val="both"/>
      </w:pPr>
      <w:r>
        <w:rPr>
          <w:rFonts w:ascii="Times New Roman"/>
          <w:b w:val="false"/>
          <w:i w:val="false"/>
          <w:color w:val="000000"/>
          <w:sz w:val="28"/>
        </w:rPr>
        <w:t>
      28. Субсидияларды бөліп беруді жүргізу үшін әкімші құрамында комиссия төрағасы, төраға орынбасары, мүшелері және хатшысы бар Комиссия құрады. Комиссия құрамы әкімшінің жауапты хатшысының бұйрығымен бекітіледі.</w:t>
      </w:r>
      <w:r>
        <w:br/>
      </w:r>
      <w:r>
        <w:rPr>
          <w:rFonts w:ascii="Times New Roman"/>
          <w:b w:val="false"/>
          <w:i w:val="false"/>
          <w:color w:val="000000"/>
          <w:sz w:val="28"/>
        </w:rPr>
        <w:t>
      Бұл ретте комиссияның сандық құрамы тақ және бес адамнан кем емес болуы тиіс.</w:t>
      </w:r>
      <w:r>
        <w:br/>
      </w:r>
      <w:r>
        <w:rPr>
          <w:rFonts w:ascii="Times New Roman"/>
          <w:b w:val="false"/>
          <w:i w:val="false"/>
          <w:color w:val="000000"/>
          <w:sz w:val="28"/>
        </w:rPr>
        <w:t>
      Комиссия хатшысы комиссия мүшесі болып табылмайды.</w:t>
      </w:r>
      <w:r>
        <w:br/>
      </w:r>
      <w:r>
        <w:rPr>
          <w:rFonts w:ascii="Times New Roman"/>
          <w:b w:val="false"/>
          <w:i w:val="false"/>
          <w:color w:val="000000"/>
          <w:sz w:val="28"/>
        </w:rPr>
        <w:t>
</w:t>
      </w:r>
      <w:r>
        <w:rPr>
          <w:rFonts w:ascii="Times New Roman"/>
          <w:b w:val="false"/>
          <w:i w:val="false"/>
          <w:color w:val="000000"/>
          <w:sz w:val="28"/>
        </w:rPr>
        <w:t>
      29. Комиссия шешімі комиссия мүшелерінің жалпы санынан үштен екісі мақұлдаған не бас тартқан кезде заңды болып есептеледі.</w:t>
      </w:r>
      <w:r>
        <w:br/>
      </w:r>
      <w:r>
        <w:rPr>
          <w:rFonts w:ascii="Times New Roman"/>
          <w:b w:val="false"/>
          <w:i w:val="false"/>
          <w:color w:val="000000"/>
          <w:sz w:val="28"/>
        </w:rPr>
        <w:t>
      Комиссия отырыстары жұмыс органы құжаттарды қалыптастыруына қарай он күнде бір рет кезеңділігімен өткізіледі.</w:t>
      </w:r>
    </w:p>
    <w:bookmarkEnd w:id="14"/>
    <w:bookmarkStart w:name="z41" w:id="15"/>
    <w:p>
      <w:pPr>
        <w:spacing w:after="0"/>
        <w:ind w:left="0"/>
        <w:jc w:val="left"/>
      </w:pPr>
      <w:r>
        <w:rPr>
          <w:rFonts w:ascii="Times New Roman"/>
          <w:b/>
          <w:i w:val="false"/>
          <w:color w:val="000000"/>
        </w:rPr>
        <w:t xml:space="preserve"> 
7. Субсидиялау тетігі</w:t>
      </w:r>
    </w:p>
    <w:bookmarkEnd w:id="15"/>
    <w:bookmarkStart w:name="z42" w:id="16"/>
    <w:p>
      <w:pPr>
        <w:spacing w:after="0"/>
        <w:ind w:left="0"/>
        <w:jc w:val="both"/>
      </w:pPr>
      <w:r>
        <w:rPr>
          <w:rFonts w:ascii="Times New Roman"/>
          <w:b w:val="false"/>
          <w:i w:val="false"/>
          <w:color w:val="000000"/>
          <w:sz w:val="28"/>
        </w:rPr>
        <w:t>
      30. Қаржы институты жұмыс органынан Комиссия хаттамасының көшірмесін алғаннан кейін және субсидиялау туралы оң шешім кезінде қаржы институты, лизинг алушы мен әкімші арасында Субсидиялау шарты жасалады, оған сәйкес лизинг алушы Субсидиялау шартына өтеу кестесіне сәйкес сыйақы ставкасының субсидияланбайтын бөлігін қаржы институтына төлеуді жүзеге асырады, ал әкімші Субсидиялау шартының талаптарына сәйкес сыйақы ставкасының субсидияланатын бөлігін қаржы институтына төлейді.</w:t>
      </w:r>
      <w:r>
        <w:br/>
      </w:r>
      <w:r>
        <w:rPr>
          <w:rFonts w:ascii="Times New Roman"/>
          <w:b w:val="false"/>
          <w:i w:val="false"/>
          <w:color w:val="000000"/>
          <w:sz w:val="28"/>
        </w:rPr>
        <w:t>
</w:t>
      </w:r>
      <w:r>
        <w:rPr>
          <w:rFonts w:ascii="Times New Roman"/>
          <w:b w:val="false"/>
          <w:i w:val="false"/>
          <w:color w:val="000000"/>
          <w:sz w:val="28"/>
        </w:rPr>
        <w:t>
      31. Субсидиялау шарты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жасалады:</w:t>
      </w:r>
      <w:r>
        <w:br/>
      </w:r>
      <w:r>
        <w:rPr>
          <w:rFonts w:ascii="Times New Roman"/>
          <w:b w:val="false"/>
          <w:i w:val="false"/>
          <w:color w:val="000000"/>
          <w:sz w:val="28"/>
        </w:rPr>
        <w:t>
      1) қаржы институты мен лизинг алушы – жұмыс органынан хаттама көшірмесімен бірге хатты алған сәттен бастап 7 (жеті) жұмыс күні ішінде;</w:t>
      </w:r>
      <w:r>
        <w:br/>
      </w:r>
      <w:r>
        <w:rPr>
          <w:rFonts w:ascii="Times New Roman"/>
          <w:b w:val="false"/>
          <w:i w:val="false"/>
          <w:color w:val="000000"/>
          <w:sz w:val="28"/>
        </w:rPr>
        <w:t>
      2) әкімші – қаржы институтынан Субсидиялау шартын алған сәттен бастап 3 (үш) жұмыс күні ішінде.</w:t>
      </w:r>
      <w:r>
        <w:br/>
      </w:r>
      <w:r>
        <w:rPr>
          <w:rFonts w:ascii="Times New Roman"/>
          <w:b w:val="false"/>
          <w:i w:val="false"/>
          <w:color w:val="000000"/>
          <w:sz w:val="28"/>
        </w:rPr>
        <w:t>
</w:t>
      </w:r>
      <w:r>
        <w:rPr>
          <w:rFonts w:ascii="Times New Roman"/>
          <w:b w:val="false"/>
          <w:i w:val="false"/>
          <w:color w:val="000000"/>
          <w:sz w:val="28"/>
        </w:rPr>
        <w:t>
      32. Субсидиялау шартын жасасқан және Субсидиялау шарты бойынша өтеу кестесіне сәйкес төлем мерзімі басталғаннан кейін қаржы институтының арнайы шотына субсидиялар сомасы аударылған жағдайда ағымдағы тоқсанға субсидиялар сомасын аудару лизинг мәнін қабылдау-беру актісінің күнінен бастап кезеңдегі субсидияларды ескере отырып жүргізіледі.</w:t>
      </w:r>
      <w:r>
        <w:br/>
      </w:r>
      <w:r>
        <w:rPr>
          <w:rFonts w:ascii="Times New Roman"/>
          <w:b w:val="false"/>
          <w:i w:val="false"/>
          <w:color w:val="000000"/>
          <w:sz w:val="28"/>
        </w:rPr>
        <w:t>
</w:t>
      </w:r>
      <w:r>
        <w:rPr>
          <w:rFonts w:ascii="Times New Roman"/>
          <w:b w:val="false"/>
          <w:i w:val="false"/>
          <w:color w:val="000000"/>
          <w:sz w:val="28"/>
        </w:rPr>
        <w:t>
      33. Сыйақы ставкасының субсидияланатын бөлігін төлеу күнін қаржы институты және әкімші Субсидиялау шарты бойынша өтеу кестесіне сәйкес және лизинг алушы есептелген сыйақының қалған бөлігін іс жүзінде төлегеннен кейін айқындайды.</w:t>
      </w:r>
      <w:r>
        <w:br/>
      </w:r>
      <w:r>
        <w:rPr>
          <w:rFonts w:ascii="Times New Roman"/>
          <w:b w:val="false"/>
          <w:i w:val="false"/>
          <w:color w:val="000000"/>
          <w:sz w:val="28"/>
        </w:rPr>
        <w:t>
</w:t>
      </w:r>
      <w:r>
        <w:rPr>
          <w:rFonts w:ascii="Times New Roman"/>
          <w:b w:val="false"/>
          <w:i w:val="false"/>
          <w:color w:val="000000"/>
          <w:sz w:val="28"/>
        </w:rPr>
        <w:t>
      34. Әкімші жасалған субсидиялау шарттары бойынша субсидиялар сомасын аудару үшін қаржы институты арнайы шотқа қызмет көрсету шартының көшірмесін әкімшіге және операторға ұсына отырып, арнайы шот (не заңды тұлғалардың банктік шоттарын ашу және жүргізу құқығы жоқ лизингтік компаниялар үшін – қызмет көрсететін банкте арнайы шот) ашады.</w:t>
      </w:r>
      <w:r>
        <w:br/>
      </w:r>
      <w:r>
        <w:rPr>
          <w:rFonts w:ascii="Times New Roman"/>
          <w:b w:val="false"/>
          <w:i w:val="false"/>
          <w:color w:val="000000"/>
          <w:sz w:val="28"/>
        </w:rPr>
        <w:t>
</w:t>
      </w:r>
      <w:r>
        <w:rPr>
          <w:rFonts w:ascii="Times New Roman"/>
          <w:b w:val="false"/>
          <w:i w:val="false"/>
          <w:color w:val="000000"/>
          <w:sz w:val="28"/>
        </w:rPr>
        <w:t>
      35. Субсидиялау үшін көзделген қаражатты аударуды әкімші қаржы институтының қызмет көрсететін банкіндегі арнайы шотына (заңды тұлғалардың банктік шоттарын ашу және жүргізу құқығы жоқ лизингтік компаниялар үшін) не қаржы институтының арнайы шотына (екінші деңгейлі банктер) Субсидиялау шартына төлем кестесінің негізінде аванстық төлеммен тоқсан сайын тоқсандық кезеңге субсидияланатын төлемдер сомасының жиынтығын көздейтін мөлшерде жүзеге асырады.</w:t>
      </w:r>
      <w:r>
        <w:br/>
      </w:r>
      <w:r>
        <w:rPr>
          <w:rFonts w:ascii="Times New Roman"/>
          <w:b w:val="false"/>
          <w:i w:val="false"/>
          <w:color w:val="000000"/>
          <w:sz w:val="28"/>
        </w:rPr>
        <w:t>
      Әкімші республикалық бюджеттен қаржы институтының есеп шотына қаражат аударуға оператор ұсынған өтінімді және Субсидиялау шартында белгіленген нысандар бойынша есепті 3 (үш) жұмыс күні ішінде тексереді және оларды қарағаннан кейін 7 (жеті) жұмыс күні ішінде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кредит (лизинг) бойынша пайыздық сыйақы ставкасын субсидиялау үшін ведомость пен субсидиялар төлеу үшін төлем шоттарын Қазақстан Республикасының бюджет заңнамасына сәйкес қалыптастырады.</w:t>
      </w:r>
      <w:r>
        <w:br/>
      </w:r>
      <w:r>
        <w:rPr>
          <w:rFonts w:ascii="Times New Roman"/>
          <w:b w:val="false"/>
          <w:i w:val="false"/>
          <w:color w:val="000000"/>
          <w:sz w:val="28"/>
        </w:rPr>
        <w:t>
</w:t>
      </w:r>
      <w:r>
        <w:rPr>
          <w:rFonts w:ascii="Times New Roman"/>
          <w:b w:val="false"/>
          <w:i w:val="false"/>
          <w:color w:val="000000"/>
          <w:sz w:val="28"/>
        </w:rPr>
        <w:t>
      36. Лизинг алушы қаржы институтына сыйақы ставкасының субсидияланбайтын бөлігін төлеуді Субсидиялау шартына сәйкес оған қол қойылған сәттен бастап төлем кестесіне сәйкес жүргізеді.</w:t>
      </w:r>
      <w:r>
        <w:br/>
      </w:r>
      <w:r>
        <w:rPr>
          <w:rFonts w:ascii="Times New Roman"/>
          <w:b w:val="false"/>
          <w:i w:val="false"/>
          <w:color w:val="000000"/>
          <w:sz w:val="28"/>
        </w:rPr>
        <w:t>
</w:t>
      </w:r>
      <w:r>
        <w:rPr>
          <w:rFonts w:ascii="Times New Roman"/>
          <w:b w:val="false"/>
          <w:i w:val="false"/>
          <w:color w:val="000000"/>
          <w:sz w:val="28"/>
        </w:rPr>
        <w:t>
      37. Лизинг алушы сыйақы ставкасының субсидияланбайтын бөлігін төлеуді жүргізу фактісі бойынша қаржы институты сыйақы ставкасының субсидияланатын бөлігін өтеу үшін арнайы шоттан сыйақы ставкасының субсидияланатын бөлігін өзінің ағымдағы шотына есепке алуды жүзеге асырады.</w:t>
      </w:r>
      <w:r>
        <w:br/>
      </w:r>
      <w:r>
        <w:rPr>
          <w:rFonts w:ascii="Times New Roman"/>
          <w:b w:val="false"/>
          <w:i w:val="false"/>
          <w:color w:val="000000"/>
          <w:sz w:val="28"/>
        </w:rPr>
        <w:t>
</w:t>
      </w:r>
      <w:r>
        <w:rPr>
          <w:rFonts w:ascii="Times New Roman"/>
          <w:b w:val="false"/>
          <w:i w:val="false"/>
          <w:color w:val="000000"/>
          <w:sz w:val="28"/>
        </w:rPr>
        <w:t>
      38. Лизинг алушы лизинг бойынша төлемді уақтылы төлемеген жағдайда қаржы институты сыйақы ставкасының субсидияланатын бөлігін өтеу үшін арнайы шоттан қаражатты есепке алуды лизинг алушы берешегін өтегенге дейін жүргізбейді және ол туралы әкімшіні 5 (бес) жұмыс күні ішінде (әкімші субсидиялауды тоқтата тұру туралы шешім қабылдамаған жағдайда) хабардар етеді.</w:t>
      </w:r>
      <w:r>
        <w:br/>
      </w:r>
      <w:r>
        <w:rPr>
          <w:rFonts w:ascii="Times New Roman"/>
          <w:b w:val="false"/>
          <w:i w:val="false"/>
          <w:color w:val="000000"/>
          <w:sz w:val="28"/>
        </w:rPr>
        <w:t>
</w:t>
      </w:r>
      <w:r>
        <w:rPr>
          <w:rFonts w:ascii="Times New Roman"/>
          <w:b w:val="false"/>
          <w:i w:val="false"/>
          <w:color w:val="000000"/>
          <w:sz w:val="28"/>
        </w:rPr>
        <w:t>
      39. Қаржы лизингі шарты бойынша төлем күні болған және сыйақы ставкасының субсидияланатын бөлігін төлеу үшін қаржы институтының арнайы шотында қаражат болмаған жағдайда лизинг алушы толық сыйақы ставкасын төлеуді меншікті қаражатының есебінен жүзеге асырады, оның субсидияланатын бөлігін әкімші қаржы институтының арнайы шотына қаражат аудару жолымен одан әрі өтейді. Бұдан кейін қаржы институты сыйақы ставкасының субсидияланатын бөлігін өтеуді тиісті кезеңге субсидияларды лизинг алушының есеп шотына аудару жолымен жүргізеді.</w:t>
      </w:r>
      <w:r>
        <w:br/>
      </w:r>
      <w:r>
        <w:rPr>
          <w:rFonts w:ascii="Times New Roman"/>
          <w:b w:val="false"/>
          <w:i w:val="false"/>
          <w:color w:val="000000"/>
          <w:sz w:val="28"/>
        </w:rPr>
        <w:t>
</w:t>
      </w:r>
      <w:r>
        <w:rPr>
          <w:rFonts w:ascii="Times New Roman"/>
          <w:b w:val="false"/>
          <w:i w:val="false"/>
          <w:color w:val="000000"/>
          <w:sz w:val="28"/>
        </w:rPr>
        <w:t>
      40. Қаржы институты тоқсан сайын есепті кезеңнен кейінгі әр айдың 15 (он бес) күніне дейін қызмет көрсетуші банк куәландырылған (заңды тұлғаның банктік шоттарын ашу және жүргізу құқығы жоқ лизингтік компаниялар үшін) арнайы шоттан үзінді-көшірменің қосымшасымен бірге лизинг алушыларды субсидиялау туралы есепті және лизинг алушылардан сыйақы сомасын алу туралы есепті операторға береді.</w:t>
      </w:r>
      <w:r>
        <w:br/>
      </w:r>
      <w:r>
        <w:rPr>
          <w:rFonts w:ascii="Times New Roman"/>
          <w:b w:val="false"/>
          <w:i w:val="false"/>
          <w:color w:val="000000"/>
          <w:sz w:val="28"/>
        </w:rPr>
        <w:t>
</w:t>
      </w:r>
      <w:r>
        <w:rPr>
          <w:rFonts w:ascii="Times New Roman"/>
          <w:b w:val="false"/>
          <w:i w:val="false"/>
          <w:color w:val="000000"/>
          <w:sz w:val="28"/>
        </w:rPr>
        <w:t>
      41. Оператор қаржы институтынан субсидиялау туралы есепті алғаннан кейін, осы Қағидалардың шарттарына лизинг алушыға төленген субсидия қаражатының көлеміне және мерзімінің сәйкестігіне талдау жүргізеді.</w:t>
      </w:r>
      <w:r>
        <w:br/>
      </w:r>
      <w:r>
        <w:rPr>
          <w:rFonts w:ascii="Times New Roman"/>
          <w:b w:val="false"/>
          <w:i w:val="false"/>
          <w:color w:val="000000"/>
          <w:sz w:val="28"/>
        </w:rPr>
        <w:t>
</w:t>
      </w:r>
      <w:r>
        <w:rPr>
          <w:rFonts w:ascii="Times New Roman"/>
          <w:b w:val="false"/>
          <w:i w:val="false"/>
          <w:color w:val="000000"/>
          <w:sz w:val="28"/>
        </w:rPr>
        <w:t>
      42. Егер қаржы институты қаржы лизингінің қолданыстағы шартының талаптарын (лизинг мәнінің құны, сыйақы ставкасы, сыйақыны төлеу мерзімі, негізгі борышты және/немесе сыйақы төлеу бойынша мерзімін ұзартуды ұсыну) өзгерткен жағдайда, ол қаржыландыру шарттарының өзгеруі бойынша қабылданған шешімнің, негізгі борышты және сыйақыны өтеудің жаңарған кестесінің көшірмелері бар құжаттар топтамасымен операторға үш күндік мерзімде хат жібереді. Оператор осы құжаттар топтамасын қабылдап алады, негізгі борышты және сыйақыны өтеудің жаңарған кестесіндей есептеудің дұрыстығын тексеруді жүзеге асырады, қорытынды жасайды және Комиссия шешім қабылдау үшін жұмыс органына құжаттарды 2 (екі) жұмыс күні ішінде жібереді.</w:t>
      </w:r>
      <w:r>
        <w:br/>
      </w:r>
      <w:r>
        <w:rPr>
          <w:rFonts w:ascii="Times New Roman"/>
          <w:b w:val="false"/>
          <w:i w:val="false"/>
          <w:color w:val="000000"/>
          <w:sz w:val="28"/>
        </w:rPr>
        <w:t>
</w:t>
      </w:r>
      <w:r>
        <w:rPr>
          <w:rFonts w:ascii="Times New Roman"/>
          <w:b w:val="false"/>
          <w:i w:val="false"/>
          <w:color w:val="000000"/>
          <w:sz w:val="28"/>
        </w:rPr>
        <w:t>
      43. Әкімші жартыжылдықтың және жылдың қорытындылары бойынша есепті кезеңнен кейінгі айдың 25-күніне дейінгі мерзімде бюджеттік Бағдарлама шеңберінде субсидия алған лизинг алушылар туралы, лизингтің түрлерін, банктерді және субсидияланатын техниканың түрлері бойынша олардың сыйақы ставкаларын және әкімші және бюджетті атқару жөніндегі уәкілетті органмен бірлесіп бекітілетін тәртіппен субсидиялардың тиісті сомасын көрсетуді ескере отырып, бюджетті атқару жөніндегі уәкілетті органға ақпарат жолдайды.</w:t>
      </w:r>
    </w:p>
    <w:bookmarkEnd w:id="16"/>
    <w:bookmarkStart w:name="z56" w:id="17"/>
    <w:p>
      <w:pPr>
        <w:spacing w:after="0"/>
        <w:ind w:left="0"/>
        <w:jc w:val="left"/>
      </w:pPr>
      <w:r>
        <w:rPr>
          <w:rFonts w:ascii="Times New Roman"/>
          <w:b/>
          <w:i w:val="false"/>
          <w:color w:val="000000"/>
        </w:rPr>
        <w:t xml:space="preserve"> 
8. Субсидиялауды тоқтата тұру, тоқтату және қалпына келтіру</w:t>
      </w:r>
      <w:r>
        <w:br/>
      </w:r>
      <w:r>
        <w:rPr>
          <w:rFonts w:ascii="Times New Roman"/>
          <w:b/>
          <w:i w:val="false"/>
          <w:color w:val="000000"/>
        </w:rPr>
        <w:t>
тәртібі</w:t>
      </w:r>
    </w:p>
    <w:bookmarkEnd w:id="17"/>
    <w:bookmarkStart w:name="z57" w:id="18"/>
    <w:p>
      <w:pPr>
        <w:spacing w:after="0"/>
        <w:ind w:left="0"/>
        <w:jc w:val="both"/>
      </w:pPr>
      <w:r>
        <w:rPr>
          <w:rFonts w:ascii="Times New Roman"/>
          <w:b w:val="false"/>
          <w:i w:val="false"/>
          <w:color w:val="000000"/>
          <w:sz w:val="28"/>
        </w:rPr>
        <w:t>
      44. Субсидиялауды тоқтату және қайта қалпына келтіру туралы шешімді Комиссия қабылдайды.</w:t>
      </w:r>
      <w:r>
        <w:br/>
      </w:r>
      <w:r>
        <w:rPr>
          <w:rFonts w:ascii="Times New Roman"/>
          <w:b w:val="false"/>
          <w:i w:val="false"/>
          <w:color w:val="000000"/>
          <w:sz w:val="28"/>
        </w:rPr>
        <w:t>
</w:t>
      </w:r>
      <w:r>
        <w:rPr>
          <w:rFonts w:ascii="Times New Roman"/>
          <w:b w:val="false"/>
          <w:i w:val="false"/>
          <w:color w:val="000000"/>
          <w:sz w:val="28"/>
        </w:rPr>
        <w:t>
      45. Әкімші лизинг алушыны субсидиялауды мынадай фактілер анықталған кезде тоқтата тұрады:</w:t>
      </w:r>
      <w:r>
        <w:br/>
      </w:r>
      <w:r>
        <w:rPr>
          <w:rFonts w:ascii="Times New Roman"/>
          <w:b w:val="false"/>
          <w:i w:val="false"/>
          <w:color w:val="000000"/>
          <w:sz w:val="28"/>
        </w:rPr>
        <w:t>
      1) дәлелденген мәліметтер болғанда лизинг алушының шоттарына тыйым салынуы және/немесе сот талқылауларының өтуі, сондай-ақ салықтар және бюджетке төленетін басқа да міндетті төлемдер бойынша берешегі болған жағдайда;</w:t>
      </w:r>
      <w:r>
        <w:br/>
      </w:r>
      <w:r>
        <w:rPr>
          <w:rFonts w:ascii="Times New Roman"/>
          <w:b w:val="false"/>
          <w:i w:val="false"/>
          <w:color w:val="000000"/>
          <w:sz w:val="28"/>
        </w:rPr>
        <w:t>
      2) Қазақстан Республикасының заңнамасында көзделген жағдайларда лизинг алушыдан (борышкерден) лизинг мәнін қайта талап ету;</w:t>
      </w:r>
      <w:r>
        <w:br/>
      </w:r>
      <w:r>
        <w:rPr>
          <w:rFonts w:ascii="Times New Roman"/>
          <w:b w:val="false"/>
          <w:i w:val="false"/>
          <w:color w:val="000000"/>
          <w:sz w:val="28"/>
        </w:rPr>
        <w:t>
      3) лизинг алушының қаржы институты алдында қаржы лизингінің шартына төлемдерді өтеу кестесіне сәйкес күнтізбелік 90 (тоқсан) күннен астам міндеттемелерін орындамауы.</w:t>
      </w:r>
      <w:r>
        <w:br/>
      </w:r>
      <w:r>
        <w:rPr>
          <w:rFonts w:ascii="Times New Roman"/>
          <w:b w:val="false"/>
          <w:i w:val="false"/>
          <w:color w:val="000000"/>
          <w:sz w:val="28"/>
        </w:rPr>
        <w:t>
</w:t>
      </w:r>
      <w:r>
        <w:rPr>
          <w:rFonts w:ascii="Times New Roman"/>
          <w:b w:val="false"/>
          <w:i w:val="false"/>
          <w:color w:val="000000"/>
          <w:sz w:val="28"/>
        </w:rPr>
        <w:t>
      46. Субсидияларды төлеуді тоқтата тұрған жағдайда, жұмыс органы әкімші осындай шешім қабылдаған сәттен бастап 5 (бес) жұмыс күні ішінде қаржы институты мен лизинг алушыны субсидиялауды тоқтата тұрудың себептерін көрсете отырып, хатпен хабардар етеді.</w:t>
      </w:r>
      <w:r>
        <w:br/>
      </w:r>
      <w:r>
        <w:rPr>
          <w:rFonts w:ascii="Times New Roman"/>
          <w:b w:val="false"/>
          <w:i w:val="false"/>
          <w:color w:val="000000"/>
          <w:sz w:val="28"/>
        </w:rPr>
        <w:t>
</w:t>
      </w:r>
      <w:r>
        <w:rPr>
          <w:rFonts w:ascii="Times New Roman"/>
          <w:b w:val="false"/>
          <w:i w:val="false"/>
          <w:color w:val="000000"/>
          <w:sz w:val="28"/>
        </w:rPr>
        <w:t>
      47. Жұмыс органы қаржы институты мен лизинг алушыға лизинг алушыны субсидиялауды тоқтата тұру туралы хатты жолдағаннан кейін 2 (екі) жұмыс күні ішінде Комиссия отырысын өткізудің күн тәртібін әзірлейді және қалыптастырады, күнін, уақытын және орнын айқындайды, бұл туралы Комиссияның барлық мүшелерін хабардар етеді.</w:t>
      </w:r>
      <w:r>
        <w:br/>
      </w:r>
      <w:r>
        <w:rPr>
          <w:rFonts w:ascii="Times New Roman"/>
          <w:b w:val="false"/>
          <w:i w:val="false"/>
          <w:color w:val="000000"/>
          <w:sz w:val="28"/>
        </w:rPr>
        <w:t>
</w:t>
      </w:r>
      <w:r>
        <w:rPr>
          <w:rFonts w:ascii="Times New Roman"/>
          <w:b w:val="false"/>
          <w:i w:val="false"/>
          <w:color w:val="000000"/>
          <w:sz w:val="28"/>
        </w:rPr>
        <w:t>
      48. Комиссия өткізілетін отырыс шеңберінде мынадай іс-қимылдарды жүзеге асырады:</w:t>
      </w:r>
      <w:r>
        <w:br/>
      </w:r>
      <w:r>
        <w:rPr>
          <w:rFonts w:ascii="Times New Roman"/>
          <w:b w:val="false"/>
          <w:i w:val="false"/>
          <w:color w:val="000000"/>
          <w:sz w:val="28"/>
        </w:rPr>
        <w:t>
      1) жұмыс органы ұсынған ақпаратпен бірге күн тәртібіне енгізілген мәселені қарайды;</w:t>
      </w:r>
      <w:r>
        <w:br/>
      </w:r>
      <w:r>
        <w:rPr>
          <w:rFonts w:ascii="Times New Roman"/>
          <w:b w:val="false"/>
          <w:i w:val="false"/>
          <w:color w:val="000000"/>
          <w:sz w:val="28"/>
        </w:rPr>
        <w:t>
      2) субсидиялауды тоқтата тұру, тоқтату немесе қалпына келтіру туралы шешім қабылдайды.</w:t>
      </w:r>
      <w:r>
        <w:br/>
      </w:r>
      <w:r>
        <w:rPr>
          <w:rFonts w:ascii="Times New Roman"/>
          <w:b w:val="false"/>
          <w:i w:val="false"/>
          <w:color w:val="000000"/>
          <w:sz w:val="28"/>
        </w:rPr>
        <w:t>
      Бұл ретте, қабылданған шешімде субсидиялауды тоқтата тұру, тоқтату, қалпына келтіру себебі көрсетіледі.</w:t>
      </w:r>
      <w:r>
        <w:br/>
      </w:r>
      <w:r>
        <w:rPr>
          <w:rFonts w:ascii="Times New Roman"/>
          <w:b w:val="false"/>
          <w:i w:val="false"/>
          <w:color w:val="000000"/>
          <w:sz w:val="28"/>
        </w:rPr>
        <w:t>
</w:t>
      </w:r>
      <w:r>
        <w:rPr>
          <w:rFonts w:ascii="Times New Roman"/>
          <w:b w:val="false"/>
          <w:i w:val="false"/>
          <w:color w:val="000000"/>
          <w:sz w:val="28"/>
        </w:rPr>
        <w:t>
      49. Комиссия отырысының хаттамасы Комиссия отырысы өткен күннен бастап 2 (екі) жұмыс күні ішінде ресімделеді. Жұмыс органы Комиссияның хаттамасын ресімдегеннен кейін 2 (екі) жұмыс күні ішінде хаттаманың көшірмесін қаржы институтына және лизинг алушыға жібереді.</w:t>
      </w:r>
      <w:r>
        <w:br/>
      </w:r>
      <w:r>
        <w:rPr>
          <w:rFonts w:ascii="Times New Roman"/>
          <w:b w:val="false"/>
          <w:i w:val="false"/>
          <w:color w:val="000000"/>
          <w:sz w:val="28"/>
        </w:rPr>
        <w:t>
</w:t>
      </w:r>
      <w:r>
        <w:rPr>
          <w:rFonts w:ascii="Times New Roman"/>
          <w:b w:val="false"/>
          <w:i w:val="false"/>
          <w:color w:val="000000"/>
          <w:sz w:val="28"/>
        </w:rPr>
        <w:t>
      50. Комиссия отырысының нәтижелері бойынша:</w:t>
      </w:r>
      <w:r>
        <w:br/>
      </w:r>
      <w:r>
        <w:rPr>
          <w:rFonts w:ascii="Times New Roman"/>
          <w:b w:val="false"/>
          <w:i w:val="false"/>
          <w:color w:val="000000"/>
          <w:sz w:val="28"/>
        </w:rPr>
        <w:t>
      1) лизинг алушыны субсидиялауды қалпына келтіру туралы шешімді келіскен жағдайда:</w:t>
      </w:r>
      <w:r>
        <w:br/>
      </w:r>
      <w:r>
        <w:rPr>
          <w:rFonts w:ascii="Times New Roman"/>
          <w:b w:val="false"/>
          <w:i w:val="false"/>
          <w:color w:val="000000"/>
          <w:sz w:val="28"/>
        </w:rPr>
        <w:t>
      жұмыс органы қаржы институты мен лизинг алушыны субсидия төлеудің қалпына келтірілгені туралы хабардар етеді;</w:t>
      </w:r>
      <w:r>
        <w:br/>
      </w:r>
      <w:r>
        <w:rPr>
          <w:rFonts w:ascii="Times New Roman"/>
          <w:b w:val="false"/>
          <w:i w:val="false"/>
          <w:color w:val="000000"/>
          <w:sz w:val="28"/>
        </w:rPr>
        <w:t>
      әкімші субсидиялау тоқтатыла тұрған күннен бастап ол төлемеген кезең үшін субсидиялар төлеуді жүргізеді;</w:t>
      </w:r>
      <w:r>
        <w:br/>
      </w:r>
      <w:r>
        <w:rPr>
          <w:rFonts w:ascii="Times New Roman"/>
          <w:b w:val="false"/>
          <w:i w:val="false"/>
          <w:color w:val="000000"/>
          <w:sz w:val="28"/>
        </w:rPr>
        <w:t>
      2) лизинг алушыны субсидиялауды тоқтату туралы шешімді келіскен жағдайда, жұмыс органы қаржы институты мен лизинг алушыға лизинг алушыны субсидиялауды тоқтату туралы хабарлама жібереді, онда тоқтату күні мен себебі көрсетіледі.</w:t>
      </w:r>
      <w:r>
        <w:br/>
      </w:r>
      <w:r>
        <w:rPr>
          <w:rFonts w:ascii="Times New Roman"/>
          <w:b w:val="false"/>
          <w:i w:val="false"/>
          <w:color w:val="000000"/>
          <w:sz w:val="28"/>
        </w:rPr>
        <w:t>
</w:t>
      </w:r>
      <w:r>
        <w:rPr>
          <w:rFonts w:ascii="Times New Roman"/>
          <w:b w:val="false"/>
          <w:i w:val="false"/>
          <w:color w:val="000000"/>
          <w:sz w:val="28"/>
        </w:rPr>
        <w:t>
      51. Субсидиялар төлеу мынадай:</w:t>
      </w:r>
      <w:r>
        <w:br/>
      </w:r>
      <w:r>
        <w:rPr>
          <w:rFonts w:ascii="Times New Roman"/>
          <w:b w:val="false"/>
          <w:i w:val="false"/>
          <w:color w:val="000000"/>
          <w:sz w:val="28"/>
        </w:rPr>
        <w:t>
      1) лизинг алушы қаржы институты алдында қаржы лизингінің шарты бойынша лизингті толығымен өтеген. Лизинг алушының қаржы институты алдында қаржы лизингінің шарты бойынша міндеттемелерді толық орындаған күні Субсидиялауды тоқтату күні болып саналады;</w:t>
      </w:r>
      <w:r>
        <w:br/>
      </w:r>
      <w:r>
        <w:rPr>
          <w:rFonts w:ascii="Times New Roman"/>
          <w:b w:val="false"/>
          <w:i w:val="false"/>
          <w:color w:val="000000"/>
          <w:sz w:val="28"/>
        </w:rPr>
        <w:t>
      2) Комиссия шешімінің негізінде субсидиялау тоқтатылған;</w:t>
      </w:r>
      <w:r>
        <w:br/>
      </w:r>
      <w:r>
        <w:rPr>
          <w:rFonts w:ascii="Times New Roman"/>
          <w:b w:val="false"/>
          <w:i w:val="false"/>
          <w:color w:val="000000"/>
          <w:sz w:val="28"/>
        </w:rPr>
        <w:t>
      3) субсидиялауды тоқтату туралы лизинг алушының бастамасы бойынша;</w:t>
      </w:r>
      <w:r>
        <w:br/>
      </w:r>
      <w:r>
        <w:rPr>
          <w:rFonts w:ascii="Times New Roman"/>
          <w:b w:val="false"/>
          <w:i w:val="false"/>
          <w:color w:val="000000"/>
          <w:sz w:val="28"/>
        </w:rPr>
        <w:t>
      4) Субсидиялау шартын жасауға негіз болған нормативтік құқықтық акті күшін жойған, не көрсетілген актіге Субсидиялау шарты бойынша субсидиялау жөніндегі міндеттемелерді орындаудың мүмкін болмауына әкеліп соқтыратын өзгерістер енгізілген;</w:t>
      </w:r>
      <w:r>
        <w:br/>
      </w:r>
      <w:r>
        <w:rPr>
          <w:rFonts w:ascii="Times New Roman"/>
          <w:b w:val="false"/>
          <w:i w:val="false"/>
          <w:color w:val="000000"/>
          <w:sz w:val="28"/>
        </w:rPr>
        <w:t>
      5) қаржы институты қаржы лизингінің шарты бойынша қаржыландыру шарттарын өзгерткен жағдайларда тоқтатылады.</w:t>
      </w:r>
      <w:r>
        <w:br/>
      </w:r>
      <w:r>
        <w:rPr>
          <w:rFonts w:ascii="Times New Roman"/>
          <w:b w:val="false"/>
          <w:i w:val="false"/>
          <w:color w:val="000000"/>
          <w:sz w:val="28"/>
        </w:rPr>
        <w:t>
</w:t>
      </w:r>
      <w:r>
        <w:rPr>
          <w:rFonts w:ascii="Times New Roman"/>
          <w:b w:val="false"/>
          <w:i w:val="false"/>
          <w:color w:val="000000"/>
          <w:sz w:val="28"/>
        </w:rPr>
        <w:t>
      52. Субсидиялау тоқтатылған жағдайда, қаржы институты қаржы лизингінің қолданыстағы шарты бойынша лизинг алушыға жаңа субсидиялау шарты жасалғанға дейін бұрын қолданыста болған қаржыландыру шарттарын (оның ішінде сыйақы ставкасын, комиссияларды, алымдарды және/немесе басқа төлемдерді және басқа шарттарды) белгілеуге құқылы.</w:t>
      </w:r>
      <w:r>
        <w:br/>
      </w:r>
      <w:r>
        <w:rPr>
          <w:rFonts w:ascii="Times New Roman"/>
          <w:b w:val="false"/>
          <w:i w:val="false"/>
          <w:color w:val="000000"/>
          <w:sz w:val="28"/>
        </w:rPr>
        <w:t>
</w:t>
      </w:r>
      <w:r>
        <w:rPr>
          <w:rFonts w:ascii="Times New Roman"/>
          <w:b w:val="false"/>
          <w:i w:val="false"/>
          <w:color w:val="000000"/>
          <w:sz w:val="28"/>
        </w:rPr>
        <w:t>
      53. Лизинг алушы лизинг бойынша негізгі борышты ішінара немесе мерзімінен бұрын толық өтеген жағдайда, қаржы институты 6 (алты) жұмыс күні ішінде жоғарыда көрсетілген жағдай басталған күнінен бастап операторды жазбаша түрде хабардар етеді.</w:t>
      </w:r>
      <w:r>
        <w:br/>
      </w:r>
      <w:r>
        <w:rPr>
          <w:rFonts w:ascii="Times New Roman"/>
          <w:b w:val="false"/>
          <w:i w:val="false"/>
          <w:color w:val="000000"/>
          <w:sz w:val="28"/>
        </w:rPr>
        <w:t>
      Қаржы лизингінің шарты бойынша негізгі борышты лизинг алушы мерзімінен бұрын ішінара өтеген жағдайда, қаржы институты қаржы лизингінің шартына қосымша келісім жасалған кезде, төлемдерді өтеудің өзгертілген кестесімен субсидиялаудың шартына тиісті қосымша келісімді қоса бере отырып, қаржы лизингі шартына қосымша келісімнің көшірмесін операторға жібереді.</w:t>
      </w:r>
      <w:r>
        <w:br/>
      </w:r>
      <w:r>
        <w:rPr>
          <w:rFonts w:ascii="Times New Roman"/>
          <w:b w:val="false"/>
          <w:i w:val="false"/>
          <w:color w:val="000000"/>
          <w:sz w:val="28"/>
        </w:rPr>
        <w:t>
      Оператор аталған құжаттардың топтамасын қабылдап алады, негізгі борышты және сыйақыны өтеудің жаңарған кестесіндегі есептеудің дұрыстығын тексеруді жүзеге асырады, қорытынды жасайды және құжаттарды Комиссия шешім қабылдауы үшін жұмыс органына жібереді.</w:t>
      </w:r>
    </w:p>
    <w:bookmarkEnd w:id="18"/>
    <w:bookmarkStart w:name="z67" w:id="19"/>
    <w:p>
      <w:pPr>
        <w:spacing w:after="0"/>
        <w:ind w:left="0"/>
        <w:jc w:val="left"/>
      </w:pPr>
      <w:r>
        <w:rPr>
          <w:rFonts w:ascii="Times New Roman"/>
          <w:b/>
          <w:i w:val="false"/>
          <w:color w:val="000000"/>
        </w:rPr>
        <w:t xml:space="preserve"> 
9. Бағдарламаның мониторингі</w:t>
      </w:r>
    </w:p>
    <w:bookmarkEnd w:id="19"/>
    <w:bookmarkStart w:name="z68" w:id="20"/>
    <w:p>
      <w:pPr>
        <w:spacing w:after="0"/>
        <w:ind w:left="0"/>
        <w:jc w:val="both"/>
      </w:pPr>
      <w:r>
        <w:rPr>
          <w:rFonts w:ascii="Times New Roman"/>
          <w:b w:val="false"/>
          <w:i w:val="false"/>
          <w:color w:val="000000"/>
          <w:sz w:val="28"/>
        </w:rPr>
        <w:t>
      54. Бағдарламаны іске асыру мониторингін қолданыстағы Қазақстан Республикасының бюджеттік заңнамасының нормаларына сәйкес әкімші жүзеге асырады.</w:t>
      </w:r>
      <w:r>
        <w:br/>
      </w:r>
      <w:r>
        <w:rPr>
          <w:rFonts w:ascii="Times New Roman"/>
          <w:b w:val="false"/>
          <w:i w:val="false"/>
          <w:color w:val="000000"/>
          <w:sz w:val="28"/>
        </w:rPr>
        <w:t>
      Оператор:</w:t>
      </w:r>
      <w:r>
        <w:br/>
      </w:r>
      <w:r>
        <w:rPr>
          <w:rFonts w:ascii="Times New Roman"/>
          <w:b w:val="false"/>
          <w:i w:val="false"/>
          <w:color w:val="000000"/>
          <w:sz w:val="28"/>
        </w:rPr>
        <w:t>
      1) Бағдарламаны құжаттамалық мониторингілеу;</w:t>
      </w:r>
      <w:r>
        <w:br/>
      </w:r>
      <w:r>
        <w:rPr>
          <w:rFonts w:ascii="Times New Roman"/>
          <w:b w:val="false"/>
          <w:i w:val="false"/>
          <w:color w:val="000000"/>
          <w:sz w:val="28"/>
        </w:rPr>
        <w:t>
      2) қаржы институты ұсынатын субсидиялау туралы есепті мониторингілеу жөніндегі функцияларды жүзеге асырады.</w:t>
      </w:r>
      <w:r>
        <w:br/>
      </w:r>
      <w:r>
        <w:rPr>
          <w:rFonts w:ascii="Times New Roman"/>
          <w:b w:val="false"/>
          <w:i w:val="false"/>
          <w:color w:val="000000"/>
          <w:sz w:val="28"/>
        </w:rPr>
        <w:t>
</w:t>
      </w:r>
      <w:r>
        <w:rPr>
          <w:rFonts w:ascii="Times New Roman"/>
          <w:b w:val="false"/>
          <w:i w:val="false"/>
          <w:color w:val="000000"/>
          <w:sz w:val="28"/>
        </w:rPr>
        <w:t>
      55. Оператордың мониторинг жүргізу тәртібі мен мерзімі, сондай-ақ есептілік нысандары Ынтымақтастық туралы үлгілік келісімге сәйкес белгіленеді.</w:t>
      </w:r>
      <w:r>
        <w:br/>
      </w:r>
      <w:r>
        <w:rPr>
          <w:rFonts w:ascii="Times New Roman"/>
          <w:b w:val="false"/>
          <w:i w:val="false"/>
          <w:color w:val="000000"/>
          <w:sz w:val="28"/>
        </w:rPr>
        <w:t>
</w:t>
      </w:r>
      <w:r>
        <w:rPr>
          <w:rFonts w:ascii="Times New Roman"/>
          <w:b w:val="false"/>
          <w:i w:val="false"/>
          <w:color w:val="000000"/>
          <w:sz w:val="28"/>
        </w:rPr>
        <w:t>
      56. Оператор төлемдер мониторингі бойынша есепті жұмыс органына есепті кезеңнен кейінгі айдың 20-күніне дейін тоқсан сайынғы негізде ұсынады.</w:t>
      </w:r>
    </w:p>
    <w:bookmarkEnd w:id="20"/>
    <w:bookmarkStart w:name="z71" w:id="21"/>
    <w:p>
      <w:pPr>
        <w:spacing w:after="0"/>
        <w:ind w:left="0"/>
        <w:jc w:val="both"/>
      </w:pPr>
      <w:r>
        <w:rPr>
          <w:rFonts w:ascii="Times New Roman"/>
          <w:b w:val="false"/>
          <w:i w:val="false"/>
          <w:color w:val="000000"/>
          <w:sz w:val="28"/>
        </w:rPr>
        <w:t>
2013 жылға арналған ауыл шаруашылығы</w:t>
      </w:r>
      <w:r>
        <w:br/>
      </w:r>
      <w:r>
        <w:rPr>
          <w:rFonts w:ascii="Times New Roman"/>
          <w:b w:val="false"/>
          <w:i w:val="false"/>
          <w:color w:val="000000"/>
          <w:sz w:val="28"/>
        </w:rPr>
        <w:t xml:space="preserve">
техникасының кредиттері (лизингі) </w:t>
      </w:r>
      <w:r>
        <w:br/>
      </w:r>
      <w:r>
        <w:rPr>
          <w:rFonts w:ascii="Times New Roman"/>
          <w:b w:val="false"/>
          <w:i w:val="false"/>
          <w:color w:val="000000"/>
          <w:sz w:val="28"/>
        </w:rPr>
        <w:t>
бойынша пайыздық сыйақы ставкаларын</w:t>
      </w:r>
      <w:r>
        <w:br/>
      </w:r>
      <w:r>
        <w:rPr>
          <w:rFonts w:ascii="Times New Roman"/>
          <w:b w:val="false"/>
          <w:i w:val="false"/>
          <w:color w:val="000000"/>
          <w:sz w:val="28"/>
        </w:rPr>
        <w:t xml:space="preserve">
арзандату жөніндегі субсидиялау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21"/>
    <w:bookmarkStart w:name="z72" w:id="22"/>
    <w:p>
      <w:pPr>
        <w:spacing w:after="0"/>
        <w:ind w:left="0"/>
        <w:jc w:val="left"/>
      </w:pPr>
      <w:r>
        <w:rPr>
          <w:rFonts w:ascii="Times New Roman"/>
          <w:b/>
          <w:i w:val="false"/>
          <w:color w:val="000000"/>
        </w:rPr>
        <w:t xml:space="preserve"> 
Қаржы лизингі шарттары бойынша пайыздық сыйақы ставкаларын</w:t>
      </w:r>
      <w:r>
        <w:br/>
      </w:r>
      <w:r>
        <w:rPr>
          <w:rFonts w:ascii="Times New Roman"/>
          <w:b/>
          <w:i w:val="false"/>
          <w:color w:val="000000"/>
        </w:rPr>
        <w:t>
субсидиялау жөніндегі ынтымақтастық туралы</w:t>
      </w:r>
      <w:r>
        <w:br/>
      </w:r>
      <w:r>
        <w:rPr>
          <w:rFonts w:ascii="Times New Roman"/>
          <w:b/>
          <w:i w:val="false"/>
          <w:color w:val="000000"/>
        </w:rPr>
        <w:t>
үлгілік келісім</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7"/>
        <w:gridCol w:w="5263"/>
      </w:tblGrid>
      <w:tr>
        <w:trPr>
          <w:trHeight w:val="30" w:hRule="atLeast"/>
        </w:trPr>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ж.</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«___» __________</w:t>
            </w:r>
          </w:p>
        </w:tc>
      </w:tr>
    </w:tbl>
    <w:p>
      <w:pPr>
        <w:spacing w:after="0"/>
        <w:ind w:left="0"/>
        <w:jc w:val="both"/>
      </w:pPr>
      <w:r>
        <w:rPr>
          <w:rFonts w:ascii="Times New Roman"/>
          <w:b w:val="false"/>
          <w:i w:val="false"/>
          <w:color w:val="000000"/>
          <w:sz w:val="28"/>
        </w:rPr>
        <w:t>      Бірлесіп «Тараптар», ал жеке алғанда «Тарап» деп немесе жоғарыда көрсетілгендей аталатын, бұдан әрі «Әкімші» деп аталатын Қазақстан Республикасы Ауыл шаруашылығы министрлігінің атынан ________________________ негізінде әрекет ететін ________________________ бір тараптан және бұдан әрі «Қаржы институты» деп аталатын __________________________________ атынан ___________________ негізінде әрекет ететін, бұдан әрі «Оператор» деп аталатын ______________________ екінші тараптан осы Қаржы лизингі шарттары бойынша пайыздық сыйақы ставкаларын субсидиялау жөніндегі ынтымақтастық туралы келісімді жасасты және төмендегілер туралы келісті.</w:t>
      </w:r>
    </w:p>
    <w:bookmarkStart w:name="z73" w:id="23"/>
    <w:p>
      <w:pPr>
        <w:spacing w:after="0"/>
        <w:ind w:left="0"/>
        <w:jc w:val="left"/>
      </w:pPr>
      <w:r>
        <w:rPr>
          <w:rFonts w:ascii="Times New Roman"/>
          <w:b/>
          <w:i w:val="false"/>
          <w:color w:val="000000"/>
        </w:rPr>
        <w:t xml:space="preserve"> 
1. Жалпы ережелер</w:t>
      </w:r>
    </w:p>
    <w:bookmarkEnd w:id="23"/>
    <w:bookmarkStart w:name="z74" w:id="24"/>
    <w:p>
      <w:pPr>
        <w:spacing w:after="0"/>
        <w:ind w:left="0"/>
        <w:jc w:val="both"/>
      </w:pPr>
      <w:r>
        <w:rPr>
          <w:rFonts w:ascii="Times New Roman"/>
          <w:b w:val="false"/>
          <w:i w:val="false"/>
          <w:color w:val="000000"/>
          <w:sz w:val="28"/>
        </w:rPr>
        <w:t>
      1. Осы Қаржы лизингі шарттары бойынша пайыздық сыйақы ставкаларын субсидиялау жөніндегі ынтымақтастық туралы келісім 214 «Өсімдік шаруашылығын дамыту және азық-түлік қауіпсіздігін қамтамасыз ету» бюджеттік бағдарламасының (бұдан әрі – бағдарлама) шеңберінде жасалды.</w:t>
      </w:r>
      <w:r>
        <w:br/>
      </w:r>
      <w:r>
        <w:rPr>
          <w:rFonts w:ascii="Times New Roman"/>
          <w:b w:val="false"/>
          <w:i w:val="false"/>
          <w:color w:val="000000"/>
          <w:sz w:val="28"/>
        </w:rPr>
        <w:t>
</w:t>
      </w:r>
      <w:r>
        <w:rPr>
          <w:rFonts w:ascii="Times New Roman"/>
          <w:b w:val="false"/>
          <w:i w:val="false"/>
          <w:color w:val="000000"/>
          <w:sz w:val="28"/>
        </w:rPr>
        <w:t>
      2. Осы Келісімді жасауға негіз Қазақстан Республикасы Үкіметінің 2013 жылғы ____ ___________ № ____ қаулысымен бекітілген Ауыл шаруашылығы техникасының кредиттері (лизингі) бойынша пайыздық сыйақы ставкаларын арзандату жөніндегі субсидиялау қағидалары (бұдан әрі – Қағидалар) болып табылады.</w:t>
      </w:r>
      <w:r>
        <w:br/>
      </w:r>
      <w:r>
        <w:rPr>
          <w:rFonts w:ascii="Times New Roman"/>
          <w:b w:val="false"/>
          <w:i w:val="false"/>
          <w:color w:val="000000"/>
          <w:sz w:val="28"/>
        </w:rPr>
        <w:t>
</w:t>
      </w:r>
      <w:r>
        <w:rPr>
          <w:rFonts w:ascii="Times New Roman"/>
          <w:b w:val="false"/>
          <w:i w:val="false"/>
          <w:color w:val="000000"/>
          <w:sz w:val="28"/>
        </w:rPr>
        <w:t>
      3. Осы Келісімде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ұғымдар қолданылады.</w:t>
      </w:r>
    </w:p>
    <w:bookmarkEnd w:id="24"/>
    <w:bookmarkStart w:name="z77" w:id="25"/>
    <w:p>
      <w:pPr>
        <w:spacing w:after="0"/>
        <w:ind w:left="0"/>
        <w:jc w:val="left"/>
      </w:pPr>
      <w:r>
        <w:rPr>
          <w:rFonts w:ascii="Times New Roman"/>
          <w:b/>
          <w:i w:val="false"/>
          <w:color w:val="000000"/>
        </w:rPr>
        <w:t xml:space="preserve"> 
2. Келісім мәні</w:t>
      </w:r>
    </w:p>
    <w:bookmarkEnd w:id="25"/>
    <w:bookmarkStart w:name="z78" w:id="26"/>
    <w:p>
      <w:pPr>
        <w:spacing w:after="0"/>
        <w:ind w:left="0"/>
        <w:jc w:val="both"/>
      </w:pPr>
      <w:r>
        <w:rPr>
          <w:rFonts w:ascii="Times New Roman"/>
          <w:b w:val="false"/>
          <w:i w:val="false"/>
          <w:color w:val="000000"/>
          <w:sz w:val="28"/>
        </w:rPr>
        <w:t>
      4. Әкімші бағдарламаны іске асыру мақсатында Субсидиялау шартының талаптарына сәйкес лизинг алушылардың сыйақы ставкасының субсидияланатын бөлігін қаржы институтына төлеуді жүзеге асырады.</w:t>
      </w:r>
      <w:r>
        <w:br/>
      </w:r>
      <w:r>
        <w:rPr>
          <w:rFonts w:ascii="Times New Roman"/>
          <w:b w:val="false"/>
          <w:i w:val="false"/>
          <w:color w:val="000000"/>
          <w:sz w:val="28"/>
        </w:rPr>
        <w:t>
</w:t>
      </w:r>
      <w:r>
        <w:rPr>
          <w:rFonts w:ascii="Times New Roman"/>
          <w:b w:val="false"/>
          <w:i w:val="false"/>
          <w:color w:val="000000"/>
          <w:sz w:val="28"/>
        </w:rPr>
        <w:t>
      5. Осы Келісімге сәйкес оператор лизинг алушылар құжаттарының топтамаларын қаржы институттарынан қабылдауды, құжаттамалық мониторингті, осы Қағидаларда белгіленген талаптарына лизинг алушылардың сәйкестігі және сәйкессіздігі туралы қорытындылар беруді, төлемдер мониторингін жүзеге асырады.</w:t>
      </w:r>
    </w:p>
    <w:bookmarkEnd w:id="26"/>
    <w:bookmarkStart w:name="z80" w:id="27"/>
    <w:p>
      <w:pPr>
        <w:spacing w:after="0"/>
        <w:ind w:left="0"/>
        <w:jc w:val="left"/>
      </w:pPr>
      <w:r>
        <w:rPr>
          <w:rFonts w:ascii="Times New Roman"/>
          <w:b/>
          <w:i w:val="false"/>
          <w:color w:val="000000"/>
        </w:rPr>
        <w:t xml:space="preserve"> 
3. Тараптардың құқықтары мен міндеттері</w:t>
      </w:r>
    </w:p>
    <w:bookmarkEnd w:id="27"/>
    <w:bookmarkStart w:name="z81" w:id="28"/>
    <w:p>
      <w:pPr>
        <w:spacing w:after="0"/>
        <w:ind w:left="0"/>
        <w:jc w:val="both"/>
      </w:pPr>
      <w:r>
        <w:rPr>
          <w:rFonts w:ascii="Times New Roman"/>
          <w:b w:val="false"/>
          <w:i w:val="false"/>
          <w:color w:val="000000"/>
          <w:sz w:val="28"/>
        </w:rPr>
        <w:t>
      6. Әкімші:</w:t>
      </w:r>
      <w:r>
        <w:br/>
      </w:r>
      <w:r>
        <w:rPr>
          <w:rFonts w:ascii="Times New Roman"/>
          <w:b w:val="false"/>
          <w:i w:val="false"/>
          <w:color w:val="000000"/>
          <w:sz w:val="28"/>
        </w:rPr>
        <w:t>
      1) әкімшіге өтініш жасаған лизинг алушыларға бағдарламаға қатысу шарттары мен тәртібі туралы консультациялар беруге;</w:t>
      </w:r>
      <w:r>
        <w:br/>
      </w:r>
      <w:r>
        <w:rPr>
          <w:rFonts w:ascii="Times New Roman"/>
          <w:b w:val="false"/>
          <w:i w:val="false"/>
          <w:color w:val="000000"/>
          <w:sz w:val="28"/>
        </w:rPr>
        <w:t>
      2) осы Келісімде белгіленген, Тараптар үшін көзделген міндеттемелерді орындау мерзімдерінің сақталуын бақылауды жүзеге асыруға және олардың уақтылы орындалуын талап етуге;</w:t>
      </w:r>
      <w:r>
        <w:br/>
      </w:r>
      <w:r>
        <w:rPr>
          <w:rFonts w:ascii="Times New Roman"/>
          <w:b w:val="false"/>
          <w:i w:val="false"/>
          <w:color w:val="000000"/>
          <w:sz w:val="28"/>
        </w:rPr>
        <w:t>
      3) осы Келісімді іске асыру, соның ішінде қаржы институтының міндеттемелерін орындау бөлігінде мониторингті жүзеге асыруға;</w:t>
      </w:r>
      <w:r>
        <w:br/>
      </w:r>
      <w:r>
        <w:rPr>
          <w:rFonts w:ascii="Times New Roman"/>
          <w:b w:val="false"/>
          <w:i w:val="false"/>
          <w:color w:val="000000"/>
          <w:sz w:val="28"/>
        </w:rPr>
        <w:t>
      4) осы Келісімнің іске асырылуын қаржы институты орналасқан жерде олардың жедел қызметіне араласуынсыз тексеруді жүзеге асыруға;</w:t>
      </w:r>
      <w:r>
        <w:br/>
      </w:r>
      <w:r>
        <w:rPr>
          <w:rFonts w:ascii="Times New Roman"/>
          <w:b w:val="false"/>
          <w:i w:val="false"/>
          <w:color w:val="000000"/>
          <w:sz w:val="28"/>
        </w:rPr>
        <w:t>
      5) өзінің ресми веб-сайтында бағдарламаны іске асыру туралы ақпаратты орналастыруға;</w:t>
      </w:r>
      <w:r>
        <w:br/>
      </w:r>
      <w:r>
        <w:rPr>
          <w:rFonts w:ascii="Times New Roman"/>
          <w:b w:val="false"/>
          <w:i w:val="false"/>
          <w:color w:val="000000"/>
          <w:sz w:val="28"/>
        </w:rPr>
        <w:t>
      6) лизинг алушының Қаржы лизингі шарты бойынша қаржы институты алдындағы төлем кестесіне сәйкес төлемдерді жүзеге асыру жөніндегі міндеттемелерін орындау барысы туралы құжаттар мен ақпаратты қаржы институтынан сұратуға;</w:t>
      </w:r>
      <w:r>
        <w:br/>
      </w:r>
      <w:r>
        <w:rPr>
          <w:rFonts w:ascii="Times New Roman"/>
          <w:b w:val="false"/>
          <w:i w:val="false"/>
          <w:color w:val="000000"/>
          <w:sz w:val="28"/>
        </w:rPr>
        <w:t>
      7) осы Келісімде және Субсидиялау шартында көзделген жағдайларда субсидиялар төлеуді тоқтата тұруға құқылы.</w:t>
      </w:r>
      <w:r>
        <w:br/>
      </w:r>
      <w:r>
        <w:rPr>
          <w:rFonts w:ascii="Times New Roman"/>
          <w:b w:val="false"/>
          <w:i w:val="false"/>
          <w:color w:val="000000"/>
          <w:sz w:val="28"/>
        </w:rPr>
        <w:t>
</w:t>
      </w:r>
      <w:r>
        <w:rPr>
          <w:rFonts w:ascii="Times New Roman"/>
          <w:b w:val="false"/>
          <w:i w:val="false"/>
          <w:color w:val="000000"/>
          <w:sz w:val="28"/>
        </w:rPr>
        <w:t>
      7. Әкімші:</w:t>
      </w:r>
      <w:r>
        <w:br/>
      </w:r>
      <w:r>
        <w:rPr>
          <w:rFonts w:ascii="Times New Roman"/>
          <w:b w:val="false"/>
          <w:i w:val="false"/>
          <w:color w:val="000000"/>
          <w:sz w:val="28"/>
        </w:rPr>
        <w:t>
      1) қаржы институтының қызмет көрсететін банкінде (заңды тұлғалардың банктік шоттарын ашу және жүргізу құқығы жоқ лизингтік компаниялар үшін) ашылған арнайы шотына не қаржы институтының (екінші деңгейлі банктер) есеп шотына субсидиялар сомасын аударуға;</w:t>
      </w:r>
      <w:r>
        <w:br/>
      </w:r>
      <w:r>
        <w:rPr>
          <w:rFonts w:ascii="Times New Roman"/>
          <w:b w:val="false"/>
          <w:i w:val="false"/>
          <w:color w:val="000000"/>
          <w:sz w:val="28"/>
        </w:rPr>
        <w:t>
      2) Комиссияға осы Келісімде көзделген ақпаратты ұсынуға;</w:t>
      </w:r>
      <w:r>
        <w:br/>
      </w:r>
      <w:r>
        <w:rPr>
          <w:rFonts w:ascii="Times New Roman"/>
          <w:b w:val="false"/>
          <w:i w:val="false"/>
          <w:color w:val="000000"/>
          <w:sz w:val="28"/>
        </w:rPr>
        <w:t>
      3) осы Келісімде белгіленген мерзімдерде Комиссияны шақыруға және Комиссияның шешімдерін осы Келісімде белгіленген талаптарға сәйкес ресімдеуді қамтамасыз етуге;</w:t>
      </w:r>
      <w:r>
        <w:br/>
      </w:r>
      <w:r>
        <w:rPr>
          <w:rFonts w:ascii="Times New Roman"/>
          <w:b w:val="false"/>
          <w:i w:val="false"/>
          <w:color w:val="000000"/>
          <w:sz w:val="28"/>
        </w:rPr>
        <w:t>
      4) Комиссия отырысының хаттамасын қаржы институтына уақтылы ұсынуды қамтамасыз етуге;</w:t>
      </w:r>
      <w:r>
        <w:br/>
      </w:r>
      <w:r>
        <w:rPr>
          <w:rFonts w:ascii="Times New Roman"/>
          <w:b w:val="false"/>
          <w:i w:val="false"/>
          <w:color w:val="000000"/>
          <w:sz w:val="28"/>
        </w:rPr>
        <w:t>
      5) Бағдарламаны іске асыру мониторинг жүзеге асыруға міндеттенеді.</w:t>
      </w:r>
      <w:r>
        <w:br/>
      </w:r>
      <w:r>
        <w:rPr>
          <w:rFonts w:ascii="Times New Roman"/>
          <w:b w:val="false"/>
          <w:i w:val="false"/>
          <w:color w:val="000000"/>
          <w:sz w:val="28"/>
        </w:rPr>
        <w:t>
</w:t>
      </w:r>
      <w:r>
        <w:rPr>
          <w:rFonts w:ascii="Times New Roman"/>
          <w:b w:val="false"/>
          <w:i w:val="false"/>
          <w:color w:val="000000"/>
          <w:sz w:val="28"/>
        </w:rPr>
        <w:t>
      8. Қаржы институты:</w:t>
      </w:r>
      <w:r>
        <w:br/>
      </w:r>
      <w:r>
        <w:rPr>
          <w:rFonts w:ascii="Times New Roman"/>
          <w:b w:val="false"/>
          <w:i w:val="false"/>
          <w:color w:val="000000"/>
          <w:sz w:val="28"/>
        </w:rPr>
        <w:t>
      1) өзінің қалауы бойынша және өзінің тәуекелімен лизинг алушылардың қаржы лизингі шарты бойынша міндеттемелерін орындау мәселелері бойынша шешімдер қабылдауға;</w:t>
      </w:r>
      <w:r>
        <w:br/>
      </w:r>
      <w:r>
        <w:rPr>
          <w:rFonts w:ascii="Times New Roman"/>
          <w:b w:val="false"/>
          <w:i w:val="false"/>
          <w:color w:val="000000"/>
          <w:sz w:val="28"/>
        </w:rPr>
        <w:t>
      2) әкімшіден осы Келісімнің және Субсидиялау шартының шеңберінде көзделген субсидияларды уақтылы аударуды талап етуге;</w:t>
      </w:r>
      <w:r>
        <w:br/>
      </w:r>
      <w:r>
        <w:rPr>
          <w:rFonts w:ascii="Times New Roman"/>
          <w:b w:val="false"/>
          <w:i w:val="false"/>
          <w:color w:val="000000"/>
          <w:sz w:val="28"/>
        </w:rPr>
        <w:t>
      3) әкімшіні лизинг алушыны ағымдағы тоқсанда субсидиялау үшін қаражаттың жетіспеушілігі туралы хабардар етуге құқылы.</w:t>
      </w:r>
      <w:r>
        <w:br/>
      </w:r>
      <w:r>
        <w:rPr>
          <w:rFonts w:ascii="Times New Roman"/>
          <w:b w:val="false"/>
          <w:i w:val="false"/>
          <w:color w:val="000000"/>
          <w:sz w:val="28"/>
        </w:rPr>
        <w:t>
</w:t>
      </w:r>
      <w:r>
        <w:rPr>
          <w:rFonts w:ascii="Times New Roman"/>
          <w:b w:val="false"/>
          <w:i w:val="false"/>
          <w:color w:val="000000"/>
          <w:sz w:val="28"/>
        </w:rPr>
        <w:t>
      9. Қаржы институты:</w:t>
      </w:r>
      <w:r>
        <w:br/>
      </w:r>
      <w:r>
        <w:rPr>
          <w:rFonts w:ascii="Times New Roman"/>
          <w:b w:val="false"/>
          <w:i w:val="false"/>
          <w:color w:val="000000"/>
          <w:sz w:val="28"/>
        </w:rPr>
        <w:t>
      1) қаржы институтына өтініш білдірген лизинг алушыларға бағдарлама шарттары және қатысу тәртібі туралы білікті консультациялар беруге;</w:t>
      </w:r>
      <w:r>
        <w:br/>
      </w:r>
      <w:r>
        <w:rPr>
          <w:rFonts w:ascii="Times New Roman"/>
          <w:b w:val="false"/>
          <w:i w:val="false"/>
          <w:color w:val="000000"/>
          <w:sz w:val="28"/>
        </w:rPr>
        <w:t>
      2) әкімші ұсынатын қаражатты Субсидиялау шартына сәйкес Қаржы лизингі шартының субсидиялау мақсаттарына ғана пайдалануға;</w:t>
      </w:r>
      <w:r>
        <w:br/>
      </w:r>
      <w:r>
        <w:rPr>
          <w:rFonts w:ascii="Times New Roman"/>
          <w:b w:val="false"/>
          <w:i w:val="false"/>
          <w:color w:val="000000"/>
          <w:sz w:val="28"/>
        </w:rPr>
        <w:t>
      3) операторға есептелген сыйақы мен жүргізілген төлем туралы ақпарат ұсынуға;</w:t>
      </w:r>
      <w:r>
        <w:br/>
      </w:r>
      <w:r>
        <w:rPr>
          <w:rFonts w:ascii="Times New Roman"/>
          <w:b w:val="false"/>
          <w:i w:val="false"/>
          <w:color w:val="000000"/>
          <w:sz w:val="28"/>
        </w:rPr>
        <w:t>
      4) лизинг алушы Қаржы лизингі шартына төлемдерді өтеу кестесіне сәйкес қаржы институты алдында лизингтік төлемдерді күнтізбелік 30 (отыз) күннен аспайтын мерзіммен қатарынан 3 (үш) және одан көп рет орындамаған жағдайда бұл туралы әкімшіні 5 (бес) жұмыс күні ішінде хабардар етуге. Бұл жағдайда әкімшіге көрсетілген мән-жайлардың басталғаны туралы белгілі болған сәттен бастап субсидиялау тоқтатыла тұрады;</w:t>
      </w:r>
      <w:r>
        <w:br/>
      </w:r>
      <w:r>
        <w:rPr>
          <w:rFonts w:ascii="Times New Roman"/>
          <w:b w:val="false"/>
          <w:i w:val="false"/>
          <w:color w:val="000000"/>
          <w:sz w:val="28"/>
        </w:rPr>
        <w:t>
      5) осы Келісімнің қолданылу мерзімі аяқталғанға дейін осы Келісім бойынша өзінің құқықтары мен міндеттерін Тараптардың алдын ала жазбаша келісімінсіз үшінші тұлғаға бермеуге және қайта бермеуге міндетті.</w:t>
      </w:r>
      <w:r>
        <w:br/>
      </w:r>
      <w:r>
        <w:rPr>
          <w:rFonts w:ascii="Times New Roman"/>
          <w:b w:val="false"/>
          <w:i w:val="false"/>
          <w:color w:val="000000"/>
          <w:sz w:val="28"/>
        </w:rPr>
        <w:t>
      Осы тармақтың қолданысы Қазақстан Республикасының заңнамасына сәйкес дәрменсіздер санатына көшкен лизингті қайтаруды қамтамасыз ету мақсатында қаржы институтының үшінші тұлғаларға Қаржы лизингі шарты бойынша лизинг алушыларға талап ету құқықтарын беру жағдайларына таратылмайды;</w:t>
      </w:r>
      <w:r>
        <w:br/>
      </w:r>
      <w:r>
        <w:rPr>
          <w:rFonts w:ascii="Times New Roman"/>
          <w:b w:val="false"/>
          <w:i w:val="false"/>
          <w:color w:val="000000"/>
          <w:sz w:val="28"/>
        </w:rPr>
        <w:t>
      6) әкімшінің бірінші талабы бойынша әкімшінің талап етуін алған сәттен бастап 10 (он) жұмыс күнінен аспайтын мерзімде Қаржы лизингі шарты мен осы Келісімді іске асыру, сондай-ақ ол бойынша әкімші тарапынан субсидиялау жүзеге асырылатын лизингтің мониторингі бойынша негізделген қажетті, оның ішінде банктік/коммерциялық құпияны құрайтын ақпаратты беруге;</w:t>
      </w:r>
      <w:r>
        <w:br/>
      </w:r>
      <w:r>
        <w:rPr>
          <w:rFonts w:ascii="Times New Roman"/>
          <w:b w:val="false"/>
          <w:i w:val="false"/>
          <w:color w:val="000000"/>
          <w:sz w:val="28"/>
        </w:rPr>
        <w:t>
      7) Қаржы лизингі шартында субсидиялау туралы мәселені қарау кезеңінде, сол сияқты субсидиялау туралы шешім қабылдағаннан кейін де лизинг алушының банктік/коммерциялық құпияны осы Келісімнің Тараптарына жария етуіне келісімін бекітуге;</w:t>
      </w:r>
      <w:r>
        <w:br/>
      </w:r>
      <w:r>
        <w:rPr>
          <w:rFonts w:ascii="Times New Roman"/>
          <w:b w:val="false"/>
          <w:i w:val="false"/>
          <w:color w:val="000000"/>
          <w:sz w:val="28"/>
        </w:rPr>
        <w:t>
      8) қаржы институтының заңды мекенжайы, пошталық және банктік деректемелері, сондай-ақ іс жүзіндегі мекенжайы өзгерген кезде әкімшіге осындай өзгерістер туралы күнтізбелік 10 (он) күн ішінде хабардар етуге. Хабарламаған және/немесе уақтылы хабарламаған жағдайдағы ықтимал салдарлар үшін қаржы институты жауаптылықта болады;</w:t>
      </w:r>
      <w:r>
        <w:br/>
      </w:r>
      <w:r>
        <w:rPr>
          <w:rFonts w:ascii="Times New Roman"/>
          <w:b w:val="false"/>
          <w:i w:val="false"/>
          <w:color w:val="000000"/>
          <w:sz w:val="28"/>
        </w:rPr>
        <w:t>
      9) қаржы институтының қызметін жүзеге асыруға басталған шектеулер немесе тыйым салулар, сондай-ақ қаржы институты акцияларының 10 %-дан астамына қатысты меншік құқығын біржолғы сату немесе оның өзгеше біржолғы ауысуы және/немесе иелік ету және пайдалану құқықтарының ауысуы туралы 3 (үш) жұмыс күнінен жазбаша түрде кешіктірмей хабарлауға;</w:t>
      </w:r>
      <w:r>
        <w:br/>
      </w:r>
      <w:r>
        <w:rPr>
          <w:rFonts w:ascii="Times New Roman"/>
          <w:b w:val="false"/>
          <w:i w:val="false"/>
          <w:color w:val="000000"/>
          <w:sz w:val="28"/>
        </w:rPr>
        <w:t>
      10) бағдарлама шеңберінде лизинг алушымен қаржы лизингі шартын жасасқан кезде бюджет қаражатының көздерін, сондай-ақ Қазақстан Республикасы Ұлттық қорының қаражатын пайдаланбауға;</w:t>
      </w:r>
      <w:r>
        <w:br/>
      </w:r>
      <w:r>
        <w:rPr>
          <w:rFonts w:ascii="Times New Roman"/>
          <w:b w:val="false"/>
          <w:i w:val="false"/>
          <w:color w:val="000000"/>
          <w:sz w:val="28"/>
        </w:rPr>
        <w:t>
      11) Арнайы шотты ашу және жүргізу шартында шоттардан белгіленген мерзімдерде субсидиялауға бағытталған қандайда бір сомаларды алу туралы құжаттамамен расталатын ақпаратты ұсынуға қатысты міндеттерді қызмет көрсететін банкке жүктеуді бекітіп беруге міндетті.</w:t>
      </w:r>
      <w:r>
        <w:br/>
      </w:r>
      <w:r>
        <w:rPr>
          <w:rFonts w:ascii="Times New Roman"/>
          <w:b w:val="false"/>
          <w:i w:val="false"/>
          <w:color w:val="000000"/>
          <w:sz w:val="28"/>
        </w:rPr>
        <w:t>
</w:t>
      </w:r>
      <w:r>
        <w:rPr>
          <w:rFonts w:ascii="Times New Roman"/>
          <w:b w:val="false"/>
          <w:i w:val="false"/>
          <w:color w:val="000000"/>
          <w:sz w:val="28"/>
        </w:rPr>
        <w:t>
      10. Оператор:</w:t>
      </w:r>
      <w:r>
        <w:br/>
      </w:r>
      <w:r>
        <w:rPr>
          <w:rFonts w:ascii="Times New Roman"/>
          <w:b w:val="false"/>
          <w:i w:val="false"/>
          <w:color w:val="000000"/>
          <w:sz w:val="28"/>
        </w:rPr>
        <w:t>
      1) іске асырылатын бағдарламаның жарнамалық науқанын жүргізуге;</w:t>
      </w:r>
      <w:r>
        <w:br/>
      </w:r>
      <w:r>
        <w:rPr>
          <w:rFonts w:ascii="Times New Roman"/>
          <w:b w:val="false"/>
          <w:i w:val="false"/>
          <w:color w:val="000000"/>
          <w:sz w:val="28"/>
        </w:rPr>
        <w:t>
      2) құжаттардың толық емес топтамасын не белгіленген нысандарға сәйкес келмейтін құжаттарды ұсынған жағдайда құжаттарды қаржы институтына пысықтауға қайтаруға;</w:t>
      </w:r>
      <w:r>
        <w:br/>
      </w:r>
      <w:r>
        <w:rPr>
          <w:rFonts w:ascii="Times New Roman"/>
          <w:b w:val="false"/>
          <w:i w:val="false"/>
          <w:color w:val="000000"/>
          <w:sz w:val="28"/>
        </w:rPr>
        <w:t>
      3) қаржы институттары мен лизинг алушылардың құжаттамалық мониторингін және төлемдер мониторингін жүргізуге құқылы.</w:t>
      </w:r>
      <w:r>
        <w:br/>
      </w:r>
      <w:r>
        <w:rPr>
          <w:rFonts w:ascii="Times New Roman"/>
          <w:b w:val="false"/>
          <w:i w:val="false"/>
          <w:color w:val="000000"/>
          <w:sz w:val="28"/>
        </w:rPr>
        <w:t>
</w:t>
      </w:r>
      <w:r>
        <w:rPr>
          <w:rFonts w:ascii="Times New Roman"/>
          <w:b w:val="false"/>
          <w:i w:val="false"/>
          <w:color w:val="000000"/>
          <w:sz w:val="28"/>
        </w:rPr>
        <w:t>
      11. Оператор:</w:t>
      </w:r>
      <w:r>
        <w:br/>
      </w:r>
      <w:r>
        <w:rPr>
          <w:rFonts w:ascii="Times New Roman"/>
          <w:b w:val="false"/>
          <w:i w:val="false"/>
          <w:color w:val="000000"/>
          <w:sz w:val="28"/>
        </w:rPr>
        <w:t>
      1) лизинг алушылардың тізімдерін, олар бойынша қортындыларды және әкімшіге тиесілі субсидиялар көлемінің есептерін уақтылы жолдауға;</w:t>
      </w:r>
      <w:r>
        <w:br/>
      </w:r>
      <w:r>
        <w:rPr>
          <w:rFonts w:ascii="Times New Roman"/>
          <w:b w:val="false"/>
          <w:i w:val="false"/>
          <w:color w:val="000000"/>
          <w:sz w:val="28"/>
        </w:rPr>
        <w:t>
      2) қаржы институттары мен лизинг алушылардың құжаттамалық мониторингінің және төлемдер мониторингінің нәтижелерін әкімшіге уақтылы ұсынуға міндеттенеді.</w:t>
      </w:r>
    </w:p>
    <w:bookmarkEnd w:id="28"/>
    <w:bookmarkStart w:name="z87" w:id="29"/>
    <w:p>
      <w:pPr>
        <w:spacing w:after="0"/>
        <w:ind w:left="0"/>
        <w:jc w:val="left"/>
      </w:pPr>
      <w:r>
        <w:rPr>
          <w:rFonts w:ascii="Times New Roman"/>
          <w:b/>
          <w:i w:val="false"/>
          <w:color w:val="000000"/>
        </w:rPr>
        <w:t xml:space="preserve"> 
4. Есептілік ұсыну тәртібі</w:t>
      </w:r>
    </w:p>
    <w:bookmarkEnd w:id="29"/>
    <w:bookmarkStart w:name="z88" w:id="30"/>
    <w:p>
      <w:pPr>
        <w:spacing w:after="0"/>
        <w:ind w:left="0"/>
        <w:jc w:val="both"/>
      </w:pPr>
      <w:r>
        <w:rPr>
          <w:rFonts w:ascii="Times New Roman"/>
          <w:b w:val="false"/>
          <w:i w:val="false"/>
          <w:color w:val="000000"/>
          <w:sz w:val="28"/>
        </w:rPr>
        <w:t>
      12. Қаржы институты тоқсан сайын, есептік айдан кейінгі айдың 15-ші (он бесінші) күніне дейін операторға осы Келісімге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лизинг алушылардың қаржы лизингі шарттары бойынша сыйақы ставкасын іс жүзінде есептеу және өтеу туралы есепті соңгы тоқсандағы есеппен бір уақытта субсидиялау туралы есепті, осы Келісімге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лизинг алушылар бөлінісінде Қаржы лизингі шарттары бойынша сыйақы ставкасын іс жүзінде өтеудің жиынтық есебін жолдайды.</w:t>
      </w:r>
      <w:r>
        <w:br/>
      </w:r>
      <w:r>
        <w:rPr>
          <w:rFonts w:ascii="Times New Roman"/>
          <w:b w:val="false"/>
          <w:i w:val="false"/>
          <w:color w:val="000000"/>
          <w:sz w:val="28"/>
        </w:rPr>
        <w:t>
      Оператор тоқсан сайын, есептік айдан кейінгі айдын 20-шы (жиырмасыншы) күніне дейін әкімшіге осы Келісімге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субсидиялау туралы есепті жолдайды.</w:t>
      </w:r>
    </w:p>
    <w:bookmarkEnd w:id="30"/>
    <w:bookmarkStart w:name="z89" w:id="31"/>
    <w:p>
      <w:pPr>
        <w:spacing w:after="0"/>
        <w:ind w:left="0"/>
        <w:jc w:val="left"/>
      </w:pPr>
      <w:r>
        <w:rPr>
          <w:rFonts w:ascii="Times New Roman"/>
          <w:b/>
          <w:i w:val="false"/>
          <w:color w:val="000000"/>
        </w:rPr>
        <w:t xml:space="preserve"> 
5. Мониторинг</w:t>
      </w:r>
    </w:p>
    <w:bookmarkEnd w:id="31"/>
    <w:bookmarkStart w:name="z90" w:id="32"/>
    <w:p>
      <w:pPr>
        <w:spacing w:after="0"/>
        <w:ind w:left="0"/>
        <w:jc w:val="both"/>
      </w:pPr>
      <w:r>
        <w:rPr>
          <w:rFonts w:ascii="Times New Roman"/>
          <w:b w:val="false"/>
          <w:i w:val="false"/>
          <w:color w:val="000000"/>
          <w:sz w:val="28"/>
        </w:rPr>
        <w:t>
      13. Осы Келісімнің қолданылу мерзімі ішінде оператор мынадай функцияларды:</w:t>
      </w:r>
      <w:r>
        <w:br/>
      </w:r>
      <w:r>
        <w:rPr>
          <w:rFonts w:ascii="Times New Roman"/>
          <w:b w:val="false"/>
          <w:i w:val="false"/>
          <w:color w:val="000000"/>
          <w:sz w:val="28"/>
        </w:rPr>
        <w:t>
      1) қаржы институты ұсынатын деректер негізінде лизинг алушының лизингінің төлем тәртібінің мониторингін;</w:t>
      </w:r>
      <w:r>
        <w:br/>
      </w:r>
      <w:r>
        <w:rPr>
          <w:rFonts w:ascii="Times New Roman"/>
          <w:b w:val="false"/>
          <w:i w:val="false"/>
          <w:color w:val="000000"/>
          <w:sz w:val="28"/>
        </w:rPr>
        <w:t>
      2) лизинг алушы жобасының Қағидалардың шарттарына сәйкестігі мониторингін жүзеге асыруға құқылы.</w:t>
      </w:r>
      <w:r>
        <w:br/>
      </w:r>
      <w:r>
        <w:rPr>
          <w:rFonts w:ascii="Times New Roman"/>
          <w:b w:val="false"/>
          <w:i w:val="false"/>
          <w:color w:val="000000"/>
          <w:sz w:val="28"/>
        </w:rPr>
        <w:t>
</w:t>
      </w:r>
      <w:r>
        <w:rPr>
          <w:rFonts w:ascii="Times New Roman"/>
          <w:b w:val="false"/>
          <w:i w:val="false"/>
          <w:color w:val="000000"/>
          <w:sz w:val="28"/>
        </w:rPr>
        <w:t>
      14. Қаржы институты әкімшінің жазбаша талабы бойынша мониторинг мақсатында қаржы институты (лауазымды тұлғаның қолымен және қаржы институтының мөрімен) растаған әкімші сұрататын шарттардың, төлем тапсырыстарының және өзге де құжаттардың көшірмелерін ұсынуға міндетті.</w:t>
      </w:r>
      <w:r>
        <w:br/>
      </w:r>
      <w:r>
        <w:rPr>
          <w:rFonts w:ascii="Times New Roman"/>
          <w:b w:val="false"/>
          <w:i w:val="false"/>
          <w:color w:val="000000"/>
          <w:sz w:val="28"/>
        </w:rPr>
        <w:t>
</w:t>
      </w:r>
      <w:r>
        <w:rPr>
          <w:rFonts w:ascii="Times New Roman"/>
          <w:b w:val="false"/>
          <w:i w:val="false"/>
          <w:color w:val="000000"/>
          <w:sz w:val="28"/>
        </w:rPr>
        <w:t>
      15. Субсидияланатын Қаржы лизингі шартын мерзімінен бұрын толық өтеген жағдайда қаржы институты әкімшіге Қаржы лизингі шарты бойынша міндеттемелерді мерзімінен бұрын өтелгені туралы ақпаратты мерзімінен бұрын толық өтеу күнінен бастап 5 (бес) жұмыс күнінен аспайтын мерзімде ұсынады.</w:t>
      </w:r>
    </w:p>
    <w:bookmarkEnd w:id="32"/>
    <w:bookmarkStart w:name="z93" w:id="33"/>
    <w:p>
      <w:pPr>
        <w:spacing w:after="0"/>
        <w:ind w:left="0"/>
        <w:jc w:val="left"/>
      </w:pPr>
      <w:r>
        <w:rPr>
          <w:rFonts w:ascii="Times New Roman"/>
          <w:b/>
          <w:i w:val="false"/>
          <w:color w:val="000000"/>
        </w:rPr>
        <w:t xml:space="preserve"> 
6. Тараптардың жауапкершілігі</w:t>
      </w:r>
    </w:p>
    <w:bookmarkEnd w:id="33"/>
    <w:bookmarkStart w:name="z94" w:id="34"/>
    <w:p>
      <w:pPr>
        <w:spacing w:after="0"/>
        <w:ind w:left="0"/>
        <w:jc w:val="both"/>
      </w:pPr>
      <w:r>
        <w:rPr>
          <w:rFonts w:ascii="Times New Roman"/>
          <w:b w:val="false"/>
          <w:i w:val="false"/>
          <w:color w:val="000000"/>
          <w:sz w:val="28"/>
        </w:rPr>
        <w:t>
      16. Осы Келісімдегі Тараптардың әрқайсысы осы Келісімнен туындайтын міндеттемелерді орындамаған және/немесе тиісінше орындамағаны үшін Қазақстан Республикасының қолданыстағы заңнамасына сәйкес жауаптылықта болады.</w:t>
      </w:r>
      <w:r>
        <w:br/>
      </w:r>
      <w:r>
        <w:rPr>
          <w:rFonts w:ascii="Times New Roman"/>
          <w:b w:val="false"/>
          <w:i w:val="false"/>
          <w:color w:val="000000"/>
          <w:sz w:val="28"/>
        </w:rPr>
        <w:t>
</w:t>
      </w:r>
      <w:r>
        <w:rPr>
          <w:rFonts w:ascii="Times New Roman"/>
          <w:b w:val="false"/>
          <w:i w:val="false"/>
          <w:color w:val="000000"/>
          <w:sz w:val="28"/>
        </w:rPr>
        <w:t>
      17. Қаржы институты осы Келісім шеңберінде ақпаратты/есептілікті бермегені үшін, ақпаратты/есептілікті толық, шынайы және уақтылы бермегені үшін әкімшінің/оператордың алдында жауаптылықты болады.</w:t>
      </w:r>
    </w:p>
    <w:bookmarkEnd w:id="34"/>
    <w:bookmarkStart w:name="z96" w:id="35"/>
    <w:p>
      <w:pPr>
        <w:spacing w:after="0"/>
        <w:ind w:left="0"/>
        <w:jc w:val="left"/>
      </w:pPr>
      <w:r>
        <w:rPr>
          <w:rFonts w:ascii="Times New Roman"/>
          <w:b/>
          <w:i w:val="false"/>
          <w:color w:val="000000"/>
        </w:rPr>
        <w:t xml:space="preserve"> 
7. Хабарламалар</w:t>
      </w:r>
    </w:p>
    <w:bookmarkEnd w:id="35"/>
    <w:bookmarkStart w:name="z97" w:id="36"/>
    <w:p>
      <w:pPr>
        <w:spacing w:after="0"/>
        <w:ind w:left="0"/>
        <w:jc w:val="both"/>
      </w:pPr>
      <w:r>
        <w:rPr>
          <w:rFonts w:ascii="Times New Roman"/>
          <w:b w:val="false"/>
          <w:i w:val="false"/>
          <w:color w:val="000000"/>
          <w:sz w:val="28"/>
        </w:rPr>
        <w:t>
      18. Бюджеттік бағдарламаның әкімшісі, оператор және қаржы институты (бұдан әрі - Тараптар) осы Келісім шеңберінде талап етілетін немесе жасалған кез келген хабарлама, хабар, хат немесе сұрау салу жазбаша нысанда беріледі деп келіседі. Мұндай хабарлама, хабар, хат немесе сұрау салу олар Тараптың уәкілетті өкіліне қолма қол табыс етілген, қатысушы Тараптың осы Келісімде көрсетілген қатысушы Тараптың мекенжайына пошта немесе курьерлік байланыс бойынша, факсимильді және телексті байланыс арқылы жеткізілген жағдайлардың кез келгенінде тиісінше табыс етілді немесе жіберілді деп қаралатын болады.</w:t>
      </w:r>
      <w:r>
        <w:br/>
      </w:r>
      <w:r>
        <w:rPr>
          <w:rFonts w:ascii="Times New Roman"/>
          <w:b w:val="false"/>
          <w:i w:val="false"/>
          <w:color w:val="000000"/>
          <w:sz w:val="28"/>
        </w:rPr>
        <w:t>
</w:t>
      </w:r>
      <w:r>
        <w:rPr>
          <w:rFonts w:ascii="Times New Roman"/>
          <w:b w:val="false"/>
          <w:i w:val="false"/>
          <w:color w:val="000000"/>
          <w:sz w:val="28"/>
        </w:rPr>
        <w:t>
      19. Кез келген хабарлама, хабар, хат немесе сұрау салу:</w:t>
      </w:r>
      <w:r>
        <w:br/>
      </w:r>
      <w:r>
        <w:rPr>
          <w:rFonts w:ascii="Times New Roman"/>
          <w:b w:val="false"/>
          <w:i w:val="false"/>
          <w:color w:val="000000"/>
          <w:sz w:val="28"/>
        </w:rPr>
        <w:t>
      1) алынған күні қойылған тиісті белгісімен - қолма-қол (курьермен) жөнелтілген;</w:t>
      </w:r>
      <w:r>
        <w:br/>
      </w:r>
      <w:r>
        <w:rPr>
          <w:rFonts w:ascii="Times New Roman"/>
          <w:b w:val="false"/>
          <w:i w:val="false"/>
          <w:color w:val="000000"/>
          <w:sz w:val="28"/>
        </w:rPr>
        <w:t>
      2) жөнелтілгеннен кейінгі үшінші күні (пошта кәсіпорны жөнелту кезінде берген құжат күнінен) - тапсырысты хатпен, жеделхатпен жөнелтілген;</w:t>
      </w:r>
      <w:r>
        <w:br/>
      </w:r>
      <w:r>
        <w:rPr>
          <w:rFonts w:ascii="Times New Roman"/>
          <w:b w:val="false"/>
          <w:i w:val="false"/>
          <w:color w:val="000000"/>
          <w:sz w:val="28"/>
        </w:rPr>
        <w:t>
      3) жөнелтудің табысты аяқталғаны туралы факсимильді аппарат растауының болуы шартымен жөнелту күнінде - факсимильді және телексті байланыс арқылы жөнелтілген жағдайда алынған болып есептеледі. Бұл ретте Тараптар мұндай хабарламаны, хабарды, хат немесе сұрау салуды 2 (екі) жұмыс күнінен кешіктірілмейтін мерзімде қолма-қол (курьермен) немесе тапсырысты хатпен жөнелтуге міндеттенеді.</w:t>
      </w:r>
      <w:r>
        <w:br/>
      </w:r>
      <w:r>
        <w:rPr>
          <w:rFonts w:ascii="Times New Roman"/>
          <w:b w:val="false"/>
          <w:i w:val="false"/>
          <w:color w:val="000000"/>
          <w:sz w:val="28"/>
        </w:rPr>
        <w:t>
</w:t>
      </w:r>
      <w:r>
        <w:rPr>
          <w:rFonts w:ascii="Times New Roman"/>
          <w:b w:val="false"/>
          <w:i w:val="false"/>
          <w:color w:val="000000"/>
          <w:sz w:val="28"/>
        </w:rPr>
        <w:t>
      20. Көзделген есептілік қаржы институтының кейіннен әкімшіге/операторға құжаттардың түпнұсқаларын бере отырып, жөнелтудің табысты аяқталғаны туралы электрондық пошта растауының болуы шартымен электрондық пошта арқылы қол қойылған материалдарды жөнелту жолымен берілуі мүмкін.</w:t>
      </w:r>
    </w:p>
    <w:bookmarkEnd w:id="36"/>
    <w:bookmarkStart w:name="z100" w:id="37"/>
    <w:p>
      <w:pPr>
        <w:spacing w:after="0"/>
        <w:ind w:left="0"/>
        <w:jc w:val="left"/>
      </w:pPr>
      <w:r>
        <w:rPr>
          <w:rFonts w:ascii="Times New Roman"/>
          <w:b/>
          <w:i w:val="false"/>
          <w:color w:val="000000"/>
        </w:rPr>
        <w:t xml:space="preserve"> 
8. Құпиялылық</w:t>
      </w:r>
    </w:p>
    <w:bookmarkEnd w:id="37"/>
    <w:bookmarkStart w:name="z101" w:id="38"/>
    <w:p>
      <w:pPr>
        <w:spacing w:after="0"/>
        <w:ind w:left="0"/>
        <w:jc w:val="both"/>
      </w:pPr>
      <w:r>
        <w:rPr>
          <w:rFonts w:ascii="Times New Roman"/>
          <w:b w:val="false"/>
          <w:i w:val="false"/>
          <w:color w:val="000000"/>
          <w:sz w:val="28"/>
        </w:rPr>
        <w:t>
      21. Тараптар осы Келісімнің шарттарына қатысты ақпарат, банктік құпия, сондай-ақ осы Келісімнің жасалуы мен орындалуы барысында өздері алған қаржылық, коммерциялық және өзге де ақпарат құпия болып табылатындығына келіседі және, осы Келісім мен Қазақстан Республикасының қолданыстағы заңнамасында тікелей көзделген жағдайларды қоспағанда, үшінші тұлғаларға жария етілмейді.</w:t>
      </w:r>
      <w:r>
        <w:br/>
      </w:r>
      <w:r>
        <w:rPr>
          <w:rFonts w:ascii="Times New Roman"/>
          <w:b w:val="false"/>
          <w:i w:val="false"/>
          <w:color w:val="000000"/>
          <w:sz w:val="28"/>
        </w:rPr>
        <w:t>
</w:t>
      </w:r>
      <w:r>
        <w:rPr>
          <w:rFonts w:ascii="Times New Roman"/>
          <w:b w:val="false"/>
          <w:i w:val="false"/>
          <w:color w:val="000000"/>
          <w:sz w:val="28"/>
        </w:rPr>
        <w:t>
      22. Тараптың құпия ақпаратты үшінші тұлғаларға беруі, жариялауы немесе оны өзгеше жария етуі осы Келісімде және Қазақстан Республикасының қолданыстағы заңнамасында тікелей көзделген жағдайларда мүмкін болады.</w:t>
      </w:r>
      <w:r>
        <w:br/>
      </w:r>
      <w:r>
        <w:rPr>
          <w:rFonts w:ascii="Times New Roman"/>
          <w:b w:val="false"/>
          <w:i w:val="false"/>
          <w:color w:val="000000"/>
          <w:sz w:val="28"/>
        </w:rPr>
        <w:t>
</w:t>
      </w:r>
      <w:r>
        <w:rPr>
          <w:rFonts w:ascii="Times New Roman"/>
          <w:b w:val="false"/>
          <w:i w:val="false"/>
          <w:color w:val="000000"/>
          <w:sz w:val="28"/>
        </w:rPr>
        <w:t>
      23. Тараптар осы Келісімнің болуы мен шарттарының кұпиялылығын сақтау үшін барлық қажетті, оның ішінде құқықтық сипаттағы шараларды қабылдайды. Тараптардың лауазымды тұлғалары мен қызметкерлеріне осы Келісімді іске асыру барысында алған мәліметтерді үшінші тұлғаларға жария етуге не беруге тыйым салынады.</w:t>
      </w:r>
      <w:r>
        <w:br/>
      </w:r>
      <w:r>
        <w:rPr>
          <w:rFonts w:ascii="Times New Roman"/>
          <w:b w:val="false"/>
          <w:i w:val="false"/>
          <w:color w:val="000000"/>
          <w:sz w:val="28"/>
        </w:rPr>
        <w:t>
</w:t>
      </w:r>
      <w:r>
        <w:rPr>
          <w:rFonts w:ascii="Times New Roman"/>
          <w:b w:val="false"/>
          <w:i w:val="false"/>
          <w:color w:val="000000"/>
          <w:sz w:val="28"/>
        </w:rPr>
        <w:t>
      24. Тараптардың кез келгені осы Келісімнің талаптарын бұза отырып, құпия ақпаратты таратқан не жариялаған жағдайда осындай ақпаратты тарату салдарынан екінші Тарап тартуы мүмкін шығынды өтей отырып, кінәлі Тарап Қазақстан Республикасының заңнамасында көзделген жауаптылықта болады.</w:t>
      </w:r>
    </w:p>
    <w:bookmarkEnd w:id="38"/>
    <w:bookmarkStart w:name="z105" w:id="39"/>
    <w:p>
      <w:pPr>
        <w:spacing w:after="0"/>
        <w:ind w:left="0"/>
        <w:jc w:val="left"/>
      </w:pPr>
      <w:r>
        <w:rPr>
          <w:rFonts w:ascii="Times New Roman"/>
          <w:b/>
          <w:i w:val="false"/>
          <w:color w:val="000000"/>
        </w:rPr>
        <w:t xml:space="preserve"> 
9. Еңсерілмес күш мән-жайлары</w:t>
      </w:r>
    </w:p>
    <w:bookmarkEnd w:id="39"/>
    <w:bookmarkStart w:name="z106" w:id="40"/>
    <w:p>
      <w:pPr>
        <w:spacing w:after="0"/>
        <w:ind w:left="0"/>
        <w:jc w:val="both"/>
      </w:pPr>
      <w:r>
        <w:rPr>
          <w:rFonts w:ascii="Times New Roman"/>
          <w:b w:val="false"/>
          <w:i w:val="false"/>
          <w:color w:val="000000"/>
          <w:sz w:val="28"/>
        </w:rPr>
        <w:t>
      25. Еңсерілмес күш мән-жайлары - Тараптардың кез келгенінің осы Келісім бойынша міндеттемелерін толық немесе ішінара орындауы мүмкін болмайтын (мыналарды қамтитын, бірақ бұлармен шектелмейтін: су тасқыны, жер сілкінісі, жарылыстар, дауылдар, індеттер, эпизоотиялар, апатты өрттер, ереуілдер, соғыс, көтерілістер, мемлекеттік органдардың ресми актілері) мән-жайлар. Бұл ретте, еңсерілмес күш мән-жайларының сипаты, болу кезеңі, басталу фактісі уәкілетті мемлекеттік органдардың тиісті құжаттарымен расталуы тиіс.</w:t>
      </w:r>
      <w:r>
        <w:br/>
      </w:r>
      <w:r>
        <w:rPr>
          <w:rFonts w:ascii="Times New Roman"/>
          <w:b w:val="false"/>
          <w:i w:val="false"/>
          <w:color w:val="000000"/>
          <w:sz w:val="28"/>
        </w:rPr>
        <w:t>
</w:t>
      </w:r>
      <w:r>
        <w:rPr>
          <w:rFonts w:ascii="Times New Roman"/>
          <w:b w:val="false"/>
          <w:i w:val="false"/>
          <w:color w:val="000000"/>
          <w:sz w:val="28"/>
        </w:rPr>
        <w:t>
      26. Егер орындаудың мүмкін болмауы еңсерілмес күш мән-жайларының салдары болып табылса, Тараптар осы Келісім бойынша өздерінің міндеттемелерін орындамағаны не тиісінше орындамағаны үшін жауапкершіліктен босатылады.</w:t>
      </w:r>
      <w:r>
        <w:br/>
      </w:r>
      <w:r>
        <w:rPr>
          <w:rFonts w:ascii="Times New Roman"/>
          <w:b w:val="false"/>
          <w:i w:val="false"/>
          <w:color w:val="000000"/>
          <w:sz w:val="28"/>
        </w:rPr>
        <w:t>
</w:t>
      </w:r>
      <w:r>
        <w:rPr>
          <w:rFonts w:ascii="Times New Roman"/>
          <w:b w:val="false"/>
          <w:i w:val="false"/>
          <w:color w:val="000000"/>
          <w:sz w:val="28"/>
        </w:rPr>
        <w:t>
      27. Еңсерілмес күш мән-жайлары басталған кезде осы Келісім бойынша өзінің міндеттемелерін орындау мүмкін болмауы туындаған Тарап мұндай жағдайлар туралы басқа Тараптарды олар басталған сәттен бастап 10 (он) жұмыс күні ішінде уақтылы хабардар етуі тиіс.</w:t>
      </w:r>
      <w:r>
        <w:br/>
      </w:r>
      <w:r>
        <w:rPr>
          <w:rFonts w:ascii="Times New Roman"/>
          <w:b w:val="false"/>
          <w:i w:val="false"/>
          <w:color w:val="000000"/>
          <w:sz w:val="28"/>
        </w:rPr>
        <w:t>
</w:t>
      </w:r>
      <w:r>
        <w:rPr>
          <w:rFonts w:ascii="Times New Roman"/>
          <w:b w:val="false"/>
          <w:i w:val="false"/>
          <w:color w:val="000000"/>
          <w:sz w:val="28"/>
        </w:rPr>
        <w:t>
      28. Уақтылы хабарлау болмаған кезде Тарап хабарламаудан немесе уақтылы хабарламаудан келтірілген залалды басқа Тарапқа өтеуге міндетті.</w:t>
      </w:r>
      <w:r>
        <w:br/>
      </w:r>
      <w:r>
        <w:rPr>
          <w:rFonts w:ascii="Times New Roman"/>
          <w:b w:val="false"/>
          <w:i w:val="false"/>
          <w:color w:val="000000"/>
          <w:sz w:val="28"/>
        </w:rPr>
        <w:t>
</w:t>
      </w:r>
      <w:r>
        <w:rPr>
          <w:rFonts w:ascii="Times New Roman"/>
          <w:b w:val="false"/>
          <w:i w:val="false"/>
          <w:color w:val="000000"/>
          <w:sz w:val="28"/>
        </w:rPr>
        <w:t>
      29. Еңсерілмес күш мән-жайларының басталуы олардың болу кезеңіне осы Келісімнің орындалу мерзімінің ұлғаюын туындатады.</w:t>
      </w:r>
      <w:r>
        <w:br/>
      </w:r>
      <w:r>
        <w:rPr>
          <w:rFonts w:ascii="Times New Roman"/>
          <w:b w:val="false"/>
          <w:i w:val="false"/>
          <w:color w:val="000000"/>
          <w:sz w:val="28"/>
        </w:rPr>
        <w:t>
</w:t>
      </w:r>
      <w:r>
        <w:rPr>
          <w:rFonts w:ascii="Times New Roman"/>
          <w:b w:val="false"/>
          <w:i w:val="false"/>
          <w:color w:val="000000"/>
          <w:sz w:val="28"/>
        </w:rPr>
        <w:t>
      30. Егер мұндай мән-жайлар 2 (екі) айдан астам жалғасатын болса, онда Тараптардың әрқайсысы осы Келісім бойынша міндеттемелерін одан әрі орындаудан бас тартуға құқылы.</w:t>
      </w:r>
    </w:p>
    <w:bookmarkEnd w:id="40"/>
    <w:bookmarkStart w:name="z114" w:id="41"/>
    <w:p>
      <w:pPr>
        <w:spacing w:after="0"/>
        <w:ind w:left="0"/>
        <w:jc w:val="left"/>
      </w:pPr>
      <w:r>
        <w:rPr>
          <w:rFonts w:ascii="Times New Roman"/>
          <w:b/>
          <w:i w:val="false"/>
          <w:color w:val="000000"/>
        </w:rPr>
        <w:t xml:space="preserve"> 
10. Дауларды шешу</w:t>
      </w:r>
    </w:p>
    <w:bookmarkEnd w:id="41"/>
    <w:bookmarkStart w:name="z112" w:id="42"/>
    <w:p>
      <w:pPr>
        <w:spacing w:after="0"/>
        <w:ind w:left="0"/>
        <w:jc w:val="both"/>
      </w:pPr>
      <w:r>
        <w:rPr>
          <w:rFonts w:ascii="Times New Roman"/>
          <w:b w:val="false"/>
          <w:i w:val="false"/>
          <w:color w:val="000000"/>
          <w:sz w:val="28"/>
        </w:rPr>
        <w:t>
      31. Осы Келісімге байланысты немесе одан туындайтын барлық даулар мен келіспеушіліктер Тараптар арасындағы келіссөздер жолымен шешіледі. Реттелмеген даулар Қазақстан Республикасының заңнамасына сәйкес сот тәртiбiмен шешiледi.</w:t>
      </w:r>
      <w:r>
        <w:br/>
      </w:r>
      <w:r>
        <w:rPr>
          <w:rFonts w:ascii="Times New Roman"/>
          <w:b w:val="false"/>
          <w:i w:val="false"/>
          <w:color w:val="000000"/>
          <w:sz w:val="28"/>
        </w:rPr>
        <w:t>
</w:t>
      </w:r>
      <w:r>
        <w:rPr>
          <w:rFonts w:ascii="Times New Roman"/>
          <w:b w:val="false"/>
          <w:i w:val="false"/>
          <w:color w:val="000000"/>
          <w:sz w:val="28"/>
        </w:rPr>
        <w:t>
      32. Осы Келісім Қазақстан Республикасының қолданыстағы заңнамасына сәйкес түсіндіріледі және реттеледі.</w:t>
      </w:r>
    </w:p>
    <w:bookmarkEnd w:id="42"/>
    <w:bookmarkStart w:name="z115" w:id="43"/>
    <w:p>
      <w:pPr>
        <w:spacing w:after="0"/>
        <w:ind w:left="0"/>
        <w:jc w:val="left"/>
      </w:pPr>
      <w:r>
        <w:rPr>
          <w:rFonts w:ascii="Times New Roman"/>
          <w:b/>
          <w:i w:val="false"/>
          <w:color w:val="000000"/>
        </w:rPr>
        <w:t xml:space="preserve"> 
11. Келісімнің шарттарын өзгерту</w:t>
      </w:r>
    </w:p>
    <w:bookmarkEnd w:id="43"/>
    <w:bookmarkStart w:name="z116" w:id="44"/>
    <w:p>
      <w:pPr>
        <w:spacing w:after="0"/>
        <w:ind w:left="0"/>
        <w:jc w:val="both"/>
      </w:pPr>
      <w:r>
        <w:rPr>
          <w:rFonts w:ascii="Times New Roman"/>
          <w:b w:val="false"/>
          <w:i w:val="false"/>
          <w:color w:val="000000"/>
          <w:sz w:val="28"/>
        </w:rPr>
        <w:t>
      33. Осы Келісімнің ережелері өзгертілуі және/немесе толықтырылуы мүмкін. Тараптар үшін осы Келісімде көзделген жағдайларды қоспағанда, Тараптардың келісімі бойынша жазбаша нысанда жасалған және Тараптардың уәкілетті өкілдері қол қойған және фирмалық мөрмен бекітілген өзгерістер мен толықтырулар ғана нақты және міндетті болып танылады.</w:t>
      </w:r>
    </w:p>
    <w:bookmarkEnd w:id="44"/>
    <w:bookmarkStart w:name="z117" w:id="45"/>
    <w:p>
      <w:pPr>
        <w:spacing w:after="0"/>
        <w:ind w:left="0"/>
        <w:jc w:val="left"/>
      </w:pPr>
      <w:r>
        <w:rPr>
          <w:rFonts w:ascii="Times New Roman"/>
          <w:b/>
          <w:i w:val="false"/>
          <w:color w:val="000000"/>
        </w:rPr>
        <w:t xml:space="preserve"> 
12. Қорытынды ережелер</w:t>
      </w:r>
    </w:p>
    <w:bookmarkEnd w:id="45"/>
    <w:bookmarkStart w:name="z118" w:id="46"/>
    <w:p>
      <w:pPr>
        <w:spacing w:after="0"/>
        <w:ind w:left="0"/>
        <w:jc w:val="both"/>
      </w:pPr>
      <w:r>
        <w:rPr>
          <w:rFonts w:ascii="Times New Roman"/>
          <w:b w:val="false"/>
          <w:i w:val="false"/>
          <w:color w:val="000000"/>
          <w:sz w:val="28"/>
        </w:rPr>
        <w:t>
      34. Тараптардың құқықтық мәртебесі өзгерген жағдайда осы Келісім бойынша және осы Келісімді орындау үшін барлық құқықтар мен міндеттер, оның ішінде туындаған даулар мен келіспеушіліктерді реттеуге байланысты пайда болған құқықтар мен міндеттер Тараптардың құқықтық мирасқорларына өтеді.</w:t>
      </w:r>
      <w:r>
        <w:br/>
      </w:r>
      <w:r>
        <w:rPr>
          <w:rFonts w:ascii="Times New Roman"/>
          <w:b w:val="false"/>
          <w:i w:val="false"/>
          <w:color w:val="000000"/>
          <w:sz w:val="28"/>
        </w:rPr>
        <w:t>
</w:t>
      </w:r>
      <w:r>
        <w:rPr>
          <w:rFonts w:ascii="Times New Roman"/>
          <w:b w:val="false"/>
          <w:i w:val="false"/>
          <w:color w:val="000000"/>
          <w:sz w:val="28"/>
        </w:rPr>
        <w:t>
      35. Осы Келісім осы Келісімнің құрамдас бөлігі болып табылатын қосымшаларымен бірге осы Келісімнің мәніне байланысты Тараптардың өзара толық түсіністіктерін білдіреді және олардың арасында Келісімнің мәніне қатысты алдыңғы жазбаша немесе ауызша келісімдер мен уағдаластықтардың барлығын алмастырады.</w:t>
      </w:r>
      <w:r>
        <w:br/>
      </w:r>
      <w:r>
        <w:rPr>
          <w:rFonts w:ascii="Times New Roman"/>
          <w:b w:val="false"/>
          <w:i w:val="false"/>
          <w:color w:val="000000"/>
          <w:sz w:val="28"/>
        </w:rPr>
        <w:t>
</w:t>
      </w:r>
      <w:r>
        <w:rPr>
          <w:rFonts w:ascii="Times New Roman"/>
          <w:b w:val="false"/>
          <w:i w:val="false"/>
          <w:color w:val="000000"/>
          <w:sz w:val="28"/>
        </w:rPr>
        <w:t>
      36. Осы Келісімде қамтылған баптардың атаулары мен басқа да тақырыптар қолайлылық үшін пайдаланылған және осы Келісімнің қандай да бір шектеулерін, қандай да бір ережелерінің сипаттамаларын немесе түсіндірмелерін қамтымайды, сондай-ақ осы Келісім баптарының орналасу тәртібі де біреуінің басқаларға қатысты басымдығын куәландырмайды.</w:t>
      </w:r>
      <w:r>
        <w:br/>
      </w:r>
      <w:r>
        <w:rPr>
          <w:rFonts w:ascii="Times New Roman"/>
          <w:b w:val="false"/>
          <w:i w:val="false"/>
          <w:color w:val="000000"/>
          <w:sz w:val="28"/>
        </w:rPr>
        <w:t>
</w:t>
      </w:r>
      <w:r>
        <w:rPr>
          <w:rFonts w:ascii="Times New Roman"/>
          <w:b w:val="false"/>
          <w:i w:val="false"/>
          <w:color w:val="000000"/>
          <w:sz w:val="28"/>
        </w:rPr>
        <w:t>
      37. Осы Келісім барлық Тараптар қол қойған күннен бастап күшіне енеді. Осы Келісім Тараптарының кез келгені осы Келісімге қатысушы барлық Тараптарды күнтізбелік 30 (отыз) күн бұрын жазбаша хабардар ету шартымен осы Келісімді біржақты тәртіппен бұзуға құқылы. Қаржы институтының осы Келісімді біржақты тәртіппен бұзуы лизинг алушыны субсидиялауды тоқтатуға әкеліп соқпайды. Осы Келісімге (жаңа) қаржы институтын қосу әкімшімен қосымша келісім жасасу жолымен мүмкін болады.</w:t>
      </w:r>
      <w:r>
        <w:br/>
      </w:r>
      <w:r>
        <w:rPr>
          <w:rFonts w:ascii="Times New Roman"/>
          <w:b w:val="false"/>
          <w:i w:val="false"/>
          <w:color w:val="000000"/>
          <w:sz w:val="28"/>
        </w:rPr>
        <w:t>
</w:t>
      </w:r>
      <w:r>
        <w:rPr>
          <w:rFonts w:ascii="Times New Roman"/>
          <w:b w:val="false"/>
          <w:i w:val="false"/>
          <w:color w:val="000000"/>
          <w:sz w:val="28"/>
        </w:rPr>
        <w:t>
      38. Осы Келісімде көзделмеген өзге жағдайлардың бәрінде Тараптар Қазақстан Республикасының қолданыстағы заңнамасын басшылыққа алады.</w:t>
      </w:r>
    </w:p>
    <w:bookmarkEnd w:id="46"/>
    <w:bookmarkStart w:name="z123" w:id="47"/>
    <w:p>
      <w:pPr>
        <w:spacing w:after="0"/>
        <w:ind w:left="0"/>
        <w:jc w:val="left"/>
      </w:pPr>
      <w:r>
        <w:rPr>
          <w:rFonts w:ascii="Times New Roman"/>
          <w:b/>
          <w:i w:val="false"/>
          <w:color w:val="000000"/>
        </w:rPr>
        <w:t xml:space="preserve"> 
13. Тараптардың деректемелері мен қолдары</w:t>
      </w:r>
    </w:p>
    <w:bookmarkEnd w:id="47"/>
    <w:p>
      <w:pPr>
        <w:spacing w:after="0"/>
        <w:ind w:left="0"/>
        <w:jc w:val="both"/>
      </w:pPr>
      <w:r>
        <w:rPr>
          <w:rFonts w:ascii="Times New Roman"/>
          <w:b w:val="false"/>
          <w:i w:val="false"/>
          <w:color w:val="000000"/>
          <w:sz w:val="28"/>
        </w:rPr>
        <w:t>      Әкімші:</w:t>
      </w:r>
      <w:r>
        <w:br/>
      </w:r>
      <w:r>
        <w:rPr>
          <w:rFonts w:ascii="Times New Roman"/>
          <w:b w:val="false"/>
          <w:i w:val="false"/>
          <w:color w:val="000000"/>
          <w:sz w:val="28"/>
        </w:rPr>
        <w:t>
      Қазақстан Республикасы Ауыл шаруашылығы министрлігі</w:t>
      </w:r>
    </w:p>
    <w:p>
      <w:pPr>
        <w:spacing w:after="0"/>
        <w:ind w:left="0"/>
        <w:jc w:val="both"/>
      </w:pPr>
      <w:r>
        <w:rPr>
          <w:rFonts w:ascii="Times New Roman"/>
          <w:b w:val="false"/>
          <w:i w:val="false"/>
          <w:color w:val="000000"/>
          <w:sz w:val="28"/>
        </w:rPr>
        <w:t>      Қаржы институты:</w:t>
      </w:r>
      <w:r>
        <w:br/>
      </w: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Оператор:</w:t>
      </w:r>
      <w:r>
        <w:br/>
      </w:r>
      <w:r>
        <w:rPr>
          <w:rFonts w:ascii="Times New Roman"/>
          <w:b w:val="false"/>
          <w:i w:val="false"/>
          <w:color w:val="000000"/>
          <w:sz w:val="28"/>
        </w:rPr>
        <w:t xml:space="preserve">
      _________________      </w:t>
      </w:r>
    </w:p>
    <w:bookmarkStart w:name="z124" w:id="48"/>
    <w:p>
      <w:pPr>
        <w:spacing w:after="0"/>
        <w:ind w:left="0"/>
        <w:jc w:val="both"/>
      </w:pPr>
      <w:r>
        <w:rPr>
          <w:rFonts w:ascii="Times New Roman"/>
          <w:b w:val="false"/>
          <w:i w:val="false"/>
          <w:color w:val="000000"/>
          <w:sz w:val="28"/>
        </w:rPr>
        <w:t xml:space="preserve">
Қаржы лизингі шарттары бойынша сыйақы </w:t>
      </w:r>
      <w:r>
        <w:br/>
      </w:r>
      <w:r>
        <w:rPr>
          <w:rFonts w:ascii="Times New Roman"/>
          <w:b w:val="false"/>
          <w:i w:val="false"/>
          <w:color w:val="000000"/>
          <w:sz w:val="28"/>
        </w:rPr>
        <w:t xml:space="preserve">
ставкасын субсидиялау жөніндегі    </w:t>
      </w:r>
      <w:r>
        <w:br/>
      </w:r>
      <w:r>
        <w:rPr>
          <w:rFonts w:ascii="Times New Roman"/>
          <w:b w:val="false"/>
          <w:i w:val="false"/>
          <w:color w:val="000000"/>
          <w:sz w:val="28"/>
        </w:rPr>
        <w:t>
ынтымақтастық туралы үлгілік келісімге</w:t>
      </w:r>
      <w:r>
        <w:br/>
      </w:r>
      <w:r>
        <w:rPr>
          <w:rFonts w:ascii="Times New Roman"/>
          <w:b w:val="false"/>
          <w:i w:val="false"/>
          <w:color w:val="000000"/>
          <w:sz w:val="28"/>
        </w:rPr>
        <w:t xml:space="preserve">
1-қосымша               </w:t>
      </w:r>
    </w:p>
    <w:bookmarkEnd w:id="48"/>
    <w:bookmarkStart w:name="z125" w:id="49"/>
    <w:p>
      <w:pPr>
        <w:spacing w:after="0"/>
        <w:ind w:left="0"/>
        <w:jc w:val="left"/>
      </w:pPr>
      <w:r>
        <w:rPr>
          <w:rFonts w:ascii="Times New Roman"/>
          <w:b/>
          <w:i w:val="false"/>
          <w:color w:val="000000"/>
        </w:rPr>
        <w:t xml:space="preserve"> 
Қаржы лизингі шарты бойынша лизинг алушының 20__ ж. ___</w:t>
      </w:r>
      <w:r>
        <w:br/>
      </w:r>
      <w:r>
        <w:rPr>
          <w:rFonts w:ascii="Times New Roman"/>
          <w:b/>
          <w:i w:val="false"/>
          <w:color w:val="000000"/>
        </w:rPr>
        <w:t>
тоқсанына сыйақы ставкаларын іс жүзінде аударуы және өтеуі</w:t>
      </w:r>
      <w:r>
        <w:br/>
      </w:r>
      <w:r>
        <w:rPr>
          <w:rFonts w:ascii="Times New Roman"/>
          <w:b/>
          <w:i w:val="false"/>
          <w:color w:val="000000"/>
        </w:rPr>
        <w:t>
туралы есеп және 20__ ж ____ тоқсанына арналған</w:t>
      </w:r>
      <w:r>
        <w:br/>
      </w:r>
      <w:r>
        <w:rPr>
          <w:rFonts w:ascii="Times New Roman"/>
          <w:b/>
          <w:i w:val="false"/>
          <w:color w:val="000000"/>
        </w:rPr>
        <w:t>
өтінім</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1705"/>
        <w:gridCol w:w="1258"/>
        <w:gridCol w:w="514"/>
        <w:gridCol w:w="1333"/>
        <w:gridCol w:w="458"/>
        <w:gridCol w:w="1389"/>
        <w:gridCol w:w="1007"/>
        <w:gridCol w:w="793"/>
        <w:gridCol w:w="1119"/>
        <w:gridCol w:w="635"/>
        <w:gridCol w:w="1231"/>
        <w:gridCol w:w="802"/>
        <w:gridCol w:w="1157"/>
        <w:gridCol w:w="989"/>
        <w:gridCol w:w="1157"/>
        <w:gridCol w:w="802"/>
        <w:gridCol w:w="1157"/>
      </w:tblGrid>
      <w:tr>
        <w:trPr>
          <w:trHeight w:val="3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алушының атауы</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көзделген субсидиялар,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барлық аударылған субсидиялар,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аударылған субсидиялар, теңге</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 (+) артық төлем, (-) жетіспеушілік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алушыға* іс жүзінде аударылған сыйақы,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алушының сыйақыға төлегені*,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Оператордың 20__ ж., __ тоқсанына арналған өтінімі, теңге</w:t>
            </w:r>
          </w:p>
        </w:tc>
      </w:tr>
      <w:tr>
        <w:trPr>
          <w:trHeight w:val="20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алушының өтейтіні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субсидиялау**</w:t>
            </w:r>
          </w:p>
        </w:tc>
      </w:tr>
      <w:tr>
        <w:trPr>
          <w:trHeight w:val="18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есепті кезеңде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4-баған-6-баған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Министрлік субсидиясының сомасын есепке алмағанда</w:t>
      </w:r>
      <w:r>
        <w:br/>
      </w:r>
      <w:r>
        <w:rPr>
          <w:rFonts w:ascii="Times New Roman"/>
          <w:b w:val="false"/>
          <w:i w:val="false"/>
          <w:color w:val="000000"/>
          <w:sz w:val="28"/>
        </w:rPr>
        <w:t>
      **- 8-баған бойынша ауытқулардың сомасын есепке алғанда</w:t>
      </w:r>
    </w:p>
    <w:p>
      <w:pPr>
        <w:spacing w:after="0"/>
        <w:ind w:left="0"/>
        <w:jc w:val="both"/>
      </w:pPr>
      <w:r>
        <w:rPr>
          <w:rFonts w:ascii="Times New Roman"/>
          <w:b w:val="false"/>
          <w:i w:val="false"/>
          <w:color w:val="000000"/>
          <w:sz w:val="28"/>
        </w:rPr>
        <w:t>      _____________________                       ___________________</w:t>
      </w:r>
      <w:r>
        <w:br/>
      </w:r>
      <w:r>
        <w:rPr>
          <w:rFonts w:ascii="Times New Roman"/>
          <w:b w:val="false"/>
          <w:i w:val="false"/>
          <w:color w:val="000000"/>
          <w:sz w:val="28"/>
        </w:rPr>
        <w:t>
      МО                                                  қолы</w:t>
      </w:r>
    </w:p>
    <w:bookmarkStart w:name="z126" w:id="50"/>
    <w:p>
      <w:pPr>
        <w:spacing w:after="0"/>
        <w:ind w:left="0"/>
        <w:jc w:val="both"/>
      </w:pPr>
      <w:r>
        <w:rPr>
          <w:rFonts w:ascii="Times New Roman"/>
          <w:b w:val="false"/>
          <w:i w:val="false"/>
          <w:color w:val="000000"/>
          <w:sz w:val="28"/>
        </w:rPr>
        <w:t xml:space="preserve">
Қаржы лизингі шарттары бойынша сыйақы </w:t>
      </w:r>
      <w:r>
        <w:br/>
      </w:r>
      <w:r>
        <w:rPr>
          <w:rFonts w:ascii="Times New Roman"/>
          <w:b w:val="false"/>
          <w:i w:val="false"/>
          <w:color w:val="000000"/>
          <w:sz w:val="28"/>
        </w:rPr>
        <w:t xml:space="preserve">
ставкасын субсидиялау жөніндегі    </w:t>
      </w:r>
      <w:r>
        <w:br/>
      </w:r>
      <w:r>
        <w:rPr>
          <w:rFonts w:ascii="Times New Roman"/>
          <w:b w:val="false"/>
          <w:i w:val="false"/>
          <w:color w:val="000000"/>
          <w:sz w:val="28"/>
        </w:rPr>
        <w:t>
ынтымақтастық туралы үлгілік келісімге</w:t>
      </w:r>
      <w:r>
        <w:br/>
      </w:r>
      <w:r>
        <w:rPr>
          <w:rFonts w:ascii="Times New Roman"/>
          <w:b w:val="false"/>
          <w:i w:val="false"/>
          <w:color w:val="000000"/>
          <w:sz w:val="28"/>
        </w:rPr>
        <w:t xml:space="preserve">
2-қосымша               </w:t>
      </w:r>
    </w:p>
    <w:bookmarkEnd w:id="50"/>
    <w:bookmarkStart w:name="z127" w:id="51"/>
    <w:p>
      <w:pPr>
        <w:spacing w:after="0"/>
        <w:ind w:left="0"/>
        <w:jc w:val="left"/>
      </w:pPr>
      <w:r>
        <w:rPr>
          <w:rFonts w:ascii="Times New Roman"/>
          <w:b/>
          <w:i w:val="false"/>
          <w:color w:val="000000"/>
        </w:rPr>
        <w:t xml:space="preserve"> 
20__ жылғы ___________ жағдай бойынша лизинг алушының қаржы</w:t>
      </w:r>
      <w:r>
        <w:br/>
      </w:r>
      <w:r>
        <w:rPr>
          <w:rFonts w:ascii="Times New Roman"/>
          <w:b/>
          <w:i w:val="false"/>
          <w:color w:val="000000"/>
        </w:rPr>
        <w:t>
лизингі шарты бойынша сыйақы ставкасын іс жүзінде өтеуінің</w:t>
      </w:r>
      <w:r>
        <w:br/>
      </w:r>
      <w:r>
        <w:rPr>
          <w:rFonts w:ascii="Times New Roman"/>
          <w:b/>
          <w:i w:val="false"/>
          <w:color w:val="000000"/>
        </w:rPr>
        <w:t>
жиынтық есебі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1636"/>
        <w:gridCol w:w="774"/>
        <w:gridCol w:w="1115"/>
        <w:gridCol w:w="1116"/>
        <w:gridCol w:w="954"/>
        <w:gridCol w:w="936"/>
        <w:gridCol w:w="1638"/>
        <w:gridCol w:w="954"/>
        <w:gridCol w:w="968"/>
        <w:gridCol w:w="968"/>
        <w:gridCol w:w="1004"/>
        <w:gridCol w:w="1022"/>
        <w:gridCol w:w="1202"/>
        <w:gridCol w:w="968"/>
        <w:gridCol w:w="968"/>
        <w:gridCol w:w="1130"/>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алушының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сыйақы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сыйақы,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аударылған сыйақы,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сомасының шарттан ауытқуы,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сомасының аударылған сомадан ауытқуы,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алушының төлейтіні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алушының төлейтіні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алушының төлейтіні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алушының төлейтіні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алушының төлейтіні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 институтынан _____________________    ___________________</w:t>
      </w:r>
      <w:r>
        <w:br/>
      </w:r>
      <w:r>
        <w:rPr>
          <w:rFonts w:ascii="Times New Roman"/>
          <w:b w:val="false"/>
          <w:i w:val="false"/>
          <w:color w:val="000000"/>
          <w:sz w:val="28"/>
        </w:rPr>
        <w:t>
      МО                                                  қолы</w:t>
      </w:r>
    </w:p>
    <w:bookmarkStart w:name="z128" w:id="52"/>
    <w:p>
      <w:pPr>
        <w:spacing w:after="0"/>
        <w:ind w:left="0"/>
        <w:jc w:val="both"/>
      </w:pPr>
      <w:r>
        <w:rPr>
          <w:rFonts w:ascii="Times New Roman"/>
          <w:b w:val="false"/>
          <w:i w:val="false"/>
          <w:color w:val="000000"/>
          <w:sz w:val="28"/>
        </w:rPr>
        <w:t xml:space="preserve">
2013 жылға арналған ауыл шаруашылығы    </w:t>
      </w:r>
      <w:r>
        <w:br/>
      </w:r>
      <w:r>
        <w:rPr>
          <w:rFonts w:ascii="Times New Roman"/>
          <w:b w:val="false"/>
          <w:i w:val="false"/>
          <w:color w:val="000000"/>
          <w:sz w:val="28"/>
        </w:rPr>
        <w:t xml:space="preserve">
техникаларының кредиттері (лизингі)    </w:t>
      </w:r>
      <w:r>
        <w:br/>
      </w:r>
      <w:r>
        <w:rPr>
          <w:rFonts w:ascii="Times New Roman"/>
          <w:b w:val="false"/>
          <w:i w:val="false"/>
          <w:color w:val="000000"/>
          <w:sz w:val="28"/>
        </w:rPr>
        <w:t xml:space="preserve">
бойынша сыйақының пайыздық ставкаларын   </w:t>
      </w:r>
      <w:r>
        <w:br/>
      </w:r>
      <w:r>
        <w:rPr>
          <w:rFonts w:ascii="Times New Roman"/>
          <w:b w:val="false"/>
          <w:i w:val="false"/>
          <w:color w:val="000000"/>
          <w:sz w:val="28"/>
        </w:rPr>
        <w:t>
арзандату жөніндегі субсидиялау қағидаларына</w:t>
      </w:r>
      <w:r>
        <w:br/>
      </w:r>
      <w:r>
        <w:rPr>
          <w:rFonts w:ascii="Times New Roman"/>
          <w:b w:val="false"/>
          <w:i w:val="false"/>
          <w:color w:val="000000"/>
          <w:sz w:val="28"/>
        </w:rPr>
        <w:t xml:space="preserve">
2-қосымша                   </w:t>
      </w:r>
    </w:p>
    <w:bookmarkEnd w:id="52"/>
    <w:p>
      <w:pPr>
        <w:spacing w:after="0"/>
        <w:ind w:left="0"/>
        <w:jc w:val="both"/>
      </w:pPr>
      <w:r>
        <w:rPr>
          <w:rFonts w:ascii="Times New Roman"/>
          <w:b w:val="false"/>
          <w:i w:val="false"/>
          <w:color w:val="000000"/>
          <w:sz w:val="28"/>
        </w:rPr>
        <w:t>      Қайда ______________________________</w:t>
      </w:r>
      <w:r>
        <w:br/>
      </w:r>
      <w:r>
        <w:rPr>
          <w:rFonts w:ascii="Times New Roman"/>
          <w:b w:val="false"/>
          <w:i w:val="false"/>
          <w:color w:val="000000"/>
          <w:sz w:val="28"/>
        </w:rPr>
        <w:t>
      Кімнен _____________________________ (бұдан әрі – лизинг алушы)</w:t>
      </w:r>
    </w:p>
    <w:bookmarkStart w:name="z129" w:id="53"/>
    <w:p>
      <w:pPr>
        <w:spacing w:after="0"/>
        <w:ind w:left="0"/>
        <w:jc w:val="left"/>
      </w:pPr>
      <w:r>
        <w:rPr>
          <w:rFonts w:ascii="Times New Roman"/>
          <w:b/>
          <w:i w:val="false"/>
          <w:color w:val="000000"/>
        </w:rPr>
        <w:t xml:space="preserve"> 
№ __________ ӨТІНІШ-САУАЛНАМА</w:t>
      </w:r>
    </w:p>
    <w:bookmarkEnd w:id="53"/>
    <w:bookmarkStart w:name="z130" w:id="54"/>
    <w:p>
      <w:pPr>
        <w:spacing w:after="0"/>
        <w:ind w:left="0"/>
        <w:jc w:val="both"/>
      </w:pPr>
      <w:r>
        <w:rPr>
          <w:rFonts w:ascii="Times New Roman"/>
          <w:b w:val="false"/>
          <w:i w:val="false"/>
          <w:color w:val="000000"/>
          <w:sz w:val="28"/>
        </w:rPr>
        <w:t>
      1. Ауыл шаруашылығы техникасының кредиттері (лизингі) бойынша сыйақының пайыздық ставкаларын арзандату жөніндегі субсидиялау қағидаларына сәйкес 204 «Өсімдік шаруашылығын дамыту және азық-түлік қауіпсіздігін қамтамасыз ету» бағдарламасының 104 «Ауыл шаруашылығы техникасының кредиттері (лизингі) бойынша сыйақының пайыздық ставкаларын арзандату» кіші бағдарламасы аясында бағдарламаға қатысатын лизинг алушыларды субсидиялау жөніндегі комиссияның қарауына төмендегіге сәйкес қаржы лизингі шарты бойынша сыйақы мөлшерлемесінің бір бөлігін субсидиялау туралы мәселені шығаруыңызды өтінемін:</w:t>
      </w:r>
    </w:p>
    <w:bookmarkEnd w:id="54"/>
    <w:bookmarkStart w:name="z131" w:id="55"/>
    <w:p>
      <w:pPr>
        <w:spacing w:after="0"/>
        <w:ind w:left="0"/>
        <w:jc w:val="left"/>
      </w:pPr>
      <w:r>
        <w:rPr>
          <w:rFonts w:ascii="Times New Roman"/>
          <w:b/>
          <w:i w:val="false"/>
          <w:color w:val="000000"/>
        </w:rPr>
        <w:t xml:space="preserve"> 
1. Қатысушы туралы мәліметтер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3"/>
        <w:gridCol w:w="7087"/>
      </w:tblGrid>
      <w:tr>
        <w:trPr>
          <w:trHeight w:val="6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алушының атауы</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мекенжайы</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Пошталық мекенжайы</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туралы куәлік (анықтама) (БСН), куәлікті (анықтаманы) берген орган (нөмірі, күні және берілген жері)</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жетекшінің Т.А.Ә.</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куәлігінің нөмірі, сериясы</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мекенжайы (нақты)</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56"/>
    <w:p>
      <w:pPr>
        <w:spacing w:after="0"/>
        <w:ind w:left="0"/>
        <w:jc w:val="left"/>
      </w:pPr>
      <w:r>
        <w:rPr>
          <w:rFonts w:ascii="Times New Roman"/>
          <w:b/>
          <w:i w:val="false"/>
          <w:color w:val="000000"/>
        </w:rPr>
        <w:t xml:space="preserve"> 
2. Банк шоттары туралы ақпарат</w:t>
      </w:r>
    </w:p>
    <w:bookmarkEnd w:id="56"/>
    <w:bookmarkStart w:name="z133" w:id="57"/>
    <w:p>
      <w:pPr>
        <w:spacing w:after="0"/>
        <w:ind w:left="0"/>
        <w:jc w:val="both"/>
      </w:pPr>
      <w:r>
        <w:rPr>
          <w:rFonts w:ascii="Times New Roman"/>
          <w:b w:val="false"/>
          <w:i w:val="false"/>
          <w:color w:val="000000"/>
          <w:sz w:val="28"/>
        </w:rPr>
        <w:t>
      2. Банк деректемелері (барлық қызмет көрсетуші банктердегі ағымдағы және жинақ шоттары көрсетілсін):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57"/>
    <w:bookmarkStart w:name="z134" w:id="58"/>
    <w:p>
      <w:pPr>
        <w:spacing w:after="0"/>
        <w:ind w:left="0"/>
        <w:jc w:val="left"/>
      </w:pPr>
      <w:r>
        <w:rPr>
          <w:rFonts w:ascii="Times New Roman"/>
          <w:b/>
          <w:i w:val="false"/>
          <w:color w:val="000000"/>
        </w:rPr>
        <w:t xml:space="preserve"> 
3. Тарих</w:t>
      </w:r>
    </w:p>
    <w:bookmarkEnd w:id="58"/>
    <w:bookmarkStart w:name="z135" w:id="59"/>
    <w:p>
      <w:pPr>
        <w:spacing w:after="0"/>
        <w:ind w:left="0"/>
        <w:jc w:val="both"/>
      </w:pPr>
      <w:r>
        <w:rPr>
          <w:rFonts w:ascii="Times New Roman"/>
          <w:b w:val="false"/>
          <w:i w:val="false"/>
          <w:color w:val="000000"/>
          <w:sz w:val="28"/>
        </w:rPr>
        <w:t>
      3. Лизинг алушының жұмыс процесінде пайдаланылған барлық лизингтік мәмілелер, осы уақытқа дейін өтелгендері де, сол сияқты өтелмегендері де көрсетіледі.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5"/>
        <w:gridCol w:w="1326"/>
        <w:gridCol w:w="1326"/>
        <w:gridCol w:w="2800"/>
        <w:gridCol w:w="1916"/>
        <w:gridCol w:w="1916"/>
        <w:gridCol w:w="2211"/>
      </w:tblGrid>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беруші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Берген күні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 өтеу шарттары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қарызды өтеу шарттары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шарты бойынша өтеу мерзімі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өтеген күні</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60"/>
    <w:p>
      <w:pPr>
        <w:spacing w:after="0"/>
        <w:ind w:left="0"/>
        <w:jc w:val="left"/>
      </w:pPr>
      <w:r>
        <w:rPr>
          <w:rFonts w:ascii="Times New Roman"/>
          <w:b/>
          <w:i w:val="false"/>
          <w:color w:val="000000"/>
        </w:rPr>
        <w:t xml:space="preserve"> 
4. Қолданыстағы Қаржы лизингі шарты (бұдан әрі – ҚЛШ) туралы</w:t>
      </w:r>
      <w:r>
        <w:br/>
      </w:r>
      <w:r>
        <w:rPr>
          <w:rFonts w:ascii="Times New Roman"/>
          <w:b/>
          <w:i w:val="false"/>
          <w:color w:val="000000"/>
        </w:rPr>
        <w:t>
ақпарат</w:t>
      </w:r>
    </w:p>
    <w:bookmarkEnd w:id="60"/>
    <w:bookmarkStart w:name="z137" w:id="61"/>
    <w:p>
      <w:pPr>
        <w:spacing w:after="0"/>
        <w:ind w:left="0"/>
        <w:jc w:val="both"/>
      </w:pPr>
      <w:r>
        <w:rPr>
          <w:rFonts w:ascii="Times New Roman"/>
          <w:b w:val="false"/>
          <w:i w:val="false"/>
          <w:color w:val="000000"/>
          <w:sz w:val="28"/>
        </w:rPr>
        <w:t>
      4. Валюта күні мен бағамы: ____/____.</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2693"/>
        <w:gridCol w:w="2885"/>
        <w:gridCol w:w="2715"/>
        <w:gridCol w:w="2715"/>
      </w:tblGrid>
      <w:tr>
        <w:trPr>
          <w:trHeight w:val="48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ҚЛШ деректемелері (№, күні)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мөлшерлемесі,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валютасы</w:t>
            </w:r>
          </w:p>
        </w:tc>
      </w:tr>
      <w:tr>
        <w:trPr>
          <w:trHeight w:val="6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1"/>
        <w:gridCol w:w="3772"/>
        <w:gridCol w:w="2519"/>
        <w:gridCol w:w="3072"/>
        <w:gridCol w:w="2776"/>
      </w:tblGrid>
      <w:tr>
        <w:trPr>
          <w:trHeight w:val="6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сомасы</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күнге негізгі қарыз бойынша борыш қалдығы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мерзімінің аяқталу күні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мақсаты мен түрі (қысқаша сипаттама)</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техникасын өндіруші</w:t>
            </w:r>
          </w:p>
        </w:tc>
      </w:tr>
      <w:tr>
        <w:trPr>
          <w:trHeight w:val="6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62"/>
    <w:p>
      <w:pPr>
        <w:spacing w:after="0"/>
        <w:ind w:left="0"/>
        <w:jc w:val="left"/>
      </w:pPr>
      <w:r>
        <w:rPr>
          <w:rFonts w:ascii="Times New Roman"/>
          <w:b/>
          <w:i w:val="false"/>
          <w:color w:val="000000"/>
        </w:rPr>
        <w:t xml:space="preserve"> 
5. Кепілдіктер мен келісімдер</w:t>
      </w:r>
    </w:p>
    <w:bookmarkEnd w:id="62"/>
    <w:bookmarkStart w:name="z139" w:id="63"/>
    <w:p>
      <w:pPr>
        <w:spacing w:after="0"/>
        <w:ind w:left="0"/>
        <w:jc w:val="both"/>
      </w:pPr>
      <w:r>
        <w:rPr>
          <w:rFonts w:ascii="Times New Roman"/>
          <w:b w:val="false"/>
          <w:i w:val="false"/>
          <w:color w:val="000000"/>
          <w:sz w:val="28"/>
        </w:rPr>
        <w:t>
      6. Лизинг алушы бюджеттік бағдарлама әкімшісіне мыналарды мәлімдейді және кепілдік береді:</w:t>
      </w:r>
      <w:r>
        <w:br/>
      </w:r>
      <w:r>
        <w:rPr>
          <w:rFonts w:ascii="Times New Roman"/>
          <w:b w:val="false"/>
          <w:i w:val="false"/>
          <w:color w:val="000000"/>
          <w:sz w:val="28"/>
        </w:rPr>
        <w:t>
      1) әкімшіге берілген (ұсынылған) немесе осы өтінішпен бірге не әкімшінің сұратуы бойынша ұсынылатын барлық деректер, ақпарат және құжаттар төменде көрсетілген күнге шынайы және толығымен шындыққа сәйкес келеді. Көрсетілген деректер өзгерген жағдайда дереу әкімшіге хабарлауға міндеттенемін;</w:t>
      </w:r>
      <w:r>
        <w:br/>
      </w:r>
      <w:r>
        <w:rPr>
          <w:rFonts w:ascii="Times New Roman"/>
          <w:b w:val="false"/>
          <w:i w:val="false"/>
          <w:color w:val="000000"/>
          <w:sz w:val="28"/>
        </w:rPr>
        <w:t>
      2) осы өтінішті қарау аясында талап етілген кез келген ақпарат пен банктік және коммерциялық құпиясы бар құжаттарды әкімшінің бірінші талап етуі бойынша ұсынуға және ашуға міндеттенеді;</w:t>
      </w:r>
      <w:r>
        <w:br/>
      </w:r>
      <w:r>
        <w:rPr>
          <w:rFonts w:ascii="Times New Roman"/>
          <w:b w:val="false"/>
          <w:i w:val="false"/>
          <w:color w:val="000000"/>
          <w:sz w:val="28"/>
        </w:rPr>
        <w:t>
      3) әкімші көрсетілген растаулар мен кепілдердің дұрыстығын тексеруге міндетті емес;</w:t>
      </w:r>
      <w:r>
        <w:br/>
      </w:r>
      <w:r>
        <w:rPr>
          <w:rFonts w:ascii="Times New Roman"/>
          <w:b w:val="false"/>
          <w:i w:val="false"/>
          <w:color w:val="000000"/>
          <w:sz w:val="28"/>
        </w:rPr>
        <w:t>
      4) лизинг алушыға жалған, толық емес және/немесе сенімді емес мәліметтерді ұсынғаны үшін Қазақстан Республикасының заңнамасында көзделген жауапкершілік туралы ескертілді;</w:t>
      </w:r>
      <w:r>
        <w:br/>
      </w:r>
      <w:r>
        <w:rPr>
          <w:rFonts w:ascii="Times New Roman"/>
          <w:b w:val="false"/>
          <w:i w:val="false"/>
          <w:color w:val="000000"/>
          <w:sz w:val="28"/>
        </w:rPr>
        <w:t>
      5) лизинг алушы лизинг алушының жарғылық құзыреті осы өтінішті осы өтінішке қол қоятын тұлғаға беруге мүмкіндік беретінін растайды;</w:t>
      </w:r>
      <w:r>
        <w:br/>
      </w:r>
      <w:r>
        <w:rPr>
          <w:rFonts w:ascii="Times New Roman"/>
          <w:b w:val="false"/>
          <w:i w:val="false"/>
          <w:color w:val="000000"/>
          <w:sz w:val="28"/>
        </w:rPr>
        <w:t>
      6) көрсетілген деректер мен ақпараттың сенімді еместігі анықталған жағдайда көрсетілген деректердің сенімді еместігін растайтын мәліметтер анықталған кез келген кезеңде осы өтініштің кері қайтарылуы мүмкіндігімен келіседі, бұл ретте әкімші кері қайтару себептерін хабарламауға құқылы;</w:t>
      </w:r>
      <w:r>
        <w:br/>
      </w:r>
      <w:r>
        <w:rPr>
          <w:rFonts w:ascii="Times New Roman"/>
          <w:b w:val="false"/>
          <w:i w:val="false"/>
          <w:color w:val="000000"/>
          <w:sz w:val="28"/>
        </w:rPr>
        <w:t>
      7) лизинг алушы қаржы лизингі шарты «Бизнестің жол картасы 2020» </w:t>
      </w:r>
      <w:r>
        <w:rPr>
          <w:rFonts w:ascii="Times New Roman"/>
          <w:b w:val="false"/>
          <w:i w:val="false"/>
          <w:color w:val="000000"/>
          <w:sz w:val="28"/>
        </w:rPr>
        <w:t>бағдарламасын</w:t>
      </w:r>
      <w:r>
        <w:rPr>
          <w:rFonts w:ascii="Times New Roman"/>
          <w:b w:val="false"/>
          <w:i w:val="false"/>
          <w:color w:val="000000"/>
          <w:sz w:val="28"/>
        </w:rPr>
        <w:t xml:space="preserve"> жүзеге асыру аясында жасалмағанын растайды;</w:t>
      </w:r>
      <w:r>
        <w:br/>
      </w:r>
      <w:r>
        <w:rPr>
          <w:rFonts w:ascii="Times New Roman"/>
          <w:b w:val="false"/>
          <w:i w:val="false"/>
          <w:color w:val="000000"/>
          <w:sz w:val="28"/>
        </w:rPr>
        <w:t>
      8) лизинг алушы қаржы лизингі шарты 213 «Қайта өңдеу өндірісін дамыту» бағдарламасының 100 «Ауыл шаруашылығын қолдауға несиелер (лизингтер) бойынша сыйақы мөлшерлемесін өтеу» кіші бағдарламасы аясында субсидиялау жүзеге асырылатын ауыл шаруашылығы өнімін қайта өңдеу жөніндегі бағдарлама аясында жасалмағанын растайды.</w:t>
      </w:r>
      <w:r>
        <w:br/>
      </w:r>
      <w:r>
        <w:rPr>
          <w:rFonts w:ascii="Times New Roman"/>
          <w:b w:val="false"/>
          <w:i w:val="false"/>
          <w:color w:val="000000"/>
          <w:sz w:val="28"/>
        </w:rPr>
        <w:t>
</w:t>
      </w:r>
      <w:r>
        <w:rPr>
          <w:rFonts w:ascii="Times New Roman"/>
          <w:b w:val="false"/>
          <w:i w:val="false"/>
          <w:color w:val="000000"/>
          <w:sz w:val="28"/>
        </w:rPr>
        <w:t>
      7. Лизинг алушы осымен әкімшіге мыналарға келісім береді:</w:t>
      </w:r>
      <w:r>
        <w:br/>
      </w:r>
      <w:r>
        <w:rPr>
          <w:rFonts w:ascii="Times New Roman"/>
          <w:b w:val="false"/>
          <w:i w:val="false"/>
          <w:color w:val="000000"/>
          <w:sz w:val="28"/>
        </w:rPr>
        <w:t>
      1) әкімші тексеру және қарау мақсатында осы өтініште көрсетілген мәліметтерді, ақпаратты және лизинг алушы ұсынған құжаттарды мүдделі үшінші тұлғаларға ұсынуға құқылы;</w:t>
      </w:r>
      <w:r>
        <w:br/>
      </w:r>
      <w:r>
        <w:rPr>
          <w:rFonts w:ascii="Times New Roman"/>
          <w:b w:val="false"/>
          <w:i w:val="false"/>
          <w:color w:val="000000"/>
          <w:sz w:val="28"/>
        </w:rPr>
        <w:t>
      2) осы өтініште келтірілген барлық мәліметтер, сондай-ақ әкімші талап еткен барлық құжаттар тек бағдарлама аясында субсидиялау үшін ғана ұсынылды.</w:t>
      </w:r>
      <w:r>
        <w:br/>
      </w:r>
      <w:r>
        <w:rPr>
          <w:rFonts w:ascii="Times New Roman"/>
          <w:b w:val="false"/>
          <w:i w:val="false"/>
          <w:color w:val="000000"/>
          <w:sz w:val="28"/>
        </w:rPr>
        <w:t>
</w:t>
      </w:r>
      <w:r>
        <w:rPr>
          <w:rFonts w:ascii="Times New Roman"/>
          <w:b w:val="false"/>
          <w:i w:val="false"/>
          <w:color w:val="000000"/>
          <w:sz w:val="28"/>
        </w:rPr>
        <w:t>
      8. Әкімші өзіне лизинг алушының өзі туралы хабарлаған кез келген ақпаратты тексеру құқығын қалдырады, ал лизинг алушы ұсынған құжаттар мен өтініш түпнұсқасы субсидиялау ұсынылмаса да әкімшіде сақталатын болады.</w:t>
      </w:r>
      <w:r>
        <w:br/>
      </w:r>
      <w:r>
        <w:rPr>
          <w:rFonts w:ascii="Times New Roman"/>
          <w:b w:val="false"/>
          <w:i w:val="false"/>
          <w:color w:val="000000"/>
          <w:sz w:val="28"/>
        </w:rPr>
        <w:t>
</w:t>
      </w:r>
      <w:r>
        <w:rPr>
          <w:rFonts w:ascii="Times New Roman"/>
          <w:b w:val="false"/>
          <w:i w:val="false"/>
          <w:color w:val="000000"/>
          <w:sz w:val="28"/>
        </w:rPr>
        <w:t>
      9. Әкімшінің осы өтінішті қарауға қабылдауы, сондай-ақ лизинг алушының болуы мүмкін шығындары (субсидия алу үшін қажетті құжаттарды ресімдеуге және т.б.) әкімшінің субсидияны ұсыну немесе лизинг алушының шығындарын өтеу міндеттемесі болып табылмайды.</w:t>
      </w:r>
      <w:r>
        <w:br/>
      </w:r>
      <w:r>
        <w:rPr>
          <w:rFonts w:ascii="Times New Roman"/>
          <w:b w:val="false"/>
          <w:i w:val="false"/>
          <w:color w:val="000000"/>
          <w:sz w:val="28"/>
        </w:rPr>
        <w:t>
</w:t>
      </w:r>
      <w:r>
        <w:rPr>
          <w:rFonts w:ascii="Times New Roman"/>
          <w:b w:val="false"/>
          <w:i w:val="false"/>
          <w:color w:val="000000"/>
          <w:sz w:val="28"/>
        </w:rPr>
        <w:t>
      10. Субсидиялау туралы мәселені қарау тәртібімен танысқанымды және келісетінімді растаймын, алдағы уақытта әкімшіге және операторға наразылығым болмайды.</w:t>
      </w:r>
      <w:r>
        <w:br/>
      </w:r>
      <w:r>
        <w:rPr>
          <w:rFonts w:ascii="Times New Roman"/>
          <w:b w:val="false"/>
          <w:i w:val="false"/>
          <w:color w:val="000000"/>
          <w:sz w:val="28"/>
        </w:rPr>
        <w:t>
_____________________________________________________________________</w:t>
      </w:r>
    </w:p>
    <w:bookmarkEnd w:id="63"/>
    <w:bookmarkStart w:name="z144" w:id="64"/>
    <w:p>
      <w:pPr>
        <w:spacing w:after="0"/>
        <w:ind w:left="0"/>
        <w:jc w:val="left"/>
      </w:pPr>
      <w:r>
        <w:rPr>
          <w:rFonts w:ascii="Times New Roman"/>
          <w:b/>
          <w:i w:val="false"/>
          <w:color w:val="000000"/>
        </w:rPr>
        <w:t xml:space="preserve"> 
6. Қосымшалар</w:t>
      </w:r>
    </w:p>
    <w:bookmarkEnd w:id="64"/>
    <w:p>
      <w:pPr>
        <w:spacing w:after="0"/>
        <w:ind w:left="0"/>
        <w:jc w:val="both"/>
      </w:pPr>
      <w:r>
        <w:rPr>
          <w:rFonts w:ascii="Times New Roman"/>
          <w:b w:val="false"/>
          <w:i w:val="false"/>
          <w:color w:val="000000"/>
          <w:sz w:val="28"/>
        </w:rPr>
        <w:t>      (Қағидаларда көзделген құжаттар)</w:t>
      </w:r>
      <w:r>
        <w:br/>
      </w:r>
      <w:r>
        <w:rPr>
          <w:rFonts w:ascii="Times New Roman"/>
          <w:b w:val="false"/>
          <w:i w:val="false"/>
          <w:color w:val="000000"/>
          <w:sz w:val="28"/>
        </w:rPr>
        <w:t>
____________________________________________________________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Күні</w:t>
      </w:r>
    </w:p>
    <w:bookmarkStart w:name="z145" w:id="65"/>
    <w:p>
      <w:pPr>
        <w:spacing w:after="0"/>
        <w:ind w:left="0"/>
        <w:jc w:val="both"/>
      </w:pPr>
      <w:r>
        <w:rPr>
          <w:rFonts w:ascii="Times New Roman"/>
          <w:b w:val="false"/>
          <w:i w:val="false"/>
          <w:color w:val="000000"/>
          <w:sz w:val="28"/>
        </w:rPr>
        <w:t xml:space="preserve">
2013 жылға арналған ауыл шаруашылығы       </w:t>
      </w:r>
      <w:r>
        <w:br/>
      </w:r>
      <w:r>
        <w:rPr>
          <w:rFonts w:ascii="Times New Roman"/>
          <w:b w:val="false"/>
          <w:i w:val="false"/>
          <w:color w:val="000000"/>
          <w:sz w:val="28"/>
        </w:rPr>
        <w:t>
техникасының кредиттері (лизингі) бойынша пайыздық</w:t>
      </w:r>
      <w:r>
        <w:br/>
      </w:r>
      <w:r>
        <w:rPr>
          <w:rFonts w:ascii="Times New Roman"/>
          <w:b w:val="false"/>
          <w:i w:val="false"/>
          <w:color w:val="000000"/>
          <w:sz w:val="28"/>
        </w:rPr>
        <w:t>
сыйақы ставкаларын арзандату жөніндегі субсидиялау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65"/>
    <w:bookmarkStart w:name="z146" w:id="66"/>
    <w:p>
      <w:pPr>
        <w:spacing w:after="0"/>
        <w:ind w:left="0"/>
        <w:jc w:val="left"/>
      </w:pPr>
      <w:r>
        <w:rPr>
          <w:rFonts w:ascii="Times New Roman"/>
          <w:b/>
          <w:i w:val="false"/>
          <w:color w:val="000000"/>
        </w:rPr>
        <w:t xml:space="preserve"> 
Оператордың қорытындысы</w:t>
      </w:r>
    </w:p>
    <w:bookmarkEnd w:id="66"/>
    <w:bookmarkStart w:name="z147" w:id="67"/>
    <w:p>
      <w:pPr>
        <w:spacing w:after="0"/>
        <w:ind w:left="0"/>
        <w:jc w:val="both"/>
      </w:pPr>
      <w:r>
        <w:rPr>
          <w:rFonts w:ascii="Times New Roman"/>
          <w:b w:val="false"/>
          <w:i w:val="false"/>
          <w:color w:val="000000"/>
          <w:sz w:val="28"/>
        </w:rPr>
        <w:t>
      1. Қаржы институтының 214 «Өсімдік шаруашылығын дамыту және</w:t>
      </w:r>
      <w:r>
        <w:br/>
      </w:r>
      <w:r>
        <w:rPr>
          <w:rFonts w:ascii="Times New Roman"/>
          <w:b w:val="false"/>
          <w:i w:val="false"/>
          <w:color w:val="000000"/>
          <w:sz w:val="28"/>
        </w:rPr>
        <w:t>
азық-түлік қауіпсіздігін қамтамасыз ету» бюджеттік бағдарламасының</w:t>
      </w:r>
      <w:r>
        <w:br/>
      </w:r>
      <w:r>
        <w:rPr>
          <w:rFonts w:ascii="Times New Roman"/>
          <w:b w:val="false"/>
          <w:i w:val="false"/>
          <w:color w:val="000000"/>
          <w:sz w:val="28"/>
        </w:rPr>
        <w:t>
104 «Ауыл шаруашылығы техникасының кредиттері (лизингі) бойынша</w:t>
      </w:r>
      <w:r>
        <w:br/>
      </w:r>
      <w:r>
        <w:rPr>
          <w:rFonts w:ascii="Times New Roman"/>
          <w:b w:val="false"/>
          <w:i w:val="false"/>
          <w:color w:val="000000"/>
          <w:sz w:val="28"/>
        </w:rPr>
        <w:t>
сыйақы ставкаларын арзандату» кіші бағдарламасына сәйкес ұсынылған</w:t>
      </w:r>
      <w:r>
        <w:br/>
      </w:r>
      <w:r>
        <w:rPr>
          <w:rFonts w:ascii="Times New Roman"/>
          <w:b w:val="false"/>
          <w:i w:val="false"/>
          <w:color w:val="000000"/>
          <w:sz w:val="28"/>
        </w:rPr>
        <w:t>
құжаттар топтамасына.</w:t>
      </w:r>
      <w:r>
        <w:br/>
      </w:r>
      <w:r>
        <w:rPr>
          <w:rFonts w:ascii="Times New Roman"/>
          <w:b w:val="false"/>
          <w:i w:val="false"/>
          <w:color w:val="000000"/>
          <w:sz w:val="28"/>
        </w:rPr>
        <w:t>
</w:t>
      </w:r>
      <w:r>
        <w:rPr>
          <w:rFonts w:ascii="Times New Roman"/>
          <w:b w:val="false"/>
          <w:i w:val="false"/>
          <w:color w:val="000000"/>
          <w:sz w:val="28"/>
        </w:rPr>
        <w:t>
      2. 214 «Өсімдік шаруашылығын дамыту және азық-түлік</w:t>
      </w:r>
      <w:r>
        <w:br/>
      </w:r>
      <w:r>
        <w:rPr>
          <w:rFonts w:ascii="Times New Roman"/>
          <w:b w:val="false"/>
          <w:i w:val="false"/>
          <w:color w:val="000000"/>
          <w:sz w:val="28"/>
        </w:rPr>
        <w:t>
қауіпсіздігін қамтамасыз ету» бюджеттік бағдарламасының 104 «Ауыл</w:t>
      </w:r>
      <w:r>
        <w:br/>
      </w:r>
      <w:r>
        <w:rPr>
          <w:rFonts w:ascii="Times New Roman"/>
          <w:b w:val="false"/>
          <w:i w:val="false"/>
          <w:color w:val="000000"/>
          <w:sz w:val="28"/>
        </w:rPr>
        <w:t>
шаруашылығы техникасының кредиттері (лизингі) бойынша пайыздық сыйақы</w:t>
      </w:r>
      <w:r>
        <w:br/>
      </w:r>
      <w:r>
        <w:rPr>
          <w:rFonts w:ascii="Times New Roman"/>
          <w:b w:val="false"/>
          <w:i w:val="false"/>
          <w:color w:val="000000"/>
          <w:sz w:val="28"/>
        </w:rPr>
        <w:t>
ставкаларын арзандату» кіші бағдарламасының операторы ұсынылған</w:t>
      </w:r>
      <w:r>
        <w:br/>
      </w:r>
      <w:r>
        <w:rPr>
          <w:rFonts w:ascii="Times New Roman"/>
          <w:b w:val="false"/>
          <w:i w:val="false"/>
          <w:color w:val="000000"/>
          <w:sz w:val="28"/>
        </w:rPr>
        <w:t>
құжаттар топтамасын, оның ішінде негізгі борыш пен сыйақыны өтеу</w:t>
      </w:r>
      <w:r>
        <w:br/>
      </w:r>
      <w:r>
        <w:rPr>
          <w:rFonts w:ascii="Times New Roman"/>
          <w:b w:val="false"/>
          <w:i w:val="false"/>
          <w:color w:val="000000"/>
          <w:sz w:val="28"/>
        </w:rPr>
        <w:t>
кестесін есептеудің дұрыстығын, көрсетілген бюджет бағдарламасы</w:t>
      </w:r>
      <w:r>
        <w:br/>
      </w:r>
      <w:r>
        <w:rPr>
          <w:rFonts w:ascii="Times New Roman"/>
          <w:b w:val="false"/>
          <w:i w:val="false"/>
          <w:color w:val="000000"/>
          <w:sz w:val="28"/>
        </w:rPr>
        <w:t>
бойынша ұсынылған құжаттар топтамасының 2013 жылға арналған ауыл</w:t>
      </w:r>
      <w:r>
        <w:br/>
      </w:r>
      <w:r>
        <w:rPr>
          <w:rFonts w:ascii="Times New Roman"/>
          <w:b w:val="false"/>
          <w:i w:val="false"/>
          <w:color w:val="000000"/>
          <w:sz w:val="28"/>
        </w:rPr>
        <w:t>
шаруашылығы техникасының кредиттері (лизингі) бойынша пайыздық сыйақы</w:t>
      </w:r>
      <w:r>
        <w:br/>
      </w:r>
      <w:r>
        <w:rPr>
          <w:rFonts w:ascii="Times New Roman"/>
          <w:b w:val="false"/>
          <w:i w:val="false"/>
          <w:color w:val="000000"/>
          <w:sz w:val="28"/>
        </w:rPr>
        <w:t>
ставкаларын арзандату жөніндегі субсидиялау қағидаларында (бұдан әрі</w:t>
      </w:r>
      <w:r>
        <w:br/>
      </w:r>
      <w:r>
        <w:rPr>
          <w:rFonts w:ascii="Times New Roman"/>
          <w:b w:val="false"/>
          <w:i w:val="false"/>
          <w:color w:val="000000"/>
          <w:sz w:val="28"/>
        </w:rPr>
        <w:t>
– Қағидалар) белгіленген талаптарға сәйкестігін қарауды жүргізді.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(шаруашылық жүргізуші субъектісінің – лизинг алушының атауы)</w:t>
      </w:r>
      <w:r>
        <w:br/>
      </w:r>
      <w:r>
        <w:rPr>
          <w:rFonts w:ascii="Times New Roman"/>
          <w:b w:val="false"/>
          <w:i w:val="false"/>
          <w:color w:val="000000"/>
          <w:sz w:val="28"/>
        </w:rPr>
        <w:t>
</w:t>
      </w:r>
      <w:r>
        <w:rPr>
          <w:rFonts w:ascii="Times New Roman"/>
          <w:b w:val="false"/>
          <w:i w:val="false"/>
          <w:color w:val="000000"/>
          <w:sz w:val="28"/>
        </w:rPr>
        <w:t>
      3. Қарауға мынадай құжаттар ұсынылды:</w:t>
      </w:r>
      <w:r>
        <w:br/>
      </w:r>
      <w:r>
        <w:rPr>
          <w:rFonts w:ascii="Times New Roman"/>
          <w:b w:val="false"/>
          <w:i w:val="false"/>
          <w:color w:val="000000"/>
          <w:sz w:val="28"/>
        </w:rPr>
        <w:t>
      1) Қаржы лизингінің шарты: ____________________________________</w:t>
      </w:r>
      <w:r>
        <w:br/>
      </w:r>
      <w:r>
        <w:rPr>
          <w:rFonts w:ascii="Times New Roman"/>
          <w:b w:val="false"/>
          <w:i w:val="false"/>
          <w:color w:val="000000"/>
          <w:sz w:val="28"/>
        </w:rPr>
        <w:t>
                      (Қағидаларда белгіленген талаптарға сәйкестігі)</w:t>
      </w:r>
      <w:r>
        <w:br/>
      </w:r>
      <w:r>
        <w:rPr>
          <w:rFonts w:ascii="Times New Roman"/>
          <w:b w:val="false"/>
          <w:i w:val="false"/>
          <w:color w:val="000000"/>
          <w:sz w:val="28"/>
        </w:rPr>
        <w:t>
      2) Ынтымақтастық туралы үшжақты келісім: ______________________</w:t>
      </w:r>
      <w:r>
        <w:br/>
      </w:r>
      <w:r>
        <w:rPr>
          <w:rFonts w:ascii="Times New Roman"/>
          <w:b w:val="false"/>
          <w:i w:val="false"/>
          <w:color w:val="000000"/>
          <w:sz w:val="28"/>
        </w:rPr>
        <w:t>
                      (Қағидаларда белгіленген талаптарға сәйкестігі)</w:t>
      </w:r>
      <w:r>
        <w:br/>
      </w:r>
      <w:r>
        <w:rPr>
          <w:rFonts w:ascii="Times New Roman"/>
          <w:b w:val="false"/>
          <w:i w:val="false"/>
          <w:color w:val="000000"/>
          <w:sz w:val="28"/>
        </w:rPr>
        <w:t>
      3) Қағидалардың </w:t>
      </w:r>
      <w:r>
        <w:rPr>
          <w:rFonts w:ascii="Times New Roman"/>
          <w:b w:val="false"/>
          <w:i w:val="false"/>
          <w:color w:val="000000"/>
          <w:sz w:val="28"/>
        </w:rPr>
        <w:t>22-тармағына</w:t>
      </w:r>
      <w:r>
        <w:rPr>
          <w:rFonts w:ascii="Times New Roman"/>
          <w:b w:val="false"/>
          <w:i w:val="false"/>
          <w:color w:val="000000"/>
          <w:sz w:val="28"/>
        </w:rPr>
        <w:t xml:space="preserve"> сәйкес/сәйкес құжаттар топтамасы: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4. Қарауға мынадай құжаттар ұсынылмады: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5. Оператор тапсырылған құжаттардың Қағидалардың </w:t>
      </w:r>
      <w:r>
        <w:rPr>
          <w:rFonts w:ascii="Times New Roman"/>
          <w:b w:val="false"/>
          <w:i w:val="false"/>
          <w:color w:val="000000"/>
          <w:sz w:val="28"/>
        </w:rPr>
        <w:t>22-тармағының</w:t>
      </w:r>
      <w:r>
        <w:br/>
      </w:r>
      <w:r>
        <w:rPr>
          <w:rFonts w:ascii="Times New Roman"/>
          <w:b w:val="false"/>
          <w:i w:val="false"/>
          <w:color w:val="000000"/>
          <w:sz w:val="28"/>
        </w:rPr>
        <w:t>
талаптарына сәйкестігін зерделеп, мынадай қорытынды енгізеді:</w:t>
      </w:r>
      <w:r>
        <w:br/>
      </w:r>
      <w:r>
        <w:rPr>
          <w:rFonts w:ascii="Times New Roman"/>
          <w:b w:val="false"/>
          <w:i w:val="false"/>
          <w:color w:val="000000"/>
          <w:sz w:val="28"/>
        </w:rPr>
        <w:t>
      1) Қағидалардың </w:t>
      </w:r>
      <w:r>
        <w:rPr>
          <w:rFonts w:ascii="Times New Roman"/>
          <w:b w:val="false"/>
          <w:i w:val="false"/>
          <w:color w:val="000000"/>
          <w:sz w:val="28"/>
        </w:rPr>
        <w:t>23-тармағының</w:t>
      </w:r>
      <w:r>
        <w:rPr>
          <w:rFonts w:ascii="Times New Roman"/>
          <w:b w:val="false"/>
          <w:i w:val="false"/>
          <w:color w:val="000000"/>
          <w:sz w:val="28"/>
        </w:rPr>
        <w:t xml:space="preserve"> талаптарына сәйкес оператор</w:t>
      </w:r>
      <w:r>
        <w:br/>
      </w:r>
      <w:r>
        <w:rPr>
          <w:rFonts w:ascii="Times New Roman"/>
          <w:b w:val="false"/>
          <w:i w:val="false"/>
          <w:color w:val="000000"/>
          <w:sz w:val="28"/>
        </w:rPr>
        <w:t>
құжаттар топтамасын Қазақстан Республикасы Ауыл шаруашылығы</w:t>
      </w:r>
      <w:r>
        <w:br/>
      </w:r>
      <w:r>
        <w:rPr>
          <w:rFonts w:ascii="Times New Roman"/>
          <w:b w:val="false"/>
          <w:i w:val="false"/>
          <w:color w:val="000000"/>
          <w:sz w:val="28"/>
        </w:rPr>
        <w:t>
министрлігі жанындағы комиссияның Қағидалардың талаптарына</w:t>
      </w:r>
      <w:r>
        <w:br/>
      </w:r>
      <w:r>
        <w:rPr>
          <w:rFonts w:ascii="Times New Roman"/>
          <w:b w:val="false"/>
          <w:i w:val="false"/>
          <w:color w:val="000000"/>
          <w:sz w:val="28"/>
        </w:rPr>
        <w:t>
сәйкестігін не сәйкессіздігін қарауына жібереді.</w:t>
      </w:r>
      <w:r>
        <w:br/>
      </w:r>
      <w:r>
        <w:rPr>
          <w:rFonts w:ascii="Times New Roman"/>
          <w:b w:val="false"/>
          <w:i w:val="false"/>
          <w:color w:val="000000"/>
          <w:sz w:val="28"/>
        </w:rPr>
        <w:t>
_____________________________________________________________________</w:t>
      </w:r>
    </w:p>
    <w:bookmarkEnd w:id="67"/>
    <w:p>
      <w:pPr>
        <w:spacing w:after="0"/>
        <w:ind w:left="0"/>
        <w:jc w:val="both"/>
      </w:pPr>
      <w:r>
        <w:rPr>
          <w:rFonts w:ascii="Times New Roman"/>
          <w:b w:val="false"/>
          <w:i w:val="false"/>
          <w:color w:val="000000"/>
          <w:sz w:val="28"/>
        </w:rPr>
        <w:t>      Оператор __________                             _______________</w:t>
      </w:r>
      <w:r>
        <w:br/>
      </w:r>
      <w:r>
        <w:rPr>
          <w:rFonts w:ascii="Times New Roman"/>
          <w:b w:val="false"/>
          <w:i w:val="false"/>
          <w:color w:val="000000"/>
          <w:sz w:val="28"/>
        </w:rPr>
        <w:t>
                                                        (қолы, күні)</w:t>
      </w:r>
      <w:r>
        <w:br/>
      </w:r>
      <w:r>
        <w:rPr>
          <w:rFonts w:ascii="Times New Roman"/>
          <w:b w:val="false"/>
          <w:i w:val="false"/>
          <w:color w:val="000000"/>
          <w:sz w:val="28"/>
        </w:rPr>
        <w:t>
      МО</w:t>
      </w:r>
    </w:p>
    <w:bookmarkStart w:name="z150" w:id="68"/>
    <w:p>
      <w:pPr>
        <w:spacing w:after="0"/>
        <w:ind w:left="0"/>
        <w:jc w:val="both"/>
      </w:pPr>
      <w:r>
        <w:rPr>
          <w:rFonts w:ascii="Times New Roman"/>
          <w:b w:val="false"/>
          <w:i w:val="false"/>
          <w:color w:val="000000"/>
          <w:sz w:val="28"/>
        </w:rPr>
        <w:t>
2013 жылға арналған ауыл шаруашылығы</w:t>
      </w:r>
      <w:r>
        <w:br/>
      </w:r>
      <w:r>
        <w:rPr>
          <w:rFonts w:ascii="Times New Roman"/>
          <w:b w:val="false"/>
          <w:i w:val="false"/>
          <w:color w:val="000000"/>
          <w:sz w:val="28"/>
        </w:rPr>
        <w:t xml:space="preserve">
техникасының кредиттері (лизингі) </w:t>
      </w:r>
      <w:r>
        <w:br/>
      </w:r>
      <w:r>
        <w:rPr>
          <w:rFonts w:ascii="Times New Roman"/>
          <w:b w:val="false"/>
          <w:i w:val="false"/>
          <w:color w:val="000000"/>
          <w:sz w:val="28"/>
        </w:rPr>
        <w:t>
бойынша пайыздық сыйақы ставкаларын</w:t>
      </w:r>
      <w:r>
        <w:br/>
      </w:r>
      <w:r>
        <w:rPr>
          <w:rFonts w:ascii="Times New Roman"/>
          <w:b w:val="false"/>
          <w:i w:val="false"/>
          <w:color w:val="000000"/>
          <w:sz w:val="28"/>
        </w:rPr>
        <w:t xml:space="preserve">
арзандату жөніндегі субсидиялау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4-қосымша            </w:t>
      </w:r>
    </w:p>
    <w:bookmarkEnd w:id="68"/>
    <w:p>
      <w:pPr>
        <w:spacing w:after="0"/>
        <w:ind w:left="0"/>
        <w:jc w:val="left"/>
      </w:pPr>
      <w:r>
        <w:rPr>
          <w:rFonts w:ascii="Times New Roman"/>
          <w:b/>
          <w:i w:val="false"/>
          <w:color w:val="000000"/>
        </w:rPr>
        <w:t xml:space="preserve"> ________________________ бойынша</w:t>
      </w:r>
      <w:r>
        <w:br/>
      </w:r>
      <w:r>
        <w:rPr>
          <w:rFonts w:ascii="Times New Roman"/>
          <w:b/>
          <w:i w:val="false"/>
          <w:color w:val="000000"/>
        </w:rPr>
        <w:t>
Комиссия отырысының</w:t>
      </w:r>
      <w:r>
        <w:br/>
      </w:r>
      <w:r>
        <w:rPr>
          <w:rFonts w:ascii="Times New Roman"/>
          <w:b/>
          <w:i w:val="false"/>
          <w:color w:val="000000"/>
        </w:rPr>
        <w:t>
№ ______ хаттамасы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0"/>
        <w:gridCol w:w="7810"/>
      </w:tblGrid>
      <w:tr>
        <w:trPr>
          <w:trHeight w:val="60" w:hRule="atLeast"/>
        </w:trPr>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орны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күні</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Қатысқан Комиссия мүшелері</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Қатыспаған Комиссия мүшелері</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Шақырылғандар</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69"/>
    <w:p>
      <w:pPr>
        <w:spacing w:after="0"/>
        <w:ind w:left="0"/>
        <w:jc w:val="both"/>
      </w:pPr>
      <w:r>
        <w:rPr>
          <w:rFonts w:ascii="Times New Roman"/>
          <w:b w:val="false"/>
          <w:i w:val="false"/>
          <w:color w:val="000000"/>
          <w:sz w:val="28"/>
        </w:rPr>
        <w:t>
      1. Күн тәртібі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9193"/>
      </w:tblGrid>
      <w:tr>
        <w:trPr>
          <w:trHeight w:val="285"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Мәселелер атауы</w:t>
            </w:r>
          </w:p>
        </w:tc>
      </w:tr>
      <w:tr>
        <w:trPr>
          <w:trHeight w:val="135"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70"/>
    <w:p>
      <w:pPr>
        <w:spacing w:after="0"/>
        <w:ind w:left="0"/>
        <w:jc w:val="both"/>
      </w:pPr>
      <w:r>
        <w:rPr>
          <w:rFonts w:ascii="Times New Roman"/>
          <w:b w:val="false"/>
          <w:i w:val="false"/>
          <w:color w:val="000000"/>
          <w:sz w:val="28"/>
        </w:rPr>
        <w:t>
      2. Комиссия қарады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4"/>
        <w:gridCol w:w="9976"/>
      </w:tblGrid>
      <w:tr>
        <w:trPr>
          <w:trHeight w:val="6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1-мәселенің атауы</w:t>
            </w:r>
          </w:p>
        </w:tc>
      </w:tr>
      <w:tr>
        <w:trPr>
          <w:trHeight w:val="6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71"/>
    <w:p>
      <w:pPr>
        <w:spacing w:after="0"/>
        <w:ind w:left="0"/>
        <w:jc w:val="both"/>
      </w:pPr>
      <w:r>
        <w:rPr>
          <w:rFonts w:ascii="Times New Roman"/>
          <w:b w:val="false"/>
          <w:i w:val="false"/>
          <w:color w:val="000000"/>
          <w:sz w:val="28"/>
        </w:rPr>
        <w:t>
      3. Комиссия шешті</w:t>
      </w:r>
      <w:r>
        <w:br/>
      </w:r>
      <w:r>
        <w:rPr>
          <w:rFonts w:ascii="Times New Roman"/>
          <w:b w:val="false"/>
          <w:i w:val="false"/>
          <w:color w:val="000000"/>
          <w:sz w:val="28"/>
        </w:rPr>
        <w:t>
      1) Лизинг алушылардың төмендегі тізіміне субсидиялау нысанында мемлекеттік қолдау нысандарын қолдану мүмкіндігі мақұлдансын:</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0"/>
        <w:gridCol w:w="3516"/>
        <w:gridCol w:w="2961"/>
        <w:gridCol w:w="4563"/>
      </w:tblGrid>
      <w:tr>
        <w:trPr>
          <w:trHeight w:val="12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6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алушы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w:t>
            </w:r>
          </w:p>
        </w:tc>
      </w:tr>
      <w:tr>
        <w:trPr>
          <w:trHeight w:val="9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2499"/>
        <w:gridCol w:w="3143"/>
        <w:gridCol w:w="1943"/>
        <w:gridCol w:w="4708"/>
      </w:tblGrid>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шарты</w:t>
            </w:r>
          </w:p>
        </w:tc>
        <w:tc>
          <w:tcPr>
            <w:tcW w:w="3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сомасы, мың теңге</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мерзімі, жыл</w:t>
            </w:r>
          </w:p>
        </w:tc>
        <w:tc>
          <w:tcPr>
            <w:tcW w:w="4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r>
              <w:br/>
            </w:r>
            <w:r>
              <w:rPr>
                <w:rFonts w:ascii="Times New Roman"/>
                <w:b w:val="false"/>
                <w:i w:val="false"/>
                <w:color w:val="000000"/>
                <w:sz w:val="20"/>
              </w:rPr>
              <w:t>
</w:t>
            </w:r>
            <w:r>
              <w:rPr>
                <w:rFonts w:ascii="Times New Roman"/>
                <w:b w:val="false"/>
                <w:i w:val="false"/>
                <w:color w:val="000000"/>
                <w:sz w:val="20"/>
              </w:rPr>
              <w:t>(сипаты)</w:t>
            </w:r>
          </w:p>
        </w:tc>
      </w:tr>
      <w:tr>
        <w:trPr>
          <w:trHeight w:val="6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3140"/>
        <w:gridCol w:w="3517"/>
        <w:gridCol w:w="2384"/>
        <w:gridCol w:w="2365"/>
      </w:tblGrid>
      <w:tr>
        <w:trPr>
          <w:trHeight w:val="24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номиналдық ставкасы,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ставкасының субсидияланатын бөлігі,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ставкасының субсидияланбайтын бөлігі,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мерзімі, ай</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6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Субсидиялау шарттарын жасасу үшін Қаржы институтына және операторға лизинг алушылардың мақұлданған тізімі жіберілсін;</w:t>
      </w:r>
      <w:r>
        <w:br/>
      </w:r>
      <w:r>
        <w:rPr>
          <w:rFonts w:ascii="Times New Roman"/>
          <w:b w:val="false"/>
          <w:i w:val="false"/>
          <w:color w:val="000000"/>
          <w:sz w:val="28"/>
        </w:rPr>
        <w:t>
      3) Мынадай себептер бойынша бас тартылсын: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Комиссия мүшелерінің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7127"/>
        <w:gridCol w:w="1844"/>
        <w:gridCol w:w="1487"/>
        <w:gridCol w:w="2519"/>
      </w:tblGrid>
      <w:tr>
        <w:trPr>
          <w:trHeight w:val="6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мүшесінің Т.А.Ә. және мәртебесі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Түсіндірмелер</w:t>
            </w:r>
          </w:p>
        </w:tc>
      </w:tr>
      <w:tr>
        <w:trPr>
          <w:trHeight w:val="6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төрағасының орынбасары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мүшесі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мүшесі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мүшесі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Комиссия қарады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7"/>
        <w:gridCol w:w="8363"/>
      </w:tblGrid>
      <w:tr>
        <w:trPr>
          <w:trHeight w:val="6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2-мәселенің атауы</w:t>
            </w:r>
          </w:p>
        </w:tc>
      </w:tr>
      <w:tr>
        <w:trPr>
          <w:trHeight w:val="6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Комиссия шешті</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w:t>
      </w:r>
      <w:r>
        <w:br/>
      </w:r>
      <w:r>
        <w:rPr>
          <w:rFonts w:ascii="Times New Roman"/>
          <w:b w:val="false"/>
          <w:i w:val="false"/>
          <w:color w:val="000000"/>
          <w:sz w:val="28"/>
        </w:rPr>
        <w:t>
      … Комиссия мүшелерінің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296"/>
        <w:gridCol w:w="1850"/>
        <w:gridCol w:w="1702"/>
        <w:gridCol w:w="2400"/>
      </w:tblGrid>
      <w:tr>
        <w:trPr>
          <w:trHeight w:val="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мүшесінің Т.А.Ә. және мәртебесі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Түсініктемелер</w:t>
            </w:r>
          </w:p>
        </w:tc>
      </w:tr>
      <w:tr>
        <w:trPr>
          <w:trHeight w:val="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төрағасының орынбасары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мүшесі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мүшесі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мүшесі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хатшысы _____________ Т.А.Ә.         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7. Егер комиссия мүшесі «Қарсы» дауыс берсе, «Түсіндірмелер» деген бағанда қабылданған шешімнің себебі көрсетілуі тиіс.</w:t>
      </w:r>
    </w:p>
    <w:bookmarkStart w:name="z156" w:id="72"/>
    <w:p>
      <w:pPr>
        <w:spacing w:after="0"/>
        <w:ind w:left="0"/>
        <w:jc w:val="both"/>
      </w:pPr>
      <w:r>
        <w:rPr>
          <w:rFonts w:ascii="Times New Roman"/>
          <w:b w:val="false"/>
          <w:i w:val="false"/>
          <w:color w:val="000000"/>
          <w:sz w:val="28"/>
        </w:rPr>
        <w:t>
2013 жылға арналған ауыл шаруашылығы</w:t>
      </w:r>
      <w:r>
        <w:br/>
      </w:r>
      <w:r>
        <w:rPr>
          <w:rFonts w:ascii="Times New Roman"/>
          <w:b w:val="false"/>
          <w:i w:val="false"/>
          <w:color w:val="000000"/>
          <w:sz w:val="28"/>
        </w:rPr>
        <w:t>
техникаларының кредиттері (лизингі)</w:t>
      </w:r>
      <w:r>
        <w:br/>
      </w:r>
      <w:r>
        <w:rPr>
          <w:rFonts w:ascii="Times New Roman"/>
          <w:b w:val="false"/>
          <w:i w:val="false"/>
          <w:color w:val="000000"/>
          <w:sz w:val="28"/>
        </w:rPr>
        <w:t xml:space="preserve">
бойынша сыйақының пайыздық     </w:t>
      </w:r>
      <w:r>
        <w:br/>
      </w:r>
      <w:r>
        <w:rPr>
          <w:rFonts w:ascii="Times New Roman"/>
          <w:b w:val="false"/>
          <w:i w:val="false"/>
          <w:color w:val="000000"/>
          <w:sz w:val="28"/>
        </w:rPr>
        <w:t xml:space="preserve">
ставкаларын арзандату жөніндегі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5-қосымша             </w:t>
      </w:r>
    </w:p>
    <w:bookmarkEnd w:id="72"/>
    <w:bookmarkStart w:name="z157" w:id="73"/>
    <w:p>
      <w:pPr>
        <w:spacing w:after="0"/>
        <w:ind w:left="0"/>
        <w:jc w:val="left"/>
      </w:pPr>
      <w:r>
        <w:rPr>
          <w:rFonts w:ascii="Times New Roman"/>
          <w:b/>
          <w:i w:val="false"/>
          <w:color w:val="000000"/>
        </w:rPr>
        <w:t xml:space="preserve"> 
Субсидиялау шарты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2"/>
        <w:gridCol w:w="6788"/>
      </w:tblGrid>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 қ.</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«___» _____________</w:t>
            </w:r>
          </w:p>
        </w:tc>
      </w:tr>
    </w:tbl>
    <w:p>
      <w:pPr>
        <w:spacing w:after="0"/>
        <w:ind w:left="0"/>
        <w:jc w:val="both"/>
      </w:pPr>
      <w:r>
        <w:rPr>
          <w:rFonts w:ascii="Times New Roman"/>
          <w:b w:val="false"/>
          <w:i w:val="false"/>
          <w:color w:val="000000"/>
          <w:sz w:val="28"/>
        </w:rPr>
        <w:t>      Бірлесіп «Тараптар», ал жеке алғанда «Тарап» деп немесе жоғарыда көрсетілгендей аталатын, бұдан әрі «Әкімші» деп аталатын Қазақстан Республикасы Ауыл шаруашылығы министрлігінің атынан ________________________ негізінде әрекет ететін ________________________ бір тараптан және бұдан әрі «Қаржы институты» деп аталатын ___________________________ атынан ___________________ негізінде әрекет ететін _______________, екінші тараптан, бұдан әрі «Лизинг алушы» деп аталатын _____________________________ атынан ___________________ негізінде әрекет ететін_______________, осы төмендегілер туралы осы Субсидиялау шартын (бұдан әрі – Шарт) жасасты.</w:t>
      </w:r>
    </w:p>
    <w:bookmarkStart w:name="z158" w:id="74"/>
    <w:p>
      <w:pPr>
        <w:spacing w:after="0"/>
        <w:ind w:left="0"/>
        <w:jc w:val="left"/>
      </w:pPr>
      <w:r>
        <w:rPr>
          <w:rFonts w:ascii="Times New Roman"/>
          <w:b/>
          <w:i w:val="false"/>
          <w:color w:val="000000"/>
        </w:rPr>
        <w:t xml:space="preserve"> 
1. Жалпы ережелер</w:t>
      </w:r>
    </w:p>
    <w:bookmarkEnd w:id="74"/>
    <w:bookmarkStart w:name="z159" w:id="75"/>
    <w:p>
      <w:pPr>
        <w:spacing w:after="0"/>
        <w:ind w:left="0"/>
        <w:jc w:val="both"/>
      </w:pPr>
      <w:r>
        <w:rPr>
          <w:rFonts w:ascii="Times New Roman"/>
          <w:b w:val="false"/>
          <w:i w:val="false"/>
          <w:color w:val="000000"/>
          <w:sz w:val="28"/>
        </w:rPr>
        <w:t>
      1. Осы Шартты жасау үшін негіздер мыналар болып табылады:</w:t>
      </w:r>
      <w:r>
        <w:br/>
      </w:r>
      <w:r>
        <w:rPr>
          <w:rFonts w:ascii="Times New Roman"/>
          <w:b w:val="false"/>
          <w:i w:val="false"/>
          <w:color w:val="000000"/>
          <w:sz w:val="28"/>
        </w:rPr>
        <w:t>
      1) Қазақстан Республикасы Үкіметінің 201_ жылғы ______________ № __ қаулысымен бекітілген Ауыл шаруашылығы техникасының кредиттері (лизингі) бойынша пайыздық сыйақы ставкаларын арзандату жөніндегі субсидиялау қағидалары (бұдан әрі – Қағидалар);</w:t>
      </w:r>
      <w:r>
        <w:br/>
      </w:r>
      <w:r>
        <w:rPr>
          <w:rFonts w:ascii="Times New Roman"/>
          <w:b w:val="false"/>
          <w:i w:val="false"/>
          <w:color w:val="000000"/>
          <w:sz w:val="28"/>
        </w:rPr>
        <w:t>
      2) _______________________________________ арасында жасалған қаржы лизингі шарттары бойынша пайыздық сыйақы ставкаларын субсидиялау жөніндегі ынтымақтастық туралы 201_ жылғы ________________ № __ келісім (бұдан әрі – Ынтымақтастық туралы келісім);</w:t>
      </w:r>
      <w:r>
        <w:br/>
      </w:r>
      <w:r>
        <w:rPr>
          <w:rFonts w:ascii="Times New Roman"/>
          <w:b w:val="false"/>
          <w:i w:val="false"/>
          <w:color w:val="000000"/>
          <w:sz w:val="28"/>
        </w:rPr>
        <w:t>
      3) 214 «Өсімдік шаруашылығын дамыту және азық-түлік қауіпсіздігін қамтамасыз ету» бюджеттік бағдарламасының 104 «Ауыл шаруашылығы техникасының кредиттері (лизингі) бойынша пайыздық сыйақы ставкаларын арзандату» кіші бағдарламасы (бұдан әрі – бағдарлама) шеңберінде қатысатын Лизинг алушыларды субсидиялау жөніндегі комиссия отырысының 201_ жылғы _____________ № __ хаттамасы.</w:t>
      </w:r>
    </w:p>
    <w:bookmarkEnd w:id="75"/>
    <w:bookmarkStart w:name="z160" w:id="76"/>
    <w:p>
      <w:pPr>
        <w:spacing w:after="0"/>
        <w:ind w:left="0"/>
        <w:jc w:val="left"/>
      </w:pPr>
      <w:r>
        <w:rPr>
          <w:rFonts w:ascii="Times New Roman"/>
          <w:b/>
          <w:i w:val="false"/>
          <w:color w:val="000000"/>
        </w:rPr>
        <w:t xml:space="preserve"> 
2. Терминдер мен анықтамалар</w:t>
      </w:r>
    </w:p>
    <w:bookmarkEnd w:id="76"/>
    <w:bookmarkStart w:name="z161" w:id="77"/>
    <w:p>
      <w:pPr>
        <w:spacing w:after="0"/>
        <w:ind w:left="0"/>
        <w:jc w:val="both"/>
      </w:pPr>
      <w:r>
        <w:rPr>
          <w:rFonts w:ascii="Times New Roman"/>
          <w:b w:val="false"/>
          <w:i w:val="false"/>
          <w:color w:val="000000"/>
          <w:sz w:val="28"/>
        </w:rPr>
        <w:t>
      2. Осы Шартта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терминдер мен анықтамалар пайдаланылады.</w:t>
      </w:r>
    </w:p>
    <w:bookmarkEnd w:id="77"/>
    <w:bookmarkStart w:name="z162" w:id="78"/>
    <w:p>
      <w:pPr>
        <w:spacing w:after="0"/>
        <w:ind w:left="0"/>
        <w:jc w:val="left"/>
      </w:pPr>
      <w:r>
        <w:rPr>
          <w:rFonts w:ascii="Times New Roman"/>
          <w:b/>
          <w:i w:val="false"/>
          <w:color w:val="000000"/>
        </w:rPr>
        <w:t xml:space="preserve"> 
3. Шарттың мәні</w:t>
      </w:r>
    </w:p>
    <w:bookmarkEnd w:id="78"/>
    <w:bookmarkStart w:name="z163" w:id="79"/>
    <w:p>
      <w:pPr>
        <w:spacing w:after="0"/>
        <w:ind w:left="0"/>
        <w:jc w:val="both"/>
      </w:pPr>
      <w:r>
        <w:rPr>
          <w:rFonts w:ascii="Times New Roman"/>
          <w:b w:val="false"/>
          <w:i w:val="false"/>
          <w:color w:val="000000"/>
          <w:sz w:val="28"/>
        </w:rPr>
        <w:t>
      3. Осы Шарттың талаптары бойынша әкімші Шартта айқындалған талаптарда 214 «Өсімдік шаруашылығын дамыту және азық-түлік қауіпсіздігін қамтамасыз ету» бюджеттік бағдарламасының 104 «Ауыл шаруашылығы техникасының кредиттері (лизингі) бойынша пайыздық сыйақы ставкаларын арзандату» кіші бағдарламасы бойынша бөлінген ақша сомалары шегінде лизинг алушы мен қаржы институты (қаржы институтының атауы) арасында жасалған Қаржы лизингі шарты бойынша лизинг алушыға сыйақы ставкасының бір бөлігін мынадай шарттарда субсидиялауды жүзеге асыруға міндеттенеді: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8"/>
        <w:gridCol w:w="6842"/>
      </w:tblGrid>
      <w:tr>
        <w:trPr>
          <w:trHeight w:val="255"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шарты</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ж. ________________ № _____</w:t>
            </w:r>
          </w:p>
        </w:tc>
      </w:tr>
      <w:tr>
        <w:trPr>
          <w:trHeight w:val="54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алушының осы Шарт жасалған күнге Қаржы лизингі шарты бойынша берешегі</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мерзімі</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80"/>
    <w:p>
      <w:pPr>
        <w:spacing w:after="0"/>
        <w:ind w:left="0"/>
        <w:jc w:val="both"/>
      </w:pPr>
      <w:r>
        <w:rPr>
          <w:rFonts w:ascii="Times New Roman"/>
          <w:b w:val="false"/>
          <w:i w:val="false"/>
          <w:color w:val="000000"/>
          <w:sz w:val="28"/>
        </w:rPr>
        <w:t>
      4. Субсидиялау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лизингі төлемдерін өтеу кестесінің негізінде Қағидаларға сәйкес мемлекеттік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5. Осы Шарттың қолданылу сәтінде қаржы институты Қаржы лизингі шарты бойынша сыйақы ставкасын ұлғайтуға құқығы жоқ.</w:t>
      </w:r>
      <w:r>
        <w:br/>
      </w:r>
      <w:r>
        <w:rPr>
          <w:rFonts w:ascii="Times New Roman"/>
          <w:b w:val="false"/>
          <w:i w:val="false"/>
          <w:color w:val="000000"/>
          <w:sz w:val="28"/>
        </w:rPr>
        <w:t>
</w:t>
      </w:r>
      <w:r>
        <w:rPr>
          <w:rFonts w:ascii="Times New Roman"/>
          <w:b w:val="false"/>
          <w:i w:val="false"/>
          <w:color w:val="000000"/>
          <w:sz w:val="28"/>
        </w:rPr>
        <w:t>
      6. Қаржы институты осы Шарт жасалғаннан кейін әкімшіге/операторға мынадай құжаттарды:</w:t>
      </w:r>
      <w:r>
        <w:br/>
      </w:r>
      <w:r>
        <w:rPr>
          <w:rFonts w:ascii="Times New Roman"/>
          <w:b w:val="false"/>
          <w:i w:val="false"/>
          <w:color w:val="000000"/>
          <w:sz w:val="28"/>
        </w:rPr>
        <w:t>
      1) өтеу кестесін қоса бере отырып, лизинг алушымен жасалған Қаржы лизингі шартын (қаржы институтының лауазымды тұлғасының қолымен және мөрімен расталған көшірме);</w:t>
      </w:r>
      <w:r>
        <w:br/>
      </w:r>
      <w:r>
        <w:rPr>
          <w:rFonts w:ascii="Times New Roman"/>
          <w:b w:val="false"/>
          <w:i w:val="false"/>
          <w:color w:val="000000"/>
          <w:sz w:val="28"/>
        </w:rPr>
        <w:t>
      2) қаржы институтының лизинг мәнін бергені туралы анықтамасы не лизинг алушының лизинг мәнін алу фактісін растайтын құжатты ұсынады.</w:t>
      </w:r>
    </w:p>
    <w:bookmarkEnd w:id="80"/>
    <w:bookmarkStart w:name="z167" w:id="81"/>
    <w:p>
      <w:pPr>
        <w:spacing w:after="0"/>
        <w:ind w:left="0"/>
        <w:jc w:val="left"/>
      </w:pPr>
      <w:r>
        <w:rPr>
          <w:rFonts w:ascii="Times New Roman"/>
          <w:b/>
          <w:i w:val="false"/>
          <w:color w:val="000000"/>
        </w:rPr>
        <w:t xml:space="preserve"> 
4. Субсидияларды беру шарттары</w:t>
      </w:r>
    </w:p>
    <w:bookmarkEnd w:id="81"/>
    <w:bookmarkStart w:name="z168" w:id="82"/>
    <w:p>
      <w:pPr>
        <w:spacing w:after="0"/>
        <w:ind w:left="0"/>
        <w:jc w:val="both"/>
      </w:pPr>
      <w:r>
        <w:rPr>
          <w:rFonts w:ascii="Times New Roman"/>
          <w:b w:val="false"/>
          <w:i w:val="false"/>
          <w:color w:val="000000"/>
          <w:sz w:val="28"/>
        </w:rPr>
        <w:t>
      7. Лизинг бойынша сыйақының 7 (жеті) % мөлшеріндегі бөлігі субсидиялауға жатады, бұл ретте 7 (жеті) %-дан артық емес мөлшердегі сыйақы ставкасының бір бөлігін лизинг алушы төлейді, ал сыйақы ставкасының 7 (жеті) % мөлшеріндегі қалған бөлігін әкімші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субсидиялар мөлшеріне азайтылған және субсидиялауға арналған шарт талаптарында әкімші субсидиялар аударатын Қаржы лизингі шарты бойынша лизинг алушының пайыздық ставкаларының негізгі борышын өтеу кестесіне сәйкес төлейді.</w:t>
      </w:r>
      <w:r>
        <w:br/>
      </w:r>
      <w:r>
        <w:rPr>
          <w:rFonts w:ascii="Times New Roman"/>
          <w:b w:val="false"/>
          <w:i w:val="false"/>
          <w:color w:val="000000"/>
          <w:sz w:val="28"/>
        </w:rPr>
        <w:t>
</w:t>
      </w:r>
      <w:r>
        <w:rPr>
          <w:rFonts w:ascii="Times New Roman"/>
          <w:b w:val="false"/>
          <w:i w:val="false"/>
          <w:color w:val="000000"/>
          <w:sz w:val="28"/>
        </w:rPr>
        <w:t>
      8. Қаржы институты есепке жазған және мерзімі өткен несие берешегі бойынша лизинг алушы төлемеген сыйақы субсидиялауға жатпайды.</w:t>
      </w:r>
      <w:r>
        <w:br/>
      </w:r>
      <w:r>
        <w:rPr>
          <w:rFonts w:ascii="Times New Roman"/>
          <w:b w:val="false"/>
          <w:i w:val="false"/>
          <w:color w:val="000000"/>
          <w:sz w:val="28"/>
        </w:rPr>
        <w:t>
</w:t>
      </w:r>
      <w:r>
        <w:rPr>
          <w:rFonts w:ascii="Times New Roman"/>
          <w:b w:val="false"/>
          <w:i w:val="false"/>
          <w:color w:val="000000"/>
          <w:sz w:val="28"/>
        </w:rPr>
        <w:t>
      9. Субсидиялау мерзімін есептеу ______________ ж. басталады.</w:t>
      </w:r>
      <w:r>
        <w:br/>
      </w:r>
      <w:r>
        <w:rPr>
          <w:rFonts w:ascii="Times New Roman"/>
          <w:b w:val="false"/>
          <w:i w:val="false"/>
          <w:color w:val="000000"/>
          <w:sz w:val="28"/>
        </w:rPr>
        <w:t>
</w:t>
      </w:r>
      <w:r>
        <w:rPr>
          <w:rFonts w:ascii="Times New Roman"/>
          <w:b w:val="false"/>
          <w:i w:val="false"/>
          <w:color w:val="000000"/>
          <w:sz w:val="28"/>
        </w:rPr>
        <w:t>
      10. Барлық операциялар ұлттық валюта – теңгемен жүргізіледі.</w:t>
      </w:r>
      <w:r>
        <w:br/>
      </w:r>
      <w:r>
        <w:rPr>
          <w:rFonts w:ascii="Times New Roman"/>
          <w:b w:val="false"/>
          <w:i w:val="false"/>
          <w:color w:val="000000"/>
          <w:sz w:val="28"/>
        </w:rPr>
        <w:t>
</w:t>
      </w:r>
      <w:r>
        <w:rPr>
          <w:rFonts w:ascii="Times New Roman"/>
          <w:b w:val="false"/>
          <w:i w:val="false"/>
          <w:color w:val="000000"/>
          <w:sz w:val="28"/>
        </w:rPr>
        <w:t>
      11. Лизингті уақтылы және толық қайтару және оның субсидияланбайтын сыйақы ставкасының бір бөлігін өтеу жөніндегі міндеттемелерді тиісінше орындамағаны үшін лизинг алушы қаржы институты алдындағы барлық жауапкершілікті Қазақстан Республикасының қолданыстағы заңнамасына және Қаржы лизингі шартына сәйкес мойнына алады.</w:t>
      </w:r>
      <w:r>
        <w:br/>
      </w:r>
      <w:r>
        <w:rPr>
          <w:rFonts w:ascii="Times New Roman"/>
          <w:b w:val="false"/>
          <w:i w:val="false"/>
          <w:color w:val="000000"/>
          <w:sz w:val="28"/>
        </w:rPr>
        <w:t>
      Бұл ретте мұндай жауапкершілік қандай да бір жағдай болмасын әкімшіге жүктелуі мүмкін емес.</w:t>
      </w:r>
    </w:p>
    <w:bookmarkEnd w:id="82"/>
    <w:bookmarkStart w:name="z173" w:id="83"/>
    <w:p>
      <w:pPr>
        <w:spacing w:after="0"/>
        <w:ind w:left="0"/>
        <w:jc w:val="left"/>
      </w:pPr>
      <w:r>
        <w:rPr>
          <w:rFonts w:ascii="Times New Roman"/>
          <w:b/>
          <w:i w:val="false"/>
          <w:color w:val="000000"/>
        </w:rPr>
        <w:t xml:space="preserve"> 
5. Шарт бойынша субсидиялау тәртібі</w:t>
      </w:r>
    </w:p>
    <w:bookmarkEnd w:id="83"/>
    <w:bookmarkStart w:name="z174" w:id="84"/>
    <w:p>
      <w:pPr>
        <w:spacing w:after="0"/>
        <w:ind w:left="0"/>
        <w:jc w:val="both"/>
      </w:pPr>
      <w:r>
        <w:rPr>
          <w:rFonts w:ascii="Times New Roman"/>
          <w:b w:val="false"/>
          <w:i w:val="false"/>
          <w:color w:val="000000"/>
          <w:sz w:val="28"/>
        </w:rPr>
        <w:t>
      12. Субсидиялау үшін көзделген қаражатты аударуды Әкімші тоқсан сайын осы Шартқа лизингілік төлемдерді төлеу кестесін ескере отырып, есептік тоқсаннан кейінгі айдың 30-күнінен кешіктірмей аванстық төлеммен қаржы институтының қызмет көрсетуші банктегі арнайы шотына (заңды тұлғалардың банктік шоттарын ашуға және жүргізуге құқығы жоқ лизингтік компаниялар үшін) не қаржы институтының (екінші деңгейдегі банктер) есептік шотына жүзеге асырады.</w:t>
      </w:r>
      <w:r>
        <w:br/>
      </w:r>
      <w:r>
        <w:rPr>
          <w:rFonts w:ascii="Times New Roman"/>
          <w:b w:val="false"/>
          <w:i w:val="false"/>
          <w:color w:val="000000"/>
          <w:sz w:val="28"/>
        </w:rPr>
        <w:t>
</w:t>
      </w:r>
      <w:r>
        <w:rPr>
          <w:rFonts w:ascii="Times New Roman"/>
          <w:b w:val="false"/>
          <w:i w:val="false"/>
          <w:color w:val="000000"/>
          <w:sz w:val="28"/>
        </w:rPr>
        <w:t>
      13. Аударылатын субсидиялар сомасы осы Шартқа </w:t>
      </w:r>
      <w:r>
        <w:rPr>
          <w:rFonts w:ascii="Times New Roman"/>
          <w:b w:val="false"/>
          <w:i w:val="false"/>
          <w:color w:val="000000"/>
          <w:sz w:val="28"/>
        </w:rPr>
        <w:t>3-қосымшаға</w:t>
      </w:r>
      <w:r>
        <w:rPr>
          <w:rFonts w:ascii="Times New Roman"/>
          <w:b w:val="false"/>
          <w:i w:val="false"/>
          <w:color w:val="000000"/>
          <w:sz w:val="28"/>
        </w:rPr>
        <w:t xml:space="preserve"> сәйкес рәсімделетін нысан бойынша өтінімге байланысты айқындалады.</w:t>
      </w:r>
      <w:r>
        <w:br/>
      </w:r>
      <w:r>
        <w:rPr>
          <w:rFonts w:ascii="Times New Roman"/>
          <w:b w:val="false"/>
          <w:i w:val="false"/>
          <w:color w:val="000000"/>
          <w:sz w:val="28"/>
        </w:rPr>
        <w:t>
</w:t>
      </w:r>
      <w:r>
        <w:rPr>
          <w:rFonts w:ascii="Times New Roman"/>
          <w:b w:val="false"/>
          <w:i w:val="false"/>
          <w:color w:val="000000"/>
          <w:sz w:val="28"/>
        </w:rPr>
        <w:t>
      14. Субсидиялау мерзімі лизинг алушы мен қаржы институты арасында лизинг мәнін қабылдап алу-беру актісіне қол қойылған сәттен басталады.</w:t>
      </w:r>
      <w:r>
        <w:br/>
      </w:r>
      <w:r>
        <w:rPr>
          <w:rFonts w:ascii="Times New Roman"/>
          <w:b w:val="false"/>
          <w:i w:val="false"/>
          <w:color w:val="000000"/>
          <w:sz w:val="28"/>
        </w:rPr>
        <w:t>
</w:t>
      </w:r>
      <w:r>
        <w:rPr>
          <w:rFonts w:ascii="Times New Roman"/>
          <w:b w:val="false"/>
          <w:i w:val="false"/>
          <w:color w:val="000000"/>
          <w:sz w:val="28"/>
        </w:rPr>
        <w:t>
      15. Сыйақы ставкасының субсидияланатын бөлігін төлеу күнін қаржы лизингі бойынша берешекті өтеу кестесіне және лизинг алушының есептелген сыйақының қалған бөлігін нақты төлеуіне сәйкес қаржы институты, әкімші және лизинг алушы айқындайды.</w:t>
      </w:r>
      <w:r>
        <w:br/>
      </w:r>
      <w:r>
        <w:rPr>
          <w:rFonts w:ascii="Times New Roman"/>
          <w:b w:val="false"/>
          <w:i w:val="false"/>
          <w:color w:val="000000"/>
          <w:sz w:val="28"/>
        </w:rPr>
        <w:t>
</w:t>
      </w:r>
      <w:r>
        <w:rPr>
          <w:rFonts w:ascii="Times New Roman"/>
          <w:b w:val="false"/>
          <w:i w:val="false"/>
          <w:color w:val="000000"/>
          <w:sz w:val="28"/>
        </w:rPr>
        <w:t>
      16. Лизинг алушы қаржы лизингі шартының өтеу кестесіне сәйкес субсидияланбайтын сыйақы ставкасы бөлігінде қаржы институтына сыйақы төлеуді жүргізеді.</w:t>
      </w:r>
      <w:r>
        <w:br/>
      </w:r>
      <w:r>
        <w:rPr>
          <w:rFonts w:ascii="Times New Roman"/>
          <w:b w:val="false"/>
          <w:i w:val="false"/>
          <w:color w:val="000000"/>
          <w:sz w:val="28"/>
        </w:rPr>
        <w:t>
</w:t>
      </w:r>
      <w:r>
        <w:rPr>
          <w:rFonts w:ascii="Times New Roman"/>
          <w:b w:val="false"/>
          <w:i w:val="false"/>
          <w:color w:val="000000"/>
          <w:sz w:val="28"/>
        </w:rPr>
        <w:t>
      17. Лизинг алушының өтеу кестесіне сәйкес Сыйақы ставкасының субсидияланбайтын бөлігін толық көлемде төлеуін жүзеге асыру фактісі бойынша қаржы институты сыйақы ставкасының субсидияланатын бөлігін өтеу үшін арнайы шоттан (заңды тұлғалардың банктік есеп шоттарын ашу және жүргізу құқығы жоқ лизингтік компаниялар үшін) не қаржы институтының арнайы шотына (екінші деңгейлі банктер) өзінің ағымдағы шотына сыйақы ставкасының субсидияланатын бөлігін аударуды жүзеге асырады.</w:t>
      </w:r>
      <w:r>
        <w:br/>
      </w:r>
      <w:r>
        <w:rPr>
          <w:rFonts w:ascii="Times New Roman"/>
          <w:b w:val="false"/>
          <w:i w:val="false"/>
          <w:color w:val="000000"/>
          <w:sz w:val="28"/>
        </w:rPr>
        <w:t>
</w:t>
      </w:r>
      <w:r>
        <w:rPr>
          <w:rFonts w:ascii="Times New Roman"/>
          <w:b w:val="false"/>
          <w:i w:val="false"/>
          <w:color w:val="000000"/>
          <w:sz w:val="28"/>
        </w:rPr>
        <w:t>
      18. Лизинг алушы Қаржы лизингі шарты бойынша, соның ішінде сыйақы ставкасының субсидияланбайтын бөлігін өтеу бойынша төлемді уақытысында өтемеген жағдайда қаржы институты сыйақы ставкасының субсидияланбайтын бөлігін өтеу үшін арнайы шоттан (заңды тұлғалардың банктік есеп шоттарын ашу және жүргізу құқығы жоқ лизингтік компаниялар үшін) не қаржы институтының арнайы шотына (екінші деңгейлі банктер) ақша аударуды лизинг алушының берешегін өтегенге дейін жүргізбейді және бұл туралы әкімшіні/операторды 2 (екі) жұмыс күні ішінде (әкімші субсидиялауды тоқтата тұру туралы шешім қабылдамаған жағдайда) хабардар етеді.</w:t>
      </w:r>
      <w:r>
        <w:br/>
      </w:r>
      <w:r>
        <w:rPr>
          <w:rFonts w:ascii="Times New Roman"/>
          <w:b w:val="false"/>
          <w:i w:val="false"/>
          <w:color w:val="000000"/>
          <w:sz w:val="28"/>
        </w:rPr>
        <w:t>
</w:t>
      </w:r>
      <w:r>
        <w:rPr>
          <w:rFonts w:ascii="Times New Roman"/>
          <w:b w:val="false"/>
          <w:i w:val="false"/>
          <w:color w:val="000000"/>
          <w:sz w:val="28"/>
        </w:rPr>
        <w:t>
      19. Қаржы лизингі шарты бойынша төлем күні басталған және сыйақы ставкасының субсидияланатын бөлігін төлеу үшін арнайы шотта (заңды тұлғалардың банктік есеп шоттарын ашу және жүргізу құқығы жоқ лизингтік компаниялар үшін) не қаржы институтының арнайы шотында (екінші деңгейлі банктер) қаражат болмаған жағдайда лизинг алушы толық сыйақы ставкасын төлеуді өзінің қаражаты есебінен жүзеге асырады, оның субсидияланатын бөлігін Әкімші одан әрі арнайы шотқа (заңды тұлғалардың банктік есеп шоттарын ашу және жүргізу құқығы жоқ лизингтік компаниялар үшін) не қаржы институтының арнайы шотына (екінші деңгейлі банктер) қаражат аудару жолымен өтейді.</w:t>
      </w:r>
      <w:r>
        <w:br/>
      </w:r>
      <w:r>
        <w:rPr>
          <w:rFonts w:ascii="Times New Roman"/>
          <w:b w:val="false"/>
          <w:i w:val="false"/>
          <w:color w:val="000000"/>
          <w:sz w:val="28"/>
        </w:rPr>
        <w:t>
</w:t>
      </w:r>
      <w:r>
        <w:rPr>
          <w:rFonts w:ascii="Times New Roman"/>
          <w:b w:val="false"/>
          <w:i w:val="false"/>
          <w:color w:val="000000"/>
          <w:sz w:val="28"/>
        </w:rPr>
        <w:t>
      20. Тараптар осы Шарттың шеңберінде төлем күні жұмыс емес немесе мереке күніне түскен жағдайда төлем одан кейінгі жұмыс күні жүргізілетіне келісті.</w:t>
      </w:r>
    </w:p>
    <w:bookmarkEnd w:id="84"/>
    <w:bookmarkStart w:name="z183" w:id="85"/>
    <w:p>
      <w:pPr>
        <w:spacing w:after="0"/>
        <w:ind w:left="0"/>
        <w:jc w:val="left"/>
      </w:pPr>
      <w:r>
        <w:rPr>
          <w:rFonts w:ascii="Times New Roman"/>
          <w:b/>
          <w:i w:val="false"/>
          <w:color w:val="000000"/>
        </w:rPr>
        <w:t xml:space="preserve"> 
6. Мониторинг</w:t>
      </w:r>
    </w:p>
    <w:bookmarkEnd w:id="85"/>
    <w:bookmarkStart w:name="z184" w:id="86"/>
    <w:p>
      <w:pPr>
        <w:spacing w:after="0"/>
        <w:ind w:left="0"/>
        <w:jc w:val="both"/>
      </w:pPr>
      <w:r>
        <w:rPr>
          <w:rFonts w:ascii="Times New Roman"/>
          <w:b w:val="false"/>
          <w:i w:val="false"/>
          <w:color w:val="000000"/>
          <w:sz w:val="28"/>
        </w:rPr>
        <w:t>
      21. Осы Шарттың қолданылу мерзімі ішінде әкімші/оператор мынадай функцияларды:</w:t>
      </w:r>
      <w:r>
        <w:br/>
      </w:r>
      <w:r>
        <w:rPr>
          <w:rFonts w:ascii="Times New Roman"/>
          <w:b w:val="false"/>
          <w:i w:val="false"/>
          <w:color w:val="000000"/>
          <w:sz w:val="28"/>
        </w:rPr>
        <w:t>
      1) қаржы институттары мен лизинг алушылардың құжаттамалық мониторингін жүргізуді;</w:t>
      </w:r>
      <w:r>
        <w:br/>
      </w:r>
      <w:r>
        <w:rPr>
          <w:rFonts w:ascii="Times New Roman"/>
          <w:b w:val="false"/>
          <w:i w:val="false"/>
          <w:color w:val="000000"/>
          <w:sz w:val="28"/>
        </w:rPr>
        <w:t>
      2) қаржы институты ұсынатын деректер негізінде лизинг алушының субсидияланатын Қаржы лизингі шартын төлем тәртібінің мониторингін жүзеге асыруға құқылы.</w:t>
      </w:r>
    </w:p>
    <w:bookmarkEnd w:id="86"/>
    <w:bookmarkStart w:name="z185" w:id="87"/>
    <w:p>
      <w:pPr>
        <w:spacing w:after="0"/>
        <w:ind w:left="0"/>
        <w:jc w:val="left"/>
      </w:pPr>
      <w:r>
        <w:rPr>
          <w:rFonts w:ascii="Times New Roman"/>
          <w:b/>
          <w:i w:val="false"/>
          <w:color w:val="000000"/>
        </w:rPr>
        <w:t xml:space="preserve"> 
7. Тараптардың құқықтары мен міндеттері</w:t>
      </w:r>
    </w:p>
    <w:bookmarkEnd w:id="87"/>
    <w:bookmarkStart w:name="z186" w:id="88"/>
    <w:p>
      <w:pPr>
        <w:spacing w:after="0"/>
        <w:ind w:left="0"/>
        <w:jc w:val="both"/>
      </w:pPr>
      <w:r>
        <w:rPr>
          <w:rFonts w:ascii="Times New Roman"/>
          <w:b w:val="false"/>
          <w:i w:val="false"/>
          <w:color w:val="000000"/>
          <w:sz w:val="28"/>
        </w:rPr>
        <w:t>
      22. Әкімші:</w:t>
      </w:r>
      <w:r>
        <w:br/>
      </w:r>
      <w:r>
        <w:rPr>
          <w:rFonts w:ascii="Times New Roman"/>
          <w:b w:val="false"/>
          <w:i w:val="false"/>
          <w:color w:val="000000"/>
          <w:sz w:val="28"/>
        </w:rPr>
        <w:t>
      1) оған өтініш білдірген лизинг алушыларға Бағдарламаға қатысу шарттары мен тәртібі туралы консультациялар беруді жүзеге асыруға;</w:t>
      </w:r>
      <w:r>
        <w:br/>
      </w:r>
      <w:r>
        <w:rPr>
          <w:rFonts w:ascii="Times New Roman"/>
          <w:b w:val="false"/>
          <w:i w:val="false"/>
          <w:color w:val="000000"/>
          <w:sz w:val="28"/>
        </w:rPr>
        <w:t>
      2) осы Шартта белгіленген, Тараптар үшін көзделген міндеттемелерді орындау мерзімдерінің сақталуын бақылауды жүзеге асыруға және олардың уақтылы орындалуын талап етуге;</w:t>
      </w:r>
      <w:r>
        <w:br/>
      </w:r>
      <w:r>
        <w:rPr>
          <w:rFonts w:ascii="Times New Roman"/>
          <w:b w:val="false"/>
          <w:i w:val="false"/>
          <w:color w:val="000000"/>
          <w:sz w:val="28"/>
        </w:rPr>
        <w:t>
      3) осы Шартты, соның ішінде қаржы институтының міндеттемелерін орындау бөлігінде іске асыру мониторингін жүргізуге;</w:t>
      </w:r>
      <w:r>
        <w:br/>
      </w:r>
      <w:r>
        <w:rPr>
          <w:rFonts w:ascii="Times New Roman"/>
          <w:b w:val="false"/>
          <w:i w:val="false"/>
          <w:color w:val="000000"/>
          <w:sz w:val="28"/>
        </w:rPr>
        <w:t>
      4) өзінің ресми веб-сайтында Бағдарламаны іске асыру туралы ақпаратты орналастыруға;</w:t>
      </w:r>
      <w:r>
        <w:br/>
      </w:r>
      <w:r>
        <w:rPr>
          <w:rFonts w:ascii="Times New Roman"/>
          <w:b w:val="false"/>
          <w:i w:val="false"/>
          <w:color w:val="000000"/>
          <w:sz w:val="28"/>
        </w:rPr>
        <w:t>
      5) лизинг алушының Қаржы лизингі шарты бойынша қаржы институты алдындағы төлем кестесіне сәйкес төлемдерді жүзеге асыру бойынша міндеттемелерін орындау барысы туралы құжаттар мен ақпаратты қаржы институтынан тоқсан сайын сұратуға;</w:t>
      </w:r>
      <w:r>
        <w:br/>
      </w:r>
      <w:r>
        <w:rPr>
          <w:rFonts w:ascii="Times New Roman"/>
          <w:b w:val="false"/>
          <w:i w:val="false"/>
          <w:color w:val="000000"/>
          <w:sz w:val="28"/>
        </w:rPr>
        <w:t>
      6) осы Шартта көзделген жағдайларда Субсидиялар төлеуді тоқтата тұруға құқылы.</w:t>
      </w:r>
      <w:r>
        <w:br/>
      </w:r>
      <w:r>
        <w:rPr>
          <w:rFonts w:ascii="Times New Roman"/>
          <w:b w:val="false"/>
          <w:i w:val="false"/>
          <w:color w:val="000000"/>
          <w:sz w:val="28"/>
        </w:rPr>
        <w:t>
</w:t>
      </w:r>
      <w:r>
        <w:rPr>
          <w:rFonts w:ascii="Times New Roman"/>
          <w:b w:val="false"/>
          <w:i w:val="false"/>
          <w:color w:val="000000"/>
          <w:sz w:val="28"/>
        </w:rPr>
        <w:t>
      23. Әкімші:</w:t>
      </w:r>
      <w:r>
        <w:br/>
      </w:r>
      <w:r>
        <w:rPr>
          <w:rFonts w:ascii="Times New Roman"/>
          <w:b w:val="false"/>
          <w:i w:val="false"/>
          <w:color w:val="000000"/>
          <w:sz w:val="28"/>
        </w:rPr>
        <w:t>
      1) Субсидиялар сомаларын қаржы институтының Қызмет көрсететін банктегі арнайы шотына (заңды тұлғалардың банктік есеп шоттарын ашу және жүргізу құқығы жоқ лизингтік компаниялар үшін) немесе қаржы институтының есеп шотына (екінші деңгейлі банктер) аударуға;</w:t>
      </w:r>
      <w:r>
        <w:br/>
      </w:r>
      <w:r>
        <w:rPr>
          <w:rFonts w:ascii="Times New Roman"/>
          <w:b w:val="false"/>
          <w:i w:val="false"/>
          <w:color w:val="000000"/>
          <w:sz w:val="28"/>
        </w:rPr>
        <w:t>
      2) осы Шартта көзделген мониторингті жүргізуге;</w:t>
      </w:r>
      <w:r>
        <w:br/>
      </w:r>
      <w:r>
        <w:rPr>
          <w:rFonts w:ascii="Times New Roman"/>
          <w:b w:val="false"/>
          <w:i w:val="false"/>
          <w:color w:val="000000"/>
          <w:sz w:val="28"/>
        </w:rPr>
        <w:t>
      3) Комиссияға осы Шартта көзделген ақпаратты ұсынуға міндеттенеді.</w:t>
      </w:r>
      <w:r>
        <w:br/>
      </w:r>
      <w:r>
        <w:rPr>
          <w:rFonts w:ascii="Times New Roman"/>
          <w:b w:val="false"/>
          <w:i w:val="false"/>
          <w:color w:val="000000"/>
          <w:sz w:val="28"/>
        </w:rPr>
        <w:t>
</w:t>
      </w:r>
      <w:r>
        <w:rPr>
          <w:rFonts w:ascii="Times New Roman"/>
          <w:b w:val="false"/>
          <w:i w:val="false"/>
          <w:color w:val="000000"/>
          <w:sz w:val="28"/>
        </w:rPr>
        <w:t>
      24. Қаржы институты:</w:t>
      </w:r>
      <w:r>
        <w:br/>
      </w:r>
      <w:r>
        <w:rPr>
          <w:rFonts w:ascii="Times New Roman"/>
          <w:b w:val="false"/>
          <w:i w:val="false"/>
          <w:color w:val="000000"/>
          <w:sz w:val="28"/>
        </w:rPr>
        <w:t>
      1) өзінің қалауы және өз тәуекелі бойынша лизинг алушыларды кредиттеу мәселелері бойынша шешімдер қабылдауға;</w:t>
      </w:r>
      <w:r>
        <w:br/>
      </w:r>
      <w:r>
        <w:rPr>
          <w:rFonts w:ascii="Times New Roman"/>
          <w:b w:val="false"/>
          <w:i w:val="false"/>
          <w:color w:val="000000"/>
          <w:sz w:val="28"/>
        </w:rPr>
        <w:t>
      2) Әкімшіден осы Шарттың шеңберінде көзделген субсидияларды уақтылы аударуды талап етуге;</w:t>
      </w:r>
      <w:r>
        <w:br/>
      </w:r>
      <w:r>
        <w:rPr>
          <w:rFonts w:ascii="Times New Roman"/>
          <w:b w:val="false"/>
          <w:i w:val="false"/>
          <w:color w:val="000000"/>
          <w:sz w:val="28"/>
        </w:rPr>
        <w:t>
      3) Әкімшіні лизинг алушыларды ағымдағы тоқсанда субсидиялау үшін қаражаттың жетіспеушілігі туралы хабардар етуге құқылы.</w:t>
      </w:r>
      <w:r>
        <w:br/>
      </w:r>
      <w:r>
        <w:rPr>
          <w:rFonts w:ascii="Times New Roman"/>
          <w:b w:val="false"/>
          <w:i w:val="false"/>
          <w:color w:val="000000"/>
          <w:sz w:val="28"/>
        </w:rPr>
        <w:t>
</w:t>
      </w:r>
      <w:r>
        <w:rPr>
          <w:rFonts w:ascii="Times New Roman"/>
          <w:b w:val="false"/>
          <w:i w:val="false"/>
          <w:color w:val="000000"/>
          <w:sz w:val="28"/>
        </w:rPr>
        <w:t>
      25. Қаржы институты:</w:t>
      </w:r>
      <w:r>
        <w:br/>
      </w:r>
      <w:r>
        <w:rPr>
          <w:rFonts w:ascii="Times New Roman"/>
          <w:b w:val="false"/>
          <w:i w:val="false"/>
          <w:color w:val="000000"/>
          <w:sz w:val="28"/>
        </w:rPr>
        <w:t>
      1) есепті тоқсаннан кейінгі айдың 15-күніне дейін әкімшіге/операторға сыйақы ставкасын нақты есептеу және өтеу туралы есепті Ынтымақтастық туралы келісімде белгіленген нысанға сәйкес беруге;</w:t>
      </w:r>
      <w:r>
        <w:br/>
      </w:r>
      <w:r>
        <w:rPr>
          <w:rFonts w:ascii="Times New Roman"/>
          <w:b w:val="false"/>
          <w:i w:val="false"/>
          <w:color w:val="000000"/>
          <w:sz w:val="28"/>
        </w:rPr>
        <w:t>
      2) соңғы тоқсанға сыйақы ставкасын нақты есептеу және өтеу туралы есеппен бір уақытта әкімшіге/операторға лизинг алушылар бөлігінде сыйақы ставкасын нақты өтеу туралы жиынтық есепті Ынтымақтастық туралы келісімде белгіленген нысанға сәйкес беруге;</w:t>
      </w:r>
      <w:r>
        <w:br/>
      </w:r>
      <w:r>
        <w:rPr>
          <w:rFonts w:ascii="Times New Roman"/>
          <w:b w:val="false"/>
          <w:i w:val="false"/>
          <w:color w:val="000000"/>
          <w:sz w:val="28"/>
        </w:rPr>
        <w:t>
      3) осы Шартта көзделген мерзімдерде және нысан бойынша мониторингтік есептер ұсынуға;</w:t>
      </w:r>
      <w:r>
        <w:br/>
      </w:r>
      <w:r>
        <w:rPr>
          <w:rFonts w:ascii="Times New Roman"/>
          <w:b w:val="false"/>
          <w:i w:val="false"/>
          <w:color w:val="000000"/>
          <w:sz w:val="28"/>
        </w:rPr>
        <w:t>
      4) лизинг алушы лизингтік төлемдерді енгізу бойынша қаржы институты алдындағы міндеттемелерін қаржы лизингі шартына төлемдерді өтеу кестесіне сәйкес күнтізбелік 90 (тоқсан) күннен аспайтын мерзіммен орындамаған жағдайда бұл туралы әкімшіні 5 (бес) жұмыс күні ішінде хабардар етуге. Бұл жағдайда Субсидиялау әкімшіге/операторға көрсетілген мән-жайлардың туындағаны туралы белгілі болған сәттен бастап тоқтатыла тұрады;</w:t>
      </w:r>
      <w:r>
        <w:br/>
      </w:r>
      <w:r>
        <w:rPr>
          <w:rFonts w:ascii="Times New Roman"/>
          <w:b w:val="false"/>
          <w:i w:val="false"/>
          <w:color w:val="000000"/>
          <w:sz w:val="28"/>
        </w:rPr>
        <w:t>
      5) әкімшіні/операторды осы Шарттың талаптарын орындауға әсер ете алатын барлық мән-жайлар туралы уақтылы хабардар етуге;</w:t>
      </w:r>
      <w:r>
        <w:br/>
      </w:r>
      <w:r>
        <w:rPr>
          <w:rFonts w:ascii="Times New Roman"/>
          <w:b w:val="false"/>
          <w:i w:val="false"/>
          <w:color w:val="000000"/>
          <w:sz w:val="28"/>
        </w:rPr>
        <w:t>
      6) осы Шарттың қолданылу мерзімі ішінде Қаржы лизингі шарты бойынша лизинг мәнінің құнын және/немесе номиналдық сыйақы ставкасын өзгертпеуге міндетті.</w:t>
      </w:r>
      <w:r>
        <w:br/>
      </w:r>
      <w:r>
        <w:rPr>
          <w:rFonts w:ascii="Times New Roman"/>
          <w:b w:val="false"/>
          <w:i w:val="false"/>
          <w:color w:val="000000"/>
          <w:sz w:val="28"/>
        </w:rPr>
        <w:t>
</w:t>
      </w:r>
      <w:r>
        <w:rPr>
          <w:rFonts w:ascii="Times New Roman"/>
          <w:b w:val="false"/>
          <w:i w:val="false"/>
          <w:color w:val="000000"/>
          <w:sz w:val="28"/>
        </w:rPr>
        <w:t>
      26. Лизинг алушы:</w:t>
      </w:r>
      <w:r>
        <w:br/>
      </w:r>
      <w:r>
        <w:rPr>
          <w:rFonts w:ascii="Times New Roman"/>
          <w:b w:val="false"/>
          <w:i w:val="false"/>
          <w:color w:val="000000"/>
          <w:sz w:val="28"/>
        </w:rPr>
        <w:t>
      1) Қаржы лизингі шарты бойынша өзінің міндеттемелерін уақтылы және толық көлемде орындауға;</w:t>
      </w:r>
      <w:r>
        <w:br/>
      </w:r>
      <w:r>
        <w:rPr>
          <w:rFonts w:ascii="Times New Roman"/>
          <w:b w:val="false"/>
          <w:i w:val="false"/>
          <w:color w:val="000000"/>
          <w:sz w:val="28"/>
        </w:rPr>
        <w:t>
      2) әкімшінің/оператордың сұрау салуы бойынша Қаржы лизингі шартын және осы Шартты орындауға байланысты құжаттар мен ақпаратты ұсынуға;</w:t>
      </w:r>
      <w:r>
        <w:br/>
      </w:r>
      <w:r>
        <w:rPr>
          <w:rFonts w:ascii="Times New Roman"/>
          <w:b w:val="false"/>
          <w:i w:val="false"/>
          <w:color w:val="000000"/>
          <w:sz w:val="28"/>
        </w:rPr>
        <w:t>
      3) әкімшіні/операторды Қаржы лизингі шарты бойынша қаржы институты алдында лизинг мәнінің құнын мерзімінен бұрын толық/ішінара өтеу фактісі туралы 3 (үш) жұмыс күні ішінде хабардар етуге;</w:t>
      </w:r>
      <w:r>
        <w:br/>
      </w:r>
      <w:r>
        <w:rPr>
          <w:rFonts w:ascii="Times New Roman"/>
          <w:b w:val="false"/>
          <w:i w:val="false"/>
          <w:color w:val="000000"/>
          <w:sz w:val="28"/>
        </w:rPr>
        <w:t>
      4) Тараптардың алдын ала жазбаша келісімінсіз осы Шарттың талаптары және оны іске асыру туралы ақпаратты үшінші тұлғаларға бермеуге және жарияламауға міндетті.</w:t>
      </w:r>
      <w:r>
        <w:br/>
      </w:r>
      <w:r>
        <w:rPr>
          <w:rFonts w:ascii="Times New Roman"/>
          <w:b w:val="false"/>
          <w:i w:val="false"/>
          <w:color w:val="000000"/>
          <w:sz w:val="28"/>
        </w:rPr>
        <w:t>
</w:t>
      </w:r>
      <w:r>
        <w:rPr>
          <w:rFonts w:ascii="Times New Roman"/>
          <w:b w:val="false"/>
          <w:i w:val="false"/>
          <w:color w:val="000000"/>
          <w:sz w:val="28"/>
        </w:rPr>
        <w:t>
      27. Лизинг алушы:</w:t>
      </w:r>
      <w:r>
        <w:br/>
      </w:r>
      <w:r>
        <w:rPr>
          <w:rFonts w:ascii="Times New Roman"/>
          <w:b w:val="false"/>
          <w:i w:val="false"/>
          <w:color w:val="000000"/>
          <w:sz w:val="28"/>
        </w:rPr>
        <w:t>
      әкімшіден сыйақы ставкасының субсидияланатын бөлігінде қаржы институтына субсидиялар төлеуді талап етуге құқылы.</w:t>
      </w:r>
    </w:p>
    <w:bookmarkEnd w:id="88"/>
    <w:bookmarkStart w:name="z192" w:id="89"/>
    <w:p>
      <w:pPr>
        <w:spacing w:after="0"/>
        <w:ind w:left="0"/>
        <w:jc w:val="left"/>
      </w:pPr>
      <w:r>
        <w:rPr>
          <w:rFonts w:ascii="Times New Roman"/>
          <w:b/>
          <w:i w:val="false"/>
          <w:color w:val="000000"/>
        </w:rPr>
        <w:t xml:space="preserve"> 
8. Шарттың қолданылу мерзімі</w:t>
      </w:r>
    </w:p>
    <w:bookmarkEnd w:id="89"/>
    <w:bookmarkStart w:name="z193" w:id="90"/>
    <w:p>
      <w:pPr>
        <w:spacing w:after="0"/>
        <w:ind w:left="0"/>
        <w:jc w:val="both"/>
      </w:pPr>
      <w:r>
        <w:rPr>
          <w:rFonts w:ascii="Times New Roman"/>
          <w:b w:val="false"/>
          <w:i w:val="false"/>
          <w:color w:val="000000"/>
          <w:sz w:val="28"/>
        </w:rPr>
        <w:t>
      28. Осы Шарт 20__ ж. ________ бастап күшіне енеді және лизинг алушы Қаржы лизингі шарты негізінде қаржы институты алдында өзіне қабылдаған міндеттемелерін толық орындағанға дейін қолданыста болады.</w:t>
      </w:r>
      <w:r>
        <w:br/>
      </w:r>
      <w:r>
        <w:rPr>
          <w:rFonts w:ascii="Times New Roman"/>
          <w:b w:val="false"/>
          <w:i w:val="false"/>
          <w:color w:val="000000"/>
          <w:sz w:val="28"/>
        </w:rPr>
        <w:t>
</w:t>
      </w:r>
      <w:r>
        <w:rPr>
          <w:rFonts w:ascii="Times New Roman"/>
          <w:b w:val="false"/>
          <w:i w:val="false"/>
          <w:color w:val="000000"/>
          <w:sz w:val="28"/>
        </w:rPr>
        <w:t>
      29. Осы Шартты Тараптар осы Шартта және Қазақстан Республикасының қолданыстағы заңнамасында көзделген тәртіппен және жағдайларда біржақты тәртіппен бұза алады.</w:t>
      </w:r>
    </w:p>
    <w:bookmarkEnd w:id="90"/>
    <w:bookmarkStart w:name="z195" w:id="91"/>
    <w:p>
      <w:pPr>
        <w:spacing w:after="0"/>
        <w:ind w:left="0"/>
        <w:jc w:val="left"/>
      </w:pPr>
      <w:r>
        <w:rPr>
          <w:rFonts w:ascii="Times New Roman"/>
          <w:b/>
          <w:i w:val="false"/>
          <w:color w:val="000000"/>
        </w:rPr>
        <w:t xml:space="preserve"> 
9. Жауапкершілік</w:t>
      </w:r>
    </w:p>
    <w:bookmarkEnd w:id="91"/>
    <w:bookmarkStart w:name="z196" w:id="92"/>
    <w:p>
      <w:pPr>
        <w:spacing w:after="0"/>
        <w:ind w:left="0"/>
        <w:jc w:val="both"/>
      </w:pPr>
      <w:r>
        <w:rPr>
          <w:rFonts w:ascii="Times New Roman"/>
          <w:b w:val="false"/>
          <w:i w:val="false"/>
          <w:color w:val="000000"/>
          <w:sz w:val="28"/>
        </w:rPr>
        <w:t>
      30. Тараптар осы Шарт бойынша осы Шарттан туындайтын міндеттемелерді орындамағаны және/немесе тиісті түрде орындамағаны үшін осы Шартқа және Қазақстан Республикасының қолданыстағы заңнамасына сәйкес жауаптылықта болады.</w:t>
      </w:r>
    </w:p>
    <w:bookmarkEnd w:id="92"/>
    <w:bookmarkStart w:name="z197" w:id="93"/>
    <w:p>
      <w:pPr>
        <w:spacing w:after="0"/>
        <w:ind w:left="0"/>
        <w:jc w:val="left"/>
      </w:pPr>
      <w:r>
        <w:rPr>
          <w:rFonts w:ascii="Times New Roman"/>
          <w:b/>
          <w:i w:val="false"/>
          <w:color w:val="000000"/>
        </w:rPr>
        <w:t xml:space="preserve"> 
10. Форс-мажор</w:t>
      </w:r>
    </w:p>
    <w:bookmarkEnd w:id="93"/>
    <w:bookmarkStart w:name="z198" w:id="94"/>
    <w:p>
      <w:pPr>
        <w:spacing w:after="0"/>
        <w:ind w:left="0"/>
        <w:jc w:val="both"/>
      </w:pPr>
      <w:r>
        <w:rPr>
          <w:rFonts w:ascii="Times New Roman"/>
          <w:b w:val="false"/>
          <w:i w:val="false"/>
          <w:color w:val="000000"/>
          <w:sz w:val="28"/>
        </w:rPr>
        <w:t>
      31. Егер орындаудың мүмкін еместігі форс-мажорлық мән-жайлар салдары болса, Тараптар осы Шарт бойынша міндеттемелерді орындамағаны немесе тиісінше орындамағаны үшін жауапкершіліктен босатылады.</w:t>
      </w:r>
      <w:r>
        <w:br/>
      </w:r>
      <w:r>
        <w:rPr>
          <w:rFonts w:ascii="Times New Roman"/>
          <w:b w:val="false"/>
          <w:i w:val="false"/>
          <w:color w:val="000000"/>
          <w:sz w:val="28"/>
        </w:rPr>
        <w:t>
</w:t>
      </w:r>
      <w:r>
        <w:rPr>
          <w:rFonts w:ascii="Times New Roman"/>
          <w:b w:val="false"/>
          <w:i w:val="false"/>
          <w:color w:val="000000"/>
          <w:sz w:val="28"/>
        </w:rPr>
        <w:t>
      32. Форс-мажорлық мән-жайлар басталған кезде Шарт бойынша өз міндеттемелерін орындай алмау мүмкіндігі пайда болған Тарап, олар туындаған сәттен бастап 10 (он) жұмыс күні ішінде осындай мән-жайлар туралы басқа Тарапты уақтылы хабардар етуі тиіс. Бұл ретте форс-мажорлық мән-жайлардың сипаты, әрекет ету кезеңі, басталу фактісі уәкілетті мемлекеттік органдардың тиісті құжаттарымен расталуы тиіс.</w:t>
      </w:r>
      <w:r>
        <w:br/>
      </w:r>
      <w:r>
        <w:rPr>
          <w:rFonts w:ascii="Times New Roman"/>
          <w:b w:val="false"/>
          <w:i w:val="false"/>
          <w:color w:val="000000"/>
          <w:sz w:val="28"/>
        </w:rPr>
        <w:t>
</w:t>
      </w:r>
      <w:r>
        <w:rPr>
          <w:rFonts w:ascii="Times New Roman"/>
          <w:b w:val="false"/>
          <w:i w:val="false"/>
          <w:color w:val="000000"/>
          <w:sz w:val="28"/>
        </w:rPr>
        <w:t>
      33. Уақтылы хабарлау болмаған кезде Тарап екінші Тарапқа хабарламаудан немесе уақытысында хабарламаудан келтірілген шығынның орнын толтыруға міндетті.</w:t>
      </w:r>
      <w:r>
        <w:br/>
      </w:r>
      <w:r>
        <w:rPr>
          <w:rFonts w:ascii="Times New Roman"/>
          <w:b w:val="false"/>
          <w:i w:val="false"/>
          <w:color w:val="000000"/>
          <w:sz w:val="28"/>
        </w:rPr>
        <w:t>
</w:t>
      </w:r>
      <w:r>
        <w:rPr>
          <w:rFonts w:ascii="Times New Roman"/>
          <w:b w:val="false"/>
          <w:i w:val="false"/>
          <w:color w:val="000000"/>
          <w:sz w:val="28"/>
        </w:rPr>
        <w:t>
      34. Форс-мажорлық мән-жайлардың туындауы осы Шарттың орындалу мерзімін олардың әрекет ету кезеңіне ұлғаюын туындатады.</w:t>
      </w:r>
      <w:r>
        <w:br/>
      </w:r>
      <w:r>
        <w:rPr>
          <w:rFonts w:ascii="Times New Roman"/>
          <w:b w:val="false"/>
          <w:i w:val="false"/>
          <w:color w:val="000000"/>
          <w:sz w:val="28"/>
        </w:rPr>
        <w:t>
</w:t>
      </w:r>
      <w:r>
        <w:rPr>
          <w:rFonts w:ascii="Times New Roman"/>
          <w:b w:val="false"/>
          <w:i w:val="false"/>
          <w:color w:val="000000"/>
          <w:sz w:val="28"/>
        </w:rPr>
        <w:t>
      35. Егер мұндай жағдайлар қатарынан үш айдан артық жалғасатын болса, Тараптардың кез келгені осы Шарт бойынша міндеттемелерін одан әрі орындаудан бас тартуға құқылы.</w:t>
      </w:r>
    </w:p>
    <w:bookmarkEnd w:id="94"/>
    <w:bookmarkStart w:name="z203" w:id="95"/>
    <w:p>
      <w:pPr>
        <w:spacing w:after="0"/>
        <w:ind w:left="0"/>
        <w:jc w:val="left"/>
      </w:pPr>
      <w:r>
        <w:rPr>
          <w:rFonts w:ascii="Times New Roman"/>
          <w:b/>
          <w:i w:val="false"/>
          <w:color w:val="000000"/>
        </w:rPr>
        <w:t xml:space="preserve"> 
11. Дауларды шешу</w:t>
      </w:r>
    </w:p>
    <w:bookmarkEnd w:id="95"/>
    <w:bookmarkStart w:name="z204" w:id="96"/>
    <w:p>
      <w:pPr>
        <w:spacing w:after="0"/>
        <w:ind w:left="0"/>
        <w:jc w:val="both"/>
      </w:pPr>
      <w:r>
        <w:rPr>
          <w:rFonts w:ascii="Times New Roman"/>
          <w:b w:val="false"/>
          <w:i w:val="false"/>
          <w:color w:val="000000"/>
          <w:sz w:val="28"/>
        </w:rPr>
        <w:t>
      36. Осы Шартты орындауға байланысты туындаған кез келген дау жағдайында Тараптардың кез келгені барлық дауларды келіссөздер жолымен реттеуге күш салады.</w:t>
      </w:r>
      <w:r>
        <w:br/>
      </w:r>
      <w:r>
        <w:rPr>
          <w:rFonts w:ascii="Times New Roman"/>
          <w:b w:val="false"/>
          <w:i w:val="false"/>
          <w:color w:val="000000"/>
          <w:sz w:val="28"/>
        </w:rPr>
        <w:t>
</w:t>
      </w:r>
      <w:r>
        <w:rPr>
          <w:rFonts w:ascii="Times New Roman"/>
          <w:b w:val="false"/>
          <w:i w:val="false"/>
          <w:color w:val="000000"/>
          <w:sz w:val="28"/>
        </w:rPr>
        <w:t>
      37. Егер туындаған дауды келіссөздер жолымен шешу мүмкін болмаса, осы дау және оған қатысты өзге де мәселелер Қазақстан Республикасының заңнамасына сәйкес шешіледі және реттеледі.</w:t>
      </w:r>
    </w:p>
    <w:bookmarkEnd w:id="96"/>
    <w:bookmarkStart w:name="z206" w:id="97"/>
    <w:p>
      <w:pPr>
        <w:spacing w:after="0"/>
        <w:ind w:left="0"/>
        <w:jc w:val="left"/>
      </w:pPr>
      <w:r>
        <w:rPr>
          <w:rFonts w:ascii="Times New Roman"/>
          <w:b/>
          <w:i w:val="false"/>
          <w:color w:val="000000"/>
        </w:rPr>
        <w:t xml:space="preserve"> 
12. Хат-хабар алмасу</w:t>
      </w:r>
    </w:p>
    <w:bookmarkEnd w:id="97"/>
    <w:bookmarkStart w:name="z207" w:id="98"/>
    <w:p>
      <w:pPr>
        <w:spacing w:after="0"/>
        <w:ind w:left="0"/>
        <w:jc w:val="both"/>
      </w:pPr>
      <w:r>
        <w:rPr>
          <w:rFonts w:ascii="Times New Roman"/>
          <w:b w:val="false"/>
          <w:i w:val="false"/>
          <w:color w:val="000000"/>
          <w:sz w:val="28"/>
        </w:rPr>
        <w:t>
      38. Осы Шартқа сәйкес оларды қарау үшін ерекше тәртіп көзделетін хат-хабарды қоспағанда, осы Шарт шеңберінде Тараптардың бір-біріне жіберетін кез келген хат-хабары жазбаша түрде ұсынылады және Тараптар табыстау туралы белгісі бар хат-хабарды алған сәттен бастап 10 (он) жұмыс күні ішінде қаралады.</w:t>
      </w:r>
      <w:r>
        <w:br/>
      </w:r>
      <w:r>
        <w:rPr>
          <w:rFonts w:ascii="Times New Roman"/>
          <w:b w:val="false"/>
          <w:i w:val="false"/>
          <w:color w:val="000000"/>
          <w:sz w:val="28"/>
        </w:rPr>
        <w:t>
</w:t>
      </w:r>
      <w:r>
        <w:rPr>
          <w:rFonts w:ascii="Times New Roman"/>
          <w:b w:val="false"/>
          <w:i w:val="false"/>
          <w:color w:val="000000"/>
          <w:sz w:val="28"/>
        </w:rPr>
        <w:t>
      39. Хат-хабар тиісті түрде ресімделген (хат-хабар бланкте ұсынылған немесе мөрмен бекітілген, басшы қол қойған және тіркеу нөмірі, күні болған кезде тиісті түрде ресімделген болып саналады), жеке өзіне тапсырылған, пошта арқылы (хабарламасы бар тапсырыс хатпен) немесе қатысушы Тараптың мекенжайына курьерлік байланыспен жеткізілген кезде тиісті түрде берілген немесе жіберілген болып саналады.</w:t>
      </w:r>
      <w:r>
        <w:br/>
      </w:r>
      <w:r>
        <w:rPr>
          <w:rFonts w:ascii="Times New Roman"/>
          <w:b w:val="false"/>
          <w:i w:val="false"/>
          <w:color w:val="000000"/>
          <w:sz w:val="28"/>
        </w:rPr>
        <w:t>
</w:t>
      </w:r>
      <w:r>
        <w:rPr>
          <w:rFonts w:ascii="Times New Roman"/>
          <w:b w:val="false"/>
          <w:i w:val="false"/>
          <w:color w:val="000000"/>
          <w:sz w:val="28"/>
        </w:rPr>
        <w:t>
      40. Осы Шарттың қолданылу барысында Тараптардың жауапты адамдары ақпараттық сипаты бар хат-хабарды факсимильдік байланыс және/немесе электрондық почта арқылы басқа Тарапқа жөнелтуді жүзеге асыра алады.</w:t>
      </w:r>
      <w:r>
        <w:br/>
      </w:r>
      <w:r>
        <w:rPr>
          <w:rFonts w:ascii="Times New Roman"/>
          <w:b w:val="false"/>
          <w:i w:val="false"/>
          <w:color w:val="000000"/>
          <w:sz w:val="28"/>
        </w:rPr>
        <w:t>
</w:t>
      </w:r>
      <w:r>
        <w:rPr>
          <w:rFonts w:ascii="Times New Roman"/>
          <w:b w:val="false"/>
          <w:i w:val="false"/>
          <w:color w:val="000000"/>
          <w:sz w:val="28"/>
        </w:rPr>
        <w:t>
      41. Бұл ретте жөнелтуші Тарап басқа Тарапқа хат-хабардың жөнелтілгенін растауға міндетті. Қабылдаушы тараптың қабылдау туралы белгісі бар бүкіл хат-хабардың мәтінін қоса беру арқылы факспен жөнелтілген кезде не жөнелтудің сәтті аяқталғаны туралы факсимильдік аппараттың үзінді көшірмесі болған кезде растама тиісті түрде жүзеге асырылды деп саналады.</w:t>
      </w:r>
    </w:p>
    <w:bookmarkEnd w:id="98"/>
    <w:bookmarkStart w:name="z211" w:id="99"/>
    <w:p>
      <w:pPr>
        <w:spacing w:after="0"/>
        <w:ind w:left="0"/>
        <w:jc w:val="left"/>
      </w:pPr>
      <w:r>
        <w:rPr>
          <w:rFonts w:ascii="Times New Roman"/>
          <w:b/>
          <w:i w:val="false"/>
          <w:color w:val="000000"/>
        </w:rPr>
        <w:t xml:space="preserve"> 
13. Құпиялылық</w:t>
      </w:r>
    </w:p>
    <w:bookmarkEnd w:id="99"/>
    <w:bookmarkStart w:name="z212" w:id="100"/>
    <w:p>
      <w:pPr>
        <w:spacing w:after="0"/>
        <w:ind w:left="0"/>
        <w:jc w:val="both"/>
      </w:pPr>
      <w:r>
        <w:rPr>
          <w:rFonts w:ascii="Times New Roman"/>
          <w:b w:val="false"/>
          <w:i w:val="false"/>
          <w:color w:val="000000"/>
          <w:sz w:val="28"/>
        </w:rPr>
        <w:t>
      42. Осымен Тараптар осы Шарттың талаптарына қатысты ақпарат, банктік құпия, сондай-ақ өздері осы Шартты жасасу және орындау барысында алған қаржылық, коммерциялық және өзге ақпарат құпия болып табылады және осы Шартта және Қазақстан Республикасының қолданыстағы заңнамасында тікелей көзделген жағдайларды қоспағанда, үшінші тұлғаларға ашуға жатпайды деп келіседі.</w:t>
      </w:r>
      <w:r>
        <w:br/>
      </w:r>
      <w:r>
        <w:rPr>
          <w:rFonts w:ascii="Times New Roman"/>
          <w:b w:val="false"/>
          <w:i w:val="false"/>
          <w:color w:val="000000"/>
          <w:sz w:val="28"/>
        </w:rPr>
        <w:t>
</w:t>
      </w:r>
      <w:r>
        <w:rPr>
          <w:rFonts w:ascii="Times New Roman"/>
          <w:b w:val="false"/>
          <w:i w:val="false"/>
          <w:color w:val="000000"/>
          <w:sz w:val="28"/>
        </w:rPr>
        <w:t>
      43. Осы Шартта және Қазақстан Республикасының қолданыстағы заңнамасында тікелей көзделген жағдайларда Тараптың құпия ақпаратты үшінші тұлғаларға беруіне, жариялауына немесе өзге де жария етуіне болады.</w:t>
      </w:r>
      <w:r>
        <w:br/>
      </w:r>
      <w:r>
        <w:rPr>
          <w:rFonts w:ascii="Times New Roman"/>
          <w:b w:val="false"/>
          <w:i w:val="false"/>
          <w:color w:val="000000"/>
          <w:sz w:val="28"/>
        </w:rPr>
        <w:t>
</w:t>
      </w:r>
      <w:r>
        <w:rPr>
          <w:rFonts w:ascii="Times New Roman"/>
          <w:b w:val="false"/>
          <w:i w:val="false"/>
          <w:color w:val="000000"/>
          <w:sz w:val="28"/>
        </w:rPr>
        <w:t>
      44. Тараптар осы Шарттың болуы мен шарттарының құпиялылығын сақтау үшін барлық қажетті шараларды, оның ішінде құқықтық сипаттағы шараларды қабылдайды. Тараптардың лауазымды адамдары мен қызметкерлеріне осы Шартты іске асыру барысында алынған мәліметтерді жария етуге не үшінші тұлғаларға беруге тыйым салынады.</w:t>
      </w:r>
      <w:r>
        <w:br/>
      </w:r>
      <w:r>
        <w:rPr>
          <w:rFonts w:ascii="Times New Roman"/>
          <w:b w:val="false"/>
          <w:i w:val="false"/>
          <w:color w:val="000000"/>
          <w:sz w:val="28"/>
        </w:rPr>
        <w:t>
</w:t>
      </w:r>
      <w:r>
        <w:rPr>
          <w:rFonts w:ascii="Times New Roman"/>
          <w:b w:val="false"/>
          <w:i w:val="false"/>
          <w:color w:val="000000"/>
          <w:sz w:val="28"/>
        </w:rPr>
        <w:t>
      45. Тараптардың кез келгені осы Шарттың талаптарын бұза отырып, құпия ақпаратты жария еткен не таратқан жағдайда кінәлі Тарап осындай ақпаратты жария ету салдарынан басқа Тараптың шеккен ықтимал зиянын өтей отырып, Қазақстан Республикасының заңнамасында көзделген жауапкершілікте болады.</w:t>
      </w:r>
      <w:r>
        <w:br/>
      </w:r>
      <w:r>
        <w:rPr>
          <w:rFonts w:ascii="Times New Roman"/>
          <w:b w:val="false"/>
          <w:i w:val="false"/>
          <w:color w:val="000000"/>
          <w:sz w:val="28"/>
        </w:rPr>
        <w:t>
</w:t>
      </w:r>
      <w:r>
        <w:rPr>
          <w:rFonts w:ascii="Times New Roman"/>
          <w:b w:val="false"/>
          <w:i w:val="false"/>
          <w:color w:val="000000"/>
          <w:sz w:val="28"/>
        </w:rPr>
        <w:t>
      46. Лизинг алушы осы Шартқа қол қоя отырып, әкімшіге лизинг алушы туралы мәліметтерді бұқаралық ақпарат құралдарында орналастыруға, сондай-ақ осы Шарттың шеңберінде лизинг алушы алынған кез келген мәліметтерді (оның ішінде банктік құпияны) лизинг алушының алдын ала жазбаша келісімінсіз үшінші тұлғаларға жария етуге келісім береді.</w:t>
      </w:r>
    </w:p>
    <w:bookmarkEnd w:id="100"/>
    <w:bookmarkStart w:name="z217" w:id="101"/>
    <w:p>
      <w:pPr>
        <w:spacing w:after="0"/>
        <w:ind w:left="0"/>
        <w:jc w:val="left"/>
      </w:pPr>
      <w:r>
        <w:rPr>
          <w:rFonts w:ascii="Times New Roman"/>
          <w:b/>
          <w:i w:val="false"/>
          <w:color w:val="000000"/>
        </w:rPr>
        <w:t xml:space="preserve"> 
14. Мәлімдемелер, кепілдіктер және келісімдер</w:t>
      </w:r>
    </w:p>
    <w:bookmarkEnd w:id="101"/>
    <w:bookmarkStart w:name="z218" w:id="102"/>
    <w:p>
      <w:pPr>
        <w:spacing w:after="0"/>
        <w:ind w:left="0"/>
        <w:jc w:val="both"/>
      </w:pPr>
      <w:r>
        <w:rPr>
          <w:rFonts w:ascii="Times New Roman"/>
          <w:b w:val="false"/>
          <w:i w:val="false"/>
          <w:color w:val="000000"/>
          <w:sz w:val="28"/>
        </w:rPr>
        <w:t>
      47. Лизинг алушы әкімшіге мынаны мәлімдейді және мыналарға кепілдік береді:</w:t>
      </w:r>
      <w:r>
        <w:br/>
      </w:r>
      <w:r>
        <w:rPr>
          <w:rFonts w:ascii="Times New Roman"/>
          <w:b w:val="false"/>
          <w:i w:val="false"/>
          <w:color w:val="000000"/>
          <w:sz w:val="28"/>
        </w:rPr>
        <w:t>
      1) Лизинг алушы осы Шартта көрсетілген мәлімдемелер мен кепілдіктер шынайы және шындыққа сәйкес келетінін растайды;</w:t>
      </w:r>
      <w:r>
        <w:br/>
      </w:r>
      <w:r>
        <w:rPr>
          <w:rFonts w:ascii="Times New Roman"/>
          <w:b w:val="false"/>
          <w:i w:val="false"/>
          <w:color w:val="000000"/>
          <w:sz w:val="28"/>
        </w:rPr>
        <w:t>
      2) әкімші көрсетілген мәлімдемелер мен кепілдіктердің дұрыстығын тексеруге міндетті емес.</w:t>
      </w:r>
      <w:r>
        <w:br/>
      </w:r>
      <w:r>
        <w:rPr>
          <w:rFonts w:ascii="Times New Roman"/>
          <w:b w:val="false"/>
          <w:i w:val="false"/>
          <w:color w:val="000000"/>
          <w:sz w:val="28"/>
        </w:rPr>
        <w:t>
</w:t>
      </w:r>
      <w:r>
        <w:rPr>
          <w:rFonts w:ascii="Times New Roman"/>
          <w:b w:val="false"/>
          <w:i w:val="false"/>
          <w:color w:val="000000"/>
          <w:sz w:val="28"/>
        </w:rPr>
        <w:t>
      48. Лизинг алушы мыналарды:</w:t>
      </w:r>
      <w:r>
        <w:br/>
      </w:r>
      <w:r>
        <w:rPr>
          <w:rFonts w:ascii="Times New Roman"/>
          <w:b w:val="false"/>
          <w:i w:val="false"/>
          <w:color w:val="000000"/>
          <w:sz w:val="28"/>
        </w:rPr>
        <w:t>
      1) Лизинг алушыға өзінің бизнесіне, қаржылық жағдайына, активтеріне және өзінің міндеттемелері бойынша жауап беру қабілетіне келеңсіз әсер етуі мүмкін қандай да бір мән-жайлар туралы белгісіз екендігін мәлімдейді және оған кепілдік береді;</w:t>
      </w:r>
      <w:r>
        <w:br/>
      </w:r>
      <w:r>
        <w:rPr>
          <w:rFonts w:ascii="Times New Roman"/>
          <w:b w:val="false"/>
          <w:i w:val="false"/>
          <w:color w:val="000000"/>
          <w:sz w:val="28"/>
        </w:rPr>
        <w:t>
      2) сондай-ақ лизинг алушы лизинг алушының жарғылық құзыреті осы Шартқа қол қоятын адамның осы Шартты жасасуына мүмкіндік беретінін растайды.</w:t>
      </w:r>
      <w:r>
        <w:br/>
      </w:r>
      <w:r>
        <w:rPr>
          <w:rFonts w:ascii="Times New Roman"/>
          <w:b w:val="false"/>
          <w:i w:val="false"/>
          <w:color w:val="000000"/>
          <w:sz w:val="28"/>
        </w:rPr>
        <w:t>
</w:t>
      </w:r>
      <w:r>
        <w:rPr>
          <w:rFonts w:ascii="Times New Roman"/>
          <w:b w:val="false"/>
          <w:i w:val="false"/>
          <w:color w:val="000000"/>
          <w:sz w:val="28"/>
        </w:rPr>
        <w:t>
      49. Лизинг алушы осы Шартты жасасу сәтінде осы Шартты бұзуға, оны жарамсыз деп тануға себеп болуы мүмкін негіздердің жоқтығын растайды.</w:t>
      </w:r>
      <w:r>
        <w:br/>
      </w:r>
      <w:r>
        <w:rPr>
          <w:rFonts w:ascii="Times New Roman"/>
          <w:b w:val="false"/>
          <w:i w:val="false"/>
          <w:color w:val="000000"/>
          <w:sz w:val="28"/>
        </w:rPr>
        <w:t>
</w:t>
      </w:r>
      <w:r>
        <w:rPr>
          <w:rFonts w:ascii="Times New Roman"/>
          <w:b w:val="false"/>
          <w:i w:val="false"/>
          <w:color w:val="000000"/>
          <w:sz w:val="28"/>
        </w:rPr>
        <w:t>
      50. Лизинг алушы барлық ақпарат, сондай-ақ әкімшіге берген (ұсынған) немесе беретін барлық құжаттама нақты екендігін және шындыққа сәйкес келетінін растайды. Әкімші берілген немесе берілетін құжаттаманың дұрыстығы мен нақтылығын тексеруге міндетті емес. Лизинг алушыға Қазақстан Республикасының заңнамасында көзделген жалған, толық емес және/немесе дұрыс емес мәліметтерді бергені үшін жауаптылық туралы ескертілді.</w:t>
      </w:r>
      <w:r>
        <w:br/>
      </w:r>
      <w:r>
        <w:rPr>
          <w:rFonts w:ascii="Times New Roman"/>
          <w:b w:val="false"/>
          <w:i w:val="false"/>
          <w:color w:val="000000"/>
          <w:sz w:val="28"/>
        </w:rPr>
        <w:t>
</w:t>
      </w:r>
      <w:r>
        <w:rPr>
          <w:rFonts w:ascii="Times New Roman"/>
          <w:b w:val="false"/>
          <w:i w:val="false"/>
          <w:color w:val="000000"/>
          <w:sz w:val="28"/>
        </w:rPr>
        <w:t>
      51. Лизинг алушы осы Шартта қамтылған барлық талаптар, ол жасайтын іс-әрекеттердің құқықтық мәні белгілі және түсінікті екенін мәлімдейді.</w:t>
      </w:r>
    </w:p>
    <w:bookmarkEnd w:id="102"/>
    <w:bookmarkStart w:name="z223" w:id="103"/>
    <w:p>
      <w:pPr>
        <w:spacing w:after="0"/>
        <w:ind w:left="0"/>
        <w:jc w:val="left"/>
      </w:pPr>
      <w:r>
        <w:rPr>
          <w:rFonts w:ascii="Times New Roman"/>
          <w:b/>
          <w:i w:val="false"/>
          <w:color w:val="000000"/>
        </w:rPr>
        <w:t xml:space="preserve"> 
15. Қорытынды ережелер</w:t>
      </w:r>
    </w:p>
    <w:bookmarkEnd w:id="103"/>
    <w:bookmarkStart w:name="z224" w:id="104"/>
    <w:p>
      <w:pPr>
        <w:spacing w:after="0"/>
        <w:ind w:left="0"/>
        <w:jc w:val="both"/>
      </w:pPr>
      <w:r>
        <w:rPr>
          <w:rFonts w:ascii="Times New Roman"/>
          <w:b w:val="false"/>
          <w:i w:val="false"/>
          <w:color w:val="000000"/>
          <w:sz w:val="28"/>
        </w:rPr>
        <w:t>
      52. Осы Шартқа қол қоя отырып Лизинг алушы әкімшіге мыналарға:</w:t>
      </w:r>
      <w:r>
        <w:br/>
      </w:r>
      <w:r>
        <w:rPr>
          <w:rFonts w:ascii="Times New Roman"/>
          <w:b w:val="false"/>
          <w:i w:val="false"/>
          <w:color w:val="000000"/>
          <w:sz w:val="28"/>
        </w:rPr>
        <w:t>
      1) Әкімшінің мүдделі үшінші тұлғаларға субсидиялау жүзеге асырылатын Қаржы лизингі шарты жөніндегі осы Шарттың шеңберінде алынған ақпарат пен құжаттарды, оның ішінде банктік және коммерциялық құпияны беруге;</w:t>
      </w:r>
      <w:r>
        <w:br/>
      </w:r>
      <w:r>
        <w:rPr>
          <w:rFonts w:ascii="Times New Roman"/>
          <w:b w:val="false"/>
          <w:i w:val="false"/>
          <w:color w:val="000000"/>
          <w:sz w:val="28"/>
        </w:rPr>
        <w:t>
      2) әкімшінің бұқаралық ақпарат құралдарында лизинг алушының атауын, лизинг алушының жобасы іске асырылатын өңірдің атауын, лизинг мәнінің атауы мен сипатын, сондай-ақ саланы жария етуіне келісім береді.</w:t>
      </w:r>
      <w:r>
        <w:br/>
      </w:r>
      <w:r>
        <w:rPr>
          <w:rFonts w:ascii="Times New Roman"/>
          <w:b w:val="false"/>
          <w:i w:val="false"/>
          <w:color w:val="000000"/>
          <w:sz w:val="28"/>
        </w:rPr>
        <w:t>
</w:t>
      </w:r>
      <w:r>
        <w:rPr>
          <w:rFonts w:ascii="Times New Roman"/>
          <w:b w:val="false"/>
          <w:i w:val="false"/>
          <w:color w:val="000000"/>
          <w:sz w:val="28"/>
        </w:rPr>
        <w:t>
      53. Осы Шарттың ережелері өзгертілуі және/немесе толықтырылуы мүмкін. Осы Шартта көзделген жағдайларды қоспағанда, Тараптардың келісуі бойынша жазбаша нысанда жасалған және Тараптардың уәкілетті өкілдері қол қойған өзгерістер мен толықтырулар ғана Тараптар үшін жарамды және міндетті болып танылады.</w:t>
      </w:r>
      <w:r>
        <w:br/>
      </w:r>
      <w:r>
        <w:rPr>
          <w:rFonts w:ascii="Times New Roman"/>
          <w:b w:val="false"/>
          <w:i w:val="false"/>
          <w:color w:val="000000"/>
          <w:sz w:val="28"/>
        </w:rPr>
        <w:t>
</w:t>
      </w:r>
      <w:r>
        <w:rPr>
          <w:rFonts w:ascii="Times New Roman"/>
          <w:b w:val="false"/>
          <w:i w:val="false"/>
          <w:color w:val="000000"/>
          <w:sz w:val="28"/>
        </w:rPr>
        <w:t>
      54. Осы Шарт заңдық күші бірдей мемлекеттік және орыс тілдерінде 6 (алты) данада, Тараптардың әрқайсысы үшін мемлекеттік және орыс тілдерінде бір-бірден екі данада жасалды. Осы Шарттың мемлекеттік және орыс тілдеріндегі мәтіндері арасында келіспеушіліктер туындаған жағдайда Тараптар Шарттың орыс тіліндегі мәтінін басшылыққа алады.</w:t>
      </w:r>
      <w:r>
        <w:br/>
      </w:r>
      <w:r>
        <w:rPr>
          <w:rFonts w:ascii="Times New Roman"/>
          <w:b w:val="false"/>
          <w:i w:val="false"/>
          <w:color w:val="000000"/>
          <w:sz w:val="28"/>
        </w:rPr>
        <w:t>
</w:t>
      </w:r>
      <w:r>
        <w:rPr>
          <w:rFonts w:ascii="Times New Roman"/>
          <w:b w:val="false"/>
          <w:i w:val="false"/>
          <w:color w:val="000000"/>
          <w:sz w:val="28"/>
        </w:rPr>
        <w:t>
      55. Осы Шартта көзделмеген барлық өзге жағдайларда Тараптар Қазақстан Республикасының қолданыстағы заңнамасын басшылыққа алады.</w:t>
      </w:r>
    </w:p>
    <w:bookmarkEnd w:id="104"/>
    <w:bookmarkStart w:name="z228" w:id="105"/>
    <w:p>
      <w:pPr>
        <w:spacing w:after="0"/>
        <w:ind w:left="0"/>
        <w:jc w:val="left"/>
      </w:pPr>
      <w:r>
        <w:rPr>
          <w:rFonts w:ascii="Times New Roman"/>
          <w:b/>
          <w:i w:val="false"/>
          <w:color w:val="000000"/>
        </w:rPr>
        <w:t xml:space="preserve"> 
16. Тараптардың мекенжайлары, банктік деректемелері және</w:t>
      </w:r>
      <w:r>
        <w:br/>
      </w:r>
      <w:r>
        <w:rPr>
          <w:rFonts w:ascii="Times New Roman"/>
          <w:b/>
          <w:i w:val="false"/>
          <w:color w:val="000000"/>
        </w:rPr>
        <w:t>
қолдары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0"/>
        <w:gridCol w:w="3738"/>
        <w:gridCol w:w="4652"/>
      </w:tblGrid>
      <w:tr>
        <w:trPr>
          <w:trHeight w:val="375"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алушы</w:t>
            </w:r>
          </w:p>
        </w:tc>
      </w:tr>
      <w:tr>
        <w:trPr>
          <w:trHeight w:val="75"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9" w:id="106"/>
    <w:p>
      <w:pPr>
        <w:spacing w:after="0"/>
        <w:ind w:left="0"/>
        <w:jc w:val="both"/>
      </w:pPr>
      <w:r>
        <w:rPr>
          <w:rFonts w:ascii="Times New Roman"/>
          <w:b w:val="false"/>
          <w:i w:val="false"/>
          <w:color w:val="000000"/>
          <w:sz w:val="28"/>
        </w:rPr>
        <w:t>
Субсидиялау шартына</w:t>
      </w:r>
      <w:r>
        <w:br/>
      </w:r>
      <w:r>
        <w:rPr>
          <w:rFonts w:ascii="Times New Roman"/>
          <w:b w:val="false"/>
          <w:i w:val="false"/>
          <w:color w:val="000000"/>
          <w:sz w:val="28"/>
        </w:rPr>
        <w:t xml:space="preserve">
1-қосымша     </w:t>
      </w:r>
    </w:p>
    <w:bookmarkEnd w:id="106"/>
    <w:bookmarkStart w:name="z230" w:id="107"/>
    <w:p>
      <w:pPr>
        <w:spacing w:after="0"/>
        <w:ind w:left="0"/>
        <w:jc w:val="left"/>
      </w:pPr>
      <w:r>
        <w:rPr>
          <w:rFonts w:ascii="Times New Roman"/>
          <w:b/>
          <w:i w:val="false"/>
          <w:color w:val="000000"/>
        </w:rPr>
        <w:t xml:space="preserve"> 
Лизингтік төлемдерді өтеу кестесі</w:t>
      </w:r>
    </w:p>
    <w:bookmarkEnd w:id="107"/>
    <w:bookmarkStart w:name="z231" w:id="108"/>
    <w:p>
      <w:pPr>
        <w:spacing w:after="0"/>
        <w:ind w:left="0"/>
        <w:jc w:val="both"/>
      </w:pPr>
      <w:r>
        <w:rPr>
          <w:rFonts w:ascii="Times New Roman"/>
          <w:b w:val="false"/>
          <w:i w:val="false"/>
          <w:color w:val="000000"/>
          <w:sz w:val="28"/>
        </w:rPr>
        <w:t>
      1. Бастапқы деректер</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6245"/>
        <w:gridCol w:w="3373"/>
        <w:gridCol w:w="3904"/>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 w:id="109"/>
    <w:p>
      <w:pPr>
        <w:spacing w:after="0"/>
        <w:ind w:left="0"/>
        <w:jc w:val="both"/>
      </w:pPr>
      <w:r>
        <w:rPr>
          <w:rFonts w:ascii="Times New Roman"/>
          <w:b w:val="false"/>
          <w:i w:val="false"/>
          <w:color w:val="000000"/>
          <w:sz w:val="28"/>
        </w:rPr>
        <w:t>
      2. Лизингтік төлемдерді өтеу әдісі: ____ (қаржы институттарында бекітілген өтеу шарттарына байланысты көрсетіледі)</w:t>
      </w:r>
      <w:r>
        <w:br/>
      </w:r>
      <w:r>
        <w:rPr>
          <w:rFonts w:ascii="Times New Roman"/>
          <w:b w:val="false"/>
          <w:i w:val="false"/>
          <w:color w:val="000000"/>
          <w:sz w:val="28"/>
        </w:rPr>
        <w:t>
      3. Өтеу кестесі, теңгемен</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2445"/>
        <w:gridCol w:w="2005"/>
        <w:gridCol w:w="1673"/>
        <w:gridCol w:w="1514"/>
        <w:gridCol w:w="2051"/>
        <w:gridCol w:w="3139"/>
      </w:tblGrid>
      <w:tr>
        <w:trPr>
          <w:trHeight w:val="111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 және лизинг бойынша сыйақыны өтеу күні</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бойынша негізгі борышты өтеу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бойынша сыйақыны өтеу сомасы, теңге</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сомасы барлығы, теңге</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борыштың келесі өтеу күніне қалдығы, теңге</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Лизинг мәнінің жалпы құнының бір бөлігін мерзімінен бұрын өтеген кезде, осымен лизинг алушы өзіне сомаларды нақтылау және міндеттемелерді өтеу кестесін алдағы өзгерту үшін төлем күні лизинг берушіге жүгіну міндеттемесін 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0"/>
        <w:gridCol w:w="5013"/>
        <w:gridCol w:w="4847"/>
      </w:tblGrid>
      <w:tr>
        <w:trPr>
          <w:trHeight w:val="375"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алушы</w:t>
            </w:r>
          </w:p>
        </w:tc>
      </w:tr>
      <w:tr>
        <w:trPr>
          <w:trHeight w:val="375"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Т.А.Ә.</w:t>
            </w:r>
          </w:p>
          <w:p>
            <w:pPr>
              <w:spacing w:after="20"/>
              <w:ind w:left="20"/>
              <w:jc w:val="both"/>
            </w:pPr>
            <w:r>
              <w:rPr>
                <w:rFonts w:ascii="Times New Roman"/>
                <w:b w:val="false"/>
                <w:i w:val="false"/>
                <w:color w:val="000000"/>
                <w:sz w:val="20"/>
              </w:rPr>
              <w:t>МО</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Т.А.Ә.</w:t>
            </w:r>
          </w:p>
          <w:p>
            <w:pPr>
              <w:spacing w:after="20"/>
              <w:ind w:left="20"/>
              <w:jc w:val="both"/>
            </w:pPr>
            <w:r>
              <w:rPr>
                <w:rFonts w:ascii="Times New Roman"/>
                <w:b w:val="false"/>
                <w:i w:val="false"/>
                <w:color w:val="000000"/>
                <w:sz w:val="20"/>
              </w:rPr>
              <w:t>МО</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Т.А.Ә.</w:t>
            </w:r>
          </w:p>
          <w:p>
            <w:pPr>
              <w:spacing w:after="20"/>
              <w:ind w:left="20"/>
              <w:jc w:val="both"/>
            </w:pPr>
            <w:r>
              <w:rPr>
                <w:rFonts w:ascii="Times New Roman"/>
                <w:b w:val="false"/>
                <w:i w:val="false"/>
                <w:color w:val="000000"/>
                <w:sz w:val="20"/>
              </w:rPr>
              <w:t>МО</w:t>
            </w:r>
          </w:p>
        </w:tc>
      </w:tr>
    </w:tbl>
    <w:bookmarkStart w:name="z233" w:id="110"/>
    <w:p>
      <w:pPr>
        <w:spacing w:after="0"/>
        <w:ind w:left="0"/>
        <w:jc w:val="both"/>
      </w:pPr>
      <w:r>
        <w:rPr>
          <w:rFonts w:ascii="Times New Roman"/>
          <w:b w:val="false"/>
          <w:i w:val="false"/>
          <w:color w:val="000000"/>
          <w:sz w:val="28"/>
        </w:rPr>
        <w:t>
Субсидиялау шартына</w:t>
      </w:r>
      <w:r>
        <w:br/>
      </w:r>
      <w:r>
        <w:rPr>
          <w:rFonts w:ascii="Times New Roman"/>
          <w:b w:val="false"/>
          <w:i w:val="false"/>
          <w:color w:val="000000"/>
          <w:sz w:val="28"/>
        </w:rPr>
        <w:t xml:space="preserve">
2-қосымша     </w:t>
      </w:r>
    </w:p>
    <w:bookmarkEnd w:id="110"/>
    <w:bookmarkStart w:name="z234" w:id="111"/>
    <w:p>
      <w:pPr>
        <w:spacing w:after="0"/>
        <w:ind w:left="0"/>
        <w:jc w:val="left"/>
      </w:pPr>
      <w:r>
        <w:rPr>
          <w:rFonts w:ascii="Times New Roman"/>
          <w:b/>
          <w:i w:val="false"/>
          <w:color w:val="000000"/>
        </w:rPr>
        <w:t xml:space="preserve"> 
Субсидиялар мөлшеріне азайтылған және 2013 жылғы _________ № __</w:t>
      </w:r>
      <w:r>
        <w:br/>
      </w:r>
      <w:r>
        <w:rPr>
          <w:rFonts w:ascii="Times New Roman"/>
          <w:b/>
          <w:i w:val="false"/>
          <w:color w:val="000000"/>
        </w:rPr>
        <w:t>
субсидиялауға арналған шарт талаптарында әкімші субсидиялар</w:t>
      </w:r>
      <w:r>
        <w:br/>
      </w:r>
      <w:r>
        <w:rPr>
          <w:rFonts w:ascii="Times New Roman"/>
          <w:b/>
          <w:i w:val="false"/>
          <w:color w:val="000000"/>
        </w:rPr>
        <w:t>
аударатын Қаржы лизингі шарты бойынша лизинг алушының пайыздық</w:t>
      </w:r>
      <w:r>
        <w:br/>
      </w:r>
      <w:r>
        <w:rPr>
          <w:rFonts w:ascii="Times New Roman"/>
          <w:b/>
          <w:i w:val="false"/>
          <w:color w:val="000000"/>
        </w:rPr>
        <w:t>
ставкаларының негізгі борышын өтеу</w:t>
      </w:r>
      <w:r>
        <w:br/>
      </w:r>
      <w:r>
        <w:rPr>
          <w:rFonts w:ascii="Times New Roman"/>
          <w:b/>
          <w:i w:val="false"/>
          <w:color w:val="000000"/>
        </w:rPr>
        <w:t>
кестесі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686"/>
        <w:gridCol w:w="674"/>
        <w:gridCol w:w="674"/>
        <w:gridCol w:w="798"/>
        <w:gridCol w:w="943"/>
        <w:gridCol w:w="531"/>
        <w:gridCol w:w="1214"/>
        <w:gridCol w:w="593"/>
        <w:gridCol w:w="759"/>
        <w:gridCol w:w="863"/>
        <w:gridCol w:w="718"/>
        <w:gridCol w:w="831"/>
        <w:gridCol w:w="871"/>
        <w:gridCol w:w="860"/>
        <w:gridCol w:w="871"/>
        <w:gridCol w:w="871"/>
        <w:gridCol w:w="861"/>
        <w:gridCol w:w="871"/>
        <w:gridCol w:w="872"/>
        <w:gridCol w:w="862"/>
      </w:tblGrid>
      <w:tr>
        <w:trPr>
          <w:trHeight w:val="9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алушының атауы</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шартының нөмірі, жасалған күні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шарты бойынша мәліметтер</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сомасы, теңге</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бойынша негізгі борышын қайтару мерзімі</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мөлшеріне азайтылған сыйақы ставкасын өтеу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алушыға қаржы институты берген лизинг бойынша негізгі борышты төлеу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алушының субсидия мөлшеріне азайтылған есептелген сыйақы сомасын төлеуі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Әкімшінің субсидиялар сомасын аударуы</w:t>
            </w:r>
          </w:p>
        </w:tc>
      </w:tr>
      <w:tr>
        <w:trPr>
          <w:trHeight w:val="26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алушының қарыз алушыға төлейтіні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алушының қарыз алушыға төлейтіні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 - ____ теңге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 - ____ теңге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3-4-тоқсан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 - ____ теңге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 - ____ теңге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одан әрі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 - ____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 - ____ теңге</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одан әрі</w:t>
            </w:r>
          </w:p>
        </w:tc>
      </w:tr>
      <w:tr>
        <w:trPr>
          <w:trHeight w:val="9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ҚР АШМ вице-министрі ___________ Қаржы институтынан ___________</w:t>
      </w:r>
      <w:r>
        <w:br/>
      </w:r>
      <w:r>
        <w:rPr>
          <w:rFonts w:ascii="Times New Roman"/>
          <w:b w:val="false"/>
          <w:i w:val="false"/>
          <w:color w:val="000000"/>
          <w:sz w:val="28"/>
        </w:rPr>
        <w:t>
                             (Т.А.Ә.)                      (Т.А.Ә.)</w:t>
      </w:r>
    </w:p>
    <w:p>
      <w:pPr>
        <w:spacing w:after="0"/>
        <w:ind w:left="0"/>
        <w:jc w:val="both"/>
      </w:pPr>
      <w:r>
        <w:rPr>
          <w:rFonts w:ascii="Times New Roman"/>
          <w:b w:val="false"/>
          <w:i w:val="false"/>
          <w:color w:val="000000"/>
          <w:sz w:val="28"/>
        </w:rPr>
        <w:t>      М.О.</w:t>
      </w:r>
    </w:p>
    <w:bookmarkStart w:name="z235" w:id="112"/>
    <w:p>
      <w:pPr>
        <w:spacing w:after="0"/>
        <w:ind w:left="0"/>
        <w:jc w:val="both"/>
      </w:pPr>
      <w:r>
        <w:rPr>
          <w:rFonts w:ascii="Times New Roman"/>
          <w:b w:val="false"/>
          <w:i w:val="false"/>
          <w:color w:val="000000"/>
          <w:sz w:val="28"/>
        </w:rPr>
        <w:t>
Субсидиялау шартына</w:t>
      </w:r>
      <w:r>
        <w:br/>
      </w:r>
      <w:r>
        <w:rPr>
          <w:rFonts w:ascii="Times New Roman"/>
          <w:b w:val="false"/>
          <w:i w:val="false"/>
          <w:color w:val="000000"/>
          <w:sz w:val="28"/>
        </w:rPr>
        <w:t xml:space="preserve">
3-қосымша     </w:t>
      </w:r>
    </w:p>
    <w:bookmarkEnd w:id="112"/>
    <w:bookmarkStart w:name="z236" w:id="113"/>
    <w:p>
      <w:pPr>
        <w:spacing w:after="0"/>
        <w:ind w:left="0"/>
        <w:jc w:val="left"/>
      </w:pPr>
      <w:r>
        <w:rPr>
          <w:rFonts w:ascii="Times New Roman"/>
          <w:b/>
          <w:i w:val="false"/>
          <w:color w:val="000000"/>
        </w:rPr>
        <w:t xml:space="preserve"> 
Қаржы институтының лизинг алушыларға беретін лизингі бойынша</w:t>
      </w:r>
      <w:r>
        <w:br/>
      </w:r>
      <w:r>
        <w:rPr>
          <w:rFonts w:ascii="Times New Roman"/>
          <w:b/>
          <w:i w:val="false"/>
          <w:color w:val="000000"/>
        </w:rPr>
        <w:t>
сыйақы ставкаcын субсидиялау үшін республикалық бюджеттен</w:t>
      </w:r>
      <w:r>
        <w:br/>
      </w:r>
      <w:r>
        <w:rPr>
          <w:rFonts w:ascii="Times New Roman"/>
          <w:b/>
          <w:i w:val="false"/>
          <w:color w:val="000000"/>
        </w:rPr>
        <w:t>
субсидиялар аударуға</w:t>
      </w:r>
      <w:r>
        <w:br/>
      </w:r>
      <w:r>
        <w:rPr>
          <w:rFonts w:ascii="Times New Roman"/>
          <w:b/>
          <w:i w:val="false"/>
          <w:color w:val="000000"/>
        </w:rPr>
        <w:t>
ӨТІНІМ</w:t>
      </w:r>
    </w:p>
    <w:bookmarkEnd w:id="113"/>
    <w:p>
      <w:pPr>
        <w:spacing w:after="0"/>
        <w:ind w:left="0"/>
        <w:jc w:val="both"/>
      </w:pPr>
      <w:r>
        <w:rPr>
          <w:rFonts w:ascii="Times New Roman"/>
          <w:b w:val="false"/>
          <w:i w:val="false"/>
          <w:color w:val="000000"/>
          <w:sz w:val="28"/>
        </w:rPr>
        <w:t>      Күні 2013 ж. ___ ______________</w:t>
      </w:r>
    </w:p>
    <w:p>
      <w:pPr>
        <w:spacing w:after="0"/>
        <w:ind w:left="0"/>
        <w:jc w:val="both"/>
      </w:pPr>
      <w:r>
        <w:rPr>
          <w:rFonts w:ascii="Times New Roman"/>
          <w:b w:val="false"/>
          <w:i w:val="false"/>
          <w:color w:val="000000"/>
          <w:sz w:val="28"/>
        </w:rPr>
        <w:t>      Осымен ______________________________ қаржы институты Қазақстан</w:t>
      </w:r>
      <w:r>
        <w:br/>
      </w:r>
      <w:r>
        <w:rPr>
          <w:rFonts w:ascii="Times New Roman"/>
          <w:b w:val="false"/>
          <w:i w:val="false"/>
          <w:color w:val="000000"/>
          <w:sz w:val="28"/>
        </w:rPr>
        <w:t>
Республикасы Ауыл шаруашылығы министрлігінен 2013 жылғы _____________</w:t>
      </w:r>
      <w:r>
        <w:br/>
      </w:r>
      <w:r>
        <w:rPr>
          <w:rFonts w:ascii="Times New Roman"/>
          <w:b w:val="false"/>
          <w:i w:val="false"/>
          <w:color w:val="000000"/>
          <w:sz w:val="28"/>
        </w:rPr>
        <w:t>
___________ № ____ Субсидиялауға арналған шартқа сәйкес республикалық</w:t>
      </w:r>
      <w:r>
        <w:br/>
      </w:r>
      <w:r>
        <w:rPr>
          <w:rFonts w:ascii="Times New Roman"/>
          <w:b w:val="false"/>
          <w:i w:val="false"/>
          <w:color w:val="000000"/>
          <w:sz w:val="28"/>
        </w:rPr>
        <w:t>
бюджеттен 214 «Өсімдік шаруашылығын дамыту және азық-түлік</w:t>
      </w:r>
      <w:r>
        <w:br/>
      </w:r>
      <w:r>
        <w:rPr>
          <w:rFonts w:ascii="Times New Roman"/>
          <w:b w:val="false"/>
          <w:i w:val="false"/>
          <w:color w:val="000000"/>
          <w:sz w:val="28"/>
        </w:rPr>
        <w:t>
қауіпсіздігін қамтамасыз ету» бюджеттік бағдарламаның 104 «Ауыл</w:t>
      </w:r>
      <w:r>
        <w:br/>
      </w:r>
      <w:r>
        <w:rPr>
          <w:rFonts w:ascii="Times New Roman"/>
          <w:b w:val="false"/>
          <w:i w:val="false"/>
          <w:color w:val="000000"/>
          <w:sz w:val="28"/>
        </w:rPr>
        <w:t>
шаруашылығы техникасының кредиттері (лизингі) бойынша пайыздық сыйақы</w:t>
      </w:r>
      <w:r>
        <w:br/>
      </w:r>
      <w:r>
        <w:rPr>
          <w:rFonts w:ascii="Times New Roman"/>
          <w:b w:val="false"/>
          <w:i w:val="false"/>
          <w:color w:val="000000"/>
          <w:sz w:val="28"/>
        </w:rPr>
        <w:t>
ставкаларын арзандату» кіші бағдарламасы бойынша әрекет ететін № ____</w:t>
      </w:r>
      <w:r>
        <w:br/>
      </w:r>
      <w:r>
        <w:rPr>
          <w:rFonts w:ascii="Times New Roman"/>
          <w:b w:val="false"/>
          <w:i w:val="false"/>
          <w:color w:val="000000"/>
          <w:sz w:val="28"/>
        </w:rPr>
        <w:t>
банктік шотқа _____________ кезең үшін _________________ теңге сомада</w:t>
      </w:r>
      <w:r>
        <w:br/>
      </w:r>
      <w:r>
        <w:rPr>
          <w:rFonts w:ascii="Times New Roman"/>
          <w:b w:val="false"/>
          <w:i w:val="false"/>
          <w:color w:val="000000"/>
          <w:sz w:val="28"/>
        </w:rPr>
        <w:t>
субсидиялар аударуды сұрайды.</w:t>
      </w:r>
    </w:p>
    <w:p>
      <w:pPr>
        <w:spacing w:after="0"/>
        <w:ind w:left="0"/>
        <w:jc w:val="both"/>
      </w:pPr>
      <w:r>
        <w:rPr>
          <w:rFonts w:ascii="Times New Roman"/>
          <w:b w:val="false"/>
          <w:i w:val="false"/>
          <w:color w:val="000000"/>
          <w:sz w:val="28"/>
        </w:rPr>
        <w:t>      Қаржы институтынан                   ___________________ Т.А.Ә.</w:t>
      </w:r>
    </w:p>
    <w:p>
      <w:pPr>
        <w:spacing w:after="0"/>
        <w:ind w:left="0"/>
        <w:jc w:val="both"/>
      </w:pPr>
      <w:r>
        <w:rPr>
          <w:rFonts w:ascii="Times New Roman"/>
          <w:b w:val="false"/>
          <w:i w:val="false"/>
          <w:color w:val="000000"/>
          <w:sz w:val="28"/>
        </w:rPr>
        <w:t>      М.О.                                 ___________________</w:t>
      </w:r>
      <w:r>
        <w:br/>
      </w:r>
      <w:r>
        <w:rPr>
          <w:rFonts w:ascii="Times New Roman"/>
          <w:b w:val="false"/>
          <w:i w:val="false"/>
          <w:color w:val="000000"/>
          <w:sz w:val="28"/>
        </w:rPr>
        <w:t>
                                                 (қолы)</w:t>
      </w:r>
    </w:p>
    <w:bookmarkStart w:name="z237" w:id="114"/>
    <w:p>
      <w:pPr>
        <w:spacing w:after="0"/>
        <w:ind w:left="0"/>
        <w:jc w:val="both"/>
      </w:pPr>
      <w:r>
        <w:rPr>
          <w:rFonts w:ascii="Times New Roman"/>
          <w:b w:val="false"/>
          <w:i w:val="false"/>
          <w:color w:val="000000"/>
          <w:sz w:val="28"/>
        </w:rPr>
        <w:t>
2013 жылға арналған ауыл шаруашылығы</w:t>
      </w:r>
      <w:r>
        <w:br/>
      </w:r>
      <w:r>
        <w:rPr>
          <w:rFonts w:ascii="Times New Roman"/>
          <w:b w:val="false"/>
          <w:i w:val="false"/>
          <w:color w:val="000000"/>
          <w:sz w:val="28"/>
        </w:rPr>
        <w:t xml:space="preserve">
техникасының кредиттері (лизингі) </w:t>
      </w:r>
      <w:r>
        <w:br/>
      </w:r>
      <w:r>
        <w:rPr>
          <w:rFonts w:ascii="Times New Roman"/>
          <w:b w:val="false"/>
          <w:i w:val="false"/>
          <w:color w:val="000000"/>
          <w:sz w:val="28"/>
        </w:rPr>
        <w:t>
бойынша пайыздық сыйақы ставкаларын</w:t>
      </w:r>
      <w:r>
        <w:br/>
      </w:r>
      <w:r>
        <w:rPr>
          <w:rFonts w:ascii="Times New Roman"/>
          <w:b w:val="false"/>
          <w:i w:val="false"/>
          <w:color w:val="000000"/>
          <w:sz w:val="28"/>
        </w:rPr>
        <w:t xml:space="preserve">
арзандату жөніндегі субсидиялау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6-қосымша            </w:t>
      </w:r>
    </w:p>
    <w:bookmarkEnd w:id="114"/>
    <w:bookmarkStart w:name="z238" w:id="115"/>
    <w:p>
      <w:pPr>
        <w:spacing w:after="0"/>
        <w:ind w:left="0"/>
        <w:jc w:val="left"/>
      </w:pPr>
      <w:r>
        <w:rPr>
          <w:rFonts w:ascii="Times New Roman"/>
          <w:b/>
          <w:i w:val="false"/>
          <w:color w:val="000000"/>
        </w:rPr>
        <w:t xml:space="preserve"> 
20__ жылғы _________________ № __ субсидиялауға арналған шартқа</w:t>
      </w:r>
      <w:r>
        <w:br/>
      </w:r>
      <w:r>
        <w:rPr>
          <w:rFonts w:ascii="Times New Roman"/>
          <w:b/>
          <w:i w:val="false"/>
          <w:color w:val="000000"/>
        </w:rPr>
        <w:t>
сәйкес 104 «Ауыл шаруашылығы техникасының кредиттері (лизингі)</w:t>
      </w:r>
      <w:r>
        <w:br/>
      </w:r>
      <w:r>
        <w:rPr>
          <w:rFonts w:ascii="Times New Roman"/>
          <w:b/>
          <w:i w:val="false"/>
          <w:color w:val="000000"/>
        </w:rPr>
        <w:t>
бойынша пайыздық сыйақы ставкаларын арзандату» кіші</w:t>
      </w:r>
      <w:r>
        <w:br/>
      </w:r>
      <w:r>
        <w:rPr>
          <w:rFonts w:ascii="Times New Roman"/>
          <w:b/>
          <w:i w:val="false"/>
          <w:color w:val="000000"/>
        </w:rPr>
        <w:t>
бағдарламасы бойынша лизинг бойынша пайыздық сыйақы ставкаcын</w:t>
      </w:r>
      <w:r>
        <w:br/>
      </w:r>
      <w:r>
        <w:rPr>
          <w:rFonts w:ascii="Times New Roman"/>
          <w:b/>
          <w:i w:val="false"/>
          <w:color w:val="000000"/>
        </w:rPr>
        <w:t>
субсидиялауға арналған</w:t>
      </w:r>
      <w:r>
        <w:br/>
      </w:r>
      <w:r>
        <w:rPr>
          <w:rFonts w:ascii="Times New Roman"/>
          <w:b/>
          <w:i w:val="false"/>
          <w:color w:val="000000"/>
        </w:rPr>
        <w:t>
ведомость</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2"/>
        <w:gridCol w:w="1299"/>
        <w:gridCol w:w="2165"/>
        <w:gridCol w:w="3464"/>
        <w:gridCol w:w="3031"/>
        <w:gridCol w:w="1299"/>
      </w:tblGrid>
      <w:tr>
        <w:trPr>
          <w:trHeight w:val="30" w:hRule="atLeast"/>
        </w:trPr>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Лизингтің шарттары</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субсидияларының іс жүзінде аударылған сомалары, теңге</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қалдық,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сомасы, теңге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ставкасын өтеудің жылдық сомасы, теңге</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субсидиялайтын жылдық сома,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857"/>
        <w:gridCol w:w="3571"/>
        <w:gridCol w:w="2143"/>
        <w:gridCol w:w="2572"/>
        <w:gridCol w:w="27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20__ ж. _________ тоқсанына арналған өтінімі,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теңге</w:t>
            </w:r>
          </w:p>
        </w:tc>
      </w:tr>
      <w:tr>
        <w:trPr>
          <w:trHeight w:val="30"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алушының өтеуі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субсидиялау</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жылдардағы есепке жазу</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өтінімін ескере отырып, есепке жазу жиыны</w:t>
            </w:r>
          </w:p>
        </w:tc>
        <w:tc>
          <w:tcPr>
            <w:tcW w:w="2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Құрылымдық бөлімшенің басшысы __________________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