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d5f2" w14:textId="7acd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Консулдық жарғысын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24 наурыздағы № 153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Консулдық жарғысын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Консулдық жарғысын бекіту туралы</w:t>
      </w:r>
    </w:p>
    <w:p>
      <w:pPr>
        <w:spacing w:after="0"/>
        <w:ind w:left="0"/>
        <w:jc w:val="both"/>
      </w:pP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Республикасының Заңы 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Консулдық жарғысы бекітілсін.</w:t>
      </w:r>
      <w:r>
        <w:br/>
      </w: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Консулдық жарғысы</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000000"/>
          <w:sz w:val="28"/>
        </w:rPr>
        <w:t>      Осы Қазақстан Республикасының Консулдық жарғысы (бұдан әрі – Жарғы) Қазақстан Республикасының консулдық қызметінің құқықтық негіздерін, Қазақстан Республикасының консулдық лауазымды адамдарының Қазақстан Республикасынан тыс жерлерде Қазақстан Республикасының, Қазақстан Республикасының азаматтары мен заңды тұлғаларының құқықтары мен мүдделерін қорғау жөніндегі құқықтары мен міндеттерін айқындайды.</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Жарғыда мынадай ұғымдар пайдаланылады:</w:t>
      </w:r>
      <w:r>
        <w:br/>
      </w:r>
      <w:r>
        <w:rPr>
          <w:rFonts w:ascii="Times New Roman"/>
          <w:b w:val="false"/>
          <w:i w:val="false"/>
          <w:color w:val="000000"/>
          <w:sz w:val="28"/>
        </w:rPr>
        <w:t>
      1) Қазақстан Республикасының консулдық мекемесі (бұдан әрі – консулдық мекеме) – белгілі бір консулдық округтің шегінде Қазақстан Республикасының атынан консулдық функцияларды орындайтын Қазақстан Республикасының шет елдегі мекемесі;</w:t>
      </w:r>
      <w:r>
        <w:br/>
      </w:r>
      <w:r>
        <w:rPr>
          <w:rFonts w:ascii="Times New Roman"/>
          <w:b w:val="false"/>
          <w:i w:val="false"/>
          <w:color w:val="000000"/>
          <w:sz w:val="28"/>
        </w:rPr>
        <w:t>
      2) консулдық мекеменің сыныбы – Қазақстан Республикасы болу мемлекетімен келісу бойынша оның болу мемлекетіндегі әлеуметтік-экономикалық, саяси маңызына және орналасқан жеріне байланысты айқындайтын консулдық мекеменің мәртебесі;</w:t>
      </w:r>
      <w:r>
        <w:br/>
      </w:r>
      <w:r>
        <w:rPr>
          <w:rFonts w:ascii="Times New Roman"/>
          <w:b w:val="false"/>
          <w:i w:val="false"/>
          <w:color w:val="000000"/>
          <w:sz w:val="28"/>
        </w:rPr>
        <w:t>
      3) консулдық мекеменің басшысы – консулдық мекемені басқаратын Қазақстан Республикасы дипломатиялық қызметінің қызметкері;</w:t>
      </w:r>
      <w:r>
        <w:br/>
      </w:r>
      <w:r>
        <w:rPr>
          <w:rFonts w:ascii="Times New Roman"/>
          <w:b w:val="false"/>
          <w:i w:val="false"/>
          <w:color w:val="000000"/>
          <w:sz w:val="28"/>
        </w:rPr>
        <w:t>
      4) Қазақстан Республикасының консулдық лауазымды адамы (бұдан әрі – консул) – Қазақстан Республикасының атынан консулдық округтің шегінде консулдық функцияларды орындайтын Қазақстан Республикасы дипломатиялық қызметінің қызметкері;</w:t>
      </w:r>
      <w:r>
        <w:br/>
      </w:r>
      <w:r>
        <w:rPr>
          <w:rFonts w:ascii="Times New Roman"/>
          <w:b w:val="false"/>
          <w:i w:val="false"/>
          <w:color w:val="000000"/>
          <w:sz w:val="28"/>
        </w:rPr>
        <w:t>
      5) Қазақстан Республикасының құрметті (штаттан тыс) консулы (бұдан әрі – құрметті консул) – Қазақстан Республикасының құрметті консулдығын (бұдан әрі – құрметті консулдық) басқаратын, Қазақстан Республикасының мемлекеттік қызметінде тұрмайтын, Қазақстан Республикасы атынан шет мемлекеттің аумағында консулдық округтің шегінде жекелеген консулдық функцияларды орындау тапсырылған адам;</w:t>
      </w:r>
      <w:r>
        <w:br/>
      </w:r>
      <w:r>
        <w:rPr>
          <w:rFonts w:ascii="Times New Roman"/>
          <w:b w:val="false"/>
          <w:i w:val="false"/>
          <w:color w:val="000000"/>
          <w:sz w:val="28"/>
        </w:rPr>
        <w:t>
      6) консулдық округ – консулдық функцияларды орындау үшiн консулдық мекемеге бөлiнiп берiлген аумақ;</w:t>
      </w:r>
      <w:r>
        <w:br/>
      </w:r>
      <w:r>
        <w:rPr>
          <w:rFonts w:ascii="Times New Roman"/>
          <w:b w:val="false"/>
          <w:i w:val="false"/>
          <w:color w:val="000000"/>
          <w:sz w:val="28"/>
        </w:rPr>
        <w:t>
      7) консулдық архив – құжаттар, хат-хабарлар, аудио және бейне материалдар, ақпаратты электрондық жеткізгіштер, кітаптар, журналдар, тізілімдер, картотекалар, шифрлар, кодтар, мөрлер, мөртаңбалар және консулдық функцияларды орындауға арналған өзге де заттар;</w:t>
      </w:r>
      <w:r>
        <w:br/>
      </w:r>
      <w:r>
        <w:rPr>
          <w:rFonts w:ascii="Times New Roman"/>
          <w:b w:val="false"/>
          <w:i w:val="false"/>
          <w:color w:val="000000"/>
          <w:sz w:val="28"/>
        </w:rPr>
        <w:t>
      8) болу мемлекеті – аумағында Қазақстан Республикасының шет елдердегі мекемесі орналасқан шет мемлекет.</w:t>
      </w:r>
      <w:r>
        <w:br/>
      </w:r>
      <w:r>
        <w:rPr>
          <w:rFonts w:ascii="Times New Roman"/>
          <w:b w:val="false"/>
          <w:i w:val="false"/>
          <w:color w:val="000000"/>
          <w:sz w:val="28"/>
        </w:rPr>
        <w:t>
      2. Қазақстан Республикасының консулдық қызметі – халықаралық құқық жол беретін шектерде мемлекеттің, Қазақстан Республикасының азаматтары мен заңды тұлғаларының құқықтары мен мүдделерін қорғауды қамтамасыз етуге бағытталған, сондай-ақ Қазақстан Республикасының басқа мемлекеттермен достық қарым-қатынастарын дамытуға, экономикалық, сауда-саттық, ғылыми-техникалық, ізгілік-мәдени байланыстарды және туризмді кеңейтуге жәрдемдесетін Қазақстан Республикасы дипломатиялық қызметінің бір бөлігі.</w:t>
      </w:r>
      <w:r>
        <w:br/>
      </w:r>
      <w:r>
        <w:rPr>
          <w:rFonts w:ascii="Times New Roman"/>
          <w:b w:val="false"/>
          <w:i w:val="false"/>
          <w:color w:val="000000"/>
          <w:sz w:val="28"/>
        </w:rPr>
        <w:t>
      3. Қазақстан Республикасының Консулдық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осы Жарғыға, болу мемлекетінің заңнамасын ескере отырып өзге де нормативтік құқықтық актілерге, сондай-ақ Қазақстан Республикасының халықаралық шарттарына, халықаралық құқықтың жалпы танылған қағидаттары мен нормаларына сәйкес жүзеге асырылады.</w:t>
      </w:r>
      <w:r>
        <w:br/>
      </w:r>
      <w:r>
        <w:rPr>
          <w:rFonts w:ascii="Times New Roman"/>
          <w:b w:val="false"/>
          <w:i w:val="false"/>
          <w:color w:val="000000"/>
          <w:sz w:val="28"/>
        </w:rPr>
        <w:t>
      4. Дипломатиялық және оған теңестірілген өкiлдiктер (бұдан әрі – дипломатиялық өкілдік) жоқ мемлекеттерде болу мемлекетінiң келiсімі бойынша Қазақстан Республикасының Сыртқы істер министрлігі (бұдан әрі – Министрлік) консулдық мекеменің басшысына дипломатиялық функцияларды жүктеуi мүмкiн.</w:t>
      </w:r>
      <w:r>
        <w:br/>
      </w:r>
      <w:r>
        <w:rPr>
          <w:rFonts w:ascii="Times New Roman"/>
          <w:b w:val="false"/>
          <w:i w:val="false"/>
          <w:color w:val="000000"/>
          <w:sz w:val="28"/>
        </w:rPr>
        <w:t>
      5. Консулдық мекемелердің ғимараттарында міндетті түрде Қазақстан Республикасының Мемлекеттік Туы көтеріледі және Мемлекеттік Елтаңбасы орналастырылады.</w:t>
      </w:r>
      <w:r>
        <w:br/>
      </w:r>
      <w:r>
        <w:rPr>
          <w:rFonts w:ascii="Times New Roman"/>
          <w:b w:val="false"/>
          <w:i w:val="false"/>
          <w:color w:val="000000"/>
          <w:sz w:val="28"/>
        </w:rPr>
        <w:t>
      6. Консулдық мекеменің Қазақстан Республикасының Мемлекеттiк Елтаңбасы бейнеленген және мекеменiң атауы Қазақстан Республикасының мемлекеттiк тiлінде және болу мемлекетінiң ресми тiлiнде жазылған мөрі болады.</w:t>
      </w:r>
      <w:r>
        <w:br/>
      </w:r>
      <w:r>
        <w:rPr>
          <w:rFonts w:ascii="Times New Roman"/>
          <w:b w:val="false"/>
          <w:i w:val="false"/>
          <w:color w:val="000000"/>
          <w:sz w:val="28"/>
        </w:rPr>
        <w:t>
      7. Консулдық мекеменiң орналасқан жері, оның сыныбы мен консулдық округi болу мемлекетімен келiсу бойынша айқындалады.</w:t>
      </w:r>
    </w:p>
    <w:p>
      <w:pPr>
        <w:spacing w:after="0"/>
        <w:ind w:left="0"/>
        <w:jc w:val="left"/>
      </w:pPr>
      <w:r>
        <w:rPr>
          <w:rFonts w:ascii="Times New Roman"/>
          <w:b/>
          <w:i w:val="false"/>
          <w:color w:val="000000"/>
        </w:rPr>
        <w:t xml:space="preserve"> 2. Консулдық мекемелердің қызметін ұйымдастыру</w:t>
      </w:r>
    </w:p>
    <w:p>
      <w:pPr>
        <w:spacing w:after="0"/>
        <w:ind w:left="0"/>
        <w:jc w:val="both"/>
      </w:pPr>
      <w:r>
        <w:rPr>
          <w:rFonts w:ascii="Times New Roman"/>
          <w:b w:val="false"/>
          <w:i w:val="false"/>
          <w:color w:val="000000"/>
          <w:sz w:val="28"/>
        </w:rPr>
        <w:t>      8. Консулдық мекемелер мынадай сыныптарға бөлінеді: бас консулдықтар, консулдықтар, вице-консулдықтар және консулдық агенттіктер.</w:t>
      </w:r>
      <w:r>
        <w:br/>
      </w:r>
      <w:r>
        <w:rPr>
          <w:rFonts w:ascii="Times New Roman"/>
          <w:b w:val="false"/>
          <w:i w:val="false"/>
          <w:color w:val="000000"/>
          <w:sz w:val="28"/>
        </w:rPr>
        <w:t>
      Дипломатиялық өкілдіктер жанында консулдық функцияларды орындайтын консулдық бөлімдер жұмыс істейді.</w:t>
      </w:r>
      <w:r>
        <w:br/>
      </w:r>
      <w:r>
        <w:rPr>
          <w:rFonts w:ascii="Times New Roman"/>
          <w:b w:val="false"/>
          <w:i w:val="false"/>
          <w:color w:val="000000"/>
          <w:sz w:val="28"/>
        </w:rPr>
        <w:t>
      Дипломатиялық өкілдіктің консулдық бөлімін болу мемлекетінің аумағындағы немесе дипломатиялық өкілдік қоса атқарушы болып аккредиттелген басқа мемлекеттің аумағындағы дипломатиялық өкілдіктің басшысы құрады.</w:t>
      </w:r>
      <w:r>
        <w:br/>
      </w:r>
      <w:r>
        <w:rPr>
          <w:rFonts w:ascii="Times New Roman"/>
          <w:b w:val="false"/>
          <w:i w:val="false"/>
          <w:color w:val="000000"/>
          <w:sz w:val="28"/>
        </w:rPr>
        <w:t>
      9. Консулдық мекеме болу мемлекетінің аумағында сол мемлекеттің келісімі бойынша ғана ашылады.</w:t>
      </w:r>
      <w:r>
        <w:br/>
      </w:r>
      <w:r>
        <w:rPr>
          <w:rFonts w:ascii="Times New Roman"/>
          <w:b w:val="false"/>
          <w:i w:val="false"/>
          <w:color w:val="000000"/>
          <w:sz w:val="28"/>
        </w:rPr>
        <w:t>
      10. Консулдық мекемелер Министрліктің және болу мемлекетіндегі дипломатиялық өкілдіктің (бар болған жағдайда) басшылығымен немесе Министрліктің тапсырмасы бойынша басқа мемлекеттегі дипломатиялық өкілдіктің басшылығымен жұмыс істейді.</w:t>
      </w:r>
      <w:r>
        <w:br/>
      </w:r>
      <w:r>
        <w:rPr>
          <w:rFonts w:ascii="Times New Roman"/>
          <w:b w:val="false"/>
          <w:i w:val="false"/>
          <w:color w:val="000000"/>
          <w:sz w:val="28"/>
        </w:rPr>
        <w:t>
      11. Консулдық мекемелер Министрлікке консулдық қызметі туралы есептер ұсынады.</w:t>
      </w:r>
      <w:r>
        <w:br/>
      </w:r>
      <w:r>
        <w:rPr>
          <w:rFonts w:ascii="Times New Roman"/>
          <w:b w:val="false"/>
          <w:i w:val="false"/>
          <w:color w:val="000000"/>
          <w:sz w:val="28"/>
        </w:rPr>
        <w:t>
      12. Консулдық мекемелер:</w:t>
      </w:r>
      <w:r>
        <w:br/>
      </w:r>
      <w:r>
        <w:rPr>
          <w:rFonts w:ascii="Times New Roman"/>
          <w:b w:val="false"/>
          <w:i w:val="false"/>
          <w:color w:val="000000"/>
          <w:sz w:val="28"/>
        </w:rPr>
        <w:t>
      1) бас консулдықтар – Қазақстан Республикасы Президенті жарлықтарының;</w:t>
      </w:r>
      <w:r>
        <w:br/>
      </w:r>
      <w:r>
        <w:rPr>
          <w:rFonts w:ascii="Times New Roman"/>
          <w:b w:val="false"/>
          <w:i w:val="false"/>
          <w:color w:val="000000"/>
          <w:sz w:val="28"/>
        </w:rPr>
        <w:t>
      2) консулдықтар, вице-консулдықтар және консулдық агенттіктер – Қазақстан Республикасы Үкіметі қаулыларының негізінде құрылады, қайта ұйымдастырылады және өз қызметтерін тоқтатады.</w:t>
      </w:r>
      <w:r>
        <w:br/>
      </w:r>
      <w:r>
        <w:rPr>
          <w:rFonts w:ascii="Times New Roman"/>
          <w:b w:val="false"/>
          <w:i w:val="false"/>
          <w:color w:val="000000"/>
          <w:sz w:val="28"/>
        </w:rPr>
        <w:t>
      13. Консулдық мекеменің орналасқан жерін болу мемлекеті шегінде өзгерту консулдық мекемені ашу үшін көзделген қосымша актіні қабылдауды талап етпейді және Қазақстан Республикасы Сыртқы істер министрінің (бұдан әрі – Министр) шешімімен жүзеге асырылады.</w:t>
      </w:r>
      <w:r>
        <w:br/>
      </w:r>
      <w:r>
        <w:rPr>
          <w:rFonts w:ascii="Times New Roman"/>
          <w:b w:val="false"/>
          <w:i w:val="false"/>
          <w:color w:val="000000"/>
          <w:sz w:val="28"/>
        </w:rPr>
        <w:t>
      14. Консулдық мекемелер және олардың персоналы болу мемлекетінде болу мемлекетінің заңнамасына, халықаралық құқықтың жалпы танылған қағидаттары мен нормаларына, Қазақстан Республикасы мен болу мемлекеті ратификациялаған халықаралық шарттарға сәйкес артықшылықтар мен иммунитеттерді пайдаланады.</w:t>
      </w:r>
      <w:r>
        <w:br/>
      </w:r>
      <w:r>
        <w:rPr>
          <w:rFonts w:ascii="Times New Roman"/>
          <w:b w:val="false"/>
          <w:i w:val="false"/>
          <w:color w:val="000000"/>
          <w:sz w:val="28"/>
        </w:rPr>
        <w:t>
      15. Қазақстан Республикасының басқа мемлекеттермен консулдық байланыс орнатуы өзара келісім бойынша жүзеге асырылады. Дипломатиялық қатынастар орнатуға келісім, егер өзгеше ескертілмесе, консулдық қарым-қатынастар орнатуға келісімді білдіреді.</w:t>
      </w:r>
      <w:r>
        <w:br/>
      </w:r>
      <w:r>
        <w:rPr>
          <w:rFonts w:ascii="Times New Roman"/>
          <w:b w:val="false"/>
          <w:i w:val="false"/>
          <w:color w:val="000000"/>
          <w:sz w:val="28"/>
        </w:rPr>
        <w:t>
      16. Консулдық мекемелер Қазақстан Республикасының мемлекеттік органдарымен және ұйымдарымен өзара іс-қимылды консулдық округте орналасқан олардың өкілдіктерін қоспағанда, Министрлік арқылы жүзеге асырады.</w:t>
      </w:r>
      <w:r>
        <w:br/>
      </w:r>
      <w:r>
        <w:rPr>
          <w:rFonts w:ascii="Times New Roman"/>
          <w:b w:val="false"/>
          <w:i w:val="false"/>
          <w:color w:val="000000"/>
          <w:sz w:val="28"/>
        </w:rPr>
        <w:t>
      17. Консулдық көрсетілетін қызметтерді алу үшін жеке және заңды тұлғалардан түсетін құжаттарды қабылдауды және өңдеуді Қазақстан Республикасының аумағында – Министрліктің және Министрлікке жүктелген міндеттерді жүзеге асыруға жәрдемдесетін Министрлікке ведомстволық бағынысты шаруашылық жүргізу құқығындағы республикалық мемлекеттік кәсіпорынның қызметкерлері, шет елдерде – Қазақстан Республикасының шет елдердегі мекемелері жүзеге асырады.</w:t>
      </w:r>
      <w:r>
        <w:br/>
      </w:r>
      <w:r>
        <w:rPr>
          <w:rFonts w:ascii="Times New Roman"/>
          <w:b w:val="false"/>
          <w:i w:val="false"/>
          <w:color w:val="000000"/>
          <w:sz w:val="28"/>
        </w:rPr>
        <w:t>
      18. Қазақстан Республикасының аумағында консулдық функцияларды іске асыру кезінде материалдық-техникалық қамтамасыз етуді Министрлік және Министрлікке жүктелген функцияларды жүзеге асыруға жәрдемдесетін Министрлікке ведомстволық бағынысты шаруашылық жүргізу құқығындағы республикалық мемлекеттік кәсіпорын жүзеге асырады.</w:t>
      </w:r>
    </w:p>
    <w:p>
      <w:pPr>
        <w:spacing w:after="0"/>
        <w:ind w:left="0"/>
        <w:jc w:val="left"/>
      </w:pPr>
      <w:r>
        <w:rPr>
          <w:rFonts w:ascii="Times New Roman"/>
          <w:b/>
          <w:i w:val="false"/>
          <w:color w:val="000000"/>
        </w:rPr>
        <w:t xml:space="preserve"> 3. Консулдық мекеменің басшысы және персоналы</w:t>
      </w:r>
    </w:p>
    <w:p>
      <w:pPr>
        <w:spacing w:after="0"/>
        <w:ind w:left="0"/>
        <w:jc w:val="both"/>
      </w:pPr>
      <w:r>
        <w:rPr>
          <w:rFonts w:ascii="Times New Roman"/>
          <w:b w:val="false"/>
          <w:i w:val="false"/>
          <w:color w:val="000000"/>
          <w:sz w:val="28"/>
        </w:rPr>
        <w:t>      19. Бас консулдықтарды, консулдықтарды, вице-консулдықтарды және консулдық агенттiктердi тиiсiнше бас консулдар, консулдар, вице-консулдар және консулдық агенттер басқарады.</w:t>
      </w:r>
      <w:r>
        <w:br/>
      </w:r>
      <w:r>
        <w:rPr>
          <w:rFonts w:ascii="Times New Roman"/>
          <w:b w:val="false"/>
          <w:i w:val="false"/>
          <w:color w:val="000000"/>
          <w:sz w:val="28"/>
        </w:rPr>
        <w:t>
      Дипломатиялық өкiлдiктердiң консулдық бөлiмдерiн консулдық бөлiмдердiң меңгерушiлерi басқарады.</w:t>
      </w:r>
      <w:r>
        <w:br/>
      </w:r>
      <w:r>
        <w:rPr>
          <w:rFonts w:ascii="Times New Roman"/>
          <w:b w:val="false"/>
          <w:i w:val="false"/>
          <w:color w:val="000000"/>
          <w:sz w:val="28"/>
        </w:rPr>
        <w:t>
      20. Консулдық мекеменің басшысына лауазымға тағайындалған кезде Министр немесе оның міндетін атқарушы өзге адам қол қоятын жазбаша өкілеттік – консулдық патент беріледі, онда басшының толық аты мен тегі, консулдық мекеменің сыныбы, консулдық округ және консулдық мекеменің болу мемлекетіндегі орналасқан жері көрсетіледі.</w:t>
      </w:r>
      <w:r>
        <w:br/>
      </w:r>
      <w:r>
        <w:rPr>
          <w:rFonts w:ascii="Times New Roman"/>
          <w:b w:val="false"/>
          <w:i w:val="false"/>
          <w:color w:val="000000"/>
          <w:sz w:val="28"/>
        </w:rPr>
        <w:t>
      Консулдық патентті құрметті консулға берген кезде қосымша оның азаматтығы көрсетіледі.</w:t>
      </w:r>
      <w:r>
        <w:br/>
      </w:r>
      <w:r>
        <w:rPr>
          <w:rFonts w:ascii="Times New Roman"/>
          <w:b w:val="false"/>
          <w:i w:val="false"/>
          <w:color w:val="000000"/>
          <w:sz w:val="28"/>
        </w:rPr>
        <w:t>
      21. Консулдық мекеменің басшысы өз мiндеттерiн атқаруға болу мемлекетінiң рұқсатын – экзекватурасын алғаннан кейiн кiрiседi. Осы Жарғының 22-тармағында көзделген жағдайларды қоспағанда, консулдық мекеменің басшысы экзекватура алғанға дейін өз міндеттерін атқаруға кірісе алмайды.</w:t>
      </w:r>
      <w:r>
        <w:br/>
      </w:r>
      <w:r>
        <w:rPr>
          <w:rFonts w:ascii="Times New Roman"/>
          <w:b w:val="false"/>
          <w:i w:val="false"/>
          <w:color w:val="000000"/>
          <w:sz w:val="28"/>
        </w:rPr>
        <w:t>
      22. Болу мемлекетінің келісімімен консулдық мекеменің басшысы өзіне экзекватура берілгенге дейін консулдық функцияларды орындауға уақытша жіберіледі.</w:t>
      </w:r>
      <w:r>
        <w:br/>
      </w:r>
      <w:r>
        <w:rPr>
          <w:rFonts w:ascii="Times New Roman"/>
          <w:b w:val="false"/>
          <w:i w:val="false"/>
          <w:color w:val="000000"/>
          <w:sz w:val="28"/>
        </w:rPr>
        <w:t>
      Егер консулдық мекеменің басшысы қандай да бiр себепке орай өз функцияларын орындай алмаса немесе консулдық мекеменің басшысы лауазымы уақытша бос болса, оның мiндеттерiн уақытша атқаруды Министрліктің айқындауы бойынша осы немесе өзге консулдық мекеменiң (дипломатиялық өкілдіктің) консулы жүзеге асырады.</w:t>
      </w:r>
      <w:r>
        <w:br/>
      </w:r>
      <w:r>
        <w:rPr>
          <w:rFonts w:ascii="Times New Roman"/>
          <w:b w:val="false"/>
          <w:i w:val="false"/>
          <w:color w:val="000000"/>
          <w:sz w:val="28"/>
        </w:rPr>
        <w:t>
      Егер консулдық мекеменің басшысы қызметтік қажеттілікке байланысты болу мемлекетінен тыс жерде немесе еңбек демалысында болса, оның міндеттерін уақытша атқаруды консулдық мекеменің басшысы айқындайтын осы консулдық мекеменің консулы жүзеге асырады.</w:t>
      </w:r>
      <w:r>
        <w:br/>
      </w:r>
      <w:r>
        <w:rPr>
          <w:rFonts w:ascii="Times New Roman"/>
          <w:b w:val="false"/>
          <w:i w:val="false"/>
          <w:color w:val="000000"/>
          <w:sz w:val="28"/>
        </w:rPr>
        <w:t>
      23. Консулдық мекеменің басшысы:</w:t>
      </w:r>
      <w:r>
        <w:br/>
      </w:r>
      <w:r>
        <w:rPr>
          <w:rFonts w:ascii="Times New Roman"/>
          <w:b w:val="false"/>
          <w:i w:val="false"/>
          <w:color w:val="000000"/>
          <w:sz w:val="28"/>
        </w:rPr>
        <w:t>
      1) Қазақстан Республикасының жеке және заңды тұлғаларының құқықтары мен мүдделерін барлық заңды құралдармен және әдістермен қорғайды;</w:t>
      </w:r>
      <w:r>
        <w:br/>
      </w:r>
      <w:r>
        <w:rPr>
          <w:rFonts w:ascii="Times New Roman"/>
          <w:b w:val="false"/>
          <w:i w:val="false"/>
          <w:color w:val="000000"/>
          <w:sz w:val="28"/>
        </w:rPr>
        <w:t>
      2) консулдық округтегі ішкі және сыртқы саясат мәселелері бойынша Министрлікті хабардар етеді;</w:t>
      </w:r>
      <w:r>
        <w:br/>
      </w:r>
      <w:r>
        <w:rPr>
          <w:rFonts w:ascii="Times New Roman"/>
          <w:b w:val="false"/>
          <w:i w:val="false"/>
          <w:color w:val="000000"/>
          <w:sz w:val="28"/>
        </w:rPr>
        <w:t>
      3) Қазақстан Республикасының болу мемлекетімен ынтымақтастығын дамытуды қамтамасыз етеді;</w:t>
      </w:r>
      <w:r>
        <w:br/>
      </w:r>
      <w:r>
        <w:rPr>
          <w:rFonts w:ascii="Times New Roman"/>
          <w:b w:val="false"/>
          <w:i w:val="false"/>
          <w:color w:val="000000"/>
          <w:sz w:val="28"/>
        </w:rPr>
        <w:t>
      4) болу мемлекетінде консулдық мекемеге, персоналға және олардың отбасы мүшелеріне халықаралық құқық нормалары мен болу мемлекетінің заңнамасына сәйкес берілетін артықшылықтар мен иммунитеттерді қамтамасыз ету жөнінде қажетті шараларды қабылдайды;</w:t>
      </w:r>
      <w:r>
        <w:br/>
      </w:r>
      <w:r>
        <w:rPr>
          <w:rFonts w:ascii="Times New Roman"/>
          <w:b w:val="false"/>
          <w:i w:val="false"/>
          <w:color w:val="000000"/>
          <w:sz w:val="28"/>
        </w:rPr>
        <w:t>
      5) консулдық округтен тыс жерге қысқа мерзімді қызметтік іссапарларға шығуды Министрлікпен келіседі;</w:t>
      </w:r>
      <w:r>
        <w:br/>
      </w:r>
      <w:r>
        <w:rPr>
          <w:rFonts w:ascii="Times New Roman"/>
          <w:b w:val="false"/>
          <w:i w:val="false"/>
          <w:color w:val="000000"/>
          <w:sz w:val="28"/>
        </w:rPr>
        <w:t>
      6) заңнамамен және Қазақстан Республикасы ратификациялаған халықаралық шарттармен өз құзыретіне жатқызылған басқа да функцияларды орындайды.</w:t>
      </w:r>
      <w:r>
        <w:br/>
      </w:r>
      <w:r>
        <w:rPr>
          <w:rFonts w:ascii="Times New Roman"/>
          <w:b w:val="false"/>
          <w:i w:val="false"/>
          <w:color w:val="000000"/>
          <w:sz w:val="28"/>
        </w:rPr>
        <w:t>
      24. Консулдық мекеменің басшысы:</w:t>
      </w:r>
      <w:r>
        <w:br/>
      </w:r>
      <w:r>
        <w:rPr>
          <w:rFonts w:ascii="Times New Roman"/>
          <w:b w:val="false"/>
          <w:i w:val="false"/>
          <w:color w:val="000000"/>
          <w:sz w:val="28"/>
        </w:rPr>
        <w:t>
      1) Министрлікке болу мемлекетімен екіжақты қатынастар мәселелері жөнінде белгіленген тәртіппен ұсыныстар енгізуге;</w:t>
      </w:r>
      <w:r>
        <w:br/>
      </w:r>
      <w:r>
        <w:rPr>
          <w:rFonts w:ascii="Times New Roman"/>
          <w:b w:val="false"/>
          <w:i w:val="false"/>
          <w:color w:val="000000"/>
          <w:sz w:val="28"/>
        </w:rPr>
        <w:t>
      2) консулдық мекеменің құзыретіне кіретін мәселелер бойынша Қазақстан Республикасының мемлекеттік органдары мен ұйымдарынан қажетті материалдар мен құжаттарды белгіленген тәртіппен алуға;</w:t>
      </w:r>
      <w:r>
        <w:br/>
      </w:r>
      <w:r>
        <w:rPr>
          <w:rFonts w:ascii="Times New Roman"/>
          <w:b w:val="false"/>
          <w:i w:val="false"/>
          <w:color w:val="000000"/>
          <w:sz w:val="28"/>
        </w:rPr>
        <w:t>
      3) Министрлiкке консулдық мекеменің персоналын мемлекеттiк наградалармен марапаттау, дәрежесi мен лауазымын көтеру, мерзiмiнен бұрын елге қайтару немесе шетелдегi жұмыс мерзiмiн ұзарту, тәртiптiк жаза қолдану туралы ұсыныстар енгiзуге;</w:t>
      </w:r>
      <w:r>
        <w:br/>
      </w:r>
      <w:r>
        <w:rPr>
          <w:rFonts w:ascii="Times New Roman"/>
          <w:b w:val="false"/>
          <w:i w:val="false"/>
          <w:color w:val="000000"/>
          <w:sz w:val="28"/>
        </w:rPr>
        <w:t>
      4) консулдық мекемені қаржыландыру жоспарында көзделген қаражаттың (шығыстың) лимитiне билiк етуге;</w:t>
      </w:r>
      <w:r>
        <w:br/>
      </w:r>
      <w:r>
        <w:rPr>
          <w:rFonts w:ascii="Times New Roman"/>
          <w:b w:val="false"/>
          <w:i w:val="false"/>
          <w:color w:val="000000"/>
          <w:sz w:val="28"/>
        </w:rPr>
        <w:t>
      5) консулдық мекеменің қызметі мәселелерi бойынша бұйрықтар шығаруға, Министрлікпен келісу бойынша қызмет көрсетушi персоналмен еңбек қатынастарына байланысты мәселелер бойынша шешiмдер қабылдауға, консулдық қызмет персоналының жыл сайынғы ақысы төленетiн еңбек демалыстарының кестесiн бекiтуге;</w:t>
      </w:r>
      <w:r>
        <w:br/>
      </w:r>
      <w:r>
        <w:rPr>
          <w:rFonts w:ascii="Times New Roman"/>
          <w:b w:val="false"/>
          <w:i w:val="false"/>
          <w:color w:val="000000"/>
          <w:sz w:val="28"/>
        </w:rPr>
        <w:t>
      6) жыл сайынғы ақысы төленетiн еңбек демалысы берiлген кездегі жол жүрудi қоспағанда, болу мемлекетіндегі дипломатиялық өкiлдiк басшысымен (бар болған жағдайда) келiсу бойынша консулдық мекеме персоналының және олардың отбасы мүшелерiнiң консулдық округтен тыс жерлерге қысқа мерзiмдi жол жүруiне рұқсат беруге;</w:t>
      </w:r>
      <w:r>
        <w:br/>
      </w:r>
      <w:r>
        <w:rPr>
          <w:rFonts w:ascii="Times New Roman"/>
          <w:b w:val="false"/>
          <w:i w:val="false"/>
          <w:color w:val="000000"/>
          <w:sz w:val="28"/>
        </w:rPr>
        <w:t>
      7) Қазақстан Республикасының Бас Прокуроры мен Министрдің бірлескен бұйрығында белгіленген тәртіппен болу мемлекетінде өзінің қызметкерлері жасаған қылмыстық құқық бұзушылықтар туралы істер бойынша анықтау жүргізуге құқылы.</w:t>
      </w:r>
      <w:r>
        <w:br/>
      </w:r>
      <w:r>
        <w:rPr>
          <w:rFonts w:ascii="Times New Roman"/>
          <w:b w:val="false"/>
          <w:i w:val="false"/>
          <w:color w:val="000000"/>
          <w:sz w:val="28"/>
        </w:rPr>
        <w:t>
      25. Консулдық мекемелердің персоналы мен олардың отбасы мүшелері болу мемлекетінің заңдарын сақтауға, жергілікті салт-дәстүрлерді құрметтеуге және болу мемлекетінің ішкі істеріне араласу ретінде қарастырылуы мүмкін кез келген іс-әрекеттен тартынуға тиіс.</w:t>
      </w:r>
      <w:r>
        <w:br/>
      </w:r>
      <w:r>
        <w:rPr>
          <w:rFonts w:ascii="Times New Roman"/>
          <w:b w:val="false"/>
          <w:i w:val="false"/>
          <w:color w:val="000000"/>
          <w:sz w:val="28"/>
        </w:rPr>
        <w:t>
      26. Өз қызметін Қазақстан Республикасынан тыс жерде жүзеге асыратын консулдарға Қазақстан Республикасының Үкіметі айқындайтын шет елдердегі дипломатиялық қызмет персоналының еңбек шарттары қолданылады.</w:t>
      </w:r>
    </w:p>
    <w:p>
      <w:pPr>
        <w:spacing w:after="0"/>
        <w:ind w:left="0"/>
        <w:jc w:val="left"/>
      </w:pPr>
      <w:r>
        <w:rPr>
          <w:rFonts w:ascii="Times New Roman"/>
          <w:b/>
          <w:i w:val="false"/>
          <w:color w:val="000000"/>
        </w:rPr>
        <w:t xml:space="preserve"> 4. Консулдық функциялар және оларды орындау</w:t>
      </w:r>
    </w:p>
    <w:p>
      <w:pPr>
        <w:spacing w:after="0"/>
        <w:ind w:left="0"/>
        <w:jc w:val="both"/>
      </w:pPr>
      <w:r>
        <w:rPr>
          <w:rFonts w:ascii="Times New Roman"/>
          <w:b w:val="false"/>
          <w:i w:val="false"/>
          <w:color w:val="000000"/>
          <w:sz w:val="28"/>
        </w:rPr>
        <w:t>      27. Консулдық функцияларды Қазақстан Республикасы атынан:</w:t>
      </w:r>
      <w:r>
        <w:br/>
      </w:r>
      <w:r>
        <w:rPr>
          <w:rFonts w:ascii="Times New Roman"/>
          <w:b w:val="false"/>
          <w:i w:val="false"/>
          <w:color w:val="000000"/>
          <w:sz w:val="28"/>
        </w:rPr>
        <w:t>
      1) Қазақстан Республикасының аумағында – Министрлік;</w:t>
      </w:r>
      <w:r>
        <w:br/>
      </w:r>
      <w:r>
        <w:rPr>
          <w:rFonts w:ascii="Times New Roman"/>
          <w:b w:val="false"/>
          <w:i w:val="false"/>
          <w:color w:val="000000"/>
          <w:sz w:val="28"/>
        </w:rPr>
        <w:t>
      2) Қазақстан Республикасынан тыс жерлерде:</w:t>
      </w:r>
      <w:r>
        <w:br/>
      </w:r>
      <w:r>
        <w:rPr>
          <w:rFonts w:ascii="Times New Roman"/>
          <w:b w:val="false"/>
          <w:i w:val="false"/>
          <w:color w:val="000000"/>
          <w:sz w:val="28"/>
        </w:rPr>
        <w:t>
      Қазақстан Республикасының шет елдердегі мекемелері;</w:t>
      </w:r>
      <w:r>
        <w:br/>
      </w:r>
      <w:r>
        <w:rPr>
          <w:rFonts w:ascii="Times New Roman"/>
          <w:b w:val="false"/>
          <w:i w:val="false"/>
          <w:color w:val="000000"/>
          <w:sz w:val="28"/>
        </w:rPr>
        <w:t>
      болу мемлекеті келіскен кезде Қазақстан Республикасы тиісті халықаралық шарт жасасқан басқа мемлекеттер орындайды.</w:t>
      </w:r>
      <w:r>
        <w:br/>
      </w:r>
      <w:r>
        <w:rPr>
          <w:rFonts w:ascii="Times New Roman"/>
          <w:b w:val="false"/>
          <w:i w:val="false"/>
          <w:color w:val="000000"/>
          <w:sz w:val="28"/>
        </w:rPr>
        <w:t>
      28. Консулдық мекеменің басшысы өзiне жүктелген функцияларды жеке өзi орындайды.</w:t>
      </w:r>
      <w:r>
        <w:br/>
      </w:r>
      <w:r>
        <w:rPr>
          <w:rFonts w:ascii="Times New Roman"/>
          <w:b w:val="false"/>
          <w:i w:val="false"/>
          <w:color w:val="000000"/>
          <w:sz w:val="28"/>
        </w:rPr>
        <w:t>
      Консулдық мекемеде жекелеген консулдық функцияларды орындау – консулдық мекеме басшысының, дипломатиялық өкілдікте – дипломатиялық өкілдік басшысының бұйрығы негізінде басқа консулға жүктелуі мүмкін.</w:t>
      </w:r>
      <w:r>
        <w:br/>
      </w:r>
      <w:r>
        <w:rPr>
          <w:rFonts w:ascii="Times New Roman"/>
          <w:b w:val="false"/>
          <w:i w:val="false"/>
          <w:color w:val="000000"/>
          <w:sz w:val="28"/>
        </w:rPr>
        <w:t>
      29. Консулдық мекемеде консулдық функцияларды орындау кезінде заңдылықтың сақталуына дербес жауаптылық – консулдық мекеменің басшысына, дипломатиялық өкілдікте – дипломатиялық өкілдіктің басшысына және консулдық бөлімнің меңгерушісіне жүктеледі.</w:t>
      </w:r>
      <w:r>
        <w:br/>
      </w:r>
      <w:r>
        <w:rPr>
          <w:rFonts w:ascii="Times New Roman"/>
          <w:b w:val="false"/>
          <w:i w:val="false"/>
          <w:color w:val="000000"/>
          <w:sz w:val="28"/>
        </w:rPr>
        <w:t>
      30. Консул консулдық функцияларды консулдық округ шегінде орындайды. Консулдық функцияларды консулдық округтан тыс жерлерде орындау ерекше жағдайларда Министрліктің тапсырмасы бойынша болу мемлекетінің келісімімен жүзеге асырылады.</w:t>
      </w:r>
      <w:r>
        <w:br/>
      </w:r>
      <w:r>
        <w:rPr>
          <w:rFonts w:ascii="Times New Roman"/>
          <w:b w:val="false"/>
          <w:i w:val="false"/>
          <w:color w:val="000000"/>
          <w:sz w:val="28"/>
        </w:rPr>
        <w:t>
      31. Консулдың басқа мемлекеттің атынан консулдық функцияларды орындауы осы мемлекетпен уағдаластық бойынша және болу мемлекетінің келісімімен жүзеге асырылуы мүмкін.</w:t>
      </w:r>
      <w:r>
        <w:br/>
      </w:r>
      <w:r>
        <w:rPr>
          <w:rFonts w:ascii="Times New Roman"/>
          <w:b w:val="false"/>
          <w:i w:val="false"/>
          <w:color w:val="000000"/>
          <w:sz w:val="28"/>
        </w:rPr>
        <w:t>
      32. Консул жылына кемiнде бiр рет өз консулдық округiн аралап шығады.</w:t>
      </w:r>
      <w:r>
        <w:br/>
      </w:r>
      <w:r>
        <w:rPr>
          <w:rFonts w:ascii="Times New Roman"/>
          <w:b w:val="false"/>
          <w:i w:val="false"/>
          <w:color w:val="000000"/>
          <w:sz w:val="28"/>
        </w:rPr>
        <w:t>
      33. Консул консулдық архивке қол сұғылмаушылықты қамтамасыз ету бойынша шаралар қабылдайды.</w:t>
      </w:r>
      <w:r>
        <w:br/>
      </w:r>
      <w:r>
        <w:rPr>
          <w:rFonts w:ascii="Times New Roman"/>
          <w:b w:val="false"/>
          <w:i w:val="false"/>
          <w:color w:val="000000"/>
          <w:sz w:val="28"/>
        </w:rPr>
        <w:t>
      34. Консул өз консулдық округiнiң шегiнде консулдық мекеменiң қызметiне байланысты барлық мәселелер бойынша болу мемлекетінiң билік орындарына өтiнiш бiлдiруге құқылы.</w:t>
      </w:r>
      <w:r>
        <w:br/>
      </w:r>
      <w:r>
        <w:rPr>
          <w:rFonts w:ascii="Times New Roman"/>
          <w:b w:val="false"/>
          <w:i w:val="false"/>
          <w:color w:val="000000"/>
          <w:sz w:val="28"/>
        </w:rPr>
        <w:t>
      35. Консул өзінің консулдық қызметіне қатысты Қазақстан Республикасының жеке және заңды тұлғаларының, сондай-ақ шетелдік жеке және заңды тұлғалардың жазбаша және ауызша өтініштерін қабылдайды.</w:t>
      </w:r>
      <w:r>
        <w:br/>
      </w:r>
      <w:r>
        <w:rPr>
          <w:rFonts w:ascii="Times New Roman"/>
          <w:b w:val="false"/>
          <w:i w:val="false"/>
          <w:color w:val="000000"/>
          <w:sz w:val="28"/>
        </w:rPr>
        <w:t>
      36. Консулдық функцияларды жүзеге асыратын адамның әрекетіне (әрекетсіздігіне) шағымды консулдық мекеменің басшысы, дипломатиялық өкілдіктің басшысы немесе Министрлік, сондай-ақ өзге де тұлғалар және ұйымдар Қазақстан Республикасының заңнамасында белгіленген тәртіппен қарайды.</w:t>
      </w:r>
      <w:r>
        <w:br/>
      </w:r>
      <w:r>
        <w:rPr>
          <w:rFonts w:ascii="Times New Roman"/>
          <w:b w:val="false"/>
          <w:i w:val="false"/>
          <w:color w:val="000000"/>
          <w:sz w:val="28"/>
        </w:rPr>
        <w:t>
      37. Консулдық функцияларға:</w:t>
      </w:r>
      <w:r>
        <w:br/>
      </w:r>
      <w:r>
        <w:rPr>
          <w:rFonts w:ascii="Times New Roman"/>
          <w:b w:val="false"/>
          <w:i w:val="false"/>
          <w:color w:val="000000"/>
          <w:sz w:val="28"/>
        </w:rPr>
        <w:t>
      1) Қазақстан Республикасының жеке және заңды тұлғаларының құқықтары мен заңды мүдделерін қорғау жөнінде шаралар қабылдау;</w:t>
      </w:r>
      <w:r>
        <w:br/>
      </w:r>
      <w:r>
        <w:rPr>
          <w:rFonts w:ascii="Times New Roman"/>
          <w:b w:val="false"/>
          <w:i w:val="false"/>
          <w:color w:val="000000"/>
          <w:sz w:val="28"/>
        </w:rPr>
        <w:t>
      2) Қазақстан Республикасының азаматтарын консулдық есепке алу;</w:t>
      </w:r>
      <w:r>
        <w:br/>
      </w:r>
      <w:r>
        <w:rPr>
          <w:rFonts w:ascii="Times New Roman"/>
          <w:b w:val="false"/>
          <w:i w:val="false"/>
          <w:color w:val="000000"/>
          <w:sz w:val="28"/>
        </w:rPr>
        <w:t>
      3) Қазақстан Республикасының азаматтығы мәселелерін қарау;</w:t>
      </w:r>
      <w:r>
        <w:br/>
      </w:r>
      <w:r>
        <w:rPr>
          <w:rFonts w:ascii="Times New Roman"/>
          <w:b w:val="false"/>
          <w:i w:val="false"/>
          <w:color w:val="000000"/>
          <w:sz w:val="28"/>
        </w:rPr>
        <w:t>
      4) Қазақстан Республикасының визаларын беру, қалпына келтіру, жою, олардың қолданылу мерзімін ұзарту және қысқарту;</w:t>
      </w:r>
      <w:r>
        <w:br/>
      </w:r>
      <w:r>
        <w:rPr>
          <w:rFonts w:ascii="Times New Roman"/>
          <w:b w:val="false"/>
          <w:i w:val="false"/>
          <w:color w:val="000000"/>
          <w:sz w:val="28"/>
        </w:rPr>
        <w:t>
      5) жеке басты куәландыратын құжаттарды беру және алып қою;</w:t>
      </w:r>
      <w:r>
        <w:br/>
      </w:r>
      <w:r>
        <w:rPr>
          <w:rFonts w:ascii="Times New Roman"/>
          <w:b w:val="false"/>
          <w:i w:val="false"/>
          <w:color w:val="000000"/>
          <w:sz w:val="28"/>
        </w:rPr>
        <w:t>
      6) Қазақстан Республикасының азаматтық хал актілерін тіркеу;</w:t>
      </w:r>
      <w:r>
        <w:br/>
      </w:r>
      <w:r>
        <w:rPr>
          <w:rFonts w:ascii="Times New Roman"/>
          <w:b w:val="false"/>
          <w:i w:val="false"/>
          <w:color w:val="000000"/>
          <w:sz w:val="28"/>
        </w:rPr>
        <w:t>
      7) Қазақстан Республикасының шет елдегі азаматтарын асырап алу, қамқоршылыққа және қорғаншылыққа алу;</w:t>
      </w:r>
      <w:r>
        <w:br/>
      </w:r>
      <w:r>
        <w:rPr>
          <w:rFonts w:ascii="Times New Roman"/>
          <w:b w:val="false"/>
          <w:i w:val="false"/>
          <w:color w:val="000000"/>
          <w:sz w:val="28"/>
        </w:rPr>
        <w:t>
      8) Қазақстан Республикасы азаматтарының шет елдерде тұрақты тұруына рұқсатты ресімдеу;</w:t>
      </w:r>
      <w:r>
        <w:br/>
      </w:r>
      <w:r>
        <w:rPr>
          <w:rFonts w:ascii="Times New Roman"/>
          <w:b w:val="false"/>
          <w:i w:val="false"/>
          <w:color w:val="000000"/>
          <w:sz w:val="28"/>
        </w:rPr>
        <w:t>
      9) құжаттарды заңдастыру;</w:t>
      </w:r>
      <w:r>
        <w:br/>
      </w:r>
      <w:r>
        <w:rPr>
          <w:rFonts w:ascii="Times New Roman"/>
          <w:b w:val="false"/>
          <w:i w:val="false"/>
          <w:color w:val="000000"/>
          <w:sz w:val="28"/>
        </w:rPr>
        <w:t>
      10) нотариаттық іс-әрекеттер жасау;</w:t>
      </w:r>
      <w:r>
        <w:br/>
      </w:r>
      <w:r>
        <w:rPr>
          <w:rFonts w:ascii="Times New Roman"/>
          <w:b w:val="false"/>
          <w:i w:val="false"/>
          <w:color w:val="000000"/>
          <w:sz w:val="28"/>
        </w:rPr>
        <w:t>
      11) құжаттарды талап етіп алдыру;</w:t>
      </w:r>
      <w:r>
        <w:br/>
      </w:r>
      <w:r>
        <w:rPr>
          <w:rFonts w:ascii="Times New Roman"/>
          <w:b w:val="false"/>
          <w:i w:val="false"/>
          <w:color w:val="000000"/>
          <w:sz w:val="28"/>
        </w:rPr>
        <w:t>
      12) Қазақстан Республикасы азаматтарының сайлау құқықтарын іске асыру;</w:t>
      </w:r>
      <w:r>
        <w:br/>
      </w:r>
      <w:r>
        <w:rPr>
          <w:rFonts w:ascii="Times New Roman"/>
          <w:b w:val="false"/>
          <w:i w:val="false"/>
          <w:color w:val="000000"/>
          <w:sz w:val="28"/>
        </w:rPr>
        <w:t>
      13) санитариялық, фитосанитариялық және ветеринариялық қорғау саласында шаралар қабылдау;</w:t>
      </w:r>
      <w:r>
        <w:br/>
      </w:r>
      <w:r>
        <w:rPr>
          <w:rFonts w:ascii="Times New Roman"/>
          <w:b w:val="false"/>
          <w:i w:val="false"/>
          <w:color w:val="000000"/>
          <w:sz w:val="28"/>
        </w:rPr>
        <w:t>
      14) Қазақстан Республикасының әуе кемелеріне, теңіз және өзен флоты кемелеріне, автомобиль және теміржол көлігі құралдарына жәрдемдесу;</w:t>
      </w:r>
      <w:r>
        <w:br/>
      </w:r>
      <w:r>
        <w:rPr>
          <w:rFonts w:ascii="Times New Roman"/>
          <w:b w:val="false"/>
          <w:i w:val="false"/>
          <w:color w:val="000000"/>
          <w:sz w:val="28"/>
        </w:rPr>
        <w:t>
      15) Қазақстан Республикасы азаматтарының мүлкін қорғауға қатысты шаралар қабылдау;</w:t>
      </w:r>
      <w:r>
        <w:br/>
      </w:r>
      <w:r>
        <w:rPr>
          <w:rFonts w:ascii="Times New Roman"/>
          <w:b w:val="false"/>
          <w:i w:val="false"/>
          <w:color w:val="000000"/>
          <w:sz w:val="28"/>
        </w:rPr>
        <w:t>
      16) болу мемлекетінде қиын жағдайға ұшыраған, оның ішінде форс-мажорлық жағдайлар салдарынан,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w:t>
      </w:r>
      <w:r>
        <w:br/>
      </w:r>
      <w:r>
        <w:rPr>
          <w:rFonts w:ascii="Times New Roman"/>
          <w:b w:val="false"/>
          <w:i w:val="false"/>
          <w:color w:val="000000"/>
          <w:sz w:val="28"/>
        </w:rPr>
        <w:t>
      17) қамаққа алынған, түрмеге қамалған, күзетке алынған немесе ұсталған Қазақстан Республикасының азаматтарына қатысты, сондай-ақ консулдық округ аумағында хабар-ошарсыз кеткен Қазақстан Республикасының азаматтарын іздестіру бойынша шаралар қабылдау жатады.</w:t>
      </w:r>
      <w:r>
        <w:br/>
      </w:r>
      <w:r>
        <w:rPr>
          <w:rFonts w:ascii="Times New Roman"/>
          <w:b w:val="false"/>
          <w:i w:val="false"/>
          <w:color w:val="000000"/>
          <w:sz w:val="28"/>
        </w:rPr>
        <w:t>
      38. 2008 жылғы 10 желтоқсандағы «Салық және бюджетке төленетін басқа да міндетті төлемдер туралы» Қазақстан Республикасының Кодексіне (Салық кодексі) сәйкес консулдық іс-әрекеттер жасағаны үшін консулдық алым алынады.</w:t>
      </w:r>
      <w:r>
        <w:br/>
      </w:r>
      <w:r>
        <w:rPr>
          <w:rFonts w:ascii="Times New Roman"/>
          <w:b w:val="false"/>
          <w:i w:val="false"/>
          <w:color w:val="000000"/>
          <w:sz w:val="28"/>
        </w:rPr>
        <w:t>
      39. Қазақстан Республикасының заңнамасында, Қазақстан Республикасы ратификациялаған халықаралық шарттарда өзге де консулдық функциялар көзделуі мүмкін.</w:t>
      </w:r>
    </w:p>
    <w:p>
      <w:pPr>
        <w:spacing w:after="0"/>
        <w:ind w:left="0"/>
        <w:jc w:val="left"/>
      </w:pPr>
      <w:r>
        <w:rPr>
          <w:rFonts w:ascii="Times New Roman"/>
          <w:b/>
          <w:i w:val="false"/>
          <w:color w:val="000000"/>
        </w:rPr>
        <w:t xml:space="preserve"> 5. Консулдың Қазақстан Республикасының жеке және заңды</w:t>
      </w:r>
      <w:r>
        <w:br/>
      </w:r>
      <w:r>
        <w:rPr>
          <w:rFonts w:ascii="Times New Roman"/>
          <w:b/>
          <w:i w:val="false"/>
          <w:color w:val="000000"/>
        </w:rPr>
        <w:t>
тұлғаларына қатысты функциялары</w:t>
      </w:r>
    </w:p>
    <w:p>
      <w:pPr>
        <w:spacing w:after="0"/>
        <w:ind w:left="0"/>
        <w:jc w:val="both"/>
      </w:pPr>
      <w:r>
        <w:rPr>
          <w:rFonts w:ascii="Times New Roman"/>
          <w:b w:val="false"/>
          <w:i w:val="false"/>
          <w:color w:val="000000"/>
          <w:sz w:val="28"/>
        </w:rPr>
        <w:t>      40. Консул Қазақстан Республикасының жеке және заңды тұлғаларының оларға болу мемлекетінiң заңнамасы және Қазақстан Республикасы ратификациялаған халықаралық шарттар ұсынған барлық құқықтарды толық көлемде пайдалануы үшiн шаралар қабылдайды.</w:t>
      </w:r>
      <w:r>
        <w:br/>
      </w:r>
      <w:r>
        <w:rPr>
          <w:rFonts w:ascii="Times New Roman"/>
          <w:b w:val="false"/>
          <w:i w:val="false"/>
          <w:color w:val="000000"/>
          <w:sz w:val="28"/>
        </w:rPr>
        <w:t>
      41. Консул консулдық округ аумағындағы Қазақстан Республикасының азаматтарына Қазақстан Республикасының және болу мемлекетінің заңнамасына сәйкес олардың құқықтары мен мүдделерін қорғау және қамтамасыз ету мақсатында жәрдем көрсетеді.</w:t>
      </w:r>
      <w:r>
        <w:br/>
      </w:r>
      <w:r>
        <w:rPr>
          <w:rFonts w:ascii="Times New Roman"/>
          <w:b w:val="false"/>
          <w:i w:val="false"/>
          <w:color w:val="000000"/>
          <w:sz w:val="28"/>
        </w:rPr>
        <w:t>
      42. Консул Қазақстан Республикасының жеке және заңды тұлғаларының бұзылған құқықтарын қалпына келтiру үшiн шаралар қабылдайды.</w:t>
      </w:r>
      <w:r>
        <w:br/>
      </w:r>
      <w:r>
        <w:rPr>
          <w:rFonts w:ascii="Times New Roman"/>
          <w:b w:val="false"/>
          <w:i w:val="false"/>
          <w:color w:val="000000"/>
          <w:sz w:val="28"/>
        </w:rPr>
        <w:t>
      43. Консул өзінің консулдық округінде уақытша жүрген Қазақстан Республикасының азаматтарын болу мемлекетінің қолданыстағы заңнамасы, сондай-ақ жергілікті салт-дәстүрлер туралы хабардар етеді.</w:t>
      </w:r>
      <w:r>
        <w:br/>
      </w:r>
      <w:r>
        <w:rPr>
          <w:rFonts w:ascii="Times New Roman"/>
          <w:b w:val="false"/>
          <w:i w:val="false"/>
          <w:color w:val="000000"/>
          <w:sz w:val="28"/>
        </w:rPr>
        <w:t>
      44. Қазақстан Республикасы азаматтарының шет елде болуына қатысты мәселелер жөнiндегi консул өкiмдерiнiң олар үшiн мiндеттi күшi бар.</w:t>
      </w:r>
      <w:r>
        <w:br/>
      </w:r>
      <w:r>
        <w:rPr>
          <w:rFonts w:ascii="Times New Roman"/>
          <w:b w:val="false"/>
          <w:i w:val="false"/>
          <w:color w:val="000000"/>
          <w:sz w:val="28"/>
        </w:rPr>
        <w:t>
      45. Егер Қазақстан Республикасының азаматтары болмаса немесе қаржылық сипаттағы немесе науқастану себептерiне байланысты өздері қатыса алмаса әрi iстiң жүргiзiлуiн қандай да бiр адамға тапсырылмаса немесе басқа да себептермен өз мүдделерiн қорғай алмайтын болса, консулдық болу мемлекетінiң мекемелерiнде олардың атынан сенiмхатсыз өкiлдiк етуге құқығы бар. Бұл өкiлдiк олар өз уәкiлетті адамдарын тағайындағанға дейiн немесе өз құқықтары мен мүдделерiн қорғауды өздеріне алғанға дейiн жалғасады.</w:t>
      </w:r>
    </w:p>
    <w:p>
      <w:pPr>
        <w:spacing w:after="0"/>
        <w:ind w:left="0"/>
        <w:jc w:val="left"/>
      </w:pPr>
      <w:r>
        <w:rPr>
          <w:rFonts w:ascii="Times New Roman"/>
          <w:b/>
          <w:i w:val="false"/>
          <w:color w:val="000000"/>
        </w:rPr>
        <w:t xml:space="preserve"> 6. Қазақстан Республикасының азаматтарын консулдық есепке алу</w:t>
      </w:r>
      <w:r>
        <w:br/>
      </w:r>
      <w:r>
        <w:rPr>
          <w:rFonts w:ascii="Times New Roman"/>
          <w:b/>
          <w:i w:val="false"/>
          <w:color w:val="000000"/>
        </w:rPr>
        <w:t>
жөніндегі функциялар</w:t>
      </w:r>
    </w:p>
    <w:p>
      <w:pPr>
        <w:spacing w:after="0"/>
        <w:ind w:left="0"/>
        <w:jc w:val="both"/>
      </w:pPr>
      <w:r>
        <w:rPr>
          <w:rFonts w:ascii="Times New Roman"/>
          <w:b w:val="false"/>
          <w:i w:val="false"/>
          <w:color w:val="000000"/>
          <w:sz w:val="28"/>
        </w:rPr>
        <w:t>      46. Консул өзiнiң консулдық округiнде тұрақты тұрып жатқан және уақытша жүрген Қазақстан Республикасы азаматтарының есебін жүргiзедi.</w:t>
      </w:r>
    </w:p>
    <w:p>
      <w:pPr>
        <w:spacing w:after="0"/>
        <w:ind w:left="0"/>
        <w:jc w:val="left"/>
      </w:pPr>
      <w:r>
        <w:rPr>
          <w:rFonts w:ascii="Times New Roman"/>
          <w:b/>
          <w:i w:val="false"/>
          <w:color w:val="000000"/>
        </w:rPr>
        <w:t xml:space="preserve"> 7. Консулдың Қазақстан Республикасының азаматтығы</w:t>
      </w:r>
      <w:r>
        <w:br/>
      </w:r>
      <w:r>
        <w:rPr>
          <w:rFonts w:ascii="Times New Roman"/>
          <w:b/>
          <w:i w:val="false"/>
          <w:color w:val="000000"/>
        </w:rPr>
        <w:t>
мәселелері жөніндегі функциялары</w:t>
      </w:r>
    </w:p>
    <w:p>
      <w:pPr>
        <w:spacing w:after="0"/>
        <w:ind w:left="0"/>
        <w:jc w:val="both"/>
      </w:pPr>
      <w:r>
        <w:rPr>
          <w:rFonts w:ascii="Times New Roman"/>
          <w:b w:val="false"/>
          <w:i w:val="false"/>
          <w:color w:val="000000"/>
          <w:sz w:val="28"/>
        </w:rPr>
        <w:t>      47. Консул:</w:t>
      </w:r>
      <w:r>
        <w:br/>
      </w:r>
      <w:r>
        <w:rPr>
          <w:rFonts w:ascii="Times New Roman"/>
          <w:b w:val="false"/>
          <w:i w:val="false"/>
          <w:color w:val="000000"/>
          <w:sz w:val="28"/>
        </w:rPr>
        <w:t>
      1) Қазақстан Республикасынан тыс жерде тұрақты тұратын адамдардан Қазақстан Республикасының азаматтығы мәселесі бойынша өтініштер қабылдайды және оны қажетті құжаттармен бірге Қазақстан Республикасы Президентінің қарауына жолдайды;</w:t>
      </w:r>
      <w:r>
        <w:br/>
      </w:r>
      <w:r>
        <w:rPr>
          <w:rFonts w:ascii="Times New Roman"/>
          <w:b w:val="false"/>
          <w:i w:val="false"/>
          <w:color w:val="000000"/>
          <w:sz w:val="28"/>
        </w:rPr>
        <w:t>
      2) Қазақстан Республикасынан тыс жерде тұрақты тұратын адамдардың Қазақстан Республикасының азаматтығынан айырылуын тіркейді;</w:t>
      </w:r>
      <w:r>
        <w:br/>
      </w:r>
      <w:r>
        <w:rPr>
          <w:rFonts w:ascii="Times New Roman"/>
          <w:b w:val="false"/>
          <w:i w:val="false"/>
          <w:color w:val="000000"/>
          <w:sz w:val="28"/>
        </w:rPr>
        <w:t>
      3) Қазақстан Республикасынан тыс жерде тұрақты тұратын адамдардың Қазақстан Республикасының азаматтығына тиесілілігін айқындайды;</w:t>
      </w:r>
      <w:r>
        <w:br/>
      </w:r>
      <w:r>
        <w:rPr>
          <w:rFonts w:ascii="Times New Roman"/>
          <w:b w:val="false"/>
          <w:i w:val="false"/>
          <w:color w:val="000000"/>
          <w:sz w:val="28"/>
        </w:rPr>
        <w:t>
      4) Қазақстан Республикасынан тыс жерде тұрақты тұратын адамдарды Қазақстан Республикасы Президентінің азаматтық мәселесі бойынша қабылдаған шешімі туралы хабардар етеді.</w:t>
      </w:r>
    </w:p>
    <w:p>
      <w:pPr>
        <w:spacing w:after="0"/>
        <w:ind w:left="0"/>
        <w:jc w:val="left"/>
      </w:pPr>
      <w:r>
        <w:rPr>
          <w:rFonts w:ascii="Times New Roman"/>
          <w:b/>
          <w:i w:val="false"/>
          <w:color w:val="000000"/>
        </w:rPr>
        <w:t xml:space="preserve"> 8. Консулдың Қазақстан Республикасы визаларын беру</w:t>
      </w:r>
      <w:r>
        <w:br/>
      </w:r>
      <w:r>
        <w:rPr>
          <w:rFonts w:ascii="Times New Roman"/>
          <w:b/>
          <w:i w:val="false"/>
          <w:color w:val="000000"/>
        </w:rPr>
        <w:t>
жөніндегі функциялары</w:t>
      </w:r>
    </w:p>
    <w:p>
      <w:pPr>
        <w:spacing w:after="0"/>
        <w:ind w:left="0"/>
        <w:jc w:val="both"/>
      </w:pPr>
      <w:r>
        <w:rPr>
          <w:rFonts w:ascii="Times New Roman"/>
          <w:b w:val="false"/>
          <w:i w:val="false"/>
          <w:color w:val="000000"/>
          <w:sz w:val="28"/>
        </w:rPr>
        <w:t>      48. Консул:</w:t>
      </w:r>
      <w:r>
        <w:br/>
      </w:r>
      <w:r>
        <w:rPr>
          <w:rFonts w:ascii="Times New Roman"/>
          <w:b w:val="false"/>
          <w:i w:val="false"/>
          <w:color w:val="000000"/>
          <w:sz w:val="28"/>
        </w:rPr>
        <w:t>
      1) шетелдіктер мен азаматтығы жоқ адамдарға Қазақстан Республикасының визаларын береді, олардың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r>
        <w:br/>
      </w:r>
      <w:r>
        <w:rPr>
          <w:rFonts w:ascii="Times New Roman"/>
          <w:b w:val="false"/>
          <w:i w:val="false"/>
          <w:color w:val="000000"/>
          <w:sz w:val="28"/>
        </w:rPr>
        <w:t>
      2)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Қазақстан Республикасының ішкі істер және ұлттық қауiпсiздiк органдарымен уақтылы ақпарат алмасуды жүзеге асырады;</w:t>
      </w:r>
      <w:r>
        <w:br/>
      </w:r>
      <w:r>
        <w:rPr>
          <w:rFonts w:ascii="Times New Roman"/>
          <w:b w:val="false"/>
          <w:i w:val="false"/>
          <w:color w:val="000000"/>
          <w:sz w:val="28"/>
        </w:rPr>
        <w:t>
      3) Қазақстан Республикасына өз еркімен қоныс аударуға ниет білдірген этностық қазақтарға келу, оның ішінде оралмандарды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r>
        <w:br/>
      </w:r>
      <w:r>
        <w:rPr>
          <w:rFonts w:ascii="Times New Roman"/>
          <w:b w:val="false"/>
          <w:i w:val="false"/>
          <w:color w:val="000000"/>
          <w:sz w:val="28"/>
        </w:rPr>
        <w:t>
      4) Қазақстан Республикасына келу туралы өтініштер берген көшіп келушілердің, оның ішінде этностық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арналған визаларды ресімдейді.</w:t>
      </w:r>
    </w:p>
    <w:p>
      <w:pPr>
        <w:spacing w:after="0"/>
        <w:ind w:left="0"/>
        <w:jc w:val="left"/>
      </w:pPr>
      <w:r>
        <w:rPr>
          <w:rFonts w:ascii="Times New Roman"/>
          <w:b/>
          <w:i w:val="false"/>
          <w:color w:val="000000"/>
        </w:rPr>
        <w:t xml:space="preserve"> 9. Консулдың жеке басты куәландыратын құжаттарды беру және</w:t>
      </w:r>
      <w:r>
        <w:br/>
      </w:r>
      <w:r>
        <w:rPr>
          <w:rFonts w:ascii="Times New Roman"/>
          <w:b/>
          <w:i w:val="false"/>
          <w:color w:val="000000"/>
        </w:rPr>
        <w:t>
алып қою мәселелері жөніндегі функциялары</w:t>
      </w:r>
    </w:p>
    <w:p>
      <w:pPr>
        <w:spacing w:after="0"/>
        <w:ind w:left="0"/>
        <w:jc w:val="both"/>
      </w:pPr>
      <w:r>
        <w:rPr>
          <w:rFonts w:ascii="Times New Roman"/>
          <w:b w:val="false"/>
          <w:i w:val="false"/>
          <w:color w:val="000000"/>
          <w:sz w:val="28"/>
        </w:rPr>
        <w:t>      49. Консул:</w:t>
      </w:r>
      <w:r>
        <w:br/>
      </w:r>
      <w:r>
        <w:rPr>
          <w:rFonts w:ascii="Times New Roman"/>
          <w:b w:val="false"/>
          <w:i w:val="false"/>
          <w:color w:val="000000"/>
          <w:sz w:val="28"/>
        </w:rPr>
        <w:t>
      1) Қазақстан Республикасының шет елдердегі азаматтарына паспорттар жасауға құжаттарды қабылдайды және жібереді әрі олардың паспорттарына қажетті жазбалар енгізеді;</w:t>
      </w:r>
      <w:r>
        <w:br/>
      </w:r>
      <w:r>
        <w:rPr>
          <w:rFonts w:ascii="Times New Roman"/>
          <w:b w:val="false"/>
          <w:i w:val="false"/>
          <w:color w:val="000000"/>
          <w:sz w:val="28"/>
        </w:rPr>
        <w:t>
      2) Қазақстан Республикасына қайтып оралу куәлігін береді;</w:t>
      </w:r>
      <w:r>
        <w:br/>
      </w:r>
      <w:r>
        <w:rPr>
          <w:rFonts w:ascii="Times New Roman"/>
          <w:b w:val="false"/>
          <w:i w:val="false"/>
          <w:color w:val="000000"/>
          <w:sz w:val="28"/>
        </w:rPr>
        <w:t>
      3) шетелде тұрақты тұру құқығына құжаттар алған Қазақстан Республикасының азаматтарынан – жеке куәліктерін, өзге мемлекеттің азаматтығын алған жағдайда – Қазақстан Республикасы азаматының паспортын алып қояды.</w:t>
      </w:r>
      <w:r>
        <w:br/>
      </w:r>
      <w:r>
        <w:rPr>
          <w:rFonts w:ascii="Times New Roman"/>
          <w:b w:val="false"/>
          <w:i w:val="false"/>
          <w:color w:val="000000"/>
          <w:sz w:val="28"/>
        </w:rPr>
        <w:t>
      50. Жеке басты куәландыратын құжаттарды беру және алып қою «Жеке басты кәуландыратын құжаттар туралы» 2013 жылғы 29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жүзеге асырылады.</w:t>
      </w:r>
    </w:p>
    <w:p>
      <w:pPr>
        <w:spacing w:after="0"/>
        <w:ind w:left="0"/>
        <w:jc w:val="left"/>
      </w:pPr>
      <w:r>
        <w:rPr>
          <w:rFonts w:ascii="Times New Roman"/>
          <w:b/>
          <w:i w:val="false"/>
          <w:color w:val="000000"/>
        </w:rPr>
        <w:t xml:space="preserve"> 10. Консулдың азаматтық хал актiлерiн тiркеу</w:t>
      </w:r>
      <w:r>
        <w:br/>
      </w:r>
      <w:r>
        <w:rPr>
          <w:rFonts w:ascii="Times New Roman"/>
          <w:b/>
          <w:i w:val="false"/>
          <w:color w:val="000000"/>
        </w:rPr>
        <w:t>
жөнiндегi функциялары</w:t>
      </w:r>
    </w:p>
    <w:p>
      <w:pPr>
        <w:spacing w:after="0"/>
        <w:ind w:left="0"/>
        <w:jc w:val="both"/>
      </w:pPr>
      <w:r>
        <w:rPr>
          <w:rFonts w:ascii="Times New Roman"/>
          <w:b w:val="false"/>
          <w:i w:val="false"/>
          <w:color w:val="000000"/>
          <w:sz w:val="28"/>
        </w:rPr>
        <w:t>      51. Консул:</w:t>
      </w:r>
      <w:r>
        <w:br/>
      </w:r>
      <w:r>
        <w:rPr>
          <w:rFonts w:ascii="Times New Roman"/>
          <w:b w:val="false"/>
          <w:i w:val="false"/>
          <w:color w:val="000000"/>
          <w:sz w:val="28"/>
        </w:rPr>
        <w:t>
      1) Қазақстан Республикасының заңнамасына сәйкес Қазақстан Республикасы азаматтарының азаматтық хал актілерін тіркеуді жүзеге асырады;</w:t>
      </w:r>
      <w:r>
        <w:br/>
      </w:r>
      <w:r>
        <w:rPr>
          <w:rFonts w:ascii="Times New Roman"/>
          <w:b w:val="false"/>
          <w:i w:val="false"/>
          <w:color w:val="000000"/>
          <w:sz w:val="28"/>
        </w:rPr>
        <w:t>
      2) азаматтық хал актілері жазбаларына өзгерістер, толықтырулар мен түзетулер енгiзу, сондай-ақ Қазақстан Республикасы азаматтарының, шетелдік азаматтардың және азаматтығы жоқ адамдардың Қазақстан Республикасының азаматтық хал актілері жазбалары органдарында тіркелген азаматтық хал актілерi жазбаларын қалпына келтіру және жою жөнінде шаралар қабылдайды.</w:t>
      </w:r>
    </w:p>
    <w:p>
      <w:pPr>
        <w:spacing w:after="0"/>
        <w:ind w:left="0"/>
        <w:jc w:val="left"/>
      </w:pPr>
      <w:r>
        <w:rPr>
          <w:rFonts w:ascii="Times New Roman"/>
          <w:b/>
          <w:i w:val="false"/>
          <w:color w:val="000000"/>
        </w:rPr>
        <w:t xml:space="preserve"> 11. Консулдың Қазақстан Республикасының шет елдегі азаматтарын</w:t>
      </w:r>
      <w:r>
        <w:br/>
      </w:r>
      <w:r>
        <w:rPr>
          <w:rFonts w:ascii="Times New Roman"/>
          <w:b/>
          <w:i w:val="false"/>
          <w:color w:val="000000"/>
        </w:rPr>
        <w:t>
асырап алуға, қамқоршылыққа және қорғаншылыққа алуға қатысты</w:t>
      </w:r>
      <w:r>
        <w:br/>
      </w:r>
      <w:r>
        <w:rPr>
          <w:rFonts w:ascii="Times New Roman"/>
          <w:b/>
          <w:i w:val="false"/>
          <w:color w:val="000000"/>
        </w:rPr>
        <w:t>
функциялары</w:t>
      </w:r>
    </w:p>
    <w:p>
      <w:pPr>
        <w:spacing w:after="0"/>
        <w:ind w:left="0"/>
        <w:jc w:val="both"/>
      </w:pPr>
      <w:r>
        <w:rPr>
          <w:rFonts w:ascii="Times New Roman"/>
          <w:b w:val="false"/>
          <w:i w:val="false"/>
          <w:color w:val="000000"/>
          <w:sz w:val="28"/>
        </w:rPr>
        <w:t>      52. Консул Қазақстан Республикасының бала құқықтары туралы заңнамасына сәйкес Қазақстан Республикасының азаматтары болып табылатын балаларды асырап алуға ниет білдірген шетелдіктердің есебін жүргізеді.</w:t>
      </w:r>
      <w:r>
        <w:br/>
      </w:r>
      <w:r>
        <w:rPr>
          <w:rFonts w:ascii="Times New Roman"/>
          <w:b w:val="false"/>
          <w:i w:val="false"/>
          <w:color w:val="000000"/>
          <w:sz w:val="28"/>
        </w:rPr>
        <w:t>
      53. Министрлік Қазақстан Республикасының бала құқықтары туралы заңнамасына сәйкес шетелдiктерге асырап алуға берiлген Қазақстан Республикасының азаматтары болып табылатын балаларды есепке қоюды жүзеге асырады.</w:t>
      </w:r>
      <w:r>
        <w:br/>
      </w:r>
      <w:r>
        <w:rPr>
          <w:rFonts w:ascii="Times New Roman"/>
          <w:b w:val="false"/>
          <w:i w:val="false"/>
          <w:color w:val="000000"/>
          <w:sz w:val="28"/>
        </w:rPr>
        <w:t>
      Шетелдіктерге асырап алуға берілген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балаларды бақылауды жүзеге асыру тәртібі Министрдің бұйрығымен бекітіледі.</w:t>
      </w:r>
      <w:r>
        <w:br/>
      </w:r>
      <w:r>
        <w:rPr>
          <w:rFonts w:ascii="Times New Roman"/>
          <w:b w:val="false"/>
          <w:i w:val="false"/>
          <w:color w:val="000000"/>
          <w:sz w:val="28"/>
        </w:rPr>
        <w:t>
      54. Консул консулдық округ шегiнде шетелдiктерге асырап алуға берiлген балаларды бақылауды жүзеге асырады.</w:t>
      </w:r>
      <w:r>
        <w:br/>
      </w:r>
      <w:r>
        <w:rPr>
          <w:rFonts w:ascii="Times New Roman"/>
          <w:b w:val="false"/>
          <w:i w:val="false"/>
          <w:color w:val="000000"/>
          <w:sz w:val="28"/>
        </w:rPr>
        <w:t>
      55. Консул консулдық округ аумағында тұрақты тұратын шетелдік азаматтар болып табылатын асырап алушылардың асырап алған баланың өмір сүру, оқу, тәрбие жағдайы және денсаулығы туралы есеп беруін қамтамасыз ету жөнінде шаралар қабылдайды.</w:t>
      </w:r>
      <w:r>
        <w:br/>
      </w:r>
      <w:r>
        <w:rPr>
          <w:rFonts w:ascii="Times New Roman"/>
          <w:b w:val="false"/>
          <w:i w:val="false"/>
          <w:color w:val="000000"/>
          <w:sz w:val="28"/>
        </w:rPr>
        <w:t>
      56. Консул өзiнiң консулдық округiндегі, ата-ана қамқорлығынсыз қалған кәмелетке толмаған Қазақстан Республикасының азаматтарына қамқоршылық және қорғаншылық белгілеу үшін шаралар қабылдайды.</w:t>
      </w:r>
      <w:r>
        <w:br/>
      </w:r>
      <w:r>
        <w:rPr>
          <w:rFonts w:ascii="Times New Roman"/>
          <w:b w:val="false"/>
          <w:i w:val="false"/>
          <w:color w:val="000000"/>
          <w:sz w:val="28"/>
        </w:rPr>
        <w:t>
      Консул сондай-ақ денсаулық жағдайына байланысты өз құқықтарын өздігінен жүзеге асыра алмайтын және өз мiндеттерiн орындай алмайтын, кәмелетке толған Қазақстан Республикасының азаматтарына қамқоршылық белгілеу үшін шаралар қабылдайды.</w:t>
      </w:r>
    </w:p>
    <w:p>
      <w:pPr>
        <w:spacing w:after="0"/>
        <w:ind w:left="0"/>
        <w:jc w:val="left"/>
      </w:pPr>
      <w:r>
        <w:rPr>
          <w:rFonts w:ascii="Times New Roman"/>
          <w:b/>
          <w:i w:val="false"/>
          <w:color w:val="000000"/>
        </w:rPr>
        <w:t xml:space="preserve"> 12. Консулдың Қазақстан Республикасының азаматтарына шет елде</w:t>
      </w:r>
      <w:r>
        <w:br/>
      </w:r>
      <w:r>
        <w:rPr>
          <w:rFonts w:ascii="Times New Roman"/>
          <w:b/>
          <w:i w:val="false"/>
          <w:color w:val="000000"/>
        </w:rPr>
        <w:t>
тұрақты тұруға рұқсат беруді ресімдеу мәселелері</w:t>
      </w:r>
      <w:r>
        <w:br/>
      </w:r>
      <w:r>
        <w:rPr>
          <w:rFonts w:ascii="Times New Roman"/>
          <w:b/>
          <w:i w:val="false"/>
          <w:color w:val="000000"/>
        </w:rPr>
        <w:t>
жөніндегі функциялары</w:t>
      </w:r>
    </w:p>
    <w:p>
      <w:pPr>
        <w:spacing w:after="0"/>
        <w:ind w:left="0"/>
        <w:jc w:val="both"/>
      </w:pPr>
      <w:r>
        <w:rPr>
          <w:rFonts w:ascii="Times New Roman"/>
          <w:b w:val="false"/>
          <w:i w:val="false"/>
          <w:color w:val="000000"/>
          <w:sz w:val="28"/>
        </w:rPr>
        <w:t>      57. Консул Қазақстан Республикасынан тыс жерге уақытша шыққан және шет мемлекетте тұрақты тұруды ресімдеуге ниет білдірген Қазақстан Республикасының азаматтарына шет елде тұрақты тұруға рұқсат беруді ресімдеу құжаттарын қабылдауды жүзеге асырады.</w:t>
      </w:r>
      <w:r>
        <w:br/>
      </w:r>
      <w:r>
        <w:rPr>
          <w:rFonts w:ascii="Times New Roman"/>
          <w:b w:val="false"/>
          <w:i w:val="false"/>
          <w:color w:val="000000"/>
          <w:sz w:val="28"/>
        </w:rPr>
        <w:t>
      58. Консул шет елге уақытша шыққан және онда тұрақты тұруды ресімдеуге ниет білдірген Қазақстан Республикасы азаматтарының шет елде тұрақты тұруы мәселелері жөніндегі шешімдерді Қазақстан Республикасы ішкі істер органдарының рұқсаттары негізінде қабылдайды.</w:t>
      </w:r>
      <w:r>
        <w:br/>
      </w:r>
      <w:r>
        <w:rPr>
          <w:rFonts w:ascii="Times New Roman"/>
          <w:b w:val="false"/>
          <w:i w:val="false"/>
          <w:color w:val="000000"/>
          <w:sz w:val="28"/>
        </w:rPr>
        <w:t>
      59. Қазақстан Республикасынан тыс жерге уақытша жұмыстармен шыққан және онда тұрақты тұруды ресімдеуге ниет білдірген Қазақстан Республикасы азаматтарының құжаттарын қабылдау және жолдау тәртібі Министрдің бұйрығымен бекітіледі.</w:t>
      </w:r>
    </w:p>
    <w:p>
      <w:pPr>
        <w:spacing w:after="0"/>
        <w:ind w:left="0"/>
        <w:jc w:val="left"/>
      </w:pPr>
      <w:r>
        <w:rPr>
          <w:rFonts w:ascii="Times New Roman"/>
          <w:b/>
          <w:i w:val="false"/>
          <w:color w:val="000000"/>
        </w:rPr>
        <w:t xml:space="preserve"> 13. Консулдың құжаттарды заңдастыру мәселелері</w:t>
      </w:r>
      <w:r>
        <w:br/>
      </w:r>
      <w:r>
        <w:rPr>
          <w:rFonts w:ascii="Times New Roman"/>
          <w:b/>
          <w:i w:val="false"/>
          <w:color w:val="000000"/>
        </w:rPr>
        <w:t>
жөніндегі функциялары</w:t>
      </w:r>
    </w:p>
    <w:p>
      <w:pPr>
        <w:spacing w:after="0"/>
        <w:ind w:left="0"/>
        <w:jc w:val="both"/>
      </w:pPr>
      <w:r>
        <w:rPr>
          <w:rFonts w:ascii="Times New Roman"/>
          <w:b w:val="false"/>
          <w:i w:val="false"/>
          <w:color w:val="000000"/>
          <w:sz w:val="28"/>
        </w:rPr>
        <w:t>      60. Консул консулдық округтің билігі, сондай-ақ консулдық округте аккредиттелген дипломатиялық өкілдіктер мен шет мемлекеттердің консулдық мекемелері жасаған немесе куәландырған құжаттар мен актiлердi заңдастыруға қабылдайды.</w:t>
      </w:r>
      <w:r>
        <w:br/>
      </w:r>
      <w:r>
        <w:rPr>
          <w:rFonts w:ascii="Times New Roman"/>
          <w:b w:val="false"/>
          <w:i w:val="false"/>
          <w:color w:val="000000"/>
          <w:sz w:val="28"/>
        </w:rPr>
        <w:t>
      Егер Қазақстан Республикасының заңнамасында немесе Қазақстан Республикасы ратификациялаған халықаралық шартта өзгеше көзделмесе, Қазақстан Республикасының мемлекеттiк органдары шет мемлекеттер билігінің қатысуымен жасалған немесе осы биліктен шығатын құжаттар мен актiлерді заңдастырылған жағдайда ғана қарауына қабылдайды.</w:t>
      </w:r>
      <w:r>
        <w:br/>
      </w:r>
      <w:r>
        <w:rPr>
          <w:rFonts w:ascii="Times New Roman"/>
          <w:b w:val="false"/>
          <w:i w:val="false"/>
          <w:color w:val="000000"/>
          <w:sz w:val="28"/>
        </w:rPr>
        <w:t>
      61. Құжаттарды заңдастыру құжаттарды басқа мемлекетте пайдалану мақсатында лауазымды адамның қойған қолы мен құжаттардағы мөрдiң төлнұсқалығын белгілеу және куәландыру болып табылады.</w:t>
      </w:r>
      <w:r>
        <w:br/>
      </w:r>
      <w:r>
        <w:rPr>
          <w:rFonts w:ascii="Times New Roman"/>
          <w:b w:val="false"/>
          <w:i w:val="false"/>
          <w:color w:val="000000"/>
          <w:sz w:val="28"/>
        </w:rPr>
        <w:t>
      62. Құжаттарды заңдастыру тәртiбi Министрдің бұйрығымен бекітіледі.</w:t>
      </w:r>
    </w:p>
    <w:p>
      <w:pPr>
        <w:spacing w:after="0"/>
        <w:ind w:left="0"/>
        <w:jc w:val="left"/>
      </w:pPr>
      <w:r>
        <w:rPr>
          <w:rFonts w:ascii="Times New Roman"/>
          <w:b/>
          <w:i w:val="false"/>
          <w:color w:val="000000"/>
        </w:rPr>
        <w:t xml:space="preserve"> 14. Консулдың нотариаттық іс-әрекеттер жасау мәселелері</w:t>
      </w:r>
      <w:r>
        <w:br/>
      </w:r>
      <w:r>
        <w:rPr>
          <w:rFonts w:ascii="Times New Roman"/>
          <w:b/>
          <w:i w:val="false"/>
          <w:color w:val="000000"/>
        </w:rPr>
        <w:t>
жөніндегі функциялары</w:t>
      </w:r>
    </w:p>
    <w:p>
      <w:pPr>
        <w:spacing w:after="0"/>
        <w:ind w:left="0"/>
        <w:jc w:val="both"/>
      </w:pPr>
      <w:r>
        <w:rPr>
          <w:rFonts w:ascii="Times New Roman"/>
          <w:b w:val="false"/>
          <w:i w:val="false"/>
          <w:color w:val="000000"/>
          <w:sz w:val="28"/>
        </w:rPr>
        <w:t>      63. Консул мынадай нотариаттық іс-әрекеттер жасайды:</w:t>
      </w:r>
      <w:r>
        <w:br/>
      </w:r>
      <w:r>
        <w:rPr>
          <w:rFonts w:ascii="Times New Roman"/>
          <w:b w:val="false"/>
          <w:i w:val="false"/>
          <w:color w:val="000000"/>
          <w:sz w:val="28"/>
        </w:rPr>
        <w:t>
      1) Қазақстан Республикасының аумағындағы жылжымайтын мүлікті иеліктен шығару туралы шарттардан басқа мәмілелерді куәландырады;</w:t>
      </w:r>
      <w:r>
        <w:br/>
      </w:r>
      <w:r>
        <w:rPr>
          <w:rFonts w:ascii="Times New Roman"/>
          <w:b w:val="false"/>
          <w:i w:val="false"/>
          <w:color w:val="000000"/>
          <w:sz w:val="28"/>
        </w:rPr>
        <w:t>
      2) мұраға құқық туралы куәліктер береді;</w:t>
      </w:r>
      <w:r>
        <w:br/>
      </w:r>
      <w:r>
        <w:rPr>
          <w:rFonts w:ascii="Times New Roman"/>
          <w:b w:val="false"/>
          <w:i w:val="false"/>
          <w:color w:val="000000"/>
          <w:sz w:val="28"/>
        </w:rPr>
        <w:t>
      3) ерлі-зайыптылардың және ортақ бірлескен меншік құқығында мүлкі бар өзге адамдардың ортақ мүліктегі үлеске меншік құқығы туралы куәліктер береді;</w:t>
      </w:r>
      <w:r>
        <w:br/>
      </w:r>
      <w:r>
        <w:rPr>
          <w:rFonts w:ascii="Times New Roman"/>
          <w:b w:val="false"/>
          <w:i w:val="false"/>
          <w:color w:val="000000"/>
          <w:sz w:val="28"/>
        </w:rPr>
        <w:t>
      4) құжаттардың көшірмелері мен олардан алынған үзінділердің дұрыстығын куәландырады;</w:t>
      </w:r>
      <w:r>
        <w:br/>
      </w:r>
      <w:r>
        <w:rPr>
          <w:rFonts w:ascii="Times New Roman"/>
          <w:b w:val="false"/>
          <w:i w:val="false"/>
          <w:color w:val="000000"/>
          <w:sz w:val="28"/>
        </w:rPr>
        <w:t>
      5) құжаттарға қойылған қолдың төлнұсқалығын куәландырады;</w:t>
      </w:r>
      <w:r>
        <w:br/>
      </w:r>
      <w:r>
        <w:rPr>
          <w:rFonts w:ascii="Times New Roman"/>
          <w:b w:val="false"/>
          <w:i w:val="false"/>
          <w:color w:val="000000"/>
          <w:sz w:val="28"/>
        </w:rPr>
        <w:t>
      6) құжаттардың бір тілден екінші тілге дұрыс аударылғанын куәландырады;</w:t>
      </w:r>
      <w:r>
        <w:br/>
      </w:r>
      <w:r>
        <w:rPr>
          <w:rFonts w:ascii="Times New Roman"/>
          <w:b w:val="false"/>
          <w:i w:val="false"/>
          <w:color w:val="000000"/>
          <w:sz w:val="28"/>
        </w:rPr>
        <w:t>
      7) азаматтың тірі екендігі фактісін куәландырады;</w:t>
      </w:r>
      <w:r>
        <w:br/>
      </w:r>
      <w:r>
        <w:rPr>
          <w:rFonts w:ascii="Times New Roman"/>
          <w:b w:val="false"/>
          <w:i w:val="false"/>
          <w:color w:val="000000"/>
          <w:sz w:val="28"/>
        </w:rPr>
        <w:t>
      8) азаматтың белгілі бір жерде болу фактісін куәландырады;</w:t>
      </w:r>
      <w:r>
        <w:br/>
      </w:r>
      <w:r>
        <w:rPr>
          <w:rFonts w:ascii="Times New Roman"/>
          <w:b w:val="false"/>
          <w:i w:val="false"/>
          <w:color w:val="000000"/>
          <w:sz w:val="28"/>
        </w:rPr>
        <w:t>
      9) құжаттардың берілген уақытын куәландырады;</w:t>
      </w:r>
      <w:r>
        <w:br/>
      </w:r>
      <w:r>
        <w:rPr>
          <w:rFonts w:ascii="Times New Roman"/>
          <w:b w:val="false"/>
          <w:i w:val="false"/>
          <w:color w:val="000000"/>
          <w:sz w:val="28"/>
        </w:rPr>
        <w:t>
      10) жеке және заңды тұлғалардың өтініштерін басқа жеке және заңды тұлғаларға береді;</w:t>
      </w:r>
      <w:r>
        <w:br/>
      </w:r>
      <w:r>
        <w:rPr>
          <w:rFonts w:ascii="Times New Roman"/>
          <w:b w:val="false"/>
          <w:i w:val="false"/>
          <w:color w:val="000000"/>
          <w:sz w:val="28"/>
        </w:rPr>
        <w:t>
      11) ақшаларды депозитке қабылдайды;</w:t>
      </w:r>
      <w:r>
        <w:br/>
      </w:r>
      <w:r>
        <w:rPr>
          <w:rFonts w:ascii="Times New Roman"/>
          <w:b w:val="false"/>
          <w:i w:val="false"/>
          <w:color w:val="000000"/>
          <w:sz w:val="28"/>
        </w:rPr>
        <w:t>
      12) құжаттар мен бағалы қағаздарды сақтауға қабылдайды;</w:t>
      </w:r>
      <w:r>
        <w:br/>
      </w:r>
      <w:r>
        <w:rPr>
          <w:rFonts w:ascii="Times New Roman"/>
          <w:b w:val="false"/>
          <w:i w:val="false"/>
          <w:color w:val="000000"/>
          <w:sz w:val="28"/>
        </w:rPr>
        <w:t>
      13) теңіз наразылықтарын жасайды;</w:t>
      </w:r>
      <w:r>
        <w:br/>
      </w:r>
      <w:r>
        <w:rPr>
          <w:rFonts w:ascii="Times New Roman"/>
          <w:b w:val="false"/>
          <w:i w:val="false"/>
          <w:color w:val="000000"/>
          <w:sz w:val="28"/>
        </w:rPr>
        <w:t>
      14) дәлелдемелерді қамтамасыз етеді.</w:t>
      </w:r>
      <w:r>
        <w:br/>
      </w:r>
      <w:r>
        <w:rPr>
          <w:rFonts w:ascii="Times New Roman"/>
          <w:b w:val="false"/>
          <w:i w:val="false"/>
          <w:color w:val="000000"/>
          <w:sz w:val="28"/>
        </w:rPr>
        <w:t>
      64. Қазақстан Республикасының заңнамалық актілерінде консул жасайтын өзге де нотариаттық іс-әрекеттер көзделуі мүмкін.</w:t>
      </w:r>
      <w:r>
        <w:br/>
      </w:r>
      <w:r>
        <w:rPr>
          <w:rFonts w:ascii="Times New Roman"/>
          <w:b w:val="false"/>
          <w:i w:val="false"/>
          <w:color w:val="000000"/>
          <w:sz w:val="28"/>
        </w:rPr>
        <w:t>
      65. Консул өз атына және өз атынан, өз жұбайының, оның және өз туыстарының (ата-аналары, балалары, аға-інілері, апа-сіңлілері, қарындастары, немерелері, атасы, әжесі) атына және олардың атынан нотариаттық іс-әрекеттер жасауға құқығы жоқ.</w:t>
      </w:r>
    </w:p>
    <w:p>
      <w:pPr>
        <w:spacing w:after="0"/>
        <w:ind w:left="0"/>
        <w:jc w:val="left"/>
      </w:pPr>
      <w:r>
        <w:rPr>
          <w:rFonts w:ascii="Times New Roman"/>
          <w:b/>
          <w:i w:val="false"/>
          <w:color w:val="000000"/>
        </w:rPr>
        <w:t xml:space="preserve"> 15. Консулдың құжаттарды талап етіп алдыру мәселелері</w:t>
      </w:r>
      <w:r>
        <w:br/>
      </w:r>
      <w:r>
        <w:rPr>
          <w:rFonts w:ascii="Times New Roman"/>
          <w:b/>
          <w:i w:val="false"/>
          <w:color w:val="000000"/>
        </w:rPr>
        <w:t>
жөніндегі функциялары</w:t>
      </w:r>
    </w:p>
    <w:p>
      <w:pPr>
        <w:spacing w:after="0"/>
        <w:ind w:left="0"/>
        <w:jc w:val="both"/>
      </w:pPr>
      <w:r>
        <w:rPr>
          <w:rFonts w:ascii="Times New Roman"/>
          <w:b w:val="false"/>
          <w:i w:val="false"/>
          <w:color w:val="000000"/>
          <w:sz w:val="28"/>
        </w:rPr>
        <w:t>      66. Консул өзiнiң консулдық округiнде тұрақты тұратын Қазақстан Республикасының азаматтарына, шетелдiк азаматтар мен азаматтығы жоқ адамдарға олардың өз құқықтары мен заңды мүдделерiн қамтамасыз етуге қатысты құжаттарды талап етіп алдыруға жәрдем көрсетеді.</w:t>
      </w:r>
      <w:r>
        <w:br/>
      </w:r>
      <w:r>
        <w:rPr>
          <w:rFonts w:ascii="Times New Roman"/>
          <w:b w:val="false"/>
          <w:i w:val="false"/>
          <w:color w:val="000000"/>
          <w:sz w:val="28"/>
        </w:rPr>
        <w:t>
      Құжаттарды талап етіп алдыру Қазақстан Республикасынан немесе шет елдерден Қазақстан Республикасы азаматтарының, шетелдiк азаматтар мен азаматтығы жоқ адамдардың құқықтары мен заңды мүдделерiн қамтамасыз етуге қатысты құжаттарды салып жіберу (жеткізу, өткізу) болып табылады.</w:t>
      </w:r>
      <w:r>
        <w:br/>
      </w:r>
      <w:r>
        <w:rPr>
          <w:rFonts w:ascii="Times New Roman"/>
          <w:b w:val="false"/>
          <w:i w:val="false"/>
          <w:color w:val="000000"/>
          <w:sz w:val="28"/>
        </w:rPr>
        <w:t>
      67. Министрліктің мекемелері арқылы Қазақстан Республикасы азаматтарының, шетелдiк азаматтар мен азаматтығы жоқ адамдардың құқықтары мен заңды мүдделерiн қамтамасыз етуге қатысты құжаттарды талап етіп алдыру тәртібі Министр мен Қазақстан Республикасы Әділет министрінің бірлескен бұйрығымен белгіленеді.</w:t>
      </w:r>
    </w:p>
    <w:p>
      <w:pPr>
        <w:spacing w:after="0"/>
        <w:ind w:left="0"/>
        <w:jc w:val="left"/>
      </w:pPr>
      <w:r>
        <w:rPr>
          <w:rFonts w:ascii="Times New Roman"/>
          <w:b/>
          <w:i w:val="false"/>
          <w:color w:val="000000"/>
        </w:rPr>
        <w:t xml:space="preserve"> 16. Консулдың Қазақстан Республикасы азаматтарының</w:t>
      </w:r>
      <w:r>
        <w:br/>
      </w:r>
      <w:r>
        <w:rPr>
          <w:rFonts w:ascii="Times New Roman"/>
          <w:b/>
          <w:i w:val="false"/>
          <w:color w:val="000000"/>
        </w:rPr>
        <w:t>
сайлау құқықтарын іске асыру жөніндегі функциялары</w:t>
      </w:r>
    </w:p>
    <w:p>
      <w:pPr>
        <w:spacing w:after="0"/>
        <w:ind w:left="0"/>
        <w:jc w:val="both"/>
      </w:pPr>
      <w:r>
        <w:rPr>
          <w:rFonts w:ascii="Times New Roman"/>
          <w:b w:val="false"/>
          <w:i w:val="false"/>
          <w:color w:val="000000"/>
          <w:sz w:val="28"/>
        </w:rPr>
        <w:t>      68. Консул Қазақстан Республикасының азаматтарына олардың сайлау құқықтарының іске асырылуына, Қазақстан Республикасының заңнамасында белгіленген сайлау құқығы қағидаттарының сақталуына жәрдем көрсетеді.</w:t>
      </w:r>
      <w:r>
        <w:br/>
      </w:r>
      <w:r>
        <w:rPr>
          <w:rFonts w:ascii="Times New Roman"/>
          <w:b w:val="false"/>
          <w:i w:val="false"/>
          <w:color w:val="000000"/>
          <w:sz w:val="28"/>
        </w:rPr>
        <w:t>
      69. Қазақстан Республикасының Президентін, Қазақстан Республикасы Парламенті Мәжілісінің депутаттарын сайлауды және республикалық референдумды өткізу кезінде Қазақстан Республикасының шет елдердегі мекемесінің үй-жайында сайлау учаскесі құрылған жағдайда, консулдық мекеме бұл туралы консулдық округтің билік органдарын ресми түрде хабардар етеді.</w:t>
      </w:r>
    </w:p>
    <w:p>
      <w:pPr>
        <w:spacing w:after="0"/>
        <w:ind w:left="0"/>
        <w:jc w:val="left"/>
      </w:pPr>
      <w:r>
        <w:rPr>
          <w:rFonts w:ascii="Times New Roman"/>
          <w:b/>
          <w:i w:val="false"/>
          <w:color w:val="000000"/>
        </w:rPr>
        <w:t xml:space="preserve"> 17. Консулдың қылмыстық қудалау функцияларын жүзеге асыратын</w:t>
      </w:r>
      <w:r>
        <w:br/>
      </w:r>
      <w:r>
        <w:rPr>
          <w:rFonts w:ascii="Times New Roman"/>
          <w:b/>
          <w:i w:val="false"/>
          <w:color w:val="000000"/>
        </w:rPr>
        <w:t>
Қазақстан Республикасының мемлекеттiк органдары мен лауазымды</w:t>
      </w:r>
      <w:r>
        <w:br/>
      </w:r>
      <w:r>
        <w:rPr>
          <w:rFonts w:ascii="Times New Roman"/>
          <w:b/>
          <w:i w:val="false"/>
          <w:color w:val="000000"/>
        </w:rPr>
        <w:t>
адамдарының және сот органдарының тапсырмаларын орындау</w:t>
      </w:r>
      <w:r>
        <w:br/>
      </w:r>
      <w:r>
        <w:rPr>
          <w:rFonts w:ascii="Times New Roman"/>
          <w:b/>
          <w:i w:val="false"/>
          <w:color w:val="000000"/>
        </w:rPr>
        <w:t>
жөнiндегi функциялары</w:t>
      </w:r>
    </w:p>
    <w:p>
      <w:pPr>
        <w:spacing w:after="0"/>
        <w:ind w:left="0"/>
        <w:jc w:val="both"/>
      </w:pPr>
      <w:r>
        <w:rPr>
          <w:rFonts w:ascii="Times New Roman"/>
          <w:b w:val="false"/>
          <w:i w:val="false"/>
          <w:color w:val="000000"/>
          <w:sz w:val="28"/>
        </w:rPr>
        <w:t>      70. Консул Қазақстан Республикасының заңнамасында және Қазақстан Республикасының халықаралық шарттарында көзделген тәртіппен қылмыстық қудалау функцияларын жүзеге асыратын Қазақстан Республикасының мемлекеттiк органдары мен лауазымды адамдарының және сот органдарының Қазақстан Республикасының азаматтарына қатысты тапсырмаларын орындайды.</w:t>
      </w:r>
      <w:r>
        <w:br/>
      </w:r>
      <w:r>
        <w:rPr>
          <w:rFonts w:ascii="Times New Roman"/>
          <w:b w:val="false"/>
          <w:i w:val="false"/>
          <w:color w:val="000000"/>
          <w:sz w:val="28"/>
        </w:rPr>
        <w:t>
      71. Консул консулдық округ шегіндегі Қазақстан Республикасы мемлекеттік органдарының өкілдеріне қызметтiк мiндеттерiн орындауға жәрдем көрсетеді.</w:t>
      </w:r>
    </w:p>
    <w:p>
      <w:pPr>
        <w:spacing w:after="0"/>
        <w:ind w:left="0"/>
        <w:jc w:val="left"/>
      </w:pPr>
      <w:r>
        <w:rPr>
          <w:rFonts w:ascii="Times New Roman"/>
          <w:b/>
          <w:i w:val="false"/>
          <w:color w:val="000000"/>
        </w:rPr>
        <w:t xml:space="preserve"> 18. Консулдың санитариялық, фитосанитариялық және</w:t>
      </w:r>
      <w:r>
        <w:br/>
      </w:r>
      <w:r>
        <w:rPr>
          <w:rFonts w:ascii="Times New Roman"/>
          <w:b/>
          <w:i w:val="false"/>
          <w:color w:val="000000"/>
        </w:rPr>
        <w:t>
ветеринариялық қорғау саласында шаралар қабылдау</w:t>
      </w:r>
      <w:r>
        <w:br/>
      </w:r>
      <w:r>
        <w:rPr>
          <w:rFonts w:ascii="Times New Roman"/>
          <w:b/>
          <w:i w:val="false"/>
          <w:color w:val="000000"/>
        </w:rPr>
        <w:t>
жөніндегі функциялары</w:t>
      </w:r>
    </w:p>
    <w:p>
      <w:pPr>
        <w:spacing w:after="0"/>
        <w:ind w:left="0"/>
        <w:jc w:val="both"/>
      </w:pPr>
      <w:r>
        <w:rPr>
          <w:rFonts w:ascii="Times New Roman"/>
          <w:b w:val="false"/>
          <w:i w:val="false"/>
          <w:color w:val="000000"/>
          <w:sz w:val="28"/>
        </w:rPr>
        <w:t>      72. Консулдық округ аумағында карантиндiк аурулар пайда болған кезде консул Қазақстан Республикасының санитариялық, фитосанитариялық және ветеринариялық қорғау саласындағы уәкiлеттi органдарын ауру таралған ауданның атын және шекарасын, ауруға шалдығу оқиғаларының санын және жергiлiктi биліктің iндетке қарсы қабылдаған шараларын көрсетiп, хабардар етедi.</w:t>
      </w:r>
      <w:r>
        <w:br/>
      </w:r>
      <w:r>
        <w:rPr>
          <w:rFonts w:ascii="Times New Roman"/>
          <w:b w:val="false"/>
          <w:i w:val="false"/>
          <w:color w:val="000000"/>
          <w:sz w:val="28"/>
        </w:rPr>
        <w:t>
      Консул Қазақстан Республикасына баруға рұқсат алған азаматтарға Қазақстан Республикасына барған кезде екпелер туралы халықаралық сертификат ұсыну қажеттiгi туралы хабардар етедi.</w:t>
      </w:r>
      <w:r>
        <w:br/>
      </w:r>
      <w:r>
        <w:rPr>
          <w:rFonts w:ascii="Times New Roman"/>
          <w:b w:val="false"/>
          <w:i w:val="false"/>
          <w:color w:val="000000"/>
          <w:sz w:val="28"/>
        </w:rPr>
        <w:t>
      73. Консулдық округ шегiнде ауыл шаруашылығы өсiмдiктерiнiң қауiптi аурулары немесе зиянкестерi пайда болған, сондай-ақ мал мен құстар жаппай ауырған немесе адам мен жануарларға ортақ аурулардың таралу қаупi болған жағдайларда консул бұл туралы Қазақстан Республикасының уәкiлеттi органдарына хабарлайды.</w:t>
      </w:r>
      <w:r>
        <w:br/>
      </w:r>
      <w:r>
        <w:rPr>
          <w:rFonts w:ascii="Times New Roman"/>
          <w:b w:val="false"/>
          <w:i w:val="false"/>
          <w:color w:val="000000"/>
          <w:sz w:val="28"/>
        </w:rPr>
        <w:t>
      74. Консул Қазақстан Республикасына баруға рұқсат алған азаматтарға Қазақстан Республикасына барған кезде малға, шикiзатқа және жануарлардан алынатын өнiмдерге ветеринариялық сертификаттар ұсыну қажеттігі және Қазақстан Республикасына тұқымды, тірі өсімдіктерді, екпе материалды, жаңа піскен жемістер мен көкөністерді әкелу қағидалары туралы хабардар етеді.</w:t>
      </w:r>
    </w:p>
    <w:p>
      <w:pPr>
        <w:spacing w:after="0"/>
        <w:ind w:left="0"/>
        <w:jc w:val="left"/>
      </w:pPr>
      <w:r>
        <w:rPr>
          <w:rFonts w:ascii="Times New Roman"/>
          <w:b/>
          <w:i w:val="false"/>
          <w:color w:val="000000"/>
        </w:rPr>
        <w:t xml:space="preserve"> 19. Консулдың Қазақстан Республикасының әуе кемелеріне, теңіз</w:t>
      </w:r>
      <w:r>
        <w:br/>
      </w:r>
      <w:r>
        <w:rPr>
          <w:rFonts w:ascii="Times New Roman"/>
          <w:b/>
          <w:i w:val="false"/>
          <w:color w:val="000000"/>
        </w:rPr>
        <w:t>
және өзен флоты кемелеріне, автомобиль құралдарына және</w:t>
      </w:r>
      <w:r>
        <w:br/>
      </w:r>
      <w:r>
        <w:rPr>
          <w:rFonts w:ascii="Times New Roman"/>
          <w:b/>
          <w:i w:val="false"/>
          <w:color w:val="000000"/>
        </w:rPr>
        <w:t>
теміржол көлігіне қатысты функциялары</w:t>
      </w:r>
    </w:p>
    <w:p>
      <w:pPr>
        <w:spacing w:after="0"/>
        <w:ind w:left="0"/>
        <w:jc w:val="both"/>
      </w:pPr>
      <w:r>
        <w:rPr>
          <w:rFonts w:ascii="Times New Roman"/>
          <w:b w:val="false"/>
          <w:i w:val="false"/>
          <w:color w:val="000000"/>
          <w:sz w:val="28"/>
        </w:rPr>
        <w:t>      75. Консул болу мемлекетінiң әуежайларында, өзiнiң консулдық округi шегiнде Қазақстан Республикасы әуе кемесiнiң (бұдан әрi – әуе кемесi) командирiне, экипажы мен жолаушыларына болу мемлекетінің заңнамасына және Қазақстан Республикасы мен болу мемлекеті ратификациялаған халықаралық шарттарға сәйкес құқықтар мен иммунитеттер толық көлемде берiлуi үшін шаралар қабылдайды.</w:t>
      </w:r>
      <w:r>
        <w:br/>
      </w:r>
      <w:r>
        <w:rPr>
          <w:rFonts w:ascii="Times New Roman"/>
          <w:b w:val="false"/>
          <w:i w:val="false"/>
          <w:color w:val="000000"/>
          <w:sz w:val="28"/>
        </w:rPr>
        <w:t>
      76. Консул Қазақстан Республикасы әуе кемесiнің командирiне, экипажына және жолаушыларына болу мемлекетінiң билігімен қатынас жасауда жәрдем көрсетеді, сондай-ақ қажет болған жағдайда әуе кемесiн, оның экипажы мен жолаушыларын Қазақстан Республикасына қайтаруға немесе ұшуды жалғастыруына қатысты шаралар қабылдайды.</w:t>
      </w:r>
      <w:r>
        <w:br/>
      </w:r>
      <w:r>
        <w:rPr>
          <w:rFonts w:ascii="Times New Roman"/>
          <w:b w:val="false"/>
          <w:i w:val="false"/>
          <w:color w:val="000000"/>
          <w:sz w:val="28"/>
        </w:rPr>
        <w:t>
      77. Әуе кемесi консулдық округтiң шегiнде аварияға ұшыраған, қонуға мәжбүр болған немесе басқа бiр оқиғаға ұшыраған жағдайларда консул экипаж бен жолаушыларға қажеттi көмек көрсетедi.</w:t>
      </w:r>
      <w:r>
        <w:br/>
      </w:r>
      <w:r>
        <w:rPr>
          <w:rFonts w:ascii="Times New Roman"/>
          <w:b w:val="false"/>
          <w:i w:val="false"/>
          <w:color w:val="000000"/>
          <w:sz w:val="28"/>
        </w:rPr>
        <w:t>
      78. Әуе кемесiнiң бортында қылмыс жасалған жағдайда консул әуе кемесiнiң командирiне Қазақстан Республикасының заңнамасынан және Қазақстан Республикасы ратификациялаған халықаралық шарттардан туындайтын мiндеттердi орындауына жәрдем көрсетедi.</w:t>
      </w:r>
      <w:r>
        <w:br/>
      </w:r>
      <w:r>
        <w:rPr>
          <w:rFonts w:ascii="Times New Roman"/>
          <w:b w:val="false"/>
          <w:i w:val="false"/>
          <w:color w:val="000000"/>
          <w:sz w:val="28"/>
        </w:rPr>
        <w:t>
      79. Министрліктің Қазақстан Республикасының авиакомпанияларымен уағдаластығы бойынша консул дипломатиялық поштаны және дипломатиялық жүктердi Қазақстан Республикасының әуежайларына ұшып бара жатқан Қазақстан Республикасының әуе кемелерiмен Министрлік пен Қазақстан Республикасы авиакомпанияларының арасындағы келісілген тарифтер бойынша, сондай-ақ Қазақстан Республикасы авиакомпанияларының қауіпсіздік қағидаларының талаптарына және Қазақстан Республикасының заңнамасына сәйкес жiбереді.</w:t>
      </w:r>
      <w:r>
        <w:br/>
      </w:r>
      <w:r>
        <w:rPr>
          <w:rFonts w:ascii="Times New Roman"/>
          <w:b w:val="false"/>
          <w:i w:val="false"/>
          <w:color w:val="000000"/>
          <w:sz w:val="28"/>
        </w:rPr>
        <w:t>
      80. Болу мемлекетінде әртүрлi себептерге немесе табиғи катаклизмдерге байланысты төтенше жағдай жарияланған жағдайда консул Қазақстан Республикасының азаматтарын Қазақстан Республикасының әуежайларына ұшып бара жатқан Қазақстан Республикасының әуе кемелерiмен жіберу бойынша жәрдем көрсетеді.</w:t>
      </w:r>
      <w:r>
        <w:br/>
      </w:r>
      <w:r>
        <w:rPr>
          <w:rFonts w:ascii="Times New Roman"/>
          <w:b w:val="false"/>
          <w:i w:val="false"/>
          <w:color w:val="000000"/>
          <w:sz w:val="28"/>
        </w:rPr>
        <w:t>
      81. Осы тараудың 75-80-тармақтарының ережелерi Қазақстан Республикасы Қарулы Күштерi авиациясының ұшақтарына (тiкұшақтарына), теңіз және өзен флоты кемелеріне, сондай-ақ Қазақстан Республикасының автомобиль және темiржол көлiгi құралдарына да қолданылады.</w:t>
      </w:r>
      <w:r>
        <w:br/>
      </w:r>
      <w:r>
        <w:rPr>
          <w:rFonts w:ascii="Times New Roman"/>
          <w:b w:val="false"/>
          <w:i w:val="false"/>
          <w:color w:val="000000"/>
          <w:sz w:val="28"/>
        </w:rPr>
        <w:t>
      82. Теңіз кемесі шетелде сатып алынған жағдайда консул Қазақстан Республикасының Мемлекеттiк Туын көтеріп жүзу құқығына уақытша куәлiк бередi.</w:t>
      </w:r>
    </w:p>
    <w:p>
      <w:pPr>
        <w:spacing w:after="0"/>
        <w:ind w:left="0"/>
        <w:jc w:val="left"/>
      </w:pPr>
      <w:r>
        <w:rPr>
          <w:rFonts w:ascii="Times New Roman"/>
          <w:b/>
          <w:i w:val="false"/>
          <w:color w:val="000000"/>
        </w:rPr>
        <w:t xml:space="preserve"> 20. Консулдың болу мемлекетінде, оның ішінде форс-мажорлық</w:t>
      </w:r>
      <w:r>
        <w:br/>
      </w:r>
      <w:r>
        <w:rPr>
          <w:rFonts w:ascii="Times New Roman"/>
          <w:b/>
          <w:i w:val="false"/>
          <w:color w:val="000000"/>
        </w:rPr>
        <w:t>
мән-жайлар салдарынан қиын жағдайға ұшыраған Қазақстан</w:t>
      </w:r>
      <w:r>
        <w:br/>
      </w:r>
      <w:r>
        <w:rPr>
          <w:rFonts w:ascii="Times New Roman"/>
          <w:b/>
          <w:i w:val="false"/>
          <w:color w:val="000000"/>
        </w:rPr>
        <w:t>
Республикасы азаматтарының құқықтары мен мүдделерін қорғау,</w:t>
      </w:r>
      <w:r>
        <w:br/>
      </w:r>
      <w:r>
        <w:rPr>
          <w:rFonts w:ascii="Times New Roman"/>
          <w:b/>
          <w:i w:val="false"/>
          <w:color w:val="000000"/>
        </w:rPr>
        <w:t>
сондай-ақ қайтыс болған Қазақстан Республикасы азаматтарына</w:t>
      </w:r>
      <w:r>
        <w:br/>
      </w:r>
      <w:r>
        <w:rPr>
          <w:rFonts w:ascii="Times New Roman"/>
          <w:b/>
          <w:i w:val="false"/>
          <w:color w:val="000000"/>
        </w:rPr>
        <w:t>
қатысты шаралар қабылдау жөніндегі функциялары</w:t>
      </w:r>
    </w:p>
    <w:p>
      <w:pPr>
        <w:spacing w:after="0"/>
        <w:ind w:left="0"/>
        <w:jc w:val="both"/>
      </w:pPr>
      <w:r>
        <w:rPr>
          <w:rFonts w:ascii="Times New Roman"/>
          <w:b w:val="false"/>
          <w:i w:val="false"/>
          <w:color w:val="000000"/>
          <w:sz w:val="28"/>
        </w:rPr>
        <w:t>      83. Егер Қазақстан Республикасының азаматы болу мемлекетінде форс-мажорлық мән-жайлар салдарынан қиын жағдайға ұшыраған және өмір сүруге қаражаты болмаған, сондай-ақ қылмыстық құрылымдар әрекетінің және адам саудасының құрбаны болған және осы туралы консулдық мекемеге хабарлаған жағдайларда консул:</w:t>
      </w:r>
      <w:r>
        <w:br/>
      </w:r>
      <w:r>
        <w:rPr>
          <w:rFonts w:ascii="Times New Roman"/>
          <w:b w:val="false"/>
          <w:i w:val="false"/>
          <w:color w:val="000000"/>
          <w:sz w:val="28"/>
        </w:rPr>
        <w:t>
      1) осы азаматты шақырған адамның немесе ұйымның оның осы мемлекетте болуына байланысты шығыстарын өтеу міндеттемелерінің бар-жоғын белгілейді және олардың орындалуына жәрдемдеседі;</w:t>
      </w:r>
      <w:r>
        <w:br/>
      </w:r>
      <w:r>
        <w:rPr>
          <w:rFonts w:ascii="Times New Roman"/>
          <w:b w:val="false"/>
          <w:i w:val="false"/>
          <w:color w:val="000000"/>
          <w:sz w:val="28"/>
        </w:rPr>
        <w:t>
      2) осы азаматтың өзінің отбасы мүшелерімен, туыстарымен немесе өзге адамдармен байланыс орнатуына жәрдем көрсетеді;</w:t>
      </w:r>
      <w:r>
        <w:br/>
      </w:r>
      <w:r>
        <w:rPr>
          <w:rFonts w:ascii="Times New Roman"/>
          <w:b w:val="false"/>
          <w:i w:val="false"/>
          <w:color w:val="000000"/>
          <w:sz w:val="28"/>
        </w:rPr>
        <w:t>
      3) Қазақстан Республикасының заңнамасына сәйкес өзге де қажетті, оның ішінде қаржылық көмек көрсетеді;</w:t>
      </w:r>
      <w:r>
        <w:br/>
      </w:r>
      <w:r>
        <w:rPr>
          <w:rFonts w:ascii="Times New Roman"/>
          <w:b w:val="false"/>
          <w:i w:val="false"/>
          <w:color w:val="000000"/>
          <w:sz w:val="28"/>
        </w:rPr>
        <w:t>
      4) осы жағдай туралы Министрлікті хабардар етеді.</w:t>
      </w:r>
      <w:r>
        <w:br/>
      </w:r>
      <w:r>
        <w:rPr>
          <w:rFonts w:ascii="Times New Roman"/>
          <w:b w:val="false"/>
          <w:i w:val="false"/>
          <w:color w:val="000000"/>
          <w:sz w:val="28"/>
        </w:rPr>
        <w:t>
      84. Қазақстан Республикасының азаматы қайтыс болған жағдайда консул оны тиісті құрметпен жерлеу немесе қайтыс болған азаматтың мәйітін Қазақстан Республикасына жіберу шараларын қабылдайды.</w:t>
      </w:r>
      <w:r>
        <w:br/>
      </w:r>
      <w:r>
        <w:rPr>
          <w:rFonts w:ascii="Times New Roman"/>
          <w:b w:val="false"/>
          <w:i w:val="false"/>
          <w:color w:val="000000"/>
          <w:sz w:val="28"/>
        </w:rPr>
        <w:t>
      85. Болу мемлекетінде, оның ішінде форс-мажорлық мән-жайлар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 азаматтарына қатысты шаралар қабылдау бойынша іс-шараларды іске асыру Қазақстан Республикасының Әділет министрі және Қазақстан Республикасының Қаржы министрімен келісім бойынша Министр бекітетін «Шетелде Қазақстан Республикасының мүдделерін білдіру» бағдарламасы бойынша республикалық бюджетте көзделген қаражатты пайдалану қағидаларына сәйкес жүзеге асырылады.</w:t>
      </w:r>
    </w:p>
    <w:p>
      <w:pPr>
        <w:spacing w:after="0"/>
        <w:ind w:left="0"/>
        <w:jc w:val="left"/>
      </w:pPr>
      <w:r>
        <w:rPr>
          <w:rFonts w:ascii="Times New Roman"/>
          <w:b/>
          <w:i w:val="false"/>
          <w:color w:val="000000"/>
        </w:rPr>
        <w:t xml:space="preserve"> 21. Консулдың Қазақстан Республикасы азаматтарының мүлкiне</w:t>
      </w:r>
      <w:r>
        <w:br/>
      </w:r>
      <w:r>
        <w:rPr>
          <w:rFonts w:ascii="Times New Roman"/>
          <w:b/>
          <w:i w:val="false"/>
          <w:color w:val="000000"/>
        </w:rPr>
        <w:t>
қатысты функциялары</w:t>
      </w:r>
    </w:p>
    <w:p>
      <w:pPr>
        <w:spacing w:after="0"/>
        <w:ind w:left="0"/>
        <w:jc w:val="both"/>
      </w:pPr>
      <w:r>
        <w:rPr>
          <w:rFonts w:ascii="Times New Roman"/>
          <w:b w:val="false"/>
          <w:i w:val="false"/>
          <w:color w:val="000000"/>
          <w:sz w:val="28"/>
        </w:rPr>
        <w:t>      86. Консул Қазақстан Республикасының азаматы қайтыс болғаннан кейiн оның артында қалған мүлiктi кейіннен мұрагерлерге беру үшiн оны қорғау шараларын қабылдайды.</w:t>
      </w:r>
      <w:r>
        <w:br/>
      </w:r>
      <w:r>
        <w:rPr>
          <w:rFonts w:ascii="Times New Roman"/>
          <w:b w:val="false"/>
          <w:i w:val="false"/>
          <w:color w:val="000000"/>
          <w:sz w:val="28"/>
        </w:rPr>
        <w:t>
      87. Консул Қазақстан Республикасының азаматтарына тиесiлi ақшаны, бағалы заттарды, құнды қағаздарды және құжаттарды сақтауға қабылдайды.</w:t>
      </w:r>
      <w:r>
        <w:br/>
      </w:r>
      <w:r>
        <w:rPr>
          <w:rFonts w:ascii="Times New Roman"/>
          <w:b w:val="false"/>
          <w:i w:val="false"/>
          <w:color w:val="000000"/>
          <w:sz w:val="28"/>
        </w:rPr>
        <w:t>
      Сақтауға тапсырылған мүлiктiң иесi қайтыс болған жағдайда, мұндай мүлiкке осы Жарғының 86-тармағының ережелерi қолданылады.</w:t>
      </w:r>
    </w:p>
    <w:p>
      <w:pPr>
        <w:spacing w:after="0"/>
        <w:ind w:left="0"/>
        <w:jc w:val="left"/>
      </w:pPr>
      <w:r>
        <w:rPr>
          <w:rFonts w:ascii="Times New Roman"/>
          <w:b/>
          <w:i w:val="false"/>
          <w:color w:val="000000"/>
        </w:rPr>
        <w:t xml:space="preserve"> 22. Консулдың қамаққа алынған, түрмеге қамалған, күзетке</w:t>
      </w:r>
      <w:r>
        <w:br/>
      </w:r>
      <w:r>
        <w:rPr>
          <w:rFonts w:ascii="Times New Roman"/>
          <w:b/>
          <w:i w:val="false"/>
          <w:color w:val="000000"/>
        </w:rPr>
        <w:t>
алынған не ұсталған Қазақстан Республикасының азаматтарына,</w:t>
      </w:r>
      <w:r>
        <w:br/>
      </w:r>
      <w:r>
        <w:rPr>
          <w:rFonts w:ascii="Times New Roman"/>
          <w:b/>
          <w:i w:val="false"/>
          <w:color w:val="000000"/>
        </w:rPr>
        <w:t>
сондай-ақ консулдық округ аумағында хабар-ошарсыз кеткен</w:t>
      </w:r>
      <w:r>
        <w:br/>
      </w:r>
      <w:r>
        <w:rPr>
          <w:rFonts w:ascii="Times New Roman"/>
          <w:b/>
          <w:i w:val="false"/>
          <w:color w:val="000000"/>
        </w:rPr>
        <w:t>
Қазақстан Республикасы азаматтарын іздестіруге қатысты</w:t>
      </w:r>
      <w:r>
        <w:br/>
      </w:r>
      <w:r>
        <w:rPr>
          <w:rFonts w:ascii="Times New Roman"/>
          <w:b/>
          <w:i w:val="false"/>
          <w:color w:val="000000"/>
        </w:rPr>
        <w:t>
функциялары</w:t>
      </w:r>
    </w:p>
    <w:p>
      <w:pPr>
        <w:spacing w:after="0"/>
        <w:ind w:left="0"/>
        <w:jc w:val="both"/>
      </w:pPr>
      <w:r>
        <w:rPr>
          <w:rFonts w:ascii="Times New Roman"/>
          <w:b w:val="false"/>
          <w:i w:val="false"/>
          <w:color w:val="000000"/>
          <w:sz w:val="28"/>
        </w:rPr>
        <w:t>      88. Консул күзетпен қамауға алынған (тұтқындалған) немесе қылмыс жасады деген күдiк бойынша ұсталған, немесе бас бостандығын шектейтiн басқа да шараларға ұшыраған, немесе бас бостандығынан айыру түрінде жазасын өтеп жүрген, сол сияқты сот немесе әкiмшiлiк ықпал етудің өзге шаралары қолданылатын Қазақстан Республикасының азаматтарына қатысты болу мемлекетінiң заңнамасы мен Қазақстан Республикасы ратификациялаған халықаралық шарттардың сақталуы үшін шаралар қабылдайды.</w:t>
      </w:r>
      <w:r>
        <w:br/>
      </w:r>
      <w:r>
        <w:rPr>
          <w:rFonts w:ascii="Times New Roman"/>
          <w:b w:val="false"/>
          <w:i w:val="false"/>
          <w:color w:val="000000"/>
          <w:sz w:val="28"/>
        </w:rPr>
        <w:t>
      89. Консул мүдделi адамдардың өтiнiшi және өз бастамасы бойынша қамау орындарындағы Қазақстан Республикасының азаматтарына барады және оларды ұстау жағдайларын анықтайды, болу мемлекетін Қазақстан Республикасының мұндай азаматтарының санитария мен гигиена талаптарына сай жағдайларда ұсталуы, олардың қатыгездiкке ұшырамауы және адамдық қасиеттерiнiң қорланбауы қажеттілігі туралы хабардар ету үшін шаралар қабылдайды.</w:t>
      </w:r>
      <w:r>
        <w:br/>
      </w:r>
      <w:r>
        <w:rPr>
          <w:rFonts w:ascii="Times New Roman"/>
          <w:b w:val="false"/>
          <w:i w:val="false"/>
          <w:color w:val="000000"/>
          <w:sz w:val="28"/>
        </w:rPr>
        <w:t>
      90. Консул қамаққа алынған, түрмеге қамалған, күзетке алынған не ұсталған Қазақстан Республикасының азаматы атынан оның тиісті шаралардың қабылдануына қарсы жазбаша қарсылығы болған кезде, кез келген шара қабылдаудан тартынады.</w:t>
      </w:r>
      <w:r>
        <w:br/>
      </w:r>
      <w:r>
        <w:rPr>
          <w:rFonts w:ascii="Times New Roman"/>
          <w:b w:val="false"/>
          <w:i w:val="false"/>
          <w:color w:val="000000"/>
          <w:sz w:val="28"/>
        </w:rPr>
        <w:t>
      91. Консул өз консулдық округі аумағында хабар-ошарсыз кеткен Қазақстан Республикасы азаматтарын іздестіруге жәрдемдесу үшін болу мемлекетінің құзыретті органдарына жүгінеді.</w:t>
      </w:r>
    </w:p>
    <w:p>
      <w:pPr>
        <w:spacing w:after="0"/>
        <w:ind w:left="0"/>
        <w:jc w:val="left"/>
      </w:pPr>
      <w:r>
        <w:rPr>
          <w:rFonts w:ascii="Times New Roman"/>
          <w:b/>
          <w:i w:val="false"/>
          <w:color w:val="000000"/>
        </w:rPr>
        <w:t xml:space="preserve"> 23. Құрметті консулдықтардың қызметі</w:t>
      </w:r>
    </w:p>
    <w:p>
      <w:pPr>
        <w:spacing w:after="0"/>
        <w:ind w:left="0"/>
        <w:jc w:val="both"/>
      </w:pPr>
      <w:r>
        <w:rPr>
          <w:rFonts w:ascii="Times New Roman"/>
          <w:b w:val="false"/>
          <w:i w:val="false"/>
          <w:color w:val="000000"/>
          <w:sz w:val="28"/>
        </w:rPr>
        <w:t>      92. Құрметті консулдардың Қазақстан Республикасы атынан жекелеген консулдық функцияларды орындауы Министрдің тапсырмасы бойынша жүзеге асырылады.</w:t>
      </w:r>
      <w:r>
        <w:br/>
      </w:r>
      <w:r>
        <w:rPr>
          <w:rFonts w:ascii="Times New Roman"/>
          <w:b w:val="false"/>
          <w:i w:val="false"/>
          <w:color w:val="000000"/>
          <w:sz w:val="28"/>
        </w:rPr>
        <w:t>
      93. Құрметті консулдықтарды болу мемлекетінің келісімі бойынша Министр тағайындайтын құрметті консулдар басқарады.</w:t>
      </w:r>
      <w:r>
        <w:br/>
      </w:r>
      <w:r>
        <w:rPr>
          <w:rFonts w:ascii="Times New Roman"/>
          <w:b w:val="false"/>
          <w:i w:val="false"/>
          <w:color w:val="000000"/>
          <w:sz w:val="28"/>
        </w:rPr>
        <w:t>
      Қазақстан Республикасының немесе өзге мемлекеттің азаматы құрметті консул болып тағайындалады.</w:t>
      </w:r>
      <w:r>
        <w:br/>
      </w:r>
      <w:r>
        <w:rPr>
          <w:rFonts w:ascii="Times New Roman"/>
          <w:b w:val="false"/>
          <w:i w:val="false"/>
          <w:color w:val="000000"/>
          <w:sz w:val="28"/>
        </w:rPr>
        <w:t>
      94. Құрметті консулдықтар болу мемлекетінің келісімі бойынша Министрдің бұйрығы негізінде құрылады, қайта ұйымдастырылады және өз қызметін тоқтатады.</w:t>
      </w:r>
      <w:r>
        <w:br/>
      </w:r>
      <w:r>
        <w:rPr>
          <w:rFonts w:ascii="Times New Roman"/>
          <w:b w:val="false"/>
          <w:i w:val="false"/>
          <w:color w:val="000000"/>
          <w:sz w:val="28"/>
        </w:rPr>
        <w:t>
      95. Құрметті консулдардың функциялары мен өкілеттіктері Министрдің бұйрығымен айқындалады.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
кейбір жарлықтарының тізбесі</w:t>
      </w:r>
    </w:p>
    <w:p>
      <w:pPr>
        <w:spacing w:after="0"/>
        <w:ind w:left="0"/>
        <w:jc w:val="both"/>
      </w:pPr>
      <w:r>
        <w:rPr>
          <w:rFonts w:ascii="Times New Roman"/>
          <w:b w:val="false"/>
          <w:i w:val="false"/>
          <w:color w:val="000000"/>
          <w:sz w:val="28"/>
        </w:rPr>
        <w:t>      1. «Қазақстан Республикасының Консулдық жарғысын бекіту туралы» Қазақстан Республикасы Президентінің 1999 жылғы 27 қыркүйектегі № 217  </w:t>
      </w:r>
      <w:r>
        <w:rPr>
          <w:rFonts w:ascii="Times New Roman"/>
          <w:b w:val="false"/>
          <w:i w:val="false"/>
          <w:color w:val="000000"/>
          <w:sz w:val="28"/>
        </w:rPr>
        <w:t>Жарлығы</w:t>
      </w:r>
      <w:r>
        <w:rPr>
          <w:rFonts w:ascii="Times New Roman"/>
          <w:b w:val="false"/>
          <w:i w:val="false"/>
          <w:color w:val="000000"/>
          <w:sz w:val="28"/>
        </w:rPr>
        <w:t>(Қазақстан Республикасының ПҮАЖ-ы, 1999 ж., № 47, 430-құжат).</w:t>
      </w:r>
      <w:r>
        <w:br/>
      </w:r>
      <w:r>
        <w:rPr>
          <w:rFonts w:ascii="Times New Roman"/>
          <w:b w:val="false"/>
          <w:i w:val="false"/>
          <w:color w:val="000000"/>
          <w:sz w:val="28"/>
        </w:rPr>
        <w:t>
      2. «Қазақстан Республикасы Президентінің 1999 жылғы 27 қыркүйектегі № 217 Жарлығына толықтыру енгізу туралы» Қазақстан Республикасы Президентінің 2004 жылғы 15 желтоқсандағы № 1503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51, 670-құжат).</w:t>
      </w:r>
      <w:r>
        <w:br/>
      </w:r>
      <w:r>
        <w:rPr>
          <w:rFonts w:ascii="Times New Roman"/>
          <w:b w:val="false"/>
          <w:i w:val="false"/>
          <w:color w:val="000000"/>
          <w:sz w:val="28"/>
        </w:rPr>
        <w:t>
      3. «Қазақстан Республикасы Президентінің 1999 жылғы 27 қыркүйектегі № 217 Жарлығына өзгерістер мен толықтыру енгізу туралы» Қазақстан Республикасы Президентінің 2008 жылғы 26 маусымдағы № 623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31, 308-құжат).</w:t>
      </w:r>
      <w:r>
        <w:br/>
      </w:r>
      <w:r>
        <w:rPr>
          <w:rFonts w:ascii="Times New Roman"/>
          <w:b w:val="false"/>
          <w:i w:val="false"/>
          <w:color w:val="000000"/>
          <w:sz w:val="28"/>
        </w:rPr>
        <w:t>
      4. «Қазақстан Республикасының Консулдық жарғысын бекіту туралы» Қазақстан Республикасы Президентінің 1999 жылғы 27 қыркүйектегі № 217 Жарлығына өзгерістер мен толықтырулар енгізу туралы» Қазақстан Республикасы Президентінің 2012 жылғы 30 қаңтардағы № 260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27-28, 366-құжат).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