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32be" w14:textId="6c93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 республикалық меншіктен коммуналдық меншікке берудің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27 ақпандағы № 91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"Мемлекеттік заңды тұлғаларға бекітіліп берілген мемлекеттік мүлікті мемлекеттік меншіктің бір түрінен екіншісіне беру қағидасын бекіту туралы" Қазақстан Республикасы Үкіметінің 2011 жылғы 1 маусымдағы № 616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Теңгерімдік құны 132000000 (бір жүз отыз екі миллион) теңге тұратын "Ертіс өзенінде Бұлақ СЭС-ін салу техникалық-экономикалық негіздемесін әзірлеу" техникалық құжаттамасы республикалық меншіктен "Қазақстан Республикасының Энергетика министрлігі" мемлекеттік мекемесінің теңгерімінен Шығыс Қазақстан облысы әкімдігінің коммуналдық меншігіне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Қазақстан Республикасы Қаржы министрлігінің Мемлекеттік мүлік және жекешелендіру комитеті Қазақстан Республикасының Энергетика министрлігімен және Шығыс Қазақстан облысының әкімдігімен бірлесіп, Қазақстан Республикасының заңнамасында белгіленген тәртіппен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мүлікті қабылдау-беру жөніндегі қажетті ұйымдастырушылық іс-шараларын жүзеге асырсын.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