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deae" w14:textId="502d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"Проблемалық кредиттер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сәуірдегі № 167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банктер және банк қызметi туралы" 1995 жылғы 31 тамыздағы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Қаржы министрлігінің Мемлекеттік мүлік және жекешелендіру комитеті заңнамада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Республикасының Ұлттық Банкіне тиесілі "Проблемалық кредиттер қоры" акционерлік қоғамы (бұдан әрі – "ПКҚ" АҚ) акцияларының мемлекеттік пакетін қабылдасын;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Республикасының Қаржы министрлігіне "ПКҚ" АҚ акцияларының мемлекеттік пакетіне иелік ету және пайдалану құқықтарын беруді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Қоса беріліп отырған Қазақстан Республикасы Үкіметінің кейбір шешімдеріне енгізілетін толықтырулар бекітілсін.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"Алматы қаласы" деген бөлім мынадай мазмұндағы реттік нөмірі 123-149-жолмен толықтырылсын: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"123-149. "Проблемалық кредиттер қоры" АҚ.".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Қаржы министрлігіне" деген бөлім мынадай мазмұндағы реттік нөмірі 217-14-1 жолмен толықтырылсын: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"217-14-1. "Проблемалық кредиттер қоры" АҚ.".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Қаржы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реттік нөмірі 7-жолмен толықтырылсын: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"Проблемалық кредиттер қоры" акционерлік қоғамы".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