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1a85" w14:textId="52e1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"КИМЭП университеті" акционерлік қоғамы акцияларының мемлекеттік пакетін тікелей атаулы сату туралы" Қазақстан Республикасы Үкіметінің 2019 жылғы 3 желтоқсандағы № 898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шілдедегі № 463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"КИМЭП университеті" акционерлік қоғамы акцияларының мемлекеттік пакетін тікелей атаулы сату туралы" Қазақстан Республикасы Үкіметінің 2019 жылғы 3 желтоқсандағы № 898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"КИМЭП университеті" коммерциялық емес акционерлік қоғамы акцияларының мемлекеттік пакетін тікелей атаулы сату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"КИМЭП университеті" коммерциялық емес акционерлік қоғамының жарғылық капиталының 40 (қырық) проценті мөлшеріндегі мемлекеттік акциялар пакетін "Бэнгтің білім беру қоры" қоғамдық қорына (бұдан әрі – стратегиялық инвестор) тікелей атаулы сату жүзеге асырылсын.";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2020 – 2025 жылдар аралығындағы кезеңде жылына түлектердің орташа саны 500 (бес жүз) адамнан кем болмауын қамтамасыз ету;";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2020 жылғы 31 желтоқсанға дейін кредиторлық берешекті өтеу;".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 осы қаулыны іске асыру бойынша шаралар қабылдасын.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