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71d4a" w14:textId="ae71d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жағдайлардың алдын алу мен iс-қимыл жасау жөнiндегi ұзақ мерзiмдi бағдарлама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29 қыркүйек 1994 ж. N 1081.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Халықты, шаруашылық жүргiзу объектiлерi мен табиғи ортаны табиғи және техногендi сипаттағы төтенше жағдайлардан қорғау саласында мемлекеттiк саясат жүргiзу мақсатында Қазақстан Республикасының Министрлер Кабинетi қаулы етедi: 
</w:t>
      </w:r>
      <w:r>
        <w:br/>
      </w:r>
      <w:r>
        <w:rPr>
          <w:rFonts w:ascii="Times New Roman"/>
          <w:b w:val="false"/>
          <w:i w:val="false"/>
          <w:color w:val="000000"/>
          <w:sz w:val="28"/>
        </w:rPr>
        <w:t>
      1. Төтенше жағдайлардың алдын алу мен iс-қимыл жасау жөнiндегi ұзақ мерзiмдi бағдарлама бекiтiлсiн (қоса берiлiп отыр). 
</w:t>
      </w:r>
      <w:r>
        <w:br/>
      </w:r>
      <w:r>
        <w:rPr>
          <w:rFonts w:ascii="Times New Roman"/>
          <w:b w:val="false"/>
          <w:i w:val="false"/>
          <w:color w:val="000000"/>
          <w:sz w:val="28"/>
        </w:rPr>
        <w:t>
      Төтенше жағдайлардың алдын алу мен iс-қимыл жасау жөнiндегi ұзақ мерзiмдi мемлекеттiк бағдарламаның тапсырмалары мен шараларын жүзеге асыру жауапкершiлiгi мемлекеттiк басқару органдары мен шаруашылық жүргiзушi субъектiлердiң бiрiншi басшыларына жүктелсiн. 
</w:t>
      </w:r>
      <w:r>
        <w:br/>
      </w:r>
      <w:r>
        <w:rPr>
          <w:rFonts w:ascii="Times New Roman"/>
          <w:b w:val="false"/>
          <w:i w:val="false"/>
          <w:color w:val="000000"/>
          <w:sz w:val="28"/>
        </w:rPr>
        <w:t>
      Төтенше жағдайлардың алдын алу мен iс-қимыл жасау жөнiндегi ұзақ мерзiмдi мемлекеттiк бағдарламаны жүзеге асыру жөнiндегi жұмысты үйлестiру мен оның орындалу барысына бақылау жасау Қазақстан Республикасының Төтенше жағдайлар жөнiндегi мемлекеттiк комитетiне жүктелсiн.&lt;*&gt;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өзгерiс енгiзiлдi - ҚРҮ-нiң 1996.08.20.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N 1031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Облыс, Алматы және Ленинск қалаларының әкiмдерi, республиканың министрлiктерi мен ведомстволары Төтенше жағдайлардың алдын-алу мен iс-қимыл жасау жөнiндегi ұзақ мерзiмдi мемлекеттiк бағдарламаның негiзгi бөлiмдерiне сәйкес, орындалу мерзiмдерi мен материалдық және қаржылық шығындары көрсетiлген нақты шараларды 3 ай мерзiмде әзiрлеп, бекiтетiн болсын. 
</w:t>
      </w:r>
      <w:r>
        <w:br/>
      </w:r>
      <w:r>
        <w:rPr>
          <w:rFonts w:ascii="Times New Roman"/>
          <w:b w:val="false"/>
          <w:i w:val="false"/>
          <w:color w:val="000000"/>
          <w:sz w:val="28"/>
        </w:rPr>
        <w:t>
      3. Төтенше жағдайлардың зардабын жоюды жергiлiктi атқарушы органдар жүзеге асырады деп белгiленсiн. Ерекше реттерде төтенше жағдайлар жан-жақты және аймақтық ауқымда болған кезде жергiлiктi атқарушы органдардың Қазақстан Республикасының Төтенше жағдайлар жөнiндегi мемлекеттiк комитетiмен келiсiлген ұсынысы бойынша Қазақстан Республикасының Министрлер Кабинетi тиiстi көмек көрсету туралы шешiм қабылдайды.&lt;*&gt;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өзгерiс енгiзiлдi - ҚРҮ-нiң 1996.08.20.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1031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Облыс, Алматы және Ленинск қалаларының әкiмдерi жергiлiктi сипаттағы төтенше жағдайлардан сақтандыру мен олардың зардабын жою үшiн 1994 жылғы бастап жергiлiктi бюджеттердiң және бюджеттен тыс көздердiң есебiнен қаржы, материалдық-техникалық, азық-түлiктiк, медициналық және басқа ресурстардың жергiлiктi төтенше резерв қорлары жасалуын көздейтiн болсын. 
</w:t>
      </w:r>
      <w:r>
        <w:br/>
      </w:r>
      <w:r>
        <w:rPr>
          <w:rFonts w:ascii="Times New Roman"/>
          <w:b w:val="false"/>
          <w:i w:val="false"/>
          <w:color w:val="000000"/>
          <w:sz w:val="28"/>
        </w:rPr>
        <w:t>
      5. Қазақстан Республикасының Экономика министрлiгi мен Қаржы министрлiгi бағдарламаның шаралары жыл сайын облыс, Алматы және Ленинск қалаларының әкiмдерiмен, министрлiктермен, ведомстволармен, мемлекеттiк компаниялармен және концерндермен пысықталатынын және Қазақстан Республикасының әлеуметтiк-экономикалық дамуының қысқа, орта, ұзақ мерзiмдi болжамдарының және республикалық бюджеттiң жобаларымен үйлестiрiлетiнiн ескере отырып, Төтенше жағдайлардың алдын алу мен iс-қимыл жасау жөнiндегi ұзақ мерзiмдi мемлекеттiк бағдарламаны жүзеге асыру жөнiнде қажеттi шаралар қабылдасын.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1994 жылғы 29 қыркүйектегi    
</w:t>
      </w:r>
      <w:r>
        <w:br/>
      </w:r>
      <w:r>
        <w:rPr>
          <w:rFonts w:ascii="Times New Roman"/>
          <w:b w:val="false"/>
          <w:i w:val="false"/>
          <w:color w:val="000000"/>
          <w:sz w:val="28"/>
        </w:rPr>
        <w:t>
N 1081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Төтенше жағдайлардың алдын алу және iс-қимыл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жасау жөнiндегi ұзақ мерзiмдi бағдарлама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Төтенше жағдайлардың алдын алу және iс-қимыл жасау жөнiндегi ұзақ мерзiмдi бағдарлама Қазақстан Республикасы Президентiнiң "Табиғи және техногендiк сипаттағы төтенше жағдайлардың алдын алу және олардың зардаптарын жою жөнiндегi қосымша шаралар туралы" 1993 жылғы 8 шiлдедегi N 1218 қаулысын орындау үшiн әзiрленiп: 
</w:t>
      </w:r>
      <w:r>
        <w:br/>
      </w:r>
      <w:r>
        <w:rPr>
          <w:rFonts w:ascii="Times New Roman"/>
          <w:b w:val="false"/>
          <w:i w:val="false"/>
          <w:color w:val="000000"/>
          <w:sz w:val="28"/>
        </w:rPr>
        <w:t>
      - төтенше жағдайлардың алдын алу және олардың зардаптарын жоюдың ғылыми негiздерi мен әдiстерiн дамытуға, тиiстi нормативтiк-техникалық база жасауға; 
</w:t>
      </w:r>
      <w:r>
        <w:br/>
      </w:r>
      <w:r>
        <w:rPr>
          <w:rFonts w:ascii="Times New Roman"/>
          <w:b w:val="false"/>
          <w:i w:val="false"/>
          <w:color w:val="000000"/>
          <w:sz w:val="28"/>
        </w:rPr>
        <w:t>
      - объектiлердi авариялардан, апаттардан және табиғи зiлзалалардан қорғау жүйесiн жетiлдiруге, оларды сенiмдi пайдалану талаптарына сәйкестендiруге; 
</w:t>
      </w:r>
      <w:r>
        <w:br/>
      </w:r>
      <w:r>
        <w:rPr>
          <w:rFonts w:ascii="Times New Roman"/>
          <w:b w:val="false"/>
          <w:i w:val="false"/>
          <w:color w:val="000000"/>
          <w:sz w:val="28"/>
        </w:rPr>
        <w:t>
      - төтенше жағдайлардың зардаптарын жою үшiн қаржылық, материалдық-техникалық және медициналық резервтер жасауға, материалдық-техникалық базаны нығайтуға, авариялық-құтқару және авариялық-қалыпқа келтiру құрамалары жұмыстарының әзiрлiгi мен тиiмдiлiгiн көтеруге; 
</w:t>
      </w:r>
      <w:r>
        <w:br/>
      </w:r>
      <w:r>
        <w:rPr>
          <w:rFonts w:ascii="Times New Roman"/>
          <w:b w:val="false"/>
          <w:i w:val="false"/>
          <w:color w:val="000000"/>
          <w:sz w:val="28"/>
        </w:rPr>
        <w:t>
      - халықтың қауiпсiздiгiн қамтамасыз етуге, оны төтенше жағдайлар кезiндегi дағдылар мен ережелердi ұстауға оқытып-үйретуге, төтенше жағдайлардың қаупi туралы белгi-хабар беру жүйесiнiң сенiмдiлiгiн көтеруге; 
</w:t>
      </w:r>
      <w:r>
        <w:br/>
      </w:r>
      <w:r>
        <w:rPr>
          <w:rFonts w:ascii="Times New Roman"/>
          <w:b w:val="false"/>
          <w:i w:val="false"/>
          <w:color w:val="000000"/>
          <w:sz w:val="28"/>
        </w:rPr>
        <w:t>
      - төтенше жағдайлардағы алдын алу және iс-қимыл жөнiндегi Республикалық кешеннiң басқару, құқықтық және экономикалық  қамтамасыз ету жүйесiн жетiлдiруге;
</w:t>
      </w:r>
      <w:r>
        <w:br/>
      </w:r>
      <w:r>
        <w:rPr>
          <w:rFonts w:ascii="Times New Roman"/>
          <w:b w:val="false"/>
          <w:i w:val="false"/>
          <w:color w:val="000000"/>
          <w:sz w:val="28"/>
        </w:rPr>
        <w:t>
     халықаралық ынтымақтастықты ұйымдастыруға бағытталған.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Негiзгi ұғымдар мен терминдер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Төтенше жағдай (ТЖ) - адам және материалдық шығындарға әкелген немесе әкелетiн авария, апат, табиғи немесе экологиялық зiлзалаларға, эпидемияға, эпизоотияға және эпифитотияға байланысты объектiде немесе белгiлi бiр аумақта (акваторияда) адамдардың қалыпты өмiр жағдайлары мен қызметiнiң бұзылуы. 
</w:t>
      </w:r>
      <w:r>
        <w:br/>
      </w:r>
      <w:r>
        <w:rPr>
          <w:rFonts w:ascii="Times New Roman"/>
          <w:b w:val="false"/>
          <w:i w:val="false"/>
          <w:color w:val="000000"/>
          <w:sz w:val="28"/>
        </w:rPr>
        <w:t>
      Төтенше жағдайлар таралу ауқымына қарай:
</w:t>
      </w:r>
      <w:r>
        <w:br/>
      </w:r>
      <w:r>
        <w:rPr>
          <w:rFonts w:ascii="Times New Roman"/>
          <w:b w:val="false"/>
          <w:i w:val="false"/>
          <w:color w:val="000000"/>
          <w:sz w:val="28"/>
        </w:rPr>
        <w:t>
      - жеке мәндiлiктi (зардабы қондырғымен, цехпен шектеледi);
</w:t>
      </w:r>
      <w:r>
        <w:br/>
      </w:r>
      <w:r>
        <w:rPr>
          <w:rFonts w:ascii="Times New Roman"/>
          <w:b w:val="false"/>
          <w:i w:val="false"/>
          <w:color w:val="000000"/>
          <w:sz w:val="28"/>
        </w:rPr>
        <w:t>
      - объектiлiк (зардабы объектiмен шектеледi);
</w:t>
      </w:r>
      <w:r>
        <w:br/>
      </w:r>
      <w:r>
        <w:rPr>
          <w:rFonts w:ascii="Times New Roman"/>
          <w:b w:val="false"/>
          <w:i w:val="false"/>
          <w:color w:val="000000"/>
          <w:sz w:val="28"/>
        </w:rPr>
        <w:t>
      - жергiлiктi (зардабы қаламен, ауданмен, облыспен шектеледi);
</w:t>
      </w:r>
      <w:r>
        <w:br/>
      </w:r>
      <w:r>
        <w:rPr>
          <w:rFonts w:ascii="Times New Roman"/>
          <w:b w:val="false"/>
          <w:i w:val="false"/>
          <w:color w:val="000000"/>
          <w:sz w:val="28"/>
        </w:rPr>
        <w:t>
      - аймақтық (зардабы бiрнеше облыспен шектеледi);
</w:t>
      </w:r>
      <w:r>
        <w:br/>
      </w:r>
      <w:r>
        <w:rPr>
          <w:rFonts w:ascii="Times New Roman"/>
          <w:b w:val="false"/>
          <w:i w:val="false"/>
          <w:color w:val="000000"/>
          <w:sz w:val="28"/>
        </w:rPr>
        <w:t>
      - кең ауқымды (зардабы республиканы, немесе республиканың бiр бөлiгi мен шектес елдердi қамтиды) болып тармақталады. 
</w:t>
      </w:r>
      <w:r>
        <w:br/>
      </w:r>
      <w:r>
        <w:rPr>
          <w:rFonts w:ascii="Times New Roman"/>
          <w:b w:val="false"/>
          <w:i w:val="false"/>
          <w:color w:val="000000"/>
          <w:sz w:val="28"/>
        </w:rPr>
        <w:t>
      Төтенше жағдайлар пайда болу себептерi бойынша табиғи және техногендiк болып бөлiнедi. 
</w:t>
      </w:r>
      <w:r>
        <w:br/>
      </w:r>
      <w:r>
        <w:rPr>
          <w:rFonts w:ascii="Times New Roman"/>
          <w:b w:val="false"/>
          <w:i w:val="false"/>
          <w:color w:val="000000"/>
          <w:sz w:val="28"/>
        </w:rPr>
        <w:t>
      2. Төтенше жағдайлардың алдын алу - төтенше жағдайлардың пайда болу ықтималдылығы мен зардаптарын болжау, төтенше жағдайлардың пайда болуының алдын алу, олар бола қалған жағдайда мүмкiндiгiнше шығынды шектеу немесе азайту, төтенше жағдайлардың ықтималдығы немесе сөзсiз болуы туралы басқару органдары мен халықты дер уақытында хабардар ету жөнiндегi, сол сияқты оның басталуы немесе тiкелей қатерi туралы хабарлау жөнiндегi шаралардың кешенi.
</w:t>
      </w:r>
      <w:r>
        <w:br/>
      </w:r>
      <w:r>
        <w:rPr>
          <w:rFonts w:ascii="Times New Roman"/>
          <w:b w:val="false"/>
          <w:i w:val="false"/>
          <w:color w:val="000000"/>
          <w:sz w:val="28"/>
        </w:rPr>
        <w:t>
     3. Төтенше жағдайларды жою - адамдардың өмiрi мен денсаулығы үшiн тiкелей қауiптi жою, халықтың тұрмыс-тiршiлiгiн қалыпқа келтiру жөнiндегi авариялық-құтқару, авариялық-қалыпқа келтiру және 
</w:t>
      </w:r>
      <w:r>
        <w:br/>
      </w:r>
      <w:r>
        <w:rPr>
          <w:rFonts w:ascii="Times New Roman"/>
          <w:b w:val="false"/>
          <w:i w:val="false"/>
          <w:color w:val="000000"/>
          <w:sz w:val="28"/>
        </w:rPr>
        <w:t>
басқа да кезек күттiрмейтiн жұмыстарды жүргiзу.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Төтенше жағдайлардың алдын алу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Шараларды жүзеге асыруға             Ғылымминi, ҚазҰҒА, Экономминi,
</w:t>
      </w:r>
      <w:r>
        <w:br/>
      </w:r>
      <w:r>
        <w:rPr>
          <w:rFonts w:ascii="Times New Roman"/>
          <w:b w:val="false"/>
          <w:i w:val="false"/>
          <w:color w:val="000000"/>
          <w:sz w:val="28"/>
        </w:rPr>
        <w:t>
жауапты министрлiктер, ведомст.      Құрылысминi, Азаматтық қорғаныс
</w:t>
      </w:r>
      <w:r>
        <w:br/>
      </w:r>
      <w:r>
        <w:rPr>
          <w:rFonts w:ascii="Times New Roman"/>
          <w:b w:val="false"/>
          <w:i w:val="false"/>
          <w:color w:val="000000"/>
          <w:sz w:val="28"/>
        </w:rPr>
        <w:t>
волар, облыс (қала) әкiмдерi         штабы, Көлiк және коммуникация.
</w:t>
      </w:r>
      <w:r>
        <w:br/>
      </w:r>
      <w:r>
        <w:rPr>
          <w:rFonts w:ascii="Times New Roman"/>
          <w:b w:val="false"/>
          <w:i w:val="false"/>
          <w:color w:val="000000"/>
          <w:sz w:val="28"/>
        </w:rPr>
        <w:t>
мен басқа да республикалық           лар министрлiгi, 
</w:t>
      </w:r>
      <w:r>
        <w:br/>
      </w:r>
      <w:r>
        <w:rPr>
          <w:rFonts w:ascii="Times New Roman"/>
          <w:b w:val="false"/>
          <w:i w:val="false"/>
          <w:color w:val="000000"/>
          <w:sz w:val="28"/>
        </w:rPr>
        <w:t>
ұйымдар                              "Қазселденқорғау" өндiрiстiк
</w:t>
      </w:r>
      <w:r>
        <w:br/>
      </w:r>
      <w:r>
        <w:rPr>
          <w:rFonts w:ascii="Times New Roman"/>
          <w:b w:val="false"/>
          <w:i w:val="false"/>
          <w:color w:val="000000"/>
          <w:sz w:val="28"/>
        </w:rPr>
        <w:t>
                                     бiрлестiгi, Қазгидромет, басқа
</w:t>
      </w:r>
      <w:r>
        <w:br/>
      </w:r>
      <w:r>
        <w:rPr>
          <w:rFonts w:ascii="Times New Roman"/>
          <w:b w:val="false"/>
          <w:i w:val="false"/>
          <w:color w:val="000000"/>
          <w:sz w:val="28"/>
        </w:rPr>
        <w:t>
                                     да министрлiктер мен 
</w:t>
      </w:r>
      <w:r>
        <w:br/>
      </w:r>
      <w:r>
        <w:rPr>
          <w:rFonts w:ascii="Times New Roman"/>
          <w:b w:val="false"/>
          <w:i w:val="false"/>
          <w:color w:val="000000"/>
          <w:sz w:val="28"/>
        </w:rPr>
        <w:t>
                                     ведомстволар, облыстардың 
</w:t>
      </w:r>
      <w:r>
        <w:br/>
      </w:r>
      <w:r>
        <w:rPr>
          <w:rFonts w:ascii="Times New Roman"/>
          <w:b w:val="false"/>
          <w:i w:val="false"/>
          <w:color w:val="000000"/>
          <w:sz w:val="28"/>
        </w:rPr>
        <w:t>
                                     (қалалардың) әкiмдерi, 
</w:t>
      </w:r>
      <w:r>
        <w:br/>
      </w:r>
      <w:r>
        <w:rPr>
          <w:rFonts w:ascii="Times New Roman"/>
          <w:b w:val="false"/>
          <w:i w:val="false"/>
          <w:color w:val="000000"/>
          <w:sz w:val="28"/>
        </w:rPr>
        <w:t>
                                     акционерлiк және холдинг
</w:t>
      </w:r>
      <w:r>
        <w:br/>
      </w:r>
      <w:r>
        <w:rPr>
          <w:rFonts w:ascii="Times New Roman"/>
          <w:b w:val="false"/>
          <w:i w:val="false"/>
          <w:color w:val="000000"/>
          <w:sz w:val="28"/>
        </w:rPr>
        <w:t>
                                     компаниялар, концерндер
</w:t>
      </w:r>
      <w:r>
        <w:br/>
      </w:r>
      <w:r>
        <w:rPr>
          <w:rFonts w:ascii="Times New Roman"/>
          <w:b w:val="false"/>
          <w:i w:val="false"/>
          <w:color w:val="000000"/>
          <w:sz w:val="28"/>
        </w:rPr>
        <w:t>
      Төтенше жағдайлардың алдын алу жөнiндегi шаралар халықты, шаруашылық объектiлерi мен жердi қауiптi табиғи және техногендi құбылыстардың зиянды ықпалынан қорғау жөнiндегi iс-қимылдардың жалпы кешенiнiң маңызды буыны болып табылады. Бұл шаралар адамдар өмiрiн қауiпсiздендiруге, мүмкiн залалды елеулi түрде төмендетуге, ал жекелеген жағдайларда оны толық болдырмауға мүмкiншiлiк бередi. 
</w:t>
      </w:r>
      <w:r>
        <w:br/>
      </w:r>
      <w:r>
        <w:rPr>
          <w:rFonts w:ascii="Times New Roman"/>
          <w:b w:val="false"/>
          <w:i w:val="false"/>
          <w:color w:val="000000"/>
          <w:sz w:val="28"/>
        </w:rPr>
        <w:t>
      Төтенше жағдайлардың алдын алу жөнiндегi шараларға қауiптi құбылыстарды ғылыми зерттеулер, оларды болжамдау, жағдайды бақылау және басқалар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Ғылыми зерттеулер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Қауiптi табиғи және техногендiк құбылыстарға ғылыми зерттеулер жүргiзу қажеттiлiгi олардың жиi қайталанатындығы мен жеткiлiксiз зерттелуiне байланысты. Зерттеулердiң басты бағыттары: 
</w:t>
      </w:r>
      <w:r>
        <w:br/>
      </w:r>
      <w:r>
        <w:rPr>
          <w:rFonts w:ascii="Times New Roman"/>
          <w:b w:val="false"/>
          <w:i w:val="false"/>
          <w:color w:val="000000"/>
          <w:sz w:val="28"/>
        </w:rPr>
        <w:t>
      - қауiптi табиғи құбылыстардың белсендiлiгiнiң даму барысына бақылау жасауды қоса алғанда, аймақтық және жергiлiктi геоэкологиялық мониторингтiң ғылыми негiздерi мен әдiстерiн әзiрлеу; 
</w:t>
      </w:r>
      <w:r>
        <w:br/>
      </w:r>
      <w:r>
        <w:rPr>
          <w:rFonts w:ascii="Times New Roman"/>
          <w:b w:val="false"/>
          <w:i w:val="false"/>
          <w:color w:val="000000"/>
          <w:sz w:val="28"/>
        </w:rPr>
        <w:t>
      - геоақпараттық жүйе жасау, геоэкология және қауiптi табиғи құбылыстардың ақпараттық өңдеу мен сақтау әдiстерiнiң проблемалары бойынша мәлiметтер банкiлерi мен бiлiм базаларын жасау; 
</w:t>
      </w:r>
      <w:r>
        <w:br/>
      </w:r>
      <w:r>
        <w:rPr>
          <w:rFonts w:ascii="Times New Roman"/>
          <w:b w:val="false"/>
          <w:i w:val="false"/>
          <w:color w:val="000000"/>
          <w:sz w:val="28"/>
        </w:rPr>
        <w:t>
      - қауiптi табиғи құбылыстардың және олардың қалыптасу ошақтарының кадастрларын жасау; 
</w:t>
      </w:r>
      <w:r>
        <w:br/>
      </w:r>
      <w:r>
        <w:rPr>
          <w:rFonts w:ascii="Times New Roman"/>
          <w:b w:val="false"/>
          <w:i w:val="false"/>
          <w:color w:val="000000"/>
          <w:sz w:val="28"/>
        </w:rPr>
        <w:t>
      - қауiптi табиғи құбылыстар мен техногендi апаттардың қалыптасу және таралу заңдылықтарын зерттеу, олардың есебi мен болжамының, алдын алу, бақылау және қорғаныс құралдары шараларының әдiстерiн әзiрлеу; 
</w:t>
      </w:r>
      <w:r>
        <w:br/>
      </w:r>
      <w:r>
        <w:rPr>
          <w:rFonts w:ascii="Times New Roman"/>
          <w:b w:val="false"/>
          <w:i w:val="false"/>
          <w:color w:val="000000"/>
          <w:sz w:val="28"/>
        </w:rPr>
        <w:t>
      сейсмикалық шыдамды үйлер мен ғимараттардың тиiмдi құрастырмалары және құрылыстардың сенiмдi жұмыс iстеуiнiң есебi мен жобаларының, ғылыми негiздерi мен әдiстерiн дамыту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Жағдайды байқау, бақылау, қауiптi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құбылыстарды болжамдау және хабар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Табиғи және өндiрiстiк объектiлердiң жай-күйiне саны мен сапасы бойынша жеткiлiктi режимдiк байқауларсыз, сол сияқты қауiптi құбылыстарды болжамдау бойынша тиiмдi әдiстер болмайынша төтенше жағдайлардың алдын алу мүмкiн емес. Iс жүзiндегi сейсмикалық бақылаулар жүйесi бұл күнде республикада мейлiнше бiркелкi емес және сейсмикалық қауiп пен жер сiлкiнiсiн болжауға баға беру үшiн, сол сияқты басқа да қауiптi құбылыстарға бақылау жасау үшiн қажеттi материалдар алудың ауқымын қамтамасыз етпейдi. Олардың техникалық жабдықталуы көпшiлiк жағдайларда қазiргi заман талабына жауап бермейдi. Сондықтан басты назар байқау жүйесi объектiлерiнiң жаңасын жасауға және қолданылып жүргендерiн жаңартуға, қауiптi құбылыстарды болжамдау мен хабарлау әдiстерiн әзiрлеу мен жетiлдiруге аударылуы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Бақылау тораптарын құру және дамыту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Ұйымдық-техникалық жұмыстар мен әзiрлемелерi: 
</w:t>
      </w:r>
      <w:r>
        <w:br/>
      </w:r>
      <w:r>
        <w:rPr>
          <w:rFonts w:ascii="Times New Roman"/>
          <w:b w:val="false"/>
          <w:i w:val="false"/>
          <w:color w:val="000000"/>
          <w:sz w:val="28"/>
        </w:rPr>
        <w:t>
      - сейсмикалық қауiпке баға беру, жер сiлкiнiстерiн болжамдау мен жер сiлкiнiстерiнен болатын зиянды азайту бойынша шаралар ұйымдастыру мақсатында Қазақстан Республикасының ұлттық сейсмологиялық қызметiн құруға; 
</w:t>
      </w:r>
      <w:r>
        <w:br/>
      </w:r>
      <w:r>
        <w:rPr>
          <w:rFonts w:ascii="Times New Roman"/>
          <w:b w:val="false"/>
          <w:i w:val="false"/>
          <w:color w:val="000000"/>
          <w:sz w:val="28"/>
        </w:rPr>
        <w:t>
      - сейсмологиялық байқау мәлiметтерiн жинау жүйесiн, сондай-ақ Жердiң жасанды серiктерiн пайдаланып, апатты құбылыстарға жедел болжам жасауға; 
</w:t>
      </w:r>
      <w:r>
        <w:br/>
      </w:r>
      <w:r>
        <w:rPr>
          <w:rFonts w:ascii="Times New Roman"/>
          <w:b w:val="false"/>
          <w:i w:val="false"/>
          <w:color w:val="000000"/>
          <w:sz w:val="28"/>
        </w:rPr>
        <w:t>
      - мейлiнше қауiптi аймақтардағы елдi мекендердiң құрылысы туралы деректемелер жинау жүйесiн жасауға; 
</w:t>
      </w:r>
      <w:r>
        <w:br/>
      </w:r>
      <w:r>
        <w:rPr>
          <w:rFonts w:ascii="Times New Roman"/>
          <w:b w:val="false"/>
          <w:i w:val="false"/>
          <w:color w:val="000000"/>
          <w:sz w:val="28"/>
        </w:rPr>
        <w:t>
      - мейлiнше қауiптi аймақтардағы елдi мекендердiң құрылысы туралы деректемелер жинау жүйесiн жасауға; 
</w:t>
      </w:r>
      <w:r>
        <w:br/>
      </w:r>
      <w:r>
        <w:rPr>
          <w:rFonts w:ascii="Times New Roman"/>
          <w:b w:val="false"/>
          <w:i w:val="false"/>
          <w:color w:val="000000"/>
          <w:sz w:val="28"/>
        </w:rPr>
        <w:t>
      - радиоактивтi нәрселермен жұмыс iстеу кезiнде қауiпсiздiк талаптарын сақтау, радиоактивтiк жұқпа байқалған кезде шұғыл қауiпсiздiк шараларын қабылдауды қамтамасыз ету үшiн радиациялық жағдайға бақылау жасаудың бiрыңғай республикалық жүйесiн құруға; 
</w:t>
      </w:r>
      <w:r>
        <w:br/>
      </w:r>
      <w:r>
        <w:rPr>
          <w:rFonts w:ascii="Times New Roman"/>
          <w:b w:val="false"/>
          <w:i w:val="false"/>
          <w:color w:val="000000"/>
          <w:sz w:val="28"/>
        </w:rPr>
        <w:t>
      - селдiк хабарлаудың автоматтандырылған жүйесiн жасауға; 
</w:t>
      </w:r>
      <w:r>
        <w:br/>
      </w:r>
      <w:r>
        <w:rPr>
          <w:rFonts w:ascii="Times New Roman"/>
          <w:b w:val="false"/>
          <w:i w:val="false"/>
          <w:color w:val="000000"/>
          <w:sz w:val="28"/>
        </w:rPr>
        <w:t>
      - гидрометеорологиялық бақылау тораптарын кеңейту мен автоматтандыруға;
</w:t>
      </w:r>
      <w:r>
        <w:br/>
      </w:r>
      <w:r>
        <w:rPr>
          <w:rFonts w:ascii="Times New Roman"/>
          <w:b w:val="false"/>
          <w:i w:val="false"/>
          <w:color w:val="000000"/>
          <w:sz w:val="28"/>
        </w:rPr>
        <w:t>
     - болжамдау ақпаратын жинауға арналған байланыс жүйесiн жетiлдiруге;
</w:t>
      </w:r>
      <w:r>
        <w:br/>
      </w:r>
      <w:r>
        <w:rPr>
          <w:rFonts w:ascii="Times New Roman"/>
          <w:b w:val="false"/>
          <w:i w:val="false"/>
          <w:color w:val="000000"/>
          <w:sz w:val="28"/>
        </w:rPr>
        <w:t>
     - химиялық қауiптi объектiлерге, газ және мұнай кешенi кәсiпорындарына, iрi гидротехникалық құрылыстарға ерекше назар аударып, мейлiнше қауiптi өнеркәсiп және су шаруашылығы  объектiлерiн бақылау мен хабарлаудың жергiлiктi жүйелерiн  паспорттау мен құруға;
</w:t>
      </w:r>
      <w:r>
        <w:br/>
      </w:r>
      <w:r>
        <w:rPr>
          <w:rFonts w:ascii="Times New Roman"/>
          <w:b w:val="false"/>
          <w:i w:val="false"/>
          <w:color w:val="000000"/>
          <w:sz w:val="28"/>
        </w:rPr>
        <w:t>
     - ерекше қауiптi жұқпалы аурулардың пайда болуының мүмкiн ошақтары туралы деректемелер жинау жүйесiн жасауға бағытталған.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Қауiптi құбылыстарды болжаудың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әдiстерi мен технологияларын әзiрлеу және енгiзу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Бұл бағыттағы негiзгi жұмыстар:
</w:t>
      </w:r>
      <w:r>
        <w:br/>
      </w:r>
      <w:r>
        <w:rPr>
          <w:rFonts w:ascii="Times New Roman"/>
          <w:b w:val="false"/>
          <w:i w:val="false"/>
          <w:color w:val="000000"/>
          <w:sz w:val="28"/>
        </w:rPr>
        <w:t>
      - техногендi апаттардың, мұның iшiнде қосымша әсерлердiң мүмкiн зардаптарына баға беру; 
</w:t>
      </w:r>
      <w:r>
        <w:br/>
      </w:r>
      <w:r>
        <w:rPr>
          <w:rFonts w:ascii="Times New Roman"/>
          <w:b w:val="false"/>
          <w:i w:val="false"/>
          <w:color w:val="000000"/>
          <w:sz w:val="28"/>
        </w:rPr>
        <w:t>
      - табиғи және техногендi апаттардың зиянын азайту және олардың зардаптарын жою жөнiндегi алдын алу шараларын жоспарлау мен ықтималдандыру; 
</w:t>
      </w:r>
      <w:r>
        <w:br/>
      </w:r>
      <w:r>
        <w:rPr>
          <w:rFonts w:ascii="Times New Roman"/>
          <w:b w:val="false"/>
          <w:i w:val="false"/>
          <w:color w:val="000000"/>
          <w:sz w:val="28"/>
        </w:rPr>
        <w:t>
      - табиғат апаттарын болжамдаудың ұзақ мерзiмдi, орта мерзiмдi және қысқа мерзiмдi әдiстерiн әзiрлеу мен зиянды азайту бойынша алдын алу шаралары жоспарын ықтимал ету үшiн оларды пайдалану; 
</w:t>
      </w:r>
      <w:r>
        <w:br/>
      </w:r>
      <w:r>
        <w:rPr>
          <w:rFonts w:ascii="Times New Roman"/>
          <w:b w:val="false"/>
          <w:i w:val="false"/>
          <w:color w:val="000000"/>
          <w:sz w:val="28"/>
        </w:rPr>
        <w:t>
      - болған апаттардың мөлшерiн анықтаудың, болған апаттардың зияны мен мүмкiн зардаптарына баға берудiң автоматтандырылған жедел әдiстерiн әзiрлеу, мұның iшiнде апат болған жерден тiкелей ақпарат болмаған кезде;
</w:t>
      </w:r>
      <w:r>
        <w:br/>
      </w:r>
      <w:r>
        <w:rPr>
          <w:rFonts w:ascii="Times New Roman"/>
          <w:b w:val="false"/>
          <w:i w:val="false"/>
          <w:color w:val="000000"/>
          <w:sz w:val="28"/>
        </w:rPr>
        <w:t>
     - апаттардың зардаптарын жою жөнiндегi шаралар жоспарын жедел iс жүзiне асыру әдiстерiн әзiрлеу;
</w:t>
      </w:r>
      <w:r>
        <w:br/>
      </w:r>
      <w:r>
        <w:rPr>
          <w:rFonts w:ascii="Times New Roman"/>
          <w:b w:val="false"/>
          <w:i w:val="false"/>
          <w:color w:val="000000"/>
          <w:sz w:val="28"/>
        </w:rPr>
        <w:t>
     - табиғи және техногендi апаттарды болдырмау әдiстерiн әзiрлеу;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Табиғи және техногендi сипаттағы төтенше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жағдайлардан болатын зиянды азайту және олардың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зардаптарын жою жөнiндегi шараларды жоспарлау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жүзеге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Шараларды жүзеге асыруға        Азаматтық қорғаныс штабы,
</w:t>
      </w:r>
      <w:r>
        <w:br/>
      </w:r>
      <w:r>
        <w:rPr>
          <w:rFonts w:ascii="Times New Roman"/>
          <w:b w:val="false"/>
          <w:i w:val="false"/>
          <w:color w:val="000000"/>
          <w:sz w:val="28"/>
        </w:rPr>
        <w:t>
жауапты министрлiктер,          Iшкiiсминi, Құрылысминi,
</w:t>
      </w:r>
      <w:r>
        <w:br/>
      </w:r>
      <w:r>
        <w:rPr>
          <w:rFonts w:ascii="Times New Roman"/>
          <w:b w:val="false"/>
          <w:i w:val="false"/>
          <w:color w:val="000000"/>
          <w:sz w:val="28"/>
        </w:rPr>
        <w:t>
мемлекеттiк комитеттер,         Денсаулықминi, Бiлiмминi,
</w:t>
      </w:r>
      <w:r>
        <w:br/>
      </w:r>
      <w:r>
        <w:rPr>
          <w:rFonts w:ascii="Times New Roman"/>
          <w:b w:val="false"/>
          <w:i w:val="false"/>
          <w:color w:val="000000"/>
          <w:sz w:val="28"/>
        </w:rPr>
        <w:t>
облыс (қала) әкiмдерi           Баспасөзминi, Мемматрезервкомы,
</w:t>
      </w:r>
      <w:r>
        <w:br/>
      </w:r>
      <w:r>
        <w:rPr>
          <w:rFonts w:ascii="Times New Roman"/>
          <w:b w:val="false"/>
          <w:i w:val="false"/>
          <w:color w:val="000000"/>
          <w:sz w:val="28"/>
        </w:rPr>
        <w:t>
                                Қорғанысминi, Мемсуресурскомы,
</w:t>
      </w:r>
      <w:r>
        <w:br/>
      </w:r>
      <w:r>
        <w:rPr>
          <w:rFonts w:ascii="Times New Roman"/>
          <w:b w:val="false"/>
          <w:i w:val="false"/>
          <w:color w:val="000000"/>
          <w:sz w:val="28"/>
        </w:rPr>
        <w:t>
                                Көлiк және коммуникациялар
</w:t>
      </w:r>
      <w:r>
        <w:br/>
      </w:r>
      <w:r>
        <w:rPr>
          <w:rFonts w:ascii="Times New Roman"/>
          <w:b w:val="false"/>
          <w:i w:val="false"/>
          <w:color w:val="000000"/>
          <w:sz w:val="28"/>
        </w:rPr>
        <w:t>
                                министрлiгi, Өнеркәсiп және сауда
</w:t>
      </w:r>
      <w:r>
        <w:br/>
      </w:r>
      <w:r>
        <w:rPr>
          <w:rFonts w:ascii="Times New Roman"/>
          <w:b w:val="false"/>
          <w:i w:val="false"/>
          <w:color w:val="000000"/>
          <w:sz w:val="28"/>
        </w:rPr>
        <w:t>
                                министрлiгi, басқа да министрлiктер
</w:t>
      </w:r>
      <w:r>
        <w:br/>
      </w:r>
      <w:r>
        <w:rPr>
          <w:rFonts w:ascii="Times New Roman"/>
          <w:b w:val="false"/>
          <w:i w:val="false"/>
          <w:color w:val="000000"/>
          <w:sz w:val="28"/>
        </w:rPr>
        <w:t>
                                мен ведомстволар, облыс (қала)
</w:t>
      </w:r>
      <w:r>
        <w:br/>
      </w:r>
      <w:r>
        <w:rPr>
          <w:rFonts w:ascii="Times New Roman"/>
          <w:b w:val="false"/>
          <w:i w:val="false"/>
          <w:color w:val="000000"/>
          <w:sz w:val="28"/>
        </w:rPr>
        <w:t>
                                әкiмдерi, акционерлiк және холдинг
</w:t>
      </w:r>
      <w:r>
        <w:br/>
      </w:r>
      <w:r>
        <w:rPr>
          <w:rFonts w:ascii="Times New Roman"/>
          <w:b w:val="false"/>
          <w:i w:val="false"/>
          <w:color w:val="000000"/>
          <w:sz w:val="28"/>
        </w:rPr>
        <w:t>
                                компаниялар, концерндер 
</w:t>
      </w:r>
      <w:r>
        <w:br/>
      </w:r>
      <w:r>
        <w:rPr>
          <w:rFonts w:ascii="Times New Roman"/>
          <w:b w:val="false"/>
          <w:i w:val="false"/>
          <w:color w:val="000000"/>
          <w:sz w:val="28"/>
        </w:rPr>
        <w:t>
      Табиғи және техногендi авариялар мен апаттар жалпы жиынтығында адам мүмкiншiлiгiнiң шектеулiгiне байланысты iс жүзiнде мұғайым болдырмау мүмкiн емес оқиғалар болып саналады. Алайда олардың зиянды әсерi арнаулы алдын алу шараларын жүргiзу есебiнен елеулi түрде азайтылуы мүмкiн. Бұған бiрiншi кезекте ұйымдық және инженерлiк-техникалық қорғаныс шараларын жатқызуға болады. 
</w:t>
      </w:r>
      <w:r>
        <w:br/>
      </w:r>
      <w:r>
        <w:rPr>
          <w:rFonts w:ascii="Times New Roman"/>
          <w:b w:val="false"/>
          <w:i w:val="false"/>
          <w:color w:val="000000"/>
          <w:sz w:val="28"/>
        </w:rPr>
        <w:t>
      Инженерлiк-техникалық шараларды жүргiзу инженерлiк әдiстер арқылы алдына авариялар, апаттар мен табиғи зiлзалалар кезiнде мүмкiн болатын зиянды елеулi дәрежеде азайту мақсатын қояды. Бұған құрылысты сейсмикалық орнықты және үйлер мен ғимараттарды берiк ету жөнiндегi жұмыстар, гидротехникалық, инженерлiк-геологиялық қорғаныс шаралары, коммуникациялар жүйесiн жетiлдiру бойынша жұмыстар мен өндiрiс объектiлер жұмыстарының қауiпсiздiгiн көтеру жөнiндегi шаралар кiредi. Бұл тым қымбат болғанымен, бiрақ өзiн әбден ақтайтын тәсiл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Төтенше жағдайлардың алдын алу мен жою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жөнiндегi органдар мен қызметтердi құру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жетiлдiру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Төтенше жағдайларға, авариялардың, апаттар мен табиғи зiлзалалардың пайда болу себептерiнiң алдын алуға, олардың зардаптарын жоюға шұғыл көңiл бөлу мақсатында төтенше жағдайлардың алдын алу және iс-қимыл жөнiндегi республикалық жүйе жетiлдiрiледi (ТЖ РЖ). Республикалық жүйенi дамыту жөнiндегi шаралар тiзбесiне: 
</w:t>
      </w:r>
      <w:r>
        <w:br/>
      </w:r>
      <w:r>
        <w:rPr>
          <w:rFonts w:ascii="Times New Roman"/>
          <w:b w:val="false"/>
          <w:i w:val="false"/>
          <w:color w:val="000000"/>
          <w:sz w:val="28"/>
        </w:rPr>
        <w:t>
      - авариялық-құтқару, авариялық-қалыпқа келтiру және басқа да кезек күттiрмейтiн жұмыстарды жүргiзу үшiн төтенше жағдайларды жоюға тартылған авариялық-құтқару қызметiнiң тұрақты түрдегi әзiрлiгiн жасау мен қолдау; 
</w:t>
      </w:r>
      <w:r>
        <w:br/>
      </w:r>
      <w:r>
        <w:rPr>
          <w:rFonts w:ascii="Times New Roman"/>
          <w:b w:val="false"/>
          <w:i w:val="false"/>
          <w:color w:val="000000"/>
          <w:sz w:val="28"/>
        </w:rPr>
        <w:t>
      - төтенше жағдайларға жылдам икемделетiн көп салалы орталықтардың тiрек тораптарының қызметiн құру және қамтамасыз ету; 
</w:t>
      </w:r>
      <w:r>
        <w:br/>
      </w:r>
      <w:r>
        <w:rPr>
          <w:rFonts w:ascii="Times New Roman"/>
          <w:b w:val="false"/>
          <w:i w:val="false"/>
          <w:color w:val="000000"/>
          <w:sz w:val="28"/>
        </w:rPr>
        <w:t>
      - шұғыл дәрiгерлiк көмек қызметiн құру және одан әрi дамыту жөнiндегi жұмыстарды жүргiзу; 
</w:t>
      </w:r>
      <w:r>
        <w:br/>
      </w:r>
      <w:r>
        <w:rPr>
          <w:rFonts w:ascii="Times New Roman"/>
          <w:b w:val="false"/>
          <w:i w:val="false"/>
          <w:color w:val="000000"/>
          <w:sz w:val="28"/>
        </w:rPr>
        <w:t>
      - республикалық және облыстық жедел-құтқару жасақтарын дамыту мен жабдықтау; 
</w:t>
      </w:r>
      <w:r>
        <w:br/>
      </w:r>
      <w:r>
        <w:rPr>
          <w:rFonts w:ascii="Times New Roman"/>
          <w:b w:val="false"/>
          <w:i w:val="false"/>
          <w:color w:val="000000"/>
          <w:sz w:val="28"/>
        </w:rPr>
        <w:t>
      - республикалық, облыстық, аудандық, ведомстволық және объектiлiк деңгейлерде төтенше жағдайлар жөнiндегi комиссиялардың iс-қимыл жоспарын әзiрлеу және оларды өзара байланыстыру; 
</w:t>
      </w:r>
      <w:r>
        <w:br/>
      </w:r>
      <w:r>
        <w:rPr>
          <w:rFonts w:ascii="Times New Roman"/>
          <w:b w:val="false"/>
          <w:i w:val="false"/>
          <w:color w:val="000000"/>
          <w:sz w:val="28"/>
        </w:rPr>
        <w:t>
      - министрлiктерде, ведомстволарда, жергiлiктi басқару органдары мен шаруашылық объектiлерiнде табиғи және техногендi төтенше жағдайлардың пайда болуының алдын алудың кешендi бағдарламасын әзiрлеу кiредi.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Төтенше жағдайлардың алдын алу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iс-қимыл жасау бойынша халықты және мамандарды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оқыту жүйесiн құру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Табиғи және техногендi апаттардан болатын республика халқының арасындағы шығынның алдын алу және азайту, республика шаруашылық кешенiнiң бiлiктi мамандарға сұранысын қанағаттандыру, басқару органдарының дайындығын арттыру мақсатында төтенше жағдайлардың алдын алу және iс-қимыл жасау бойынша халықты және мамандарды оқытудың республикалық жүйесi құрылады, ол; 
</w:t>
      </w:r>
      <w:r>
        <w:br/>
      </w:r>
      <w:r>
        <w:rPr>
          <w:rFonts w:ascii="Times New Roman"/>
          <w:b w:val="false"/>
          <w:i w:val="false"/>
          <w:color w:val="000000"/>
          <w:sz w:val="28"/>
        </w:rPr>
        <w:t>
      - төтенше жағдайлардың алдын алу және iс-қимыл жасау бойынша халықтың, кәсiпорындар мен ұйымдардың басшыларының, жұмысшылар мен қызметкерлердiң, студенттердiң, оқушылардың, мектепке дейiнгi мекемелер балаларының жан-жақты дайындығын қамтамасыз етудi және олардың дайындығына бақылау жасауды жүзеге асыруды; 
</w:t>
      </w:r>
      <w:r>
        <w:br/>
      </w:r>
      <w:r>
        <w:rPr>
          <w:rFonts w:ascii="Times New Roman"/>
          <w:b w:val="false"/>
          <w:i w:val="false"/>
          <w:color w:val="000000"/>
          <w:sz w:val="28"/>
        </w:rPr>
        <w:t>
      - жергiлiктi жағдайлар мен қазiргi заман талаптарын ескере отырып, төтенше жағдайлардағы халықтың, мамандардың, барлық деңгейдегi мамандардың дайындығы жөнiнде оқу бағдарламалары мен әдiстемелерiн, оқу құралдарын, компьютерлiк жүйелердi Қамтамасыз ету мен ендiрудi; 
</w:t>
      </w:r>
      <w:r>
        <w:br/>
      </w:r>
      <w:r>
        <w:rPr>
          <w:rFonts w:ascii="Times New Roman"/>
          <w:b w:val="false"/>
          <w:i w:val="false"/>
          <w:color w:val="000000"/>
          <w:sz w:val="28"/>
        </w:rPr>
        <w:t>
      - оқу-материалдық базасын жетiлдiрудi, бейне техникаларды, компьютерлiк және автоматтандырылған оқу жүйелерiн ендiрудi; 
</w:t>
      </w:r>
      <w:r>
        <w:br/>
      </w:r>
      <w:r>
        <w:rPr>
          <w:rFonts w:ascii="Times New Roman"/>
          <w:b w:val="false"/>
          <w:i w:val="false"/>
          <w:color w:val="000000"/>
          <w:sz w:val="28"/>
        </w:rPr>
        <w:t>
      - халықтың, мамандардың, барлық деңгейдегi басшылардың төтенше жағдайлардағы iс-қимылының дайындығына арналған өндiрiстiк тренажерлердi жасау мен игерудiң кешендi бағдарламасын әзiрлеудi; 
</w:t>
      </w:r>
      <w:r>
        <w:br/>
      </w:r>
      <w:r>
        <w:rPr>
          <w:rFonts w:ascii="Times New Roman"/>
          <w:b w:val="false"/>
          <w:i w:val="false"/>
          <w:color w:val="000000"/>
          <w:sz w:val="28"/>
        </w:rPr>
        <w:t>
      - төтенше жағдайлардың алдын алу мен iс-қимыл және азаматтық қорғаныс бойынша жоғарғы оқу орындарында республиканың шаруашылық кешенiне арналған мамандар, ал гуманитарлық жоғары оқу орындарында "Тiршiлiк қызметiнiң негiздерi" бойынша оқытушылар даярлауды; 
</w:t>
      </w:r>
      <w:r>
        <w:br/>
      </w:r>
      <w:r>
        <w:rPr>
          <w:rFonts w:ascii="Times New Roman"/>
          <w:b w:val="false"/>
          <w:i w:val="false"/>
          <w:color w:val="000000"/>
          <w:sz w:val="28"/>
        </w:rPr>
        <w:t>
      ведомстволық бағыныстылығына қарамастан, барлық үлгiдегi жоғары оқу орындарында, жалпы бiлiм беретiн мектептерде, орта арнаулы оқу орындарында, мектепке дейiнгi мекемелерде, басшы қызметкерлер мен мамандардың бiлiктiлiгiн көтерудiң республикалық салааралық институтында оқу жоспарында дифференциалды сағат санымен "Тiршiлiк қызметiнiң негiздерi" курсын енгiзудi; 
</w:t>
      </w:r>
      <w:r>
        <w:br/>
      </w:r>
      <w:r>
        <w:rPr>
          <w:rFonts w:ascii="Times New Roman"/>
          <w:b w:val="false"/>
          <w:i w:val="false"/>
          <w:color w:val="000000"/>
          <w:sz w:val="28"/>
        </w:rPr>
        <w:t>
      - төтенше жағдайлар проблемалары бойынша оқу кино және бейнефильмдердiң, мультфильмдердiң қажеттi санын, тақырыптамасы мен тиражын белгiлеудi, оларға тапсырысты, төтенше жағдайлардағы халықтың және басшылардың әзiрлiгi мен iс-қимылының тақырыптамасы бойынша қажеттi шетел бейнефильмдерiн сатып алуды, оны қазақ және орыс тiлдерiне аударуды ұйымдастыруды; 
</w:t>
      </w:r>
      <w:r>
        <w:br/>
      </w:r>
      <w:r>
        <w:rPr>
          <w:rFonts w:ascii="Times New Roman"/>
          <w:b w:val="false"/>
          <w:i w:val="false"/>
          <w:color w:val="000000"/>
          <w:sz w:val="28"/>
        </w:rPr>
        <w:t>
      - төтенше жағдайлар жағдайында халықтың, барлық деңгейдегi басшылардың практикалық iс-қимылдарды игеруге бағытталған оқуларды әзiрлеуi мен жүргiзуi жөнiндегi бiрыңғай әдiстемелердi жасауды; 
</w:t>
      </w:r>
      <w:r>
        <w:br/>
      </w:r>
      <w:r>
        <w:rPr>
          <w:rFonts w:ascii="Times New Roman"/>
          <w:b w:val="false"/>
          <w:i w:val="false"/>
          <w:color w:val="000000"/>
          <w:sz w:val="28"/>
        </w:rPr>
        <w:t>
      - төтенше жағдайлардың алдын алу мен iс-қимыл және азаматтық қорғаныс жөнiндегi республикалық жүйенiң оқу тәжiрибе кешенiн құруды; 
</w:t>
      </w:r>
      <w:r>
        <w:br/>
      </w:r>
      <w:r>
        <w:rPr>
          <w:rFonts w:ascii="Times New Roman"/>
          <w:b w:val="false"/>
          <w:i w:val="false"/>
          <w:color w:val="000000"/>
          <w:sz w:val="28"/>
        </w:rPr>
        <w:t>
      - азаматтық қорғаныс институтын және республиканың облыстары мен қалаларында оның бөлiмшелерiн ашуды; 
</w:t>
      </w:r>
      <w:r>
        <w:br/>
      </w:r>
      <w:r>
        <w:rPr>
          <w:rFonts w:ascii="Times New Roman"/>
          <w:b w:val="false"/>
          <w:i w:val="false"/>
          <w:color w:val="000000"/>
          <w:sz w:val="28"/>
        </w:rPr>
        <w:t>
      - төтенше жайғдайлар пайда болған жағдайда, жергiлiктi жағдайларды есепке ала отырып, халықтың барлық деңгейдегi басшылардың, жұмысшылар мен қызметкерлердiң, оқушы жастардың, мектепке дейiнгi балалар мекемелерi балаларының iс-қимылын жетiлдiру жөнiнде сейсможаттығулар мен жаттығулар және оқулардың басқа да түрлерiн жүйелi түрде ұйымдастыру мен жүргiзудi; 
</w:t>
      </w:r>
      <w:r>
        <w:br/>
      </w:r>
      <w:r>
        <w:rPr>
          <w:rFonts w:ascii="Times New Roman"/>
          <w:b w:val="false"/>
          <w:i w:val="false"/>
          <w:color w:val="000000"/>
          <w:sz w:val="28"/>
        </w:rPr>
        <w:t>
      - төтенше жағдайларда iс-қимыл жасауға халықты оқыту жөнiнде жыл сайын айлық өткiзудi; 
</w:t>
      </w:r>
      <w:r>
        <w:br/>
      </w:r>
      <w:r>
        <w:rPr>
          <w:rFonts w:ascii="Times New Roman"/>
          <w:b w:val="false"/>
          <w:i w:val="false"/>
          <w:color w:val="000000"/>
          <w:sz w:val="28"/>
        </w:rPr>
        <w:t>
      - жүйелi түрде телерадиохабарлар жүргiзудi, баспасөз органдарынан мақалалар, төтенше жағдайлар проблемалары бойынша кiтапшалар, естелiктемелер, плакаттар шығаруды ұйымдастыруды; 
</w:t>
      </w:r>
      <w:r>
        <w:br/>
      </w:r>
      <w:r>
        <w:rPr>
          <w:rFonts w:ascii="Times New Roman"/>
          <w:b w:val="false"/>
          <w:i w:val="false"/>
          <w:color w:val="000000"/>
          <w:sz w:val="28"/>
        </w:rPr>
        <w:t>
      - сейсмикалық берiк құрылыс пен шағын қабатты жеке тұрғын үйлердiң сейсмикалық берiктiгiн көтеру жөнiнде үлгiлiк жобалау шешiмдерiнiң жинақтарын, сондай-ақ төтенше жағдайлар кезiнде қалыпқа келтiру жұмыстарын жүргiзу жөнiнде техникалық ұсыныстамалар әзiрлеу мен шығаруды; 
</w:t>
      </w:r>
      <w:r>
        <w:br/>
      </w:r>
      <w:r>
        <w:rPr>
          <w:rFonts w:ascii="Times New Roman"/>
          <w:b w:val="false"/>
          <w:i w:val="false"/>
          <w:color w:val="000000"/>
          <w:sz w:val="28"/>
        </w:rPr>
        <w:t>
      - төтенше жағдайларда халықтың, мамандар мен басшылардың iс-қимылының дайындығы мәселелерi жөнiнде ғылыми-зерттеу жұмыстарын жүргiзудi ұйымдастыруды; 
</w:t>
      </w:r>
      <w:r>
        <w:br/>
      </w:r>
      <w:r>
        <w:rPr>
          <w:rFonts w:ascii="Times New Roman"/>
          <w:b w:val="false"/>
          <w:i w:val="false"/>
          <w:color w:val="000000"/>
          <w:sz w:val="28"/>
        </w:rPr>
        <w:t>
      - азаматтық қорғаныс және төтенше жағдайлар мамандықтары бойынша офицер кадрларын даярлауға кандидаттарды ТМД елдерiнiң әскери оқу орындарында оқытуды көздейдi.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Төтенше жағдайларға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материалдық-техникалық, азық-түлiк, дәрiгерлiк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басқа да ресурстардың қорын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мемлекеттiк және мобилизациялық резервтерiнiң құрамында төтенше жағдайларға арналған резервтi жасау жөнiндегi жұмыстар авариялар, апаттар мен табиғи зiлзалалар кезiнде халықты қорғаудың кепiлдiгiн, шаруашылық объектiлерiнiң қалыпты жұмыс iстеуiн қамтамасыз етуге бағытталған және: 
</w:t>
      </w:r>
      <w:r>
        <w:br/>
      </w:r>
      <w:r>
        <w:rPr>
          <w:rFonts w:ascii="Times New Roman"/>
          <w:b w:val="false"/>
          <w:i w:val="false"/>
          <w:color w:val="000000"/>
          <w:sz w:val="28"/>
        </w:rPr>
        <w:t>
      - облыстардың, Алматы және Ленинск қалалары әкiмдерiнiң, министрлiктердiң, ведомстволардың, концерндердiң, ассоциациялардың және меншiк нысанына қарамастан экономикалық қатынастардағы басқа да субъектiлердiң төтенше жағдайлар жағдайында халықтың тұрмыс-тiршiлiгiн қамтамасыз ету және кезек күттiрмейтiн авариялық-құтқару және авариялық-қалыпқа келтiру жұмыстарын жүргiзуi үшiн материалдық-техникалық, азық-түлiктiк, дәрiгерлiк және басқа да ресурстарды, мемлекеттiк және мобилизациялық резервтер құрамында олардың көлемдерi мен мерзiмдерiн айқындауды; 
</w:t>
      </w:r>
      <w:r>
        <w:br/>
      </w:r>
      <w:r>
        <w:rPr>
          <w:rFonts w:ascii="Times New Roman"/>
          <w:b w:val="false"/>
          <w:i w:val="false"/>
          <w:color w:val="000000"/>
          <w:sz w:val="28"/>
        </w:rPr>
        <w:t>
      - зардап шеккен халықтың тұрмыс-тiршiлiгiн қамтамасыз етуге және аймақтық және кең ауқымды төтенше жағдайлардың зардаптарын жою кезiнде бiрiншi кезектi жұмыстар жүргiзуге арналған азық-түлiктердiң, арнаулы техникалық жабдықтардың мемлекеттiк резерв құрамында республикалық деңгейдегi қорын жасауды қарастырады.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Республиканың авариялық-құтқару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қызметiн құру және материалдық-техникалық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жарақтандыру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Қауiп-қатер және апаттар мен табиғи зiлзалалардың зардаптарын жою кезiндегi азаматтық қорғаныс жөнiндегi күштер жүйесiн республиканың авариялық-құтқару қызметiн қалыптастыру мен дамыту: 
</w:t>
      </w:r>
      <w:r>
        <w:br/>
      </w:r>
      <w:r>
        <w:rPr>
          <w:rFonts w:ascii="Times New Roman"/>
          <w:b w:val="false"/>
          <w:i w:val="false"/>
          <w:color w:val="000000"/>
          <w:sz w:val="28"/>
        </w:rPr>
        <w:t>
      - Iшкi iстер министрлiгiнiң өрт сөндiру бөлiмдерi мен авариялық-құтқару бөлiмшелерiн; министрлiктiң, ведомстволар мен кәсiпорындардың мамандандырылған авариялық-құтқару және авариялық-қалыпқа келтiру бөлiмшелерiн; әскери бөлiмдердi және азаматтық қорғаныстың әскериленбеген құрамаларын; денсаулық сақтау министрлiгiнiң шұғыл дәрiгерлiк көмек құрамаларын; жедел-құтқару жасақтарын, материалдық-техникалық және кадрлық жағынан нығайтуды; 
</w:t>
      </w:r>
      <w:r>
        <w:br/>
      </w:r>
      <w:r>
        <w:rPr>
          <w:rFonts w:ascii="Times New Roman"/>
          <w:b w:val="false"/>
          <w:i w:val="false"/>
          <w:color w:val="000000"/>
          <w:sz w:val="28"/>
        </w:rPr>
        <w:t>
      - республиканың авариялық-құтқару қызметiн техникамен, арнаулы құрал-жабдықпен, аспаптармен және приборлармен, мұның iшiнде құтқару және авариялық-қалыпқа келтiру жұмыстарына арналған шетел өндiрiсi құралдарымен жарақтандыруды; 
</w:t>
      </w:r>
      <w:r>
        <w:br/>
      </w:r>
      <w:r>
        <w:rPr>
          <w:rFonts w:ascii="Times New Roman"/>
          <w:b w:val="false"/>
          <w:i w:val="false"/>
          <w:color w:val="000000"/>
          <w:sz w:val="28"/>
        </w:rPr>
        <w:t>
      - республиканың, мұның iшiнде авариялық-құтқару қызметiн жарақтандыру үшiн конверсияланған өнеркәсiп кәсiпорындарында авариялық-құтқару техникалары, құралдар мен жабдықтар өндiрiсiнiң бағдарламасын әзiрлеп, жүзеге асыруды; 
</w:t>
      </w:r>
      <w:r>
        <w:br/>
      </w:r>
      <w:r>
        <w:rPr>
          <w:rFonts w:ascii="Times New Roman"/>
          <w:b w:val="false"/>
          <w:i w:val="false"/>
          <w:color w:val="000000"/>
          <w:sz w:val="28"/>
        </w:rPr>
        <w:t>
      - құтқарушылар мен мамандарды шетелде оқыту мен тәжiрибеден өткiзудi көздейдi.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Төтенше жағдайларда пайдаланылатын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 және телекоммуникациялар құралдары жүйесiн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жетiлдiру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Төтенше жағдайлардың алдын алу, олардың зардаптарын тоқтату және жою жөнiндегi шаралардың жүзеге асырылуын мемлекеттiк басқарудың республикалық орталық органдарының облыс, қажет болғанда қалалық және аудандық әкiмшiлiктермен және республикалық министрлiктер және ведомстволармен, өнеркәсiп және көлiк-энергетика кәсiпорындарымен, әртүрлi деңгейдегi кезекшi қызметтермен және ТЖ зардаптарын жоюға тартылған күштермен байланыс орнату үшiн ТЖ комиссияларымен өзара iс-қимыл болғанда ғана қамтамасыз етiлуi мүмкiн. Байланыс және телекоммуникациялар жүйесiн дамыту; 
</w:t>
      </w:r>
      <w:r>
        <w:br/>
      </w:r>
      <w:r>
        <w:rPr>
          <w:rFonts w:ascii="Times New Roman"/>
          <w:b w:val="false"/>
          <w:i w:val="false"/>
          <w:color w:val="000000"/>
          <w:sz w:val="28"/>
        </w:rPr>
        <w:t>
      байланыс пен хабар берудiң iс жүзiндегi барлық, мұның iшiнде ведомствоаралық, ведомстволық, әскери және арнаулы бағыттағы жүйелермен үйлестiру мен өзара iс-қимылды ұйымдастыруды; 
</w:t>
      </w:r>
      <w:r>
        <w:br/>
      </w:r>
      <w:r>
        <w:rPr>
          <w:rFonts w:ascii="Times New Roman"/>
          <w:b w:val="false"/>
          <w:i w:val="false"/>
          <w:color w:val="000000"/>
          <w:sz w:val="28"/>
        </w:rPr>
        <w:t>
      қажеттi жабдықтарды, байланыс құралдарын, мұның iшiнде арнаулы байланысқа арналған телекоммуникацияларды алу мен пайдалануға енгiзудi; 
</w:t>
      </w:r>
      <w:r>
        <w:br/>
      </w:r>
      <w:r>
        <w:rPr>
          <w:rFonts w:ascii="Times New Roman"/>
          <w:b w:val="false"/>
          <w:i w:val="false"/>
          <w:color w:val="000000"/>
          <w:sz w:val="28"/>
        </w:rPr>
        <w:t>
      ТЖМК, ТЖК мүшелерi мен ТЖАҚ қызметтерi, басқару органдары мен штабтардың басшыларына арналған жеке радиобайланыс пен радиоiздестiру хабарын берулердiң жеке құралдарымен қамтамасыз етудi; 
</w:t>
      </w:r>
      <w:r>
        <w:br/>
      </w:r>
      <w:r>
        <w:rPr>
          <w:rFonts w:ascii="Times New Roman"/>
          <w:b w:val="false"/>
          <w:i w:val="false"/>
          <w:color w:val="000000"/>
          <w:sz w:val="28"/>
        </w:rPr>
        <w:t>
      - жылжымалы жедел топтары (штабтары), мобильдi байланыс тораптары және басқалары бар радиобайланыстың соталық жүйелерiн енгiзу мен пайдалануды қамтамасыз етудi; 
</w:t>
      </w:r>
      <w:r>
        <w:br/>
      </w:r>
      <w:r>
        <w:rPr>
          <w:rFonts w:ascii="Times New Roman"/>
          <w:b w:val="false"/>
          <w:i w:val="false"/>
          <w:color w:val="000000"/>
          <w:sz w:val="28"/>
        </w:rPr>
        <w:t>
      - "Волна" ("Волна-П") схемасы бойынша төтенше жағдайларға арналған радиобайланысты, мұның iшiнде аймақтық радиобайланысты, командалық - штабтық машиналар мен байланыстың жылжымалы тораптарын жетiлдiру мен жаңғыртуды; 
</w:t>
      </w:r>
      <w:r>
        <w:br/>
      </w:r>
      <w:r>
        <w:rPr>
          <w:rFonts w:ascii="Times New Roman"/>
          <w:b w:val="false"/>
          <w:i w:val="false"/>
          <w:color w:val="000000"/>
          <w:sz w:val="28"/>
        </w:rPr>
        <w:t>
      - радиобайланыстың төменгi және аймақтық құралдарын, мұның iшiнде ТЖ аудандары мен авариялық-құтқару және қалыпқа келтiру бөлiмшелерiнiң жол үстiндегi маршруттарында радиобайланысты қамтамасыз етуге арналған командалық-штабтық машиналар мен жылжымалы байланыс тораптарын жетiлдiрудi;
</w:t>
      </w:r>
      <w:r>
        <w:br/>
      </w:r>
      <w:r>
        <w:rPr>
          <w:rFonts w:ascii="Times New Roman"/>
          <w:b w:val="false"/>
          <w:i w:val="false"/>
          <w:color w:val="000000"/>
          <w:sz w:val="28"/>
        </w:rPr>
        <w:t>
     - құжаттау жүйесi бар дауыскүшейткiш байланыстарды енгiзу мен оқиға орнынан тiкелей келiп түсетiн бейнеақпаратты пайдалануды; 
</w:t>
      </w:r>
      <w:r>
        <w:br/>
      </w:r>
      <w:r>
        <w:rPr>
          <w:rFonts w:ascii="Times New Roman"/>
          <w:b w:val="false"/>
          <w:i w:val="false"/>
          <w:color w:val="000000"/>
          <w:sz w:val="28"/>
        </w:rPr>
        <w:t>
     баспасөзде          арнаулы бағыттағы байланыс құралдарын
</w:t>
      </w:r>
      <w:r>
        <w:br/>
      </w:r>
      <w:r>
        <w:rPr>
          <w:rFonts w:ascii="Times New Roman"/>
          <w:b w:val="false"/>
          <w:i w:val="false"/>
          <w:color w:val="000000"/>
          <w:sz w:val="28"/>
        </w:rPr>
        <w:t>
     жарияланбайды       енгiзудi, ТЖ байланыс жүйесiн жетiлдiру
</w:t>
      </w:r>
      <w:r>
        <w:br/>
      </w:r>
      <w:r>
        <w:rPr>
          <w:rFonts w:ascii="Times New Roman"/>
          <w:b w:val="false"/>
          <w:i w:val="false"/>
          <w:color w:val="000000"/>
          <w:sz w:val="28"/>
        </w:rPr>
        <w:t>
                         кезiнде мемлекеттiк құпияларды қорғауды
</w:t>
      </w:r>
      <w:r>
        <w:br/>
      </w:r>
      <w:r>
        <w:rPr>
          <w:rFonts w:ascii="Times New Roman"/>
          <w:b w:val="false"/>
          <w:i w:val="false"/>
          <w:color w:val="000000"/>
          <w:sz w:val="28"/>
        </w:rPr>
        <w:t>
                         қамтамасыз ету мақсатында ақпарат пен
</w:t>
      </w:r>
      <w:r>
        <w:br/>
      </w:r>
      <w:r>
        <w:rPr>
          <w:rFonts w:ascii="Times New Roman"/>
          <w:b w:val="false"/>
          <w:i w:val="false"/>
          <w:color w:val="000000"/>
          <w:sz w:val="28"/>
        </w:rPr>
        <w:t>
                         ақпарат қауiпсiздiгiн және т.б. қорғау
</w:t>
      </w:r>
      <w:r>
        <w:br/>
      </w:r>
      <w:r>
        <w:rPr>
          <w:rFonts w:ascii="Times New Roman"/>
          <w:b w:val="false"/>
          <w:i w:val="false"/>
          <w:color w:val="000000"/>
          <w:sz w:val="28"/>
        </w:rPr>
        <w:t>
                         жөнiнде арнаулы әдiстер мен ережелердi
</w:t>
      </w:r>
      <w:r>
        <w:br/>
      </w:r>
      <w:r>
        <w:rPr>
          <w:rFonts w:ascii="Times New Roman"/>
          <w:b w:val="false"/>
          <w:i w:val="false"/>
          <w:color w:val="000000"/>
          <w:sz w:val="28"/>
        </w:rPr>
        <w:t>
                         белгiлеудi;
</w:t>
      </w:r>
      <w:r>
        <w:br/>
      </w:r>
      <w:r>
        <w:rPr>
          <w:rFonts w:ascii="Times New Roman"/>
          <w:b w:val="false"/>
          <w:i w:val="false"/>
          <w:color w:val="000000"/>
          <w:sz w:val="28"/>
        </w:rPr>
        <w:t>
     ТЖМК, ТЖК, байланыстың сандық торабындағы кезекшiлiк қызметтердiң абоненттерiнiң, телеграф және телефон байланысының, мұның iшiнде келешегi бар "Атлас" және ТМД АОАЖ деректемелерiн беруге арналған байланыс каналдарының автоматты түрде коммутаторланатын абонемент желiлерiнiң iске қосылуын қамтамасыз етудi;
</w:t>
      </w:r>
      <w:r>
        <w:br/>
      </w:r>
      <w:r>
        <w:rPr>
          <w:rFonts w:ascii="Times New Roman"/>
          <w:b w:val="false"/>
          <w:i w:val="false"/>
          <w:color w:val="000000"/>
          <w:sz w:val="28"/>
        </w:rPr>
        <w:t>
     баспасөзде          төтенше жағдайларда халық пен мемлекеттiк
</w:t>
      </w:r>
      <w:r>
        <w:br/>
      </w:r>
      <w:r>
        <w:rPr>
          <w:rFonts w:ascii="Times New Roman"/>
          <w:b w:val="false"/>
          <w:i w:val="false"/>
          <w:color w:val="000000"/>
          <w:sz w:val="28"/>
        </w:rPr>
        <w:t>
     жарияланбайды       басқару органдарын хабарландыру мәселелерiн
</w:t>
      </w:r>
      <w:r>
        <w:br/>
      </w:r>
      <w:r>
        <w:rPr>
          <w:rFonts w:ascii="Times New Roman"/>
          <w:b w:val="false"/>
          <w:i w:val="false"/>
          <w:color w:val="000000"/>
          <w:sz w:val="28"/>
        </w:rPr>
        <w:t>
                         кешендi шешу мақсатында 1994-1995 жылдарға
</w:t>
      </w:r>
      <w:r>
        <w:br/>
      </w:r>
      <w:r>
        <w:rPr>
          <w:rFonts w:ascii="Times New Roman"/>
          <w:b w:val="false"/>
          <w:i w:val="false"/>
          <w:color w:val="000000"/>
          <w:sz w:val="28"/>
        </w:rPr>
        <w:t>
                         арналған "Арал-93" хабарландыру мәселелерi
</w:t>
      </w:r>
      <w:r>
        <w:br/>
      </w:r>
      <w:r>
        <w:rPr>
          <w:rFonts w:ascii="Times New Roman"/>
          <w:b w:val="false"/>
          <w:i w:val="false"/>
          <w:color w:val="000000"/>
          <w:sz w:val="28"/>
        </w:rPr>
        <w:t>
                         жөнiндегi арнаулы мемлекеттiк бағдарламада
</w:t>
      </w:r>
      <w:r>
        <w:br/>
      </w:r>
      <w:r>
        <w:rPr>
          <w:rFonts w:ascii="Times New Roman"/>
          <w:b w:val="false"/>
          <w:i w:val="false"/>
          <w:color w:val="000000"/>
          <w:sz w:val="28"/>
        </w:rPr>
        <w:t>
                         көзделген шараларды жүзеге асыруды;
</w:t>
      </w:r>
      <w:r>
        <w:br/>
      </w:r>
      <w:r>
        <w:rPr>
          <w:rFonts w:ascii="Times New Roman"/>
          <w:b w:val="false"/>
          <w:i w:val="false"/>
          <w:color w:val="000000"/>
          <w:sz w:val="28"/>
        </w:rPr>
        <w:t>
     ТЖРК байланысын ұйымдастыру жөнiнде қосымша ережелердiң әзiрлемелерi мен байланыс түрлерiне, жүйе торап, канал, кешендердi пайдалану принциптерiне және ТЖ байланыс құралдарына талаптарды, байланыс жүйелерi дайындығының әртүрлi режимдерiнде байланыстың әр түрiн берудiң және байланыс жүйесiн басқарудың қосымша тәртiбiн, лауазымды адамдардың қосымша мiндеттерi мен тiрек тораптары мен тiке байланыс бағыттарына дәнекер қосымша желiлердi қамтамасыз етудi; 
</w:t>
      </w:r>
      <w:r>
        <w:br/>
      </w:r>
      <w:r>
        <w:rPr>
          <w:rFonts w:ascii="Times New Roman"/>
          <w:b w:val="false"/>
          <w:i w:val="false"/>
          <w:color w:val="000000"/>
          <w:sz w:val="28"/>
        </w:rPr>
        <w:t>
     баспасөзге          төтенше жағдайлардағы басқару бойынша
</w:t>
      </w:r>
      <w:r>
        <w:br/>
      </w:r>
      <w:r>
        <w:rPr>
          <w:rFonts w:ascii="Times New Roman"/>
          <w:b w:val="false"/>
          <w:i w:val="false"/>
          <w:color w:val="000000"/>
          <w:sz w:val="28"/>
        </w:rPr>
        <w:t>
     жарияланбайды       Қазақстан Республикасы басшылығының
</w:t>
      </w:r>
      <w:r>
        <w:br/>
      </w:r>
      <w:r>
        <w:rPr>
          <w:rFonts w:ascii="Times New Roman"/>
          <w:b w:val="false"/>
          <w:i w:val="false"/>
          <w:color w:val="000000"/>
          <w:sz w:val="28"/>
        </w:rPr>
        <w:t>
                         қызметiн қамтамасыз етуге арналған
</w:t>
      </w:r>
      <w:r>
        <w:br/>
      </w:r>
      <w:r>
        <w:rPr>
          <w:rFonts w:ascii="Times New Roman"/>
          <w:b w:val="false"/>
          <w:i w:val="false"/>
          <w:color w:val="000000"/>
          <w:sz w:val="28"/>
        </w:rPr>
        <w:t>
                         байланыс, телекоммуникациялар мен
</w:t>
      </w:r>
      <w:r>
        <w:br/>
      </w:r>
      <w:r>
        <w:rPr>
          <w:rFonts w:ascii="Times New Roman"/>
          <w:b w:val="false"/>
          <w:i w:val="false"/>
          <w:color w:val="000000"/>
          <w:sz w:val="28"/>
        </w:rPr>
        <w:t>
                         хабарландыру құралдарымен, жағдаяттар
</w:t>
      </w:r>
      <w:r>
        <w:br/>
      </w:r>
      <w:r>
        <w:rPr>
          <w:rFonts w:ascii="Times New Roman"/>
          <w:b w:val="false"/>
          <w:i w:val="false"/>
          <w:color w:val="000000"/>
          <w:sz w:val="28"/>
        </w:rPr>
        <w:t>
                         залдарымен және шұғыл кезекшiлiк 
</w:t>
      </w:r>
      <w:r>
        <w:br/>
      </w:r>
      <w:r>
        <w:rPr>
          <w:rFonts w:ascii="Times New Roman"/>
          <w:b w:val="false"/>
          <w:i w:val="false"/>
          <w:color w:val="000000"/>
          <w:sz w:val="28"/>
        </w:rPr>
        <w:t>
                         қызметiмен, ұжымдық пайдаланудағы 
</w:t>
      </w:r>
      <w:r>
        <w:br/>
      </w:r>
      <w:r>
        <w:rPr>
          <w:rFonts w:ascii="Times New Roman"/>
          <w:b w:val="false"/>
          <w:i w:val="false"/>
          <w:color w:val="000000"/>
          <w:sz w:val="28"/>
        </w:rPr>
        <w:t>
                         ақпараттық көрiнiстеу құралдарымен,
</w:t>
      </w:r>
      <w:r>
        <w:br/>
      </w:r>
      <w:r>
        <w:rPr>
          <w:rFonts w:ascii="Times New Roman"/>
          <w:b w:val="false"/>
          <w:i w:val="false"/>
          <w:color w:val="000000"/>
          <w:sz w:val="28"/>
        </w:rPr>
        <w:t>
                         ақпараттық-есептеу тораптарымен және т.б.
</w:t>
      </w:r>
      <w:r>
        <w:br/>
      </w:r>
      <w:r>
        <w:rPr>
          <w:rFonts w:ascii="Times New Roman"/>
          <w:b w:val="false"/>
          <w:i w:val="false"/>
          <w:color w:val="000000"/>
          <w:sz w:val="28"/>
        </w:rPr>
        <w:t>
                         ("Алатау-ТЖ") жағдаяттық орталық құруды
</w:t>
      </w:r>
      <w:r>
        <w:br/>
      </w:r>
      <w:r>
        <w:rPr>
          <w:rFonts w:ascii="Times New Roman"/>
          <w:b w:val="false"/>
          <w:i w:val="false"/>
          <w:color w:val="000000"/>
          <w:sz w:val="28"/>
        </w:rPr>
        <w:t>
                         қарастырады.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Төтенше жағдайлар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автоматтандырылған ақпараттық-басқару жүйесiн құру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(ТЖ ААБЖ)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Төтенше жағдайлар жөнiндегi республикалық автоматтандырылған ақпараттық-басқару жүйесi, ТЖРРЖ-нiң аса маңызды құрамдас бөлiгi болып саналады және ол республикалық, облыстық, ведомстволық және объектiлiк буындарды қоса алғанда оның барлық деңгейiндегi, басқару және ақпараттық қамтамасыз ету процестерiн автоматтандыруға арналған. 
</w:t>
      </w:r>
      <w:r>
        <w:br/>
      </w:r>
      <w:r>
        <w:rPr>
          <w:rFonts w:ascii="Times New Roman"/>
          <w:b w:val="false"/>
          <w:i w:val="false"/>
          <w:color w:val="000000"/>
          <w:sz w:val="28"/>
        </w:rPr>
        <w:t>
      ТЖ ААБЖ; 
</w:t>
      </w:r>
      <w:r>
        <w:br/>
      </w:r>
      <w:r>
        <w:rPr>
          <w:rFonts w:ascii="Times New Roman"/>
          <w:b w:val="false"/>
          <w:i w:val="false"/>
          <w:color w:val="000000"/>
          <w:sz w:val="28"/>
        </w:rPr>
        <w:t>
      - мемлекеттiк және салалық басқару органдарының, мониторингтiң, мемлекеттiк, аумақтық және салалық жүйелерi мен құралдарының, сондай-ақ төтенше жағдайлардың зардаптарын жоюға арналған басқару органдарының күштерi мен құралдарының ақпараттық-техникалық түйiсiмiн қамтамасыз ету; 
</w:t>
      </w:r>
      <w:r>
        <w:br/>
      </w:r>
      <w:r>
        <w:rPr>
          <w:rFonts w:ascii="Times New Roman"/>
          <w:b w:val="false"/>
          <w:i w:val="false"/>
          <w:color w:val="000000"/>
          <w:sz w:val="28"/>
        </w:rPr>
        <w:t>
      - шешiмдер қабылдауда ақпараттық және интеллектуалдық қолдау жасауды қамтамасыз ету мақсатында құрылады. 
</w:t>
      </w:r>
      <w:r>
        <w:br/>
      </w:r>
      <w:r>
        <w:rPr>
          <w:rFonts w:ascii="Times New Roman"/>
          <w:b w:val="false"/>
          <w:i w:val="false"/>
          <w:color w:val="000000"/>
          <w:sz w:val="28"/>
        </w:rPr>
        <w:t>
      ТЖ ААБЖ-ны құру мен дамытудың негiзгi бағыттары: 
</w:t>
      </w:r>
      <w:r>
        <w:br/>
      </w:r>
      <w:r>
        <w:rPr>
          <w:rFonts w:ascii="Times New Roman"/>
          <w:b w:val="false"/>
          <w:i w:val="false"/>
          <w:color w:val="000000"/>
          <w:sz w:val="28"/>
        </w:rPr>
        <w:t>
      - төтенше жағдайлардағы алдын алу және iс-қимыл жөнiндегi күштер мен құралдарды басқарудың әдiстерiн, жоспарларын, схемаларын әзiрлеу; 
</w:t>
      </w:r>
      <w:r>
        <w:br/>
      </w:r>
      <w:r>
        <w:rPr>
          <w:rFonts w:ascii="Times New Roman"/>
          <w:b w:val="false"/>
          <w:i w:val="false"/>
          <w:color w:val="000000"/>
          <w:sz w:val="28"/>
        </w:rPr>
        <w:t>
      - есептеу және қабылдау-тарату жобалау (техникалық базаны жетiлдiру телекоммуникациялар жүйесiн жасау мен қолдау); 
</w:t>
      </w:r>
      <w:r>
        <w:br/>
      </w:r>
      <w:r>
        <w:rPr>
          <w:rFonts w:ascii="Times New Roman"/>
          <w:b w:val="false"/>
          <w:i w:val="false"/>
          <w:color w:val="000000"/>
          <w:sz w:val="28"/>
        </w:rPr>
        <w:t>
      - мониторингтiң автоматтандырылған жүйесiн құру және модерлендiру; 
</w:t>
      </w:r>
      <w:r>
        <w:br/>
      </w:r>
      <w:r>
        <w:rPr>
          <w:rFonts w:ascii="Times New Roman"/>
          <w:b w:val="false"/>
          <w:i w:val="false"/>
          <w:color w:val="000000"/>
          <w:sz w:val="28"/>
        </w:rPr>
        <w:t>
      - бағдарламалық-технологиялық база жасау; 
</w:t>
      </w:r>
      <w:r>
        <w:br/>
      </w:r>
      <w:r>
        <w:rPr>
          <w:rFonts w:ascii="Times New Roman"/>
          <w:b w:val="false"/>
          <w:i w:val="false"/>
          <w:color w:val="000000"/>
          <w:sz w:val="28"/>
        </w:rPr>
        <w:t>
      - деректемелер мен бiлiмдемелер жүйесiн жасау; 
</w:t>
      </w:r>
      <w:r>
        <w:br/>
      </w:r>
      <w:r>
        <w:rPr>
          <w:rFonts w:ascii="Times New Roman"/>
          <w:b w:val="false"/>
          <w:i w:val="false"/>
          <w:color w:val="000000"/>
          <w:sz w:val="28"/>
        </w:rPr>
        <w:t>
      - проблемалық-бағдарламалық ақпараттық технологиялар құру болып табылады. 
</w:t>
      </w:r>
      <w:r>
        <w:br/>
      </w:r>
      <w:r>
        <w:rPr>
          <w:rFonts w:ascii="Times New Roman"/>
          <w:b w:val="false"/>
          <w:i w:val="false"/>
          <w:color w:val="000000"/>
          <w:sz w:val="28"/>
        </w:rPr>
        <w:t>
      Техникалық базаны жетiлдiру: 
</w:t>
      </w:r>
      <w:r>
        <w:br/>
      </w:r>
      <w:r>
        <w:rPr>
          <w:rFonts w:ascii="Times New Roman"/>
          <w:b w:val="false"/>
          <w:i w:val="false"/>
          <w:color w:val="000000"/>
          <w:sz w:val="28"/>
        </w:rPr>
        <w:t>
      - ТЖКМ есептеу тораптарын (республиканың мемлекеттiк басқару органдарының қала сыртындағы басқару пунктi торабын қоса алғанда), республика аумағында төтенше жағдайларда iс-қимылды қамтамасыз етуге арналған жағдай орталығын, республиканың Азаматтық қорғаныс штабын, ақпараттық-техникалық орталық (АТО) құруды, жабдықтау мен техникалық қызмет көрсетудi; 
</w:t>
      </w:r>
      <w:r>
        <w:br/>
      </w:r>
      <w:r>
        <w:rPr>
          <w:rFonts w:ascii="Times New Roman"/>
          <w:b w:val="false"/>
          <w:i w:val="false"/>
          <w:color w:val="000000"/>
          <w:sz w:val="28"/>
        </w:rPr>
        <w:t>
      - ақпарат және байланыстың жылжымалы пункттерiнiң бағдарламалық-техникалық комплекстерiн (бұйымдарын) жасауды; 
</w:t>
      </w:r>
      <w:r>
        <w:br/>
      </w:r>
      <w:r>
        <w:rPr>
          <w:rFonts w:ascii="Times New Roman"/>
          <w:b w:val="false"/>
          <w:i w:val="false"/>
          <w:color w:val="000000"/>
          <w:sz w:val="28"/>
        </w:rPr>
        <w:t>
      - байланыстың коммутаторланған және берiлген телефон каналдары бойынша ТЖМК, облыс әкiмшiлiктерiнiң, министрлiктер мен ведомстволардың есептеу тораптарының арасындағы төтенше жағдайлар жөнiндегi деректеме базаларына телекоммуникациялық қол жетушiлiктi ұйымдастыруды; 
</w:t>
      </w:r>
      <w:r>
        <w:br/>
      </w:r>
      <w:r>
        <w:rPr>
          <w:rFonts w:ascii="Times New Roman"/>
          <w:b w:val="false"/>
          <w:i w:val="false"/>
          <w:color w:val="000000"/>
          <w:sz w:val="28"/>
        </w:rPr>
        <w:t>
      - радио және спутниктiк байланыс каналдары бойынша ТЖ туралы деректемелердi республикалық компьютераралық берудi ұйымдастыруды қарастырады. 
</w:t>
      </w:r>
      <w:r>
        <w:br/>
      </w:r>
      <w:r>
        <w:rPr>
          <w:rFonts w:ascii="Times New Roman"/>
          <w:b w:val="false"/>
          <w:i w:val="false"/>
          <w:color w:val="000000"/>
          <w:sz w:val="28"/>
        </w:rPr>
        <w:t>
      Мониторингтiң автоматтандырылған жүйесiн құру мен модерлендiру өз қызметiнде: 
</w:t>
      </w:r>
      <w:r>
        <w:br/>
      </w:r>
      <w:r>
        <w:rPr>
          <w:rFonts w:ascii="Times New Roman"/>
          <w:b w:val="false"/>
          <w:i w:val="false"/>
          <w:color w:val="000000"/>
          <w:sz w:val="28"/>
        </w:rPr>
        <w:t>
      - компьютераралық байланыс каналдары бойынша қоршаған ортаның жай-күйi жөнiндегi мониторинг деректемелерiн беру жүйесiн әзiрлеудi; 
</w:t>
      </w:r>
      <w:r>
        <w:br/>
      </w:r>
      <w:r>
        <w:rPr>
          <w:rFonts w:ascii="Times New Roman"/>
          <w:b w:val="false"/>
          <w:i w:val="false"/>
          <w:color w:val="000000"/>
          <w:sz w:val="28"/>
        </w:rPr>
        <w:t>
      - космостық байланыс пен компьютерлiк технология негiзiнде республикада жұмыс iстеп тұрған сейсмологиялық бақылау тораптарын (сейсмостанцияларды, обсерваторияларды, бақылау пункттерiн) модерлендiрудi; 
</w:t>
      </w:r>
      <w:r>
        <w:br/>
      </w:r>
      <w:r>
        <w:rPr>
          <w:rFonts w:ascii="Times New Roman"/>
          <w:b w:val="false"/>
          <w:i w:val="false"/>
          <w:color w:val="000000"/>
          <w:sz w:val="28"/>
        </w:rPr>
        <w:t>
      - селдi хабарлайтын автоматтандырылған спутниктiк жүйе құруды көздейдi. 
</w:t>
      </w:r>
      <w:r>
        <w:br/>
      </w:r>
      <w:r>
        <w:rPr>
          <w:rFonts w:ascii="Times New Roman"/>
          <w:b w:val="false"/>
          <w:i w:val="false"/>
          <w:color w:val="000000"/>
          <w:sz w:val="28"/>
        </w:rPr>
        <w:t>
      Бағдарламалық-технологиялық база жасау үшiн; 
</w:t>
      </w:r>
      <w:r>
        <w:br/>
      </w:r>
      <w:r>
        <w:rPr>
          <w:rFonts w:ascii="Times New Roman"/>
          <w:b w:val="false"/>
          <w:i w:val="false"/>
          <w:color w:val="000000"/>
          <w:sz w:val="28"/>
        </w:rPr>
        <w:t>
      - жүйелi бағдарламалық қамтамасыз етудi, тораптық бағдарламалық қамтамасыз етудi, қолданбалы бағдарламалардың телекоммуникациялар құралдарының сервистiк пакеттерiн қоса алғанда, есептеу тораптарының жұмыс iстеуi мен пайдаланылуы үшiн ақпараттар мен қолданбалы лицензиялық бағдарламалық құралдарды өңдейтiн озық технологияларды алуды; 
</w:t>
      </w:r>
      <w:r>
        <w:br/>
      </w:r>
      <w:r>
        <w:rPr>
          <w:rFonts w:ascii="Times New Roman"/>
          <w:b w:val="false"/>
          <w:i w:val="false"/>
          <w:color w:val="000000"/>
          <w:sz w:val="28"/>
        </w:rPr>
        <w:t>
      - есептеу тораптарының жұмыс iстеуiнiң бейiмделуi мен ортақ жүйе құралдарының қоса жүруiн көздейдi. 
</w:t>
      </w:r>
      <w:r>
        <w:br/>
      </w:r>
      <w:r>
        <w:rPr>
          <w:rFonts w:ascii="Times New Roman"/>
          <w:b w:val="false"/>
          <w:i w:val="false"/>
          <w:color w:val="000000"/>
          <w:sz w:val="28"/>
        </w:rPr>
        <w:t>
      ТЖ ААБЖ деректемелерi мен бiлiмдемелерi базасының жүйесiн қалыптастыру: 
</w:t>
      </w:r>
      <w:r>
        <w:br/>
      </w:r>
      <w:r>
        <w:rPr>
          <w:rFonts w:ascii="Times New Roman"/>
          <w:b w:val="false"/>
          <w:i w:val="false"/>
          <w:color w:val="000000"/>
          <w:sz w:val="28"/>
        </w:rPr>
        <w:t>
      - деректемелер мен бiлiмдемелердiң тақырыптық базаларын жобалау, ақпараттық көрсеткiштердiң жиынтық және абоненттiк тiзбесiн қоса алғанда, табиғи зiлзалалар, iрi авариялар мен апаттар бойынша бөлiнген республикалық мәлiметтер банкiсiнiң қызметiн құру мен қолдауды; 
</w:t>
      </w:r>
      <w:r>
        <w:br/>
      </w:r>
      <w:r>
        <w:rPr>
          <w:rFonts w:ascii="Times New Roman"/>
          <w:b w:val="false"/>
          <w:i w:val="false"/>
          <w:color w:val="000000"/>
          <w:sz w:val="28"/>
        </w:rPr>
        <w:t>
      - төтенше жағдайларды басқару жүйесiне арналған деректемелер базасын жасауды; 
</w:t>
      </w:r>
      <w:r>
        <w:br/>
      </w:r>
      <w:r>
        <w:rPr>
          <w:rFonts w:ascii="Times New Roman"/>
          <w:b w:val="false"/>
          <w:i w:val="false"/>
          <w:color w:val="000000"/>
          <w:sz w:val="28"/>
        </w:rPr>
        <w:t>
      - ТЖРЖ басқару моделi мен жай-күйi бойынша бiлiмдемелер базасын жасаудың сараптама жүйесiн әзiрлеу; 
</w:t>
      </w:r>
      <w:r>
        <w:br/>
      </w:r>
      <w:r>
        <w:rPr>
          <w:rFonts w:ascii="Times New Roman"/>
          <w:b w:val="false"/>
          <w:i w:val="false"/>
          <w:color w:val="000000"/>
          <w:sz w:val="28"/>
        </w:rPr>
        <w:t>
      - сейсмикалық мониторингтiң, табиғи мониторингiнiң, мейлiнше қауiптi объектiлер мониторингiнiң, ерекше қауiптi жұқпалы аурулардың мүмкiн ошақтары жай-күйiнiң мониторингiнiң деректемелiк және бiлiмдемелiк базасын жасауды; 
</w:t>
      </w:r>
      <w:r>
        <w:br/>
      </w:r>
      <w:r>
        <w:rPr>
          <w:rFonts w:ascii="Times New Roman"/>
          <w:b w:val="false"/>
          <w:i w:val="false"/>
          <w:color w:val="000000"/>
          <w:sz w:val="28"/>
        </w:rPr>
        <w:t>
      - геоэкология проблемалары бойынша мәлiметтер банкi мен бiлiмдемелер базасын жасауды талап етедi. 
</w:t>
      </w:r>
      <w:r>
        <w:br/>
      </w:r>
      <w:r>
        <w:rPr>
          <w:rFonts w:ascii="Times New Roman"/>
          <w:b w:val="false"/>
          <w:i w:val="false"/>
          <w:color w:val="000000"/>
          <w:sz w:val="28"/>
        </w:rPr>
        <w:t>
      Проблемалық-бағдарламалық ақпараттық технологияны қалыптастырудың құрамдас бөлiктерi болып: 
</w:t>
      </w:r>
      <w:r>
        <w:br/>
      </w:r>
      <w:r>
        <w:rPr>
          <w:rFonts w:ascii="Times New Roman"/>
          <w:b w:val="false"/>
          <w:i w:val="false"/>
          <w:color w:val="000000"/>
          <w:sz w:val="28"/>
        </w:rPr>
        <w:t>
      - ТЖРЖ республикалық, облыстық, ведомстволық, объектiлiк буындарына арналған төтенше жағдайлардың алдын алу және жою бойынша мамандардың автоматтандырылған жұмыс орындарын құру; 
</w:t>
      </w:r>
      <w:r>
        <w:br/>
      </w:r>
      <w:r>
        <w:rPr>
          <w:rFonts w:ascii="Times New Roman"/>
          <w:b w:val="false"/>
          <w:i w:val="false"/>
          <w:color w:val="000000"/>
          <w:sz w:val="28"/>
        </w:rPr>
        <w:t>
      - ТЖРЖ автоматтандырылған қызметтiк мiндеттерiн әзiрлеу; 
</w:t>
      </w:r>
      <w:r>
        <w:br/>
      </w:r>
      <w:r>
        <w:rPr>
          <w:rFonts w:ascii="Times New Roman"/>
          <w:b w:val="false"/>
          <w:i w:val="false"/>
          <w:color w:val="000000"/>
          <w:sz w:val="28"/>
        </w:rPr>
        <w:t>
      - ТЖ ААБЖ аумақтық буындарының үлгi жобаларын әзiрлеу; 
</w:t>
      </w:r>
      <w:r>
        <w:br/>
      </w:r>
      <w:r>
        <w:rPr>
          <w:rFonts w:ascii="Times New Roman"/>
          <w:b w:val="false"/>
          <w:i w:val="false"/>
          <w:color w:val="000000"/>
          <w:sz w:val="28"/>
        </w:rPr>
        <w:t>
      - ТЖ ААБЖ қызметтiк ведомстволық мiндеттерiн әзiрлеу; 
</w:t>
      </w:r>
      <w:r>
        <w:br/>
      </w:r>
      <w:r>
        <w:rPr>
          <w:rFonts w:ascii="Times New Roman"/>
          <w:b w:val="false"/>
          <w:i w:val="false"/>
          <w:color w:val="000000"/>
          <w:sz w:val="28"/>
        </w:rPr>
        <w:t>
      - шаруашылық кешенiнiң объектiлерiндегi авариялар кезiнде хал-ахуалды бағандау мен шешiмдер қабылдауды қолдаудың автоматтандырылған жүйесiн әзiрлеу болып табылады. 
</w:t>
      </w:r>
      <w:r>
        <w:br/>
      </w:r>
      <w:r>
        <w:rPr>
          <w:rFonts w:ascii="Times New Roman"/>
          <w:b w:val="false"/>
          <w:i w:val="false"/>
          <w:color w:val="000000"/>
          <w:sz w:val="28"/>
        </w:rPr>
        <w:t>
      ТЖ ААБЖ негiзгi қызметтiк жүйе тармағының құрамына: 
</w:t>
      </w:r>
      <w:r>
        <w:br/>
      </w:r>
      <w:r>
        <w:rPr>
          <w:rFonts w:ascii="Times New Roman"/>
          <w:b w:val="false"/>
          <w:i w:val="false"/>
          <w:color w:val="000000"/>
          <w:sz w:val="28"/>
        </w:rPr>
        <w:t>
      - инфрақұрылымның жай-қүйi мен халықтың тұрмыс-тiршiлiгiн қамтамасыз ету жүйесi үшiн хал-ахуалды байқау мен бақылау; 
</w:t>
      </w:r>
      <w:r>
        <w:br/>
      </w:r>
      <w:r>
        <w:rPr>
          <w:rFonts w:ascii="Times New Roman"/>
          <w:b w:val="false"/>
          <w:i w:val="false"/>
          <w:color w:val="000000"/>
          <w:sz w:val="28"/>
        </w:rPr>
        <w:t>
      - қауiптi құбылыстар мен олардың зардаптарын болжамдау; 
</w:t>
      </w:r>
      <w:r>
        <w:br/>
      </w:r>
      <w:r>
        <w:rPr>
          <w:rFonts w:ascii="Times New Roman"/>
          <w:b w:val="false"/>
          <w:i w:val="false"/>
          <w:color w:val="000000"/>
          <w:sz w:val="28"/>
        </w:rPr>
        <w:t>
      - ТЖ алдын алу жөнiндегi ұйымдастыру шаралары; 
</w:t>
      </w:r>
      <w:r>
        <w:br/>
      </w:r>
      <w:r>
        <w:rPr>
          <w:rFonts w:ascii="Times New Roman"/>
          <w:b w:val="false"/>
          <w:i w:val="false"/>
          <w:color w:val="000000"/>
          <w:sz w:val="28"/>
        </w:rPr>
        <w:t>
      - ТЖ жеңу жөнiндегi органдар мен қызметтер құру; 
</w:t>
      </w:r>
      <w:r>
        <w:br/>
      </w:r>
      <w:r>
        <w:rPr>
          <w:rFonts w:ascii="Times New Roman"/>
          <w:b w:val="false"/>
          <w:i w:val="false"/>
          <w:color w:val="000000"/>
          <w:sz w:val="28"/>
        </w:rPr>
        <w:t>
      - ТЖРЖ материалдық-техникалық және қаржылық базасын жасау; 
</w:t>
      </w:r>
      <w:r>
        <w:br/>
      </w:r>
      <w:r>
        <w:rPr>
          <w:rFonts w:ascii="Times New Roman"/>
          <w:b w:val="false"/>
          <w:i w:val="false"/>
          <w:color w:val="000000"/>
          <w:sz w:val="28"/>
        </w:rPr>
        <w:t>
      - ТЖ зиянын азайту жөнiнде инженерлiк-техникалық шаралар; 
</w:t>
      </w:r>
      <w:r>
        <w:br/>
      </w:r>
      <w:r>
        <w:rPr>
          <w:rFonts w:ascii="Times New Roman"/>
          <w:b w:val="false"/>
          <w:i w:val="false"/>
          <w:color w:val="000000"/>
          <w:sz w:val="28"/>
        </w:rPr>
        <w:t>
      - ТЖ зардаптарын жою кiредi.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Сейсмикалық төзiмдi құрылыс және үйлер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ғимараттарды сейсмикалық жағынан күшейту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сейсмикалық аудандары республика аумағы жалпы алыңының 20% шамасын құрайды. Қолайлы табиғи-климаттық жағдайлар, бағалы шикiзат және энергетикалық ресурстардың болуы бұл аудандарда республиканың өнеркәсiп және ауыл шаруашылығы әлеуетiнiң елеулi бөлiгiнiң шоғырлануына әкелдi. Мұнда өнеркәсiптiк өндiрiстiк негiзгi қорларының 30% жуығы жиналған және ауыл шаруашылығы өнiмiнiң жылдық көлемiнiң 30% жуығы өндiрiледi. Тұрғын үй қорының 35% астамы орналасқан, онда елдiң халқының 40% жуығы тұрады. 
</w:t>
      </w:r>
      <w:r>
        <w:br/>
      </w:r>
      <w:r>
        <w:rPr>
          <w:rFonts w:ascii="Times New Roman"/>
          <w:b w:val="false"/>
          <w:i w:val="false"/>
          <w:color w:val="000000"/>
          <w:sz w:val="28"/>
        </w:rPr>
        <w:t>
      Күштi жер сiлкiнiстерiнiң пайда болу ықтималдылығы өсуiне байланысты, мүмкiн жер сiлкiнiстерiнен адамдар өмiрi мен материалдық құндылықтар үшiн қауiптi төмендету жөнiндегi мақсатты бағытталған жұмысты одан әрi жеделдету керек. Республикада қалыптасқан әлеуметтiк-экономикалық хал-ахуалды ескере отырып, республикалық бюджеттен де, жергiлiктi бюджеттерден де министрлiктердiң, ведомстволардың, кәсiпорындар мен ұйымдардың қаражаттарынан да, сол сияқты азаматтардың жеке қаражаттарының есебiнен жүргiзiлiп жүрген қаржылық қамтамасыз ету саясатын қайта бағдарлау қажет. 
</w:t>
      </w:r>
      <w:r>
        <w:br/>
      </w:r>
      <w:r>
        <w:rPr>
          <w:rFonts w:ascii="Times New Roman"/>
          <w:b w:val="false"/>
          <w:i w:val="false"/>
          <w:color w:val="000000"/>
          <w:sz w:val="28"/>
        </w:rPr>
        <w:t>
      Жер сiлкiнiстер кезiнде халықтың, шаруашылық объектiлерiнiң қауiпсiздiгiн арттыру жөнiндегi шаралар мынадай бағыттарды қарастыруы тиiс: 
</w:t>
      </w:r>
      <w:r>
        <w:br/>
      </w:r>
      <w:r>
        <w:rPr>
          <w:rFonts w:ascii="Times New Roman"/>
          <w:b w:val="false"/>
          <w:i w:val="false"/>
          <w:color w:val="000000"/>
          <w:sz w:val="28"/>
        </w:rPr>
        <w:t>
      - жаңа құрылысты үйлер мен ғимараттардың сейсмикалық берiктiгiн қамтамасыз ету; 
</w:t>
      </w:r>
      <w:r>
        <w:br/>
      </w:r>
      <w:r>
        <w:rPr>
          <w:rFonts w:ascii="Times New Roman"/>
          <w:b w:val="false"/>
          <w:i w:val="false"/>
          <w:color w:val="000000"/>
          <w:sz w:val="28"/>
        </w:rPr>
        <w:t>
      - қазiр бар құрылыстардың үйлерi мен ғимараттарының сейсмикалық берiктiгi мен жұмыс iстеуiн қамтамасыз ету; 
</w:t>
      </w:r>
      <w:r>
        <w:br/>
      </w:r>
      <w:r>
        <w:rPr>
          <w:rFonts w:ascii="Times New Roman"/>
          <w:b w:val="false"/>
          <w:i w:val="false"/>
          <w:color w:val="000000"/>
          <w:sz w:val="28"/>
        </w:rPr>
        <w:t>
      - республика аумағын сейсмикалық шағын аудандастыру. 
</w:t>
      </w:r>
      <w:r>
        <w:br/>
      </w:r>
      <w:r>
        <w:rPr>
          <w:rFonts w:ascii="Times New Roman"/>
          <w:b w:val="false"/>
          <w:i w:val="false"/>
          <w:color w:val="000000"/>
          <w:sz w:val="28"/>
        </w:rPr>
        <w:t>
      Сейсмикалық берiк құрылысты ғылыми-техникалық әзiрмелерге: 
</w:t>
      </w:r>
      <w:r>
        <w:br/>
      </w:r>
      <w:r>
        <w:rPr>
          <w:rFonts w:ascii="Times New Roman"/>
          <w:b w:val="false"/>
          <w:i w:val="false"/>
          <w:color w:val="000000"/>
          <w:sz w:val="28"/>
        </w:rPr>
        <w:t>
      - сейсмикалық аудандарда құрылыс жұмыстары есептерiнiң, жобалануы мен өндiрiсiнiң нормативтiк базаларын жасау; 
</w:t>
      </w:r>
      <w:r>
        <w:br/>
      </w:r>
      <w:r>
        <w:rPr>
          <w:rFonts w:ascii="Times New Roman"/>
          <w:b w:val="false"/>
          <w:i w:val="false"/>
          <w:color w:val="000000"/>
          <w:sz w:val="28"/>
        </w:rPr>
        <w:t>
      - сейсмикалық берiк құрылыстың тәжрибелiк-экспериментальдық базасын дамыту оны қазiргi заманғы, мұның iшiнде шетел зерттеу құралдарымен жабдықтау; 
</w:t>
      </w:r>
      <w:r>
        <w:br/>
      </w:r>
      <w:r>
        <w:rPr>
          <w:rFonts w:ascii="Times New Roman"/>
          <w:b w:val="false"/>
          <w:i w:val="false"/>
          <w:color w:val="000000"/>
          <w:sz w:val="28"/>
        </w:rPr>
        <w:t>
      - республиканың ресурстық мүмкiншiлiктерiне бағдарланған өнеркәсiп үйлерi мен ғимараттарының жаңа сындарлы шешiмдерiн әзiрлеу; 
</w:t>
      </w:r>
      <w:r>
        <w:br/>
      </w:r>
      <w:r>
        <w:rPr>
          <w:rFonts w:ascii="Times New Roman"/>
          <w:b w:val="false"/>
          <w:i w:val="false"/>
          <w:color w:val="000000"/>
          <w:sz w:val="28"/>
        </w:rPr>
        <w:t>
      - республикадағы жаңа тұрғын үй саясатын ескере отырып, тұрғын үй және әлеуметтiк, мәдени-тұрмыс объектiлерiне арналған үйлердiң жаңа құрастырмаларын әзiрлеу; 
</w:t>
      </w:r>
      <w:r>
        <w:br/>
      </w:r>
      <w:r>
        <w:rPr>
          <w:rFonts w:ascii="Times New Roman"/>
          <w:b w:val="false"/>
          <w:i w:val="false"/>
          <w:color w:val="000000"/>
          <w:sz w:val="28"/>
        </w:rPr>
        <w:t>
      - эксперименталды жобалау мен құрылысты дамыту кiредi. 
</w:t>
      </w:r>
      <w:r>
        <w:br/>
      </w:r>
      <w:r>
        <w:rPr>
          <w:rFonts w:ascii="Times New Roman"/>
          <w:b w:val="false"/>
          <w:i w:val="false"/>
          <w:color w:val="000000"/>
          <w:sz w:val="28"/>
        </w:rPr>
        <w:t>
      Қазiр бар құрылыстың үйлерi мен ғимараттарын сейсмикалық жағынан күшейту тұрғын үй, әлеуметтiк және мәдени-тұрмыстық тұрғыдағы объектiлердiң, өндiрiстiк үйлер мен республиканың сейсмоактивтi аудандары аумағындағы құрылыстардағы сейсмикалық берiк ғимараттардың сейсмикалық төзiмдiлiгiн қамтамасыз ету жөнiндегi әдiстер мен тәсiлдердi әзiрлеудi көздейдi. 
</w:t>
      </w:r>
      <w:r>
        <w:br/>
      </w:r>
      <w:r>
        <w:rPr>
          <w:rFonts w:ascii="Times New Roman"/>
          <w:b w:val="false"/>
          <w:i w:val="false"/>
          <w:color w:val="000000"/>
          <w:sz w:val="28"/>
        </w:rPr>
        <w:t>
     Сейсмикалық шағын аудандастыру жұмысы:
</w:t>
      </w:r>
      <w:r>
        <w:br/>
      </w:r>
      <w:r>
        <w:rPr>
          <w:rFonts w:ascii="Times New Roman"/>
          <w:b w:val="false"/>
          <w:i w:val="false"/>
          <w:color w:val="000000"/>
          <w:sz w:val="28"/>
        </w:rPr>
        <w:t>
     - елдi мекендердiң аумақтарының сейсмикалығын нақтылау;
</w:t>
      </w:r>
      <w:r>
        <w:br/>
      </w:r>
      <w:r>
        <w:rPr>
          <w:rFonts w:ascii="Times New Roman"/>
          <w:b w:val="false"/>
          <w:i w:val="false"/>
          <w:color w:val="000000"/>
          <w:sz w:val="28"/>
        </w:rPr>
        <w:t>
     - құрылыс үшiн мейлiнше күмәндi аумақтардың сейсмикалығын айқындау;
</w:t>
      </w:r>
      <w:r>
        <w:br/>
      </w:r>
      <w:r>
        <w:rPr>
          <w:rFonts w:ascii="Times New Roman"/>
          <w:b w:val="false"/>
          <w:i w:val="false"/>
          <w:color w:val="000000"/>
          <w:sz w:val="28"/>
        </w:rPr>
        <w:t>
     - аномальды кернеулi белсендi аймақтардың (геодинамикалық аймақтар) сейсмикалығын зерттеудi қарастырады.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Гидротехникалық және инженерлiк-геологиялық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қорғаныс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Бұл жұмыстар:
</w:t>
      </w:r>
      <w:r>
        <w:br/>
      </w:r>
      <w:r>
        <w:rPr>
          <w:rFonts w:ascii="Times New Roman"/>
          <w:b w:val="false"/>
          <w:i w:val="false"/>
          <w:color w:val="000000"/>
          <w:sz w:val="28"/>
        </w:rPr>
        <w:t>
      - ағын суларды жинағыштарды пайдаланудың сенiмдiлiгiн арттыру жөнiндегi шаралар кешенiн жүзеге асыруды; 
</w:t>
      </w:r>
      <w:r>
        <w:br/>
      </w:r>
      <w:r>
        <w:rPr>
          <w:rFonts w:ascii="Times New Roman"/>
          <w:b w:val="false"/>
          <w:i w:val="false"/>
          <w:color w:val="000000"/>
          <w:sz w:val="28"/>
        </w:rPr>
        <w:t>
      - iрi су қоймалары плотиналарының және басқа да су шаруашылығы құрылыстарының оларды су тасқындары шайып кетуiн немесе өзге де табиғи зiлзалалар қиратуын болдырмау мақсатында ескiштерi мен төменгi беткейлерiн нығайту жөнiндегi инженерлiк-техникалық шаралар жүргiзудi; 
</w:t>
      </w:r>
      <w:r>
        <w:br/>
      </w:r>
      <w:r>
        <w:rPr>
          <w:rFonts w:ascii="Times New Roman"/>
          <w:b w:val="false"/>
          <w:i w:val="false"/>
          <w:color w:val="000000"/>
          <w:sz w:val="28"/>
        </w:rPr>
        <w:t>
      - Каспий теңiзi деңгейiнiң көтерiлуiне байланысты шаруашылық объектiлерiн, елдi мекендердi су басу мен су астында қалудан қорғау жөнiндегi шараларды; 
</w:t>
      </w:r>
      <w:r>
        <w:br/>
      </w:r>
      <w:r>
        <w:rPr>
          <w:rFonts w:ascii="Times New Roman"/>
          <w:b w:val="false"/>
          <w:i w:val="false"/>
          <w:color w:val="000000"/>
          <w:sz w:val="28"/>
        </w:rPr>
        <w:t>
      - бекiтiлген бас қорғаныс схемаларына сәйкес республиканың әртүрлi аудандарында селге қарсы және басқа да қорғаныс құрылыстарының құрылысын; 
</w:t>
      </w:r>
      <w:r>
        <w:br/>
      </w:r>
      <w:r>
        <w:rPr>
          <w:rFonts w:ascii="Times New Roman"/>
          <w:b w:val="false"/>
          <w:i w:val="false"/>
          <w:color w:val="000000"/>
          <w:sz w:val="28"/>
        </w:rPr>
        <w:t>
       - iс жүзiндегi селге қарсы кешендер мен басқа да қорғаныс құрылыстарының пайдалану сенiмдiлiгiн арттыру жөнiндегi шаралар комплексiн орындауды қарастырады.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Коммуникациялар жүйесiн жетiлдiру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Жүк тасымалдау көлемiн ұлғайтуды, көлiктiң қозғалыс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қауiпсiздiгi мен көлiктегi төтенше жағдайларды азайтуды қамтамасыз ету үшiн:
</w:t>
      </w:r>
      <w:r>
        <w:br/>
      </w:r>
      <w:r>
        <w:rPr>
          <w:rFonts w:ascii="Times New Roman"/>
          <w:b w:val="false"/>
          <w:i w:val="false"/>
          <w:color w:val="000000"/>
          <w:sz w:val="28"/>
        </w:rPr>
        <w:t>
      - жаңа темiржолдар құрылысын жүргiзу;
</w:t>
      </w:r>
      <w:r>
        <w:br/>
      </w:r>
      <w:r>
        <w:rPr>
          <w:rFonts w:ascii="Times New Roman"/>
          <w:b w:val="false"/>
          <w:i w:val="false"/>
          <w:color w:val="000000"/>
          <w:sz w:val="28"/>
        </w:rPr>
        <w:t>
      - Ұзынағаш-Қапшағай учаскесiнде айналма темiр жолды жобалау мен құрылысын жүргiзу; 
</w:t>
      </w:r>
      <w:r>
        <w:br/>
      </w:r>
      <w:r>
        <w:rPr>
          <w:rFonts w:ascii="Times New Roman"/>
          <w:b w:val="false"/>
          <w:i w:val="false"/>
          <w:color w:val="000000"/>
          <w:sz w:val="28"/>
        </w:rPr>
        <w:t>
      - Шу-Алматы-Сарыөзек, Екiбастұз-Павлодар, Тобыл-Железнорудное темiржолдары учаскелерiн электрлендiру; 
</w:t>
      </w:r>
      <w:r>
        <w:br/>
      </w:r>
      <w:r>
        <w:rPr>
          <w:rFonts w:ascii="Times New Roman"/>
          <w:b w:val="false"/>
          <w:i w:val="false"/>
          <w:color w:val="000000"/>
          <w:sz w:val="28"/>
        </w:rPr>
        <w:t>
      - республикалық және жергiлiктi мәндегi, автомобиль жолдарының құрылысын жүргiзу және қайта құру; 
</w:t>
      </w:r>
      <w:r>
        <w:br/>
      </w:r>
      <w:r>
        <w:rPr>
          <w:rFonts w:ascii="Times New Roman"/>
          <w:b w:val="false"/>
          <w:i w:val="false"/>
          <w:color w:val="000000"/>
          <w:sz w:val="28"/>
        </w:rPr>
        <w:t>
      - көпiрлердiң құрылысы және өткiзу қабiлетi мен жүк  көтерiмдiлiгiн арттыру;
</w:t>
      </w:r>
      <w:r>
        <w:br/>
      </w:r>
      <w:r>
        <w:rPr>
          <w:rFonts w:ascii="Times New Roman"/>
          <w:b w:val="false"/>
          <w:i w:val="false"/>
          <w:color w:val="000000"/>
          <w:sz w:val="28"/>
        </w:rPr>
        <w:t>
      - темiржол және автомобиль жолдарының жүк тасымалы ауыр 
</w:t>
      </w:r>
      <w:r>
        <w:br/>
      </w:r>
      <w:r>
        <w:rPr>
          <w:rFonts w:ascii="Times New Roman"/>
          <w:b w:val="false"/>
          <w:i w:val="false"/>
          <w:color w:val="000000"/>
          <w:sz w:val="28"/>
        </w:rPr>
        <w:t>
тоғыстарына жолға шығарып салу құрылыстарын;
</w:t>
      </w:r>
      <w:r>
        <w:br/>
      </w:r>
      <w:r>
        <w:rPr>
          <w:rFonts w:ascii="Times New Roman"/>
          <w:b w:val="false"/>
          <w:i w:val="false"/>
          <w:color w:val="000000"/>
          <w:sz w:val="28"/>
        </w:rPr>
        <w:t>
      - әуе көлiгiне арналған қозғалысты басқарудың автоматтандырылған жүйесiнiң бiрыңғай орталығын құру; 
</w:t>
      </w:r>
      <w:r>
        <w:br/>
      </w:r>
      <w:r>
        <w:rPr>
          <w:rFonts w:ascii="Times New Roman"/>
          <w:b w:val="false"/>
          <w:i w:val="false"/>
          <w:color w:val="000000"/>
          <w:sz w:val="28"/>
        </w:rPr>
        <w:t>
      - сейсмикалық қауiптi аймақтардағы аэродромдарға баратын резервтiк жолдардың құрылысын; 
</w:t>
      </w:r>
      <w:r>
        <w:br/>
      </w:r>
      <w:r>
        <w:rPr>
          <w:rFonts w:ascii="Times New Roman"/>
          <w:b w:val="false"/>
          <w:i w:val="false"/>
          <w:color w:val="000000"/>
          <w:sz w:val="28"/>
        </w:rPr>
        <w:t>
      - жекелеген цистерналар мен ақаулар табылған кезде (күштi әсер ететiн улы заттардың ағуы, булануы) мейлiнше қауiптi жүктерi бар темiржол составтарының уақытша тұратын (сақталатын) аудандары мен нақты орындарын белгiлеу мен жабдықтау және апаттық жағдайларды және оның зардаптарын жою жөнiндегi басқа да шаралар жүргiзу көзделедi. 
</w:t>
      </w:r>
      <w:r>
        <w:br/>
      </w:r>
      <w:r>
        <w:rPr>
          <w:rFonts w:ascii="Times New Roman"/>
          <w:b w:val="false"/>
          <w:i w:val="false"/>
          <w:color w:val="000000"/>
          <w:sz w:val="28"/>
        </w:rPr>
        <w:t>
      Алматы қаласында Көлiк және коммуникациялар министрлiгiнiң орталық басқару пунктiн ұйымдастыру. Дербес энергия көздерi жетiспейтiн сейсмикалық қауiптi аймақтарда орналасқан байланыс объектiлерiн жарақтау.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Қауiптi өндiрiстiк объектiлер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газбен жабдықтау жүйесi қызметiнiң орнықтылығын арттыру; 
</w:t>
      </w:r>
      <w:r>
        <w:br/>
      </w:r>
      <w:r>
        <w:rPr>
          <w:rFonts w:ascii="Times New Roman"/>
          <w:b w:val="false"/>
          <w:i w:val="false"/>
          <w:color w:val="000000"/>
          <w:sz w:val="28"/>
        </w:rPr>
        <w:t>
      - газ толтыру станцияларын қайта құру; 
</w:t>
      </w:r>
      <w:r>
        <w:br/>
      </w:r>
      <w:r>
        <w:rPr>
          <w:rFonts w:ascii="Times New Roman"/>
          <w:b w:val="false"/>
          <w:i w:val="false"/>
          <w:color w:val="000000"/>
          <w:sz w:val="28"/>
        </w:rPr>
        <w:t>
      - Алматы қаласының сейсмикалық сызатты аймақтарындағы сұйытылған газдың топтық резервуарлық жарасты қоймаларын бөлектеу;
</w:t>
      </w:r>
      <w:r>
        <w:br/>
      </w:r>
      <w:r>
        <w:rPr>
          <w:rFonts w:ascii="Times New Roman"/>
          <w:b w:val="false"/>
          <w:i w:val="false"/>
          <w:color w:val="000000"/>
          <w:sz w:val="28"/>
        </w:rPr>
        <w:t>
      - сұйық хлорды сақтауға арналған қоймаларды жобалау мен қайта құру;
</w:t>
      </w:r>
      <w:r>
        <w:br/>
      </w:r>
      <w:r>
        <w:rPr>
          <w:rFonts w:ascii="Times New Roman"/>
          <w:b w:val="false"/>
          <w:i w:val="false"/>
          <w:color w:val="000000"/>
          <w:sz w:val="28"/>
        </w:rPr>
        <w:t>
      - мейлiнше қауiптi объектiлерде қорғаныс және авариялық  жағдайларды жою жүйесiн жетiлдiру, технологиялық қауiпсiздiктi арттыру; 
</w:t>
      </w:r>
      <w:r>
        <w:br/>
      </w:r>
      <w:r>
        <w:rPr>
          <w:rFonts w:ascii="Times New Roman"/>
          <w:b w:val="false"/>
          <w:i w:val="false"/>
          <w:color w:val="000000"/>
          <w:sz w:val="28"/>
        </w:rPr>
        <w:t>
      - өрттердi болдырмау бойынша шаралар жүргiзу; 
</w:t>
      </w:r>
      <w:r>
        <w:br/>
      </w:r>
      <w:r>
        <w:rPr>
          <w:rFonts w:ascii="Times New Roman"/>
          <w:b w:val="false"/>
          <w:i w:val="false"/>
          <w:color w:val="000000"/>
          <w:sz w:val="28"/>
        </w:rPr>
        <w:t>
      - мұнай және газ өнеркәсiбi объектiлерiндегi төтенше  жағдайлардың зардаптарын шұғыл жою жөнiнде сенiмдi қорғаныс құру мен практикалық шаралар әзiрлеудi қарастырады.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Төтенше жағдайлардын алдын алу және iс-қимыл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жөнiндегi республикалық жүйенi құқықтық жағынан               қамтамасыз етуге арналған заң актiлерiн дайындау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Шараларды жүзеге асыруға         Әдiлетминi, Азаматтық қорғаныс
</w:t>
      </w:r>
      <w:r>
        <w:br/>
      </w:r>
      <w:r>
        <w:rPr>
          <w:rFonts w:ascii="Times New Roman"/>
          <w:b w:val="false"/>
          <w:i w:val="false"/>
          <w:color w:val="000000"/>
          <w:sz w:val="28"/>
        </w:rPr>
        <w:t>
жауапты министрлiктер,           штабы, Iшкiiсминi, Экономминi,
</w:t>
      </w:r>
      <w:r>
        <w:br/>
      </w:r>
      <w:r>
        <w:rPr>
          <w:rFonts w:ascii="Times New Roman"/>
          <w:b w:val="false"/>
          <w:i w:val="false"/>
          <w:color w:val="000000"/>
          <w:sz w:val="28"/>
        </w:rPr>
        <w:t>
мемлекеттiк комитеттер,          Денсаулықминi, Әлеуметминi, басқа
</w:t>
      </w:r>
      <w:r>
        <w:br/>
      </w:r>
      <w:r>
        <w:rPr>
          <w:rFonts w:ascii="Times New Roman"/>
          <w:b w:val="false"/>
          <w:i w:val="false"/>
          <w:color w:val="000000"/>
          <w:sz w:val="28"/>
        </w:rPr>
        <w:t>
ведомстволар                     да министрлiктер мен ведомстволар,
</w:t>
      </w:r>
      <w:r>
        <w:br/>
      </w:r>
      <w:r>
        <w:rPr>
          <w:rFonts w:ascii="Times New Roman"/>
          <w:b w:val="false"/>
          <w:i w:val="false"/>
          <w:color w:val="000000"/>
          <w:sz w:val="28"/>
        </w:rPr>
        <w:t>
                                 облыс (қала) әкiмдерi 
</w:t>
      </w:r>
      <w:r>
        <w:br/>
      </w:r>
      <w:r>
        <w:rPr>
          <w:rFonts w:ascii="Times New Roman"/>
          <w:b w:val="false"/>
          <w:i w:val="false"/>
          <w:color w:val="000000"/>
          <w:sz w:val="28"/>
        </w:rPr>
        <w:t>
      Iрi авариялар, экологиялық апаттар мен табиғи зiлзалалар кезiндегi халықтың қауiпсiздiгiн, экономиканың орнықтылығы мен қоршаған табиғи ортаны қорғауды қамтамасыз ететiн процестердi мемлекеттiк басқару бүгiнгi күнге дейiн негiзiмен алғанда әкiмшiлiк әдiстермен жүзеге асырылып келдi. 
</w:t>
      </w:r>
      <w:r>
        <w:br/>
      </w:r>
      <w:r>
        <w:rPr>
          <w:rFonts w:ascii="Times New Roman"/>
          <w:b w:val="false"/>
          <w:i w:val="false"/>
          <w:color w:val="000000"/>
          <w:sz w:val="28"/>
        </w:rPr>
        <w:t>
      Нарықтық қатынастардың дамуы және республиканың мемлекеттiк егемендiгi мен тәуелсiздiгiн жүзеге асыру бұл жұмыстың сенiмдi құқықтық қамтамасыз етiлуiн, заңдық реформалар процесiнде құқықтық реттеудiң өз алдындағы бiр саласы - төтенше жағдайлардағы алдын алу және iс-қимылдың ерекше болуын табанды түрде талап етедi. 
</w:t>
      </w:r>
      <w:r>
        <w:br/>
      </w:r>
      <w:r>
        <w:rPr>
          <w:rFonts w:ascii="Times New Roman"/>
          <w:b w:val="false"/>
          <w:i w:val="false"/>
          <w:color w:val="000000"/>
          <w:sz w:val="28"/>
        </w:rPr>
        <w:t>
      Аталмыш жұмысты жүзеге асыру мақсатында төтенше жағдайлардың алдын алу және iс-қимыл жөнiндегi республикалық жүйенi құқықтық қамтамасыз етуге арналған бiрқатар заң жобаларын әзiрлеу көзделiп отыр. 
</w:t>
      </w:r>
      <w:r>
        <w:br/>
      </w:r>
      <w:r>
        <w:rPr>
          <w:rFonts w:ascii="Times New Roman"/>
          <w:b w:val="false"/>
          <w:i w:val="false"/>
          <w:color w:val="000000"/>
          <w:sz w:val="28"/>
        </w:rPr>
        <w:t>
      Олардың iшiндегi: 
</w:t>
      </w:r>
      <w:r>
        <w:br/>
      </w:r>
      <w:r>
        <w:rPr>
          <w:rFonts w:ascii="Times New Roman"/>
          <w:b w:val="false"/>
          <w:i w:val="false"/>
          <w:color w:val="000000"/>
          <w:sz w:val="28"/>
        </w:rPr>
        <w:t>
      - авариялардан, апаттар мен табиғи зiлзалалардан халықты, табиғи орта мен шаруашылық жүргiзушi объектiлердi қорғау туралы; 
</w:t>
      </w:r>
      <w:r>
        <w:br/>
      </w:r>
      <w:r>
        <w:rPr>
          <w:rFonts w:ascii="Times New Roman"/>
          <w:b w:val="false"/>
          <w:i w:val="false"/>
          <w:color w:val="000000"/>
          <w:sz w:val="28"/>
        </w:rPr>
        <w:t>
     - авариялық-құтқару қызметi туралы;
</w:t>
      </w:r>
      <w:r>
        <w:br/>
      </w:r>
      <w:r>
        <w:rPr>
          <w:rFonts w:ascii="Times New Roman"/>
          <w:b w:val="false"/>
          <w:i w:val="false"/>
          <w:color w:val="000000"/>
          <w:sz w:val="28"/>
        </w:rPr>
        <w:t>
     - құтқарушының мәртебесi туралы;
</w:t>
      </w:r>
      <w:r>
        <w:br/>
      </w:r>
      <w:r>
        <w:rPr>
          <w:rFonts w:ascii="Times New Roman"/>
          <w:b w:val="false"/>
          <w:i w:val="false"/>
          <w:color w:val="000000"/>
          <w:sz w:val="28"/>
        </w:rPr>
        <w:t>
     - азаматтық қорғау туралы;
</w:t>
      </w:r>
      <w:r>
        <w:br/>
      </w:r>
      <w:r>
        <w:rPr>
          <w:rFonts w:ascii="Times New Roman"/>
          <w:b w:val="false"/>
          <w:i w:val="false"/>
          <w:color w:val="000000"/>
          <w:sz w:val="28"/>
        </w:rPr>
        <w:t>
     - радиациялық қауiпсiздiк туралы заңдар бiрiншi кезектегi болып саналады.
</w:t>
      </w:r>
      <w:r>
        <w:br/>
      </w:r>
      <w:r>
        <w:rPr>
          <w:rFonts w:ascii="Times New Roman"/>
          <w:b w:val="false"/>
          <w:i w:val="false"/>
          <w:color w:val="000000"/>
          <w:sz w:val="28"/>
        </w:rPr>
        <w:t>
     Аталған пакеттердi, сол сияқты бiрқатар қосымша заң жобаларын жүзеге асыру халықты, табиғи ортаны және шаруашылық объектiлерiн төтенше жағдайлардан қорғаудың негiзгi принциптерiн орнықтыруға, авариялық-құтқару және қалыпқа келтiру жұмыстарын жүргiзудi  ұйымдастыру мәселелерiн жеделiрек шешуге мүмкiндiк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Халықаралық ынтымақтастық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Шаралардың жүзеге асырылуына       Ұлттық ғылым академиясы,
</w:t>
      </w:r>
      <w:r>
        <w:br/>
      </w:r>
      <w:r>
        <w:rPr>
          <w:rFonts w:ascii="Times New Roman"/>
          <w:b w:val="false"/>
          <w:i w:val="false"/>
          <w:color w:val="000000"/>
          <w:sz w:val="28"/>
        </w:rPr>
        <w:t>
жауапты министрлiктер,             Бiлiмминi, Табиғи зiлзалалардың
</w:t>
      </w:r>
      <w:r>
        <w:br/>
      </w:r>
      <w:r>
        <w:rPr>
          <w:rFonts w:ascii="Times New Roman"/>
          <w:b w:val="false"/>
          <w:i w:val="false"/>
          <w:color w:val="000000"/>
          <w:sz w:val="28"/>
        </w:rPr>
        <w:t>
мемлекеттiк комитеттер,            қаупiн азайту бойынша БҰҰ-ның
</w:t>
      </w:r>
      <w:r>
        <w:br/>
      </w:r>
      <w:r>
        <w:rPr>
          <w:rFonts w:ascii="Times New Roman"/>
          <w:b w:val="false"/>
          <w:i w:val="false"/>
          <w:color w:val="000000"/>
          <w:sz w:val="28"/>
        </w:rPr>
        <w:t>
ведомстволар                       халықаралық Онжылдығын өткiзу
</w:t>
      </w:r>
      <w:r>
        <w:br/>
      </w:r>
      <w:r>
        <w:rPr>
          <w:rFonts w:ascii="Times New Roman"/>
          <w:b w:val="false"/>
          <w:i w:val="false"/>
          <w:color w:val="000000"/>
          <w:sz w:val="28"/>
        </w:rPr>
        <w:t>
                                   жөнiндегi республикалық комитет,
</w:t>
      </w:r>
      <w:r>
        <w:br/>
      </w:r>
      <w:r>
        <w:rPr>
          <w:rFonts w:ascii="Times New Roman"/>
          <w:b w:val="false"/>
          <w:i w:val="false"/>
          <w:color w:val="000000"/>
          <w:sz w:val="28"/>
        </w:rPr>
        <w:t>
                                   Азаматтық қорғаныс штабы, басқа 
</w:t>
      </w:r>
      <w:r>
        <w:br/>
      </w:r>
      <w:r>
        <w:rPr>
          <w:rFonts w:ascii="Times New Roman"/>
          <w:b w:val="false"/>
          <w:i w:val="false"/>
          <w:color w:val="000000"/>
          <w:sz w:val="28"/>
        </w:rPr>
        <w:t>
                                   да министрлiктер мен 
</w:t>
      </w:r>
      <w:r>
        <w:br/>
      </w:r>
      <w:r>
        <w:rPr>
          <w:rFonts w:ascii="Times New Roman"/>
          <w:b w:val="false"/>
          <w:i w:val="false"/>
          <w:color w:val="000000"/>
          <w:sz w:val="28"/>
        </w:rPr>
        <w:t>
                                   ведомстволар, облыс (қала)
</w:t>
      </w:r>
      <w:r>
        <w:br/>
      </w:r>
      <w:r>
        <w:rPr>
          <w:rFonts w:ascii="Times New Roman"/>
          <w:b w:val="false"/>
          <w:i w:val="false"/>
          <w:color w:val="000000"/>
          <w:sz w:val="28"/>
        </w:rPr>
        <w:t>
                                   әкiмдерi
</w:t>
      </w:r>
      <w:r>
        <w:br/>
      </w:r>
      <w:r>
        <w:rPr>
          <w:rFonts w:ascii="Times New Roman"/>
          <w:b w:val="false"/>
          <w:i w:val="false"/>
          <w:color w:val="000000"/>
          <w:sz w:val="28"/>
        </w:rPr>
        <w:t>
      Қауiптi табиғи және техногендi құбылыстар кең ауқымда таралу мәнiне ие. Әлемнiң көптеген елдерiнде үлкен тәжiрибе жинақталған және табиғи зiлзалалар мен апаттардан қорғау жөнiнде практикалық шаралар жүргiзiлiп келедi. 
</w:t>
      </w:r>
      <w:r>
        <w:br/>
      </w:r>
      <w:r>
        <w:rPr>
          <w:rFonts w:ascii="Times New Roman"/>
          <w:b w:val="false"/>
          <w:i w:val="false"/>
          <w:color w:val="000000"/>
          <w:sz w:val="28"/>
        </w:rPr>
        <w:t>
      БҰҰ-ның Бас Ассамблеясы 1989 жылғы 22 желтоқсандағы 44/236 қарарымен 90-шы жылдары табиғи зiлзалалардың қаупiн азайту жөнiндегi халықаралық Онжылдық деп жариялады. 
</w:t>
      </w:r>
      <w:r>
        <w:br/>
      </w:r>
      <w:r>
        <w:rPr>
          <w:rFonts w:ascii="Times New Roman"/>
          <w:b w:val="false"/>
          <w:i w:val="false"/>
          <w:color w:val="000000"/>
          <w:sz w:val="28"/>
        </w:rPr>
        <w:t>
      Төтенше жағдайлардағы iс-қимылды жетiлдiру мен табиғи зiлзалалардың зардаптарын жұмсартуға және оларға әзiрлiктi ұлттық деңгейде қамтамасыз етуге Онжылдықтың маңызды үлес қосуға қабiлетi барлығын мойындап, сондай-ақ халықаралық ынтымақтастықты дамыту мақсатында республиканың халықаралық Онжылдыққа қатысуы және тиiстi бағдарламаларды орындауы бойынша пiкiрлер мен ұсыныстамаларды әзiрлеу жөнiндегi бас үйлестiру ұйымының қызметi берiлiп, табиғи зiлзалалардың қаупiн азайту бойынша БҰҰ-нының халықаралық Онжылдығын жүргiзу жөнiндегi республикалық комитет құрылды. 
</w:t>
      </w:r>
      <w:r>
        <w:br/>
      </w:r>
      <w:r>
        <w:rPr>
          <w:rFonts w:ascii="Times New Roman"/>
          <w:b w:val="false"/>
          <w:i w:val="false"/>
          <w:color w:val="000000"/>
          <w:sz w:val="28"/>
        </w:rPr>
        <w:t>
      Халықаралық ынтымақтастық шараларын жүзеге асыру: 
</w:t>
      </w:r>
      <w:r>
        <w:br/>
      </w:r>
      <w:r>
        <w:rPr>
          <w:rFonts w:ascii="Times New Roman"/>
          <w:b w:val="false"/>
          <w:i w:val="false"/>
          <w:color w:val="000000"/>
          <w:sz w:val="28"/>
        </w:rPr>
        <w:t>
      төтенше жағдайлар саласында Қазақстан Республикасы қол қойған халықаралық келiсiмдер мен конвенциялардан туындайтын мiндеттемелердi орындауға тараптардың қатысуының шарттары мен тәртiбiн дайындауды; 
</w:t>
      </w:r>
      <w:r>
        <w:br/>
      </w:r>
      <w:r>
        <w:rPr>
          <w:rFonts w:ascii="Times New Roman"/>
          <w:b w:val="false"/>
          <w:i w:val="false"/>
          <w:color w:val="000000"/>
          <w:sz w:val="28"/>
        </w:rPr>
        <w:t>
      Қазақстан Республикасының халықаралық конвенцияларға қосылуын және оны жүзеге асыру жөнiнде практикалық шаралар қабылдауды; 
</w:t>
      </w:r>
      <w:r>
        <w:br/>
      </w:r>
      <w:r>
        <w:rPr>
          <w:rFonts w:ascii="Times New Roman"/>
          <w:b w:val="false"/>
          <w:i w:val="false"/>
          <w:color w:val="000000"/>
          <w:sz w:val="28"/>
        </w:rPr>
        <w:t>
      Алғашқы кезеңде бұл: 
</w:t>
      </w:r>
      <w:r>
        <w:br/>
      </w:r>
      <w:r>
        <w:rPr>
          <w:rFonts w:ascii="Times New Roman"/>
          <w:b w:val="false"/>
          <w:i w:val="false"/>
          <w:color w:val="000000"/>
          <w:sz w:val="28"/>
        </w:rPr>
        <w:t>
      - трансшекаралық мағынадағы қоршаған ортаға ықпалға баға беру туралы Конвенция (1991 жыл); 
</w:t>
      </w:r>
      <w:r>
        <w:br/>
      </w:r>
      <w:r>
        <w:rPr>
          <w:rFonts w:ascii="Times New Roman"/>
          <w:b w:val="false"/>
          <w:i w:val="false"/>
          <w:color w:val="000000"/>
          <w:sz w:val="28"/>
        </w:rPr>
        <w:t>
      - өнеркәсiп апаттарының трансшекаралық ықпалы туралы Конвенция (Хельсинки, 1992 жыл); 
</w:t>
      </w:r>
      <w:r>
        <w:br/>
      </w:r>
      <w:r>
        <w:rPr>
          <w:rFonts w:ascii="Times New Roman"/>
          <w:b w:val="false"/>
          <w:i w:val="false"/>
          <w:color w:val="000000"/>
          <w:sz w:val="28"/>
        </w:rPr>
        <w:t>
      - Қазақстан Республикасының төтенше жағдайлардың алдын алу және зардаптарын жою саласында маманданған халықаралық ұйымдарға кiру; олар - Азаматтық қорғаныстың халықаралық ұйымы (АҚХҰ), Бiрiккен Ұлттар Ұйымының Дамыту бағдарламасы (БҰҰДБ); 
</w:t>
      </w:r>
      <w:r>
        <w:br/>
      </w:r>
      <w:r>
        <w:rPr>
          <w:rFonts w:ascii="Times New Roman"/>
          <w:b w:val="false"/>
          <w:i w:val="false"/>
          <w:color w:val="000000"/>
          <w:sz w:val="28"/>
        </w:rPr>
        <w:t>
      - мемлекетаралық және халықаралық ауқымда деректемелердiң салыстырмалылығын қамтамасыз етiп, төтенше жағдайлардың зардаптарын бағалаудың ортақ тәсiлдерiнiң, бiрыңғай әдiстемелерiнiң, өлшемдерi мен процедураларының келiсiлген саясатын әзiрлеудi; 
</w:t>
      </w:r>
      <w:r>
        <w:br/>
      </w:r>
      <w:r>
        <w:rPr>
          <w:rFonts w:ascii="Times New Roman"/>
          <w:b w:val="false"/>
          <w:i w:val="false"/>
          <w:color w:val="000000"/>
          <w:sz w:val="28"/>
        </w:rPr>
        <w:t>
      - төтенше жағдайлар саласында үйлестiрiлген iргелi және қолданбалы зерттеулер жүргiзудi, мемлекетаралық (халықаралық) ақпараттық жүйенi құру мен жұмыс iстеуiн; 
</w:t>
      </w:r>
      <w:r>
        <w:br/>
      </w:r>
      <w:r>
        <w:rPr>
          <w:rFonts w:ascii="Times New Roman"/>
          <w:b w:val="false"/>
          <w:i w:val="false"/>
          <w:color w:val="000000"/>
          <w:sz w:val="28"/>
        </w:rPr>
        <w:t>
      - төтенше жағдайларды болжамдаудың, олардың зардаптарын бағалаудың, авариялық-құтқару және авариялық-қалыпқа келтiру жұмыстарын ұйымдастырудың озық әдiстерi мен әдiстемелерiн әзiрлеу және енгiзу үшiн шетелдiк және халықаралық ұйымдарды, фирмаларды, жекелеген мамандарды тартуды; 
</w:t>
      </w:r>
      <w:r>
        <w:br/>
      </w:r>
      <w:r>
        <w:rPr>
          <w:rFonts w:ascii="Times New Roman"/>
          <w:b w:val="false"/>
          <w:i w:val="false"/>
          <w:color w:val="000000"/>
          <w:sz w:val="28"/>
        </w:rPr>
        <w:t>
      - шетел мамандарын тарту жолымен төтенше жағдайлардың, олардың алдын алу және зардаптарын жою проблемаларын шешуде халықаралық тәжiрибенi кең пайдалануды, Қазақстанның төтенше жағдайлар саласындағы студенттердiң, ғалымдар мен мамандардың конференцияларға, семиналарға, симпозиумдарға қатысуын, бiлiктiлiгiн көтеру үшiн шетелге оқуға жiберiлуiн, тәжрибеден өтуiн; 
</w:t>
      </w:r>
      <w:r>
        <w:br/>
      </w:r>
      <w:r>
        <w:rPr>
          <w:rFonts w:ascii="Times New Roman"/>
          <w:b w:val="false"/>
          <w:i w:val="false"/>
          <w:color w:val="000000"/>
          <w:sz w:val="28"/>
        </w:rPr>
        <w:t>
      - Қазақстан Республикасында төтенше жағдайлардан қорғау мен алдын алу саласында нақты бағдарламалар мен жобалардың шешiмiн табуға көмек қорлары мен халықаралық ұйымдардан барынша мүмкiн қаржылық қаражаттарды тартуды қарастырады. 
</w:t>
      </w:r>
      <w:r>
        <w:br/>
      </w:r>
      <w:r>
        <w:rPr>
          <w:rFonts w:ascii="Times New Roman"/>
          <w:b w:val="false"/>
          <w:i w:val="false"/>
          <w:color w:val="000000"/>
          <w:sz w:val="28"/>
        </w:rPr>
        <w:t>
     Табиғи және техногендi төтенше жағдайлардың алдын алу мен жою саласында өзара iс-қимыл туралы көпжақты және екiжақты үкiметаралық келiсiмдерге қол қойылуды әзiрлеп, қамтамасыз ету қажет.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Қаржыландыру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Шараларды жүзеге асыруға         Экономминi, Қаржыминi, басқа да
</w:t>
      </w:r>
      <w:r>
        <w:br/>
      </w:r>
      <w:r>
        <w:rPr>
          <w:rFonts w:ascii="Times New Roman"/>
          <w:b w:val="false"/>
          <w:i w:val="false"/>
          <w:color w:val="000000"/>
          <w:sz w:val="28"/>
        </w:rPr>
        <w:t>
жауапты министрлiктер,           министрлiктер мен ведомстволар,
</w:t>
      </w:r>
      <w:r>
        <w:br/>
      </w:r>
      <w:r>
        <w:rPr>
          <w:rFonts w:ascii="Times New Roman"/>
          <w:b w:val="false"/>
          <w:i w:val="false"/>
          <w:color w:val="000000"/>
          <w:sz w:val="28"/>
        </w:rPr>
        <w:t>
мемлекеттiк комитеттер,          облыс (қала) әкiмдерi
</w:t>
      </w:r>
      <w:r>
        <w:br/>
      </w:r>
      <w:r>
        <w:rPr>
          <w:rFonts w:ascii="Times New Roman"/>
          <w:b w:val="false"/>
          <w:i w:val="false"/>
          <w:color w:val="000000"/>
          <w:sz w:val="28"/>
        </w:rPr>
        <w:t>
ведомстволар
</w:t>
      </w:r>
      <w:r>
        <w:br/>
      </w:r>
      <w:r>
        <w:rPr>
          <w:rFonts w:ascii="Times New Roman"/>
          <w:b w:val="false"/>
          <w:i w:val="false"/>
          <w:color w:val="000000"/>
          <w:sz w:val="28"/>
        </w:rPr>
        <w:t>
      Қазақстанда төтенше жағдайлар проблемалары бойынша ғылыми зерттеулер ұйымдастыру үшiн де, сондай-ақ бағдарлама бойынша көзделген бiрiншi кезектегi ұйымдастыру және инженерлiк-техникалық жұмыстарды орындау үшiн де жеткiлiктi интеллектiлiк әлеует пен практикалық тәжiрибе бар. 
</w:t>
      </w:r>
      <w:r>
        <w:br/>
      </w:r>
      <w:r>
        <w:rPr>
          <w:rFonts w:ascii="Times New Roman"/>
          <w:b w:val="false"/>
          <w:i w:val="false"/>
          <w:color w:val="000000"/>
          <w:sz w:val="28"/>
        </w:rPr>
        <w:t>
      Өнеркәсiп авариялары мен апаттарының алдын алу, табиғи зiлзалалар мен олардың зардаптарының шығынын азайту жөнiндегi шараларды қаржыландыру жергiлiктi бюджеттер мен бюджеттен тыс қорлардан және салалық көздерден (министрлiктердiң, ведомстволардың, мемлекеттiк және шаруашылық басқарудың басқа да органдарының резерв қорларынан, кәсiпорындардың мекемелер мен ұйымдардың жеке өз қаражаттарынан, ал ерекше жағдайларда - республикалық бюджеттiң және басқа да мемлекеттiк орталықтандырылған көздердiң есебiнен жүзеге асырылады. 
</w:t>
      </w:r>
      <w:r>
        <w:br/>
      </w:r>
      <w:r>
        <w:rPr>
          <w:rFonts w:ascii="Times New Roman"/>
          <w:b w:val="false"/>
          <w:i w:val="false"/>
          <w:color w:val="000000"/>
          <w:sz w:val="28"/>
        </w:rPr>
        <w:t>
      Егер мүмкiн төтенше жағдайлардың пайда болу тәуекелiнiң немесе болған авариялардың, апаттар мен табиғи зiлзалалардың деңгейi таралу ауқымы бойынша жеке объектiлiк және жергiлiктi мәндi ретiнде жiктелген болса, онда аумақтық және салалық көздер төтенше жағдайлардың алдын алу және олардың зардаптарын жою жөнiндегi шараларды орындауды қамтамасыз ететiн көлемде қалыптасады. 
</w:t>
      </w:r>
      <w:r>
        <w:br/>
      </w:r>
      <w:r>
        <w:rPr>
          <w:rFonts w:ascii="Times New Roman"/>
          <w:b w:val="false"/>
          <w:i w:val="false"/>
          <w:color w:val="000000"/>
          <w:sz w:val="28"/>
        </w:rPr>
        <w:t>
      Өндiрiстiк объектiлердiң, технологиялық желiлердiң пайдалану қауiпсiздiгi мен оларда төтенше жағдайлардың пайда болуының алдын алу жөнiндегi шаралар кәсiпорындар мен ұйымдардың есебiнен қаржыландырады. 
</w:t>
      </w:r>
      <w:r>
        <w:br/>
      </w:r>
      <w:r>
        <w:rPr>
          <w:rFonts w:ascii="Times New Roman"/>
          <w:b w:val="false"/>
          <w:i w:val="false"/>
          <w:color w:val="000000"/>
          <w:sz w:val="28"/>
        </w:rPr>
        <w:t>
      Республикалық бюджеттен және басқа да мемлекеттiк орталықтандырылған көздерден қаражат жүргiзiлген ғылыми-техникалық, ғылыми-практикалық, жобалау-iздестiру, ұйымдастыру және инженерлiк-техникалық шаралардың республикалық немесе Қазақстанның бiрнеше аймағы үшiн ортақ мәнi бар болған жағдайларда бөлiнедi. 
</w:t>
      </w:r>
      <w:r>
        <w:br/>
      </w:r>
      <w:r>
        <w:rPr>
          <w:rFonts w:ascii="Times New Roman"/>
          <w:b w:val="false"/>
          <w:i w:val="false"/>
          <w:color w:val="000000"/>
          <w:sz w:val="28"/>
        </w:rPr>
        <w:t>
      Бағдарламаның қаржылық және материалдық-техникалық жағынан қамтамасыз ету тәртiбiн Қазақстан Республикасының Министрлер Кабинетi белгiлейдi.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