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af1f" w14:textId="961a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 пайдаланудағы жолаушылар көлiгi кәсiпорындарын жекешелендiру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23 шiлдедегi N 1151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Жалпы пайдаланудағы жолаушылар көлiгi саласынағы жекешелендiру
процесiн аяқтаудың әлеуметтiк маңызын ескере отырып, оны аяқтау
мақсатында және "Жалпы пайдаланудағы қалалық жолаушылар көлiгiн
монополиясыздандыру туралы" Қазақстан Республикасы Үкiметiнiң 1996
жылғы 24 маусымдағы N 773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P960773_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Қазақстан 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Қаржы министрлiгiнiң Мемлекеттiк мүлiк пен
активтердi басқару департаментi қолданылып жүрген заңдарда белгiленген
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 ай мерзiм iшiнде жалпы пайдаланудағы қалалық жолаушылар
көлiгi кәсiпорындарын акционерлеу жөнiнде қажеттi ұйымдастырушылық
шаралар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үш ай мерзiм iшiнде жалпы пайдаланудағы қалалық жолаушылар көлiгi
кәсiпорындарының негiзiнде құрылған акционерлiк қоғамдар акциялары
мемлекеттiк пакетiнiң 90 процентiне дейiнгiсiн Қазақстан Республикасы
Қаржы министрлiгiнiң Жекешелендiру жөнiндегi департаментiне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белгiленген тәртiппен сату үшiн берсiн;
     жоғарыда аталған акционерлiк қоғамдар акциялары мемлекеттiк
пакетiнiң қалған бөлiгiн (10 және одан көп процент) осы акционерлiк
қоғамдарға сенiмдi басқаруға берсiн.
     Қазақстан Республикасының
        Премьер-Министрiнiң
 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