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6b88" w14:textId="61e6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 жөнiндегi өкiм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20 тамыз 1993 ж. N 353-ө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Жалпы сомасы 17790850 немiс маркасындағы герман кредит
желiсi есебiнен қаржыландырылатын, Ақмола қаласында желiмденген
ағаш қалқандары мен жиhаз ағашынан жиhаз өндiрiсiн ұйымдастыру
жөнiндегi жоба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бұл жобаның
қаржыландырылуын ашу үшiн Қазақстан Республикасының кепiлдiгiн
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"Сарыарқа" бiрлескен кәсiпорыны "Гермес" фирмасына 
аванстық төлемдi, сақтандыру жарнасын, қызмет көрсететiн банкiлерге
комиссиялықты, кредит үшiн проценттердi, сондай-ақ алдағы уақытта
кредит жөнiндегi негiзгi берешектi дайын өнiмдi экспортқа сатудан
алынған валюта түсiмi есебiнен төлеу жөнiнде Қазақстан Әлем
Банкiсiне кепiлдеме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Әлем Банкiсi 1992 жылғы 28 сәуiрдегi бас кредит
келiсiмiнiң шарттарына сәйкес АКА Аусфоркредит-Гезельшафт МБх- мен
15 122 223 немiс маркасы сомасына жеке кредит келiсiмiн жасайтын
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министрлiгi, Қазақстан
Әлем Банкiсi және Ақмола облысының әкiмi кредит жөнiндегi 
берешектiң уақтылы өтелуiне бақылау 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