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7856" w14:textId="b747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мәртебесi және оны одан әрi дамыту жөнiндегi шаралар туралы</w:t>
      </w:r>
    </w:p>
    <w:p>
      <w:pPr>
        <w:spacing w:after="0"/>
        <w:ind w:left="0"/>
        <w:jc w:val="both"/>
      </w:pPr>
      <w:r>
        <w:rPr>
          <w:rFonts w:ascii="Times New Roman"/>
          <w:b w:val="false"/>
          <w:i w:val="false"/>
          <w:color w:val="000000"/>
          <w:sz w:val="28"/>
        </w:rPr>
        <w:t>Қазақстан Республикасы Президентiнiң Жарлығы 1997 жылғы 20 қазандағы N 3698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астанасын</w:t>
      </w:r>
      <w:r>
        <w:rPr>
          <w:rFonts w:ascii="Times New Roman"/>
          <w:b w:val="false"/>
          <w:i w:val="false"/>
          <w:color w:val="000000"/>
          <w:sz w:val="28"/>
        </w:rPr>
        <w:t xml:space="preserve"> көшiруге байланысты Алматы қаласын ғылыми, мәдени, тарихи, қаржы және өндiрiс орталығы ретiнде сақтау және дамыту мақсатында және "Қазақстан Республикасының әкiмшiлiк-аумақтық құрылысы туралы" Қазақстан Республикасының 1993 жылғы 8 желтоқсандағы Заңының </w:t>
      </w:r>
      <w:r>
        <w:rPr>
          <w:rFonts w:ascii="Times New Roman"/>
          <w:b w:val="false"/>
          <w:i w:val="false"/>
          <w:color w:val="000000"/>
          <w:sz w:val="28"/>
        </w:rPr>
        <w:t>9-бабына</w:t>
      </w:r>
      <w:r>
        <w:rPr>
          <w:rFonts w:ascii="Times New Roman"/>
          <w:b w:val="false"/>
          <w:i w:val="false"/>
          <w:color w:val="000000"/>
          <w:sz w:val="28"/>
        </w:rPr>
        <w:t xml:space="preserve"> сәйкес қаулы етемiн: </w:t>
      </w:r>
      <w:r>
        <w:br/>
      </w:r>
      <w:r>
        <w:rPr>
          <w:rFonts w:ascii="Times New Roman"/>
          <w:b w:val="false"/>
          <w:i w:val="false"/>
          <w:color w:val="000000"/>
          <w:sz w:val="28"/>
        </w:rPr>
        <w:t>
</w:t>
      </w:r>
      <w:r>
        <w:rPr>
          <w:rFonts w:ascii="Times New Roman"/>
          <w:b w:val="false"/>
          <w:i w:val="false"/>
          <w:color w:val="000000"/>
          <w:sz w:val="28"/>
        </w:rPr>
        <w:t xml:space="preserve">
      1. Алматы қаласы Республика Парламентi мен Үкiметi Ақмола қаласына көшкен сәттен бастап республикалық маңызы бар қалалардың санатына жатқызылсын. </w:t>
      </w:r>
      <w:r>
        <w:br/>
      </w:r>
      <w:r>
        <w:rPr>
          <w:rFonts w:ascii="Times New Roman"/>
          <w:b w:val="false"/>
          <w:i w:val="false"/>
          <w:color w:val="000000"/>
          <w:sz w:val="28"/>
        </w:rPr>
        <w:t>
</w:t>
      </w:r>
      <w:r>
        <w:rPr>
          <w:rFonts w:ascii="Times New Roman"/>
          <w:b w:val="false"/>
          <w:i w:val="false"/>
          <w:color w:val="000000"/>
          <w:sz w:val="28"/>
        </w:rPr>
        <w:t xml:space="preserve">
      2. Коммуналдық меншiк болып табылатын объектiлерге және Алматы қаласының аумағында тiркелген ұйымдардың, дербес жоба бойынша жекешелендiрiлетiн ұйымдарды қоспағанда, акцияларының мемлекеттiк пакеттерiн иелену, пайдалану және билiк ету өкiлеттiгi Алматы қаласының атқарушы органына берiлсiн. </w:t>
      </w:r>
      <w:r>
        <w:br/>
      </w:r>
      <w:r>
        <w:rPr>
          <w:rFonts w:ascii="Times New Roman"/>
          <w:b w:val="false"/>
          <w:i w:val="false"/>
          <w:color w:val="000000"/>
          <w:sz w:val="28"/>
        </w:rPr>
        <w:t>
</w:t>
      </w:r>
      <w:r>
        <w:rPr>
          <w:rFonts w:ascii="Times New Roman"/>
          <w:b w:val="false"/>
          <w:i w:val="false"/>
          <w:color w:val="000000"/>
          <w:sz w:val="28"/>
        </w:rPr>
        <w:t xml:space="preserve">
      3. Алматы қаласының аумағында жаңа жұмыс орындарын құру және қоғамдық жұмыстарды қамтамасыз ету үшiн Мемлекеттiк жұмыспен қамтуға жәрдемдесу қорынан қажеттi көлемде қаражат бөлiнуi қамтамасыз етiлсiн. </w:t>
      </w:r>
      <w:r>
        <w:br/>
      </w:r>
      <w:r>
        <w:rPr>
          <w:rFonts w:ascii="Times New Roman"/>
          <w:b w:val="false"/>
          <w:i w:val="false"/>
          <w:color w:val="000000"/>
          <w:sz w:val="28"/>
        </w:rPr>
        <w:t>
</w:t>
      </w:r>
      <w:r>
        <w:rPr>
          <w:rFonts w:ascii="Times New Roman"/>
          <w:b w:val="false"/>
          <w:i w:val="false"/>
          <w:color w:val="000000"/>
          <w:sz w:val="28"/>
        </w:rPr>
        <w:t xml:space="preserve">
      4. Алматы қаласының көтерiңкi сейсмикалық аймақта орналасқандығын ескере отырып, кезектi қаржы жылына арналған республикалық бюджеттi құрау кезiнде Алматы қаласының үйлерi мен ғимараттарын, мәдени-тарихи ескерткiштерiн сейсмикалық жағынан күшейту жөнiнде қайта жаңартуды жүргiзу үшiн қаражат бөлу көзделсiн.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Үкiметi бiр ай мерзiмде: </w:t>
      </w:r>
      <w:r>
        <w:br/>
      </w:r>
      <w:r>
        <w:rPr>
          <w:rFonts w:ascii="Times New Roman"/>
          <w:b w:val="false"/>
          <w:i w:val="false"/>
          <w:color w:val="000000"/>
          <w:sz w:val="28"/>
        </w:rPr>
        <w:t xml:space="preserve">
      1) мынадай Қазақстан Республикасы заңдарының жобаларын әзiрлеп, белгiленген тәртiппен Қазақстан Республикасының Парламентiне енгiзсiн: </w:t>
      </w:r>
      <w:r>
        <w:br/>
      </w:r>
      <w:r>
        <w:rPr>
          <w:rFonts w:ascii="Times New Roman"/>
          <w:b w:val="false"/>
          <w:i w:val="false"/>
          <w:color w:val="000000"/>
          <w:sz w:val="28"/>
        </w:rPr>
        <w:t>
</w:t>
      </w:r>
      <w:r>
        <w:rPr>
          <w:rFonts w:ascii="Times New Roman"/>
          <w:b w:val="false"/>
          <w:i w:val="false"/>
          <w:color w:val="000000"/>
          <w:sz w:val="28"/>
        </w:rPr>
        <w:t xml:space="preserve">
      "Алматы қаласының мәртебесi туралы"; </w:t>
      </w:r>
      <w:r>
        <w:rPr>
          <w:rFonts w:ascii="Times New Roman"/>
          <w:b w:val="false"/>
          <w:i w:val="false"/>
          <w:color w:val="000000"/>
          <w:sz w:val="28"/>
        </w:rPr>
        <w:t>Z980258</w:t>
      </w:r>
      <w:r>
        <w:br/>
      </w:r>
      <w:r>
        <w:rPr>
          <w:rFonts w:ascii="Times New Roman"/>
          <w:b w:val="false"/>
          <w:i w:val="false"/>
          <w:color w:val="000000"/>
          <w:sz w:val="28"/>
        </w:rPr>
        <w:t xml:space="preserve">
      Алматы қаласының өкiлдi органына Алматы қаласының аумағында жасалған әкiмшiлiк құқық бұзушылықтар үшiн айыппұл алу мөлшерi мен тәртiбiн белгiлеу құқығын беру бөлiгiнде "Қазақ ССР-нiң әкiмшiлiк құқық бұзушылықтар туралы кодексiне өзгерiстер мен толықтырулар енгiзу туралы"; </w:t>
      </w:r>
      <w:r>
        <w:br/>
      </w:r>
      <w:r>
        <w:rPr>
          <w:rFonts w:ascii="Times New Roman"/>
          <w:b w:val="false"/>
          <w:i w:val="false"/>
          <w:color w:val="000000"/>
          <w:sz w:val="28"/>
        </w:rPr>
        <w:t>
</w:t>
      </w:r>
      <w:r>
        <w:rPr>
          <w:rFonts w:ascii="Times New Roman"/>
          <w:b w:val="false"/>
          <w:i w:val="false"/>
          <w:color w:val="000000"/>
          <w:sz w:val="28"/>
        </w:rPr>
        <w:t xml:space="preserve">
      Алматы қаласының Жол қорын құру бөлiгiнде "Жол қоры туралы" Қазақстан Республикасы Президентiнiң Заң күшi бар Жарлығына өзгерiстер мен толықтырулар енгiзу туралы"; </w:t>
      </w:r>
      <w:r>
        <w:rPr>
          <w:rFonts w:ascii="Times New Roman"/>
          <w:b w:val="false"/>
          <w:i w:val="false"/>
          <w:color w:val="000000"/>
          <w:sz w:val="28"/>
        </w:rPr>
        <w:t>Z980231</w:t>
      </w:r>
      <w:r>
        <w:br/>
      </w:r>
      <w:r>
        <w:rPr>
          <w:rFonts w:ascii="Times New Roman"/>
          <w:b w:val="false"/>
          <w:i w:val="false"/>
          <w:color w:val="000000"/>
          <w:sz w:val="28"/>
        </w:rPr>
        <w:t>
</w:t>
      </w:r>
      <w:r>
        <w:rPr>
          <w:rFonts w:ascii="Times New Roman"/>
          <w:b w:val="false"/>
          <w:i w:val="false"/>
          <w:color w:val="000000"/>
          <w:sz w:val="28"/>
        </w:rPr>
        <w:t xml:space="preserve">
      2) Алматы облысы мен Алматы қаласының әкiмдерiмен бiрлесiп белгiленген тәртiппен Алматы қаласының қала маңы аймағындағы жерлердi тиiмдi пайдалану мәселесiн қарасын; </w:t>
      </w:r>
      <w:r>
        <w:br/>
      </w:r>
      <w:r>
        <w:rPr>
          <w:rFonts w:ascii="Times New Roman"/>
          <w:b w:val="false"/>
          <w:i w:val="false"/>
          <w:color w:val="000000"/>
          <w:sz w:val="28"/>
        </w:rPr>
        <w:t xml:space="preserve">
      3) қала аумағындағы Алматы қаласының коммуналдық меншiгiне берiлуге тиiс республикалық мемлекеттiк меншiк объектiлерiнiң тiзбесiн бекiтсiн; </w:t>
      </w:r>
      <w:r>
        <w:rPr>
          <w:rFonts w:ascii="Times New Roman"/>
          <w:b w:val="false"/>
          <w:i w:val="false"/>
          <w:color w:val="000000"/>
          <w:sz w:val="28"/>
        </w:rPr>
        <w:t>P981141</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қаулысына</w:t>
      </w:r>
      <w:r>
        <w:rPr>
          <w:rFonts w:ascii="Times New Roman"/>
          <w:b w:val="false"/>
          <w:i w:val="false"/>
          <w:color w:val="000000"/>
          <w:sz w:val="28"/>
        </w:rPr>
        <w:t xml:space="preserve"> Алматы қаласының атқарушы органына қала аумағында жүзеге асырылатын мынадай қызмет түрлерiн: </w:t>
      </w:r>
      <w:r>
        <w:br/>
      </w:r>
      <w:r>
        <w:rPr>
          <w:rFonts w:ascii="Times New Roman"/>
          <w:b w:val="false"/>
          <w:i w:val="false"/>
          <w:color w:val="000000"/>
          <w:sz w:val="28"/>
        </w:rPr>
        <w:t>
</w:t>
      </w:r>
      <w:r>
        <w:rPr>
          <w:rFonts w:ascii="Times New Roman"/>
          <w:b w:val="false"/>
          <w:i w:val="false"/>
          <w:color w:val="000000"/>
          <w:sz w:val="28"/>
        </w:rPr>
        <w:t xml:space="preserve">
      туристiк қызметтi; </w:t>
      </w:r>
      <w:r>
        <w:br/>
      </w:r>
      <w:r>
        <w:rPr>
          <w:rFonts w:ascii="Times New Roman"/>
          <w:b w:val="false"/>
          <w:i w:val="false"/>
          <w:color w:val="000000"/>
          <w:sz w:val="28"/>
        </w:rPr>
        <w:t xml:space="preserve">
      жергiлiктi лотереяларды ұйымдастыру және өткiзу жөнiндегi қызметтi; </w:t>
      </w:r>
      <w:r>
        <w:br/>
      </w:r>
      <w:r>
        <w:rPr>
          <w:rFonts w:ascii="Times New Roman"/>
          <w:b w:val="false"/>
          <w:i w:val="false"/>
          <w:color w:val="000000"/>
          <w:sz w:val="28"/>
        </w:rPr>
        <w:t xml:space="preserve">
      өндiрiстiк және тұрғын үй-азаматтық объектiлердi зарарсыздандыру мен дезодорациялау жөнiндегi қызметтi; </w:t>
      </w:r>
      <w:r>
        <w:br/>
      </w:r>
      <w:r>
        <w:rPr>
          <w:rFonts w:ascii="Times New Roman"/>
          <w:b w:val="false"/>
          <w:i w:val="false"/>
          <w:color w:val="000000"/>
          <w:sz w:val="28"/>
        </w:rPr>
        <w:t xml:space="preserve">
      мал дәрiгерлiгi қызметiн; </w:t>
      </w:r>
      <w:r>
        <w:br/>
      </w:r>
      <w:r>
        <w:rPr>
          <w:rFonts w:ascii="Times New Roman"/>
          <w:b w:val="false"/>
          <w:i w:val="false"/>
          <w:color w:val="000000"/>
          <w:sz w:val="28"/>
        </w:rPr>
        <w:t xml:space="preserve">
      шетел жұмыс күшiн тарту, сондай-ақ Алматы қаласынан жұмыс күшiн әкетумен байланысты қызметтi; </w:t>
      </w:r>
      <w:r>
        <w:br/>
      </w:r>
      <w:r>
        <w:rPr>
          <w:rFonts w:ascii="Times New Roman"/>
          <w:b w:val="false"/>
          <w:i w:val="false"/>
          <w:color w:val="000000"/>
          <w:sz w:val="28"/>
        </w:rPr>
        <w:t xml:space="preserve">
      жолаушылар мен жүктердi автомобиль көлiгiмен тасымалдау жөнiндегi қызметтi; </w:t>
      </w:r>
      <w:r>
        <w:br/>
      </w:r>
      <w:r>
        <w:rPr>
          <w:rFonts w:ascii="Times New Roman"/>
          <w:b w:val="false"/>
          <w:i w:val="false"/>
          <w:color w:val="000000"/>
          <w:sz w:val="28"/>
        </w:rPr>
        <w:t xml:space="preserve">
      медициналық және мал дәрiгерлiк практикамен айналысуды; </w:t>
      </w:r>
      <w:r>
        <w:br/>
      </w:r>
      <w:r>
        <w:rPr>
          <w:rFonts w:ascii="Times New Roman"/>
          <w:b w:val="false"/>
          <w:i w:val="false"/>
          <w:color w:val="000000"/>
          <w:sz w:val="28"/>
        </w:rPr>
        <w:t xml:space="preserve">
      нақты мамандықтар бойынша дипломдар беруге құқығы бар орта және арнаулы орта бiлiм беретiн оқу орындарының қызметiн лицензиялау құқығын беру бөлiгiнде өзгерiстер мен толықтырулар енгiзсiн. </w:t>
      </w:r>
      <w:r>
        <w:br/>
      </w:r>
      <w:r>
        <w:rPr>
          <w:rFonts w:ascii="Times New Roman"/>
          <w:b w:val="false"/>
          <w:i w:val="false"/>
          <w:color w:val="000000"/>
          <w:sz w:val="28"/>
        </w:rPr>
        <w:t>
</w:t>
      </w:r>
      <w:r>
        <w:rPr>
          <w:rFonts w:ascii="Times New Roman"/>
          <w:b w:val="false"/>
          <w:i w:val="false"/>
          <w:color w:val="000000"/>
          <w:sz w:val="28"/>
        </w:rPr>
        <w:t xml:space="preserve">
      6. Алматы қаласының әкiмi: </w:t>
      </w:r>
      <w:r>
        <w:br/>
      </w:r>
      <w:r>
        <w:rPr>
          <w:rFonts w:ascii="Times New Roman"/>
          <w:b w:val="false"/>
          <w:i w:val="false"/>
          <w:color w:val="000000"/>
          <w:sz w:val="28"/>
        </w:rPr>
        <w:t xml:space="preserve">
      1) Алматы қаласын экономикалық, әлеуметтiк және мәдени дамыту үшiн бюджеттен тыс қаражатты жинақтау мақсатында Алматы қаласы әкiмiнiң жанынан қолданылып жүрген заңдарға қайшы келмейтiн көздердiң есебiнен қаржыландырылатын бюджеттен тыс қор құру туралы мәселенi қарасын; </w:t>
      </w:r>
      <w:r>
        <w:br/>
      </w:r>
      <w:r>
        <w:rPr>
          <w:rFonts w:ascii="Times New Roman"/>
          <w:b w:val="false"/>
          <w:i w:val="false"/>
          <w:color w:val="000000"/>
          <w:sz w:val="28"/>
        </w:rPr>
        <w:t>
</w:t>
      </w:r>
      <w:r>
        <w:rPr>
          <w:rFonts w:ascii="Times New Roman"/>
          <w:b w:val="false"/>
          <w:i w:val="false"/>
          <w:color w:val="000000"/>
          <w:sz w:val="28"/>
        </w:rPr>
        <w:t xml:space="preserve">
      2) екi ай мерзiмде коммуналдық меншiк объектiлерiнiң тiзбесiн бекiтсiн; </w:t>
      </w:r>
      <w:r>
        <w:br/>
      </w:r>
      <w:r>
        <w:rPr>
          <w:rFonts w:ascii="Times New Roman"/>
          <w:b w:val="false"/>
          <w:i w:val="false"/>
          <w:color w:val="000000"/>
          <w:sz w:val="28"/>
        </w:rPr>
        <w:t xml:space="preserve">
      3) республикалық маңызы бар қала мәртебесiн ескере отырып, Алматы қаласын республиканың ғылыми, мәдени қаржы және өндiрiстiк орталығы ретiнде қалыптастыруға бағытталған нақты iс-шаралардың басым бағыттары мен күнтiзбелiк тiзбесiн айқындап, Алматы қаласын дамытудың мақсатты кешендi </w:t>
      </w:r>
      <w:r>
        <w:rPr>
          <w:rFonts w:ascii="Times New Roman"/>
          <w:b w:val="false"/>
          <w:i w:val="false"/>
          <w:color w:val="000000"/>
          <w:sz w:val="28"/>
        </w:rPr>
        <w:t>бағдарламасын</w:t>
      </w:r>
      <w:r>
        <w:rPr>
          <w:rFonts w:ascii="Times New Roman"/>
          <w:b w:val="false"/>
          <w:i w:val="false"/>
          <w:color w:val="000000"/>
          <w:sz w:val="28"/>
        </w:rPr>
        <w:t xml:space="preserve"> әзiрлесiн;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Қаржы министрлiгiмен бiрлесiп республикалық және жергiлiктi мүдделердiң тиiмдi үйлесуiн ескере отырып, Алматы қаласы бюджетiнiң кiрiс және шығыс бөлiктерiн теңдестiрудi жүргiзсiн; </w:t>
      </w:r>
      <w:r>
        <w:br/>
      </w:r>
      <w:r>
        <w:rPr>
          <w:rFonts w:ascii="Times New Roman"/>
          <w:b w:val="false"/>
          <w:i w:val="false"/>
          <w:color w:val="000000"/>
          <w:sz w:val="28"/>
        </w:rPr>
        <w:t>
</w:t>
      </w:r>
      <w:r>
        <w:rPr>
          <w:rFonts w:ascii="Times New Roman"/>
          <w:b w:val="false"/>
          <w:i w:val="false"/>
          <w:color w:val="000000"/>
          <w:sz w:val="28"/>
        </w:rPr>
        <w:t xml:space="preserve">
      5) Алматы қаласын басқарудың кестесiн әзiрлеп, бiр ай iшiнде бекiтуге енгiзсiн, басқару аппаратын оңтайландыруды жүргiзсiн. Алматы қаласының жаңа мiндеттерi мен мәртебесiн ескере отырып, оның жұмыс iстеуiнiң тиiмдiлiгiн арттыру жөнiнде пәрмендi шаралар қолдансын; </w:t>
      </w:r>
      <w:r>
        <w:br/>
      </w:r>
      <w:r>
        <w:rPr>
          <w:rFonts w:ascii="Times New Roman"/>
          <w:b w:val="false"/>
          <w:i w:val="false"/>
          <w:color w:val="000000"/>
          <w:sz w:val="28"/>
        </w:rPr>
        <w:t>
</w:t>
      </w:r>
      <w:r>
        <w:rPr>
          <w:rFonts w:ascii="Times New Roman"/>
          <w:b w:val="false"/>
          <w:i w:val="false"/>
          <w:color w:val="000000"/>
          <w:sz w:val="28"/>
        </w:rPr>
        <w:t xml:space="preserve">
      6) заңды және жеке тұлғалардың Алматы қаласының рәмiздерiн өздерiнiң фирмалық атауларында, қызмет көрсету белгiлерiнде, тауар белгiлерiнде және т.б. пайдаланғаны үшiн алым алудың тәртiбi мен мөлшерiн бекiтсiн. </w:t>
      </w:r>
      <w:r>
        <w:br/>
      </w:r>
      <w:r>
        <w:rPr>
          <w:rFonts w:ascii="Times New Roman"/>
          <w:b w:val="false"/>
          <w:i w:val="false"/>
          <w:color w:val="000000"/>
          <w:sz w:val="28"/>
        </w:rPr>
        <w:t>
      7. Осы Жарлық жарияланған күнiнен бастап күшiне енедi.</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