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0f01" w14:textId="5670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комитеті Шекара қызметінің мәселелері</w:t>
      </w:r>
    </w:p>
    <w:p>
      <w:pPr>
        <w:spacing w:after="0"/>
        <w:ind w:left="0"/>
        <w:jc w:val="both"/>
      </w:pPr>
      <w:r>
        <w:rPr>
          <w:rFonts w:ascii="Times New Roman"/>
          <w:b w:val="false"/>
          <w:i w:val="false"/>
          <w:color w:val="000000"/>
          <w:sz w:val="28"/>
        </w:rPr>
        <w:t>Қазақстан Республикасы Президентінің Жарлығы 1999 жылғы 10 желтоқсан N 282.</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шекарасын күзету мен қорғауды жетілдіру мақсатында қаулы етемін: </w:t>
      </w:r>
    </w:p>
    <w:bookmarkEnd w:id="0"/>
    <w:bookmarkStart w:name="z2" w:id="1"/>
    <w:p>
      <w:pPr>
        <w:spacing w:after="0"/>
        <w:ind w:left="0"/>
        <w:jc w:val="both"/>
      </w:pPr>
      <w:r>
        <w:rPr>
          <w:rFonts w:ascii="Times New Roman"/>
          <w:b w:val="false"/>
          <w:i w:val="false"/>
          <w:color w:val="000000"/>
          <w:sz w:val="28"/>
        </w:rPr>
        <w:t xml:space="preserve">
      1. Мыналар бекітілсін: </w:t>
      </w:r>
    </w:p>
    <w:bookmarkEnd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Шекара қызметі туралы </w:t>
      </w:r>
      <w:r>
        <w:rPr>
          <w:rFonts w:ascii="Times New Roman"/>
          <w:b w:val="false"/>
          <w:i w:val="false"/>
          <w:color w:val="000000"/>
          <w:sz w:val="28"/>
        </w:rPr>
        <w:t>ереже</w:t>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Президентінің 2011.11.09 </w:t>
      </w:r>
      <w:r>
        <w:rPr>
          <w:rFonts w:ascii="Times New Roman"/>
          <w:b w:val="false"/>
          <w:i w:val="false"/>
          <w:color w:val="000000"/>
          <w:sz w:val="28"/>
        </w:rPr>
        <w:t>№ 169</w:t>
      </w:r>
      <w:r>
        <w:rPr>
          <w:rFonts w:ascii="Times New Roman"/>
          <w:b w:val="false"/>
          <w:i w:val="false"/>
          <w:color w:val="000000"/>
          <w:sz w:val="28"/>
        </w:rPr>
        <w:t xml:space="preserve"> Жарлығымен.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2011.11.09 </w:t>
      </w:r>
      <w:r>
        <w:rPr>
          <w:rFonts w:ascii="Times New Roman"/>
          <w:b w:val="false"/>
          <w:i w:val="false"/>
          <w:color w:val="000000"/>
          <w:sz w:val="28"/>
        </w:rPr>
        <w:t>№ 169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екі ай мерзімде Мемлекеттік шекараны қалыптастыру мен жайластырудың, Қазақстан Республикасы Ұлттық қауіпсіздік комитетінің Шекара қызметін құру мен дамытудың 2000-2003 жылдарға арналған бағдарламасын әзірлеп, Қазақстан Республикасы Президентінің қарауына енгізсін. </w:t>
      </w:r>
    </w:p>
    <w:bookmarkEnd w:id="2"/>
    <w:p>
      <w:pPr>
        <w:spacing w:after="0"/>
        <w:ind w:left="0"/>
        <w:jc w:val="both"/>
      </w:pPr>
      <w:r>
        <w:rPr>
          <w:rFonts w:ascii="Times New Roman"/>
          <w:b w:val="false"/>
          <w:i w:val="false"/>
          <w:color w:val="000000"/>
          <w:sz w:val="28"/>
        </w:rPr>
        <w:t xml:space="preserve">
      3. Осы Жарлық қол қойылған күнінен бастап күшіне енеді.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1999 жылғы 10 желтоқсандағы</w:t>
            </w:r>
            <w:r>
              <w:br/>
            </w:r>
            <w:r>
              <w:rPr>
                <w:rFonts w:ascii="Times New Roman"/>
                <w:b w:val="false"/>
                <w:i w:val="false"/>
                <w:color w:val="000000"/>
                <w:sz w:val="20"/>
              </w:rPr>
              <w:t>№ 282 Жарлығымен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 туралы ЕРЕЖЕ</w:t>
      </w:r>
    </w:p>
    <w:bookmarkEnd w:id="3"/>
    <w:p>
      <w:pPr>
        <w:spacing w:after="0"/>
        <w:ind w:left="0"/>
        <w:jc w:val="both"/>
      </w:pPr>
      <w:r>
        <w:rPr>
          <w:rFonts w:ascii="Times New Roman"/>
          <w:b w:val="false"/>
          <w:i w:val="false"/>
          <w:color w:val="ff0000"/>
          <w:sz w:val="28"/>
        </w:rPr>
        <w:t xml:space="preserve">
      Ескерту. Ереже жаңа редакцияда – ҚР Президентінің 17.05.2022 </w:t>
      </w:r>
      <w:r>
        <w:rPr>
          <w:rFonts w:ascii="Times New Roman"/>
          <w:b w:val="false"/>
          <w:i w:val="false"/>
          <w:color w:val="ff0000"/>
          <w:sz w:val="28"/>
        </w:rPr>
        <w:t>№ 893</w:t>
      </w:r>
      <w:r>
        <w:rPr>
          <w:rFonts w:ascii="Times New Roman"/>
          <w:b w:val="false"/>
          <w:i w:val="false"/>
          <w:color w:val="ff0000"/>
          <w:sz w:val="28"/>
        </w:rPr>
        <w:t xml:space="preserve"> Жарлығымен.</w:t>
      </w:r>
    </w:p>
    <w:bookmarkStart w:name="z823" w:id="4"/>
    <w:p>
      <w:pPr>
        <w:spacing w:after="0"/>
        <w:ind w:left="0"/>
        <w:jc w:val="left"/>
      </w:pPr>
      <w:r>
        <w:rPr>
          <w:rFonts w:ascii="Times New Roman"/>
          <w:b/>
          <w:i w:val="false"/>
          <w:color w:val="000000"/>
        </w:rPr>
        <w:t xml:space="preserve"> 1-тарау. Жалпы ережелер</w:t>
      </w:r>
    </w:p>
    <w:bookmarkEnd w:id="4"/>
    <w:bookmarkStart w:name="z634" w:id="5"/>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(бұдан әрі – Шекара қызметі) Қазақстан Республикасы Ұлттық қауіпсіздік комитетінің Мемлекеттік шекараның тұтастығын және қол сұғылмаушылығын қамтамасыз ету, шекара кеңістігінде заңдылық пен белгіленген тәртіпті сақтау мақсатында құрлықта, аумақтық суларда (теңізде) және ішкі суларда (оның ішінде суасты ортасында) Қазақстан Республикасының Мемлекеттік шекарасын (бұдан әрі – Мемлекеттік шекара) қорғауды және күзетуді жүзеге асыратын ведомствосы болып табылады.</w:t>
      </w:r>
    </w:p>
    <w:bookmarkEnd w:id="5"/>
    <w:bookmarkStart w:name="z635" w:id="6"/>
    <w:p>
      <w:pPr>
        <w:spacing w:after="0"/>
        <w:ind w:left="0"/>
        <w:jc w:val="both"/>
      </w:pPr>
      <w:r>
        <w:rPr>
          <w:rFonts w:ascii="Times New Roman"/>
          <w:b w:val="false"/>
          <w:i w:val="false"/>
          <w:color w:val="000000"/>
          <w:sz w:val="28"/>
        </w:rPr>
        <w:t>
      2. Шекара қызметі өз қызметін Қазақстан Республикасының Конституциясына және заңдарына, Қазақстан Республикасы Президенттің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End w:id="6"/>
    <w:bookmarkStart w:name="z636" w:id="7"/>
    <w:p>
      <w:pPr>
        <w:spacing w:after="0"/>
        <w:ind w:left="0"/>
        <w:jc w:val="both"/>
      </w:pPr>
      <w:r>
        <w:rPr>
          <w:rFonts w:ascii="Times New Roman"/>
          <w:b w:val="false"/>
          <w:i w:val="false"/>
          <w:color w:val="000000"/>
          <w:sz w:val="28"/>
        </w:rPr>
        <w:t>
      3. Шекара қызметі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
    <w:bookmarkStart w:name="z637" w:id="8"/>
    <w:p>
      <w:pPr>
        <w:spacing w:after="0"/>
        <w:ind w:left="0"/>
        <w:jc w:val="both"/>
      </w:pPr>
      <w:r>
        <w:rPr>
          <w:rFonts w:ascii="Times New Roman"/>
          <w:b w:val="false"/>
          <w:i w:val="false"/>
          <w:color w:val="000000"/>
          <w:sz w:val="28"/>
        </w:rPr>
        <w:t>
      4. Шекара қызметі азаматтық-құқықтық қатынастарға өз атынан түседі.</w:t>
      </w:r>
    </w:p>
    <w:bookmarkEnd w:id="8"/>
    <w:bookmarkStart w:name="z638" w:id="9"/>
    <w:p>
      <w:pPr>
        <w:spacing w:after="0"/>
        <w:ind w:left="0"/>
        <w:jc w:val="both"/>
      </w:pPr>
      <w:r>
        <w:rPr>
          <w:rFonts w:ascii="Times New Roman"/>
          <w:b w:val="false"/>
          <w:i w:val="false"/>
          <w:color w:val="000000"/>
          <w:sz w:val="28"/>
        </w:rPr>
        <w:t>
      5. Шекара қызметі,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9"/>
    <w:bookmarkStart w:name="z639" w:id="10"/>
    <w:p>
      <w:pPr>
        <w:spacing w:after="0"/>
        <w:ind w:left="0"/>
        <w:jc w:val="both"/>
      </w:pPr>
      <w:r>
        <w:rPr>
          <w:rFonts w:ascii="Times New Roman"/>
          <w:b w:val="false"/>
          <w:i w:val="false"/>
          <w:color w:val="000000"/>
          <w:sz w:val="28"/>
        </w:rPr>
        <w:t>
      6. Шекара қызметі өз құзыретінің мәселелері бойынша Қазақстан Республикасының заңнамасында белгіленген тәртіппен, Шекара қызметі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640" w:id="11"/>
    <w:p>
      <w:pPr>
        <w:spacing w:after="0"/>
        <w:ind w:left="0"/>
        <w:jc w:val="both"/>
      </w:pPr>
      <w:r>
        <w:rPr>
          <w:rFonts w:ascii="Times New Roman"/>
          <w:b w:val="false"/>
          <w:i w:val="false"/>
          <w:color w:val="000000"/>
          <w:sz w:val="28"/>
        </w:rPr>
        <w:t>
      7. Шекара қызметінің құрылымы мен штат санының лимиті Қазақстан Республикасының заңнамасына сәйкес бекітіледі.</w:t>
      </w:r>
    </w:p>
    <w:bookmarkEnd w:id="11"/>
    <w:bookmarkStart w:name="z641" w:id="12"/>
    <w:p>
      <w:pPr>
        <w:spacing w:after="0"/>
        <w:ind w:left="0"/>
        <w:jc w:val="both"/>
      </w:pPr>
      <w:r>
        <w:rPr>
          <w:rFonts w:ascii="Times New Roman"/>
          <w:b w:val="false"/>
          <w:i w:val="false"/>
          <w:color w:val="000000"/>
          <w:sz w:val="28"/>
        </w:rPr>
        <w:t>
      Шекара қызметінің бірыңғай жүйесін мыналар құрайды:</w:t>
      </w:r>
    </w:p>
    <w:bookmarkEnd w:id="12"/>
    <w:bookmarkStart w:name="z642" w:id="13"/>
    <w:p>
      <w:pPr>
        <w:spacing w:after="0"/>
        <w:ind w:left="0"/>
        <w:jc w:val="both"/>
      </w:pPr>
      <w:r>
        <w:rPr>
          <w:rFonts w:ascii="Times New Roman"/>
          <w:b w:val="false"/>
          <w:i w:val="false"/>
          <w:color w:val="000000"/>
          <w:sz w:val="28"/>
        </w:rPr>
        <w:t>
      1) əскери басқарудың жедел-стратегиялық органы болып табылатын, "Қазақстан Республикасы Ұлттық қауіпсіздік комитетінің Шекара қызметі" республикалық мемлекеттік мекемесі;</w:t>
      </w:r>
    </w:p>
    <w:bookmarkEnd w:id="13"/>
    <w:bookmarkStart w:name="z643" w:id="14"/>
    <w:p>
      <w:pPr>
        <w:spacing w:after="0"/>
        <w:ind w:left="0"/>
        <w:jc w:val="both"/>
      </w:pPr>
      <w:r>
        <w:rPr>
          <w:rFonts w:ascii="Times New Roman"/>
          <w:b w:val="false"/>
          <w:i w:val="false"/>
          <w:color w:val="000000"/>
          <w:sz w:val="28"/>
        </w:rPr>
        <w:t>
      2) аумақтық бөлімшелері;</w:t>
      </w:r>
    </w:p>
    <w:bookmarkEnd w:id="14"/>
    <w:bookmarkStart w:name="z644" w:id="15"/>
    <w:p>
      <w:pPr>
        <w:spacing w:after="0"/>
        <w:ind w:left="0"/>
        <w:jc w:val="both"/>
      </w:pPr>
      <w:r>
        <w:rPr>
          <w:rFonts w:ascii="Times New Roman"/>
          <w:b w:val="false"/>
          <w:i w:val="false"/>
          <w:color w:val="000000"/>
          <w:sz w:val="28"/>
        </w:rPr>
        <w:t>
      әскери басқарудың жедел-аумақтық органдары болып табылатын департаменттер;</w:t>
      </w:r>
    </w:p>
    <w:bookmarkEnd w:id="15"/>
    <w:bookmarkStart w:name="z645" w:id="16"/>
    <w:p>
      <w:pPr>
        <w:spacing w:after="0"/>
        <w:ind w:left="0"/>
        <w:jc w:val="both"/>
      </w:pPr>
      <w:r>
        <w:rPr>
          <w:rFonts w:ascii="Times New Roman"/>
          <w:b w:val="false"/>
          <w:i w:val="false"/>
          <w:color w:val="000000"/>
          <w:sz w:val="28"/>
        </w:rPr>
        <w:t>
      әскери басқарудың жедел-тактикалық органдары болып табылатын дербес басқармалар;</w:t>
      </w:r>
    </w:p>
    <w:bookmarkEnd w:id="16"/>
    <w:bookmarkStart w:name="z646" w:id="17"/>
    <w:p>
      <w:pPr>
        <w:spacing w:after="0"/>
        <w:ind w:left="0"/>
        <w:jc w:val="both"/>
      </w:pPr>
      <w:r>
        <w:rPr>
          <w:rFonts w:ascii="Times New Roman"/>
          <w:b w:val="false"/>
          <w:i w:val="false"/>
          <w:color w:val="000000"/>
          <w:sz w:val="28"/>
        </w:rPr>
        <w:t>
      3) ведомстволық бағынысты ұйымдар – әскери басқарудың тактикалық органдары болып табылатын Шекара қызметіне тікелей бағынысты басқармалар;</w:t>
      </w:r>
    </w:p>
    <w:bookmarkEnd w:id="17"/>
    <w:bookmarkStart w:name="z647" w:id="18"/>
    <w:p>
      <w:pPr>
        <w:spacing w:after="0"/>
        <w:ind w:left="0"/>
        <w:jc w:val="both"/>
      </w:pPr>
      <w:r>
        <w:rPr>
          <w:rFonts w:ascii="Times New Roman"/>
          <w:b w:val="false"/>
          <w:i w:val="false"/>
          <w:color w:val="000000"/>
          <w:sz w:val="28"/>
        </w:rPr>
        <w:t>
      4) құрылымдық бөлімшелер: басқарма, дивизион, шекара басқармасы, шекара бөлімі, шекара бөлімшесі (шекара заставасы), оның ішінде теңіз, шекаралық бақылау бөлімі (бөлімшесі), топ, корабль, катер, арнаулы мақсаттағы мобильді іс-қимылдар бөлімі (бөлімшесі), кәсіби даярлық бөлімі (бөлімшесі) және әскери басқарудың тактикалық органдары болып табылатын өзге де бөлімшелер.</w:t>
      </w:r>
    </w:p>
    <w:bookmarkEnd w:id="18"/>
    <w:bookmarkStart w:name="z648" w:id="19"/>
    <w:p>
      <w:pPr>
        <w:spacing w:after="0"/>
        <w:ind w:left="0"/>
        <w:jc w:val="both"/>
      </w:pPr>
      <w:r>
        <w:rPr>
          <w:rFonts w:ascii="Times New Roman"/>
          <w:b w:val="false"/>
          <w:i w:val="false"/>
          <w:color w:val="000000"/>
          <w:sz w:val="28"/>
        </w:rPr>
        <w:t>
      8. Заңды тұлғаның орналасқан орны: Қазақстан Республикасы, 010000, Астана қаласы, Сарыарқа ауданы, Желтоқсан көшесі, 48.</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09.11.2022 </w:t>
      </w:r>
      <w:r>
        <w:rPr>
          <w:rFonts w:ascii="Times New Roman"/>
          <w:b w:val="false"/>
          <w:i w:val="false"/>
          <w:color w:val="000000"/>
          <w:sz w:val="28"/>
        </w:rPr>
        <w:t>№ 1068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49" w:id="20"/>
    <w:p>
      <w:pPr>
        <w:spacing w:after="0"/>
        <w:ind w:left="0"/>
        <w:jc w:val="both"/>
      </w:pPr>
      <w:r>
        <w:rPr>
          <w:rFonts w:ascii="Times New Roman"/>
          <w:b w:val="false"/>
          <w:i w:val="false"/>
          <w:color w:val="000000"/>
          <w:sz w:val="28"/>
        </w:rPr>
        <w:t>
      9. Шекара қызметінің толық атауы – "Қазақстан Республикасы Ұлттық қауіпсіздік комитетінің Шекара қызметі" республикалық мемлекеттік мекемесі.</w:t>
      </w:r>
    </w:p>
    <w:bookmarkEnd w:id="20"/>
    <w:bookmarkStart w:name="z650" w:id="21"/>
    <w:p>
      <w:pPr>
        <w:spacing w:after="0"/>
        <w:ind w:left="0"/>
        <w:jc w:val="both"/>
      </w:pPr>
      <w:r>
        <w:rPr>
          <w:rFonts w:ascii="Times New Roman"/>
          <w:b w:val="false"/>
          <w:i w:val="false"/>
          <w:color w:val="000000"/>
          <w:sz w:val="28"/>
        </w:rPr>
        <w:t>
      10. Осы Ереже Шекара қызметінің құрылтай құжаты болып табылады.</w:t>
      </w:r>
    </w:p>
    <w:bookmarkEnd w:id="21"/>
    <w:bookmarkStart w:name="z651" w:id="22"/>
    <w:p>
      <w:pPr>
        <w:spacing w:after="0"/>
        <w:ind w:left="0"/>
        <w:jc w:val="both"/>
      </w:pPr>
      <w:r>
        <w:rPr>
          <w:rFonts w:ascii="Times New Roman"/>
          <w:b w:val="false"/>
          <w:i w:val="false"/>
          <w:color w:val="000000"/>
          <w:sz w:val="28"/>
        </w:rPr>
        <w:t>
      11. Шекара қызметінің қызметін қаржыландыру республикалық бюджеттен жүзеге асырылады.</w:t>
      </w:r>
    </w:p>
    <w:bookmarkEnd w:id="22"/>
    <w:bookmarkStart w:name="z652" w:id="23"/>
    <w:p>
      <w:pPr>
        <w:spacing w:after="0"/>
        <w:ind w:left="0"/>
        <w:jc w:val="both"/>
      </w:pPr>
      <w:r>
        <w:rPr>
          <w:rFonts w:ascii="Times New Roman"/>
          <w:b w:val="false"/>
          <w:i w:val="false"/>
          <w:color w:val="000000"/>
          <w:sz w:val="28"/>
        </w:rPr>
        <w:t>
      12. Шекара қызметінің өкілеттіктері болып табылатын міндеттерді орындау тұрғысынан Шекара қызметіне кәсіпкерлік субъектілерімен шарттық қатынастар жасауға тыйым салынады.</w:t>
      </w:r>
    </w:p>
    <w:bookmarkEnd w:id="23"/>
    <w:bookmarkStart w:name="z653" w:id="24"/>
    <w:p>
      <w:pPr>
        <w:spacing w:after="0"/>
        <w:ind w:left="0"/>
        <w:jc w:val="both"/>
      </w:pPr>
      <w:r>
        <w:rPr>
          <w:rFonts w:ascii="Times New Roman"/>
          <w:b w:val="false"/>
          <w:i w:val="false"/>
          <w:color w:val="000000"/>
          <w:sz w:val="28"/>
        </w:rPr>
        <w:t>
      Егер Шекара қызметіне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4"/>
    <w:bookmarkStart w:name="z654" w:id="25"/>
    <w:p>
      <w:pPr>
        <w:spacing w:after="0"/>
        <w:ind w:left="0"/>
        <w:jc w:val="left"/>
      </w:pPr>
      <w:r>
        <w:rPr>
          <w:rFonts w:ascii="Times New Roman"/>
          <w:b/>
          <w:i w:val="false"/>
          <w:color w:val="000000"/>
        </w:rPr>
        <w:t xml:space="preserve"> 2-тарау. Шекара қызметінің мақсаттары, құқықтары мен міндеттері</w:t>
      </w:r>
    </w:p>
    <w:bookmarkEnd w:id="25"/>
    <w:bookmarkStart w:name="z655" w:id="26"/>
    <w:p>
      <w:pPr>
        <w:spacing w:after="0"/>
        <w:ind w:left="0"/>
        <w:jc w:val="both"/>
      </w:pPr>
      <w:r>
        <w:rPr>
          <w:rFonts w:ascii="Times New Roman"/>
          <w:b w:val="false"/>
          <w:i w:val="false"/>
          <w:color w:val="000000"/>
          <w:sz w:val="28"/>
        </w:rPr>
        <w:t>
      13. Міндеттері:</w:t>
      </w:r>
    </w:p>
    <w:bookmarkEnd w:id="26"/>
    <w:bookmarkStart w:name="z656" w:id="27"/>
    <w:p>
      <w:pPr>
        <w:spacing w:after="0"/>
        <w:ind w:left="0"/>
        <w:jc w:val="both"/>
      </w:pPr>
      <w:r>
        <w:rPr>
          <w:rFonts w:ascii="Times New Roman"/>
          <w:b w:val="false"/>
          <w:i w:val="false"/>
          <w:color w:val="000000"/>
          <w:sz w:val="28"/>
        </w:rPr>
        <w:t>
      1) Мемлекеттік шекара режимін және өткізу пункттеріндегі режимді қамтамасыз ету;</w:t>
      </w:r>
    </w:p>
    <w:bookmarkEnd w:id="27"/>
    <w:bookmarkStart w:name="z657" w:id="28"/>
    <w:p>
      <w:pPr>
        <w:spacing w:after="0"/>
        <w:ind w:left="0"/>
        <w:jc w:val="both"/>
      </w:pPr>
      <w:r>
        <w:rPr>
          <w:rFonts w:ascii="Times New Roman"/>
          <w:b w:val="false"/>
          <w:i w:val="false"/>
          <w:color w:val="000000"/>
          <w:sz w:val="28"/>
        </w:rPr>
        <w:t>
      2) Қазақстан Республикасының Мемлекеттік шекара туралы халықаралық шарттарынан туындайтын міндеттемелерді орындау, оны межелеуге, шегендеуге және қайта шегендеуге қатысу;</w:t>
      </w:r>
    </w:p>
    <w:bookmarkEnd w:id="28"/>
    <w:bookmarkStart w:name="z658" w:id="29"/>
    <w:p>
      <w:pPr>
        <w:spacing w:after="0"/>
        <w:ind w:left="0"/>
        <w:jc w:val="both"/>
      </w:pPr>
      <w:r>
        <w:rPr>
          <w:rFonts w:ascii="Times New Roman"/>
          <w:b w:val="false"/>
          <w:i w:val="false"/>
          <w:color w:val="000000"/>
          <w:sz w:val="28"/>
        </w:rPr>
        <w:t>
      3) Қазақстан Республикасының қорғанысы мен ұлттық қауіпсіздігінің міндеттерін шешуге қатысу;</w:t>
      </w:r>
    </w:p>
    <w:bookmarkEnd w:id="29"/>
    <w:bookmarkStart w:name="z659" w:id="30"/>
    <w:p>
      <w:pPr>
        <w:spacing w:after="0"/>
        <w:ind w:left="0"/>
        <w:jc w:val="both"/>
      </w:pPr>
      <w:r>
        <w:rPr>
          <w:rFonts w:ascii="Times New Roman"/>
          <w:b w:val="false"/>
          <w:i w:val="false"/>
          <w:color w:val="000000"/>
          <w:sz w:val="28"/>
        </w:rPr>
        <w:t>
      4) Мемлекеттік шекарада, балық аулау аймағында және континенттік қайраңда Қазақстан Республикасының экономикалық мүдделерін қорғауға қатысу;</w:t>
      </w:r>
    </w:p>
    <w:bookmarkEnd w:id="30"/>
    <w:bookmarkStart w:name="z660" w:id="31"/>
    <w:p>
      <w:pPr>
        <w:spacing w:after="0"/>
        <w:ind w:left="0"/>
        <w:jc w:val="both"/>
      </w:pPr>
      <w:r>
        <w:rPr>
          <w:rFonts w:ascii="Times New Roman"/>
          <w:b w:val="false"/>
          <w:i w:val="false"/>
          <w:color w:val="000000"/>
          <w:sz w:val="28"/>
        </w:rPr>
        <w:t>
      5) шекаралық аймақта, ішкі және аумақтық суларда, балық аулау аймағында және континенттік қайраңда белгіленген режимдердің сақталуына дербес немесе уәкілетті органдармен бірлесіп бақылауды жүзеге асыру;</w:t>
      </w:r>
    </w:p>
    <w:bookmarkEnd w:id="31"/>
    <w:bookmarkStart w:name="z661" w:id="32"/>
    <w:p>
      <w:pPr>
        <w:spacing w:after="0"/>
        <w:ind w:left="0"/>
        <w:jc w:val="both"/>
      </w:pPr>
      <w:r>
        <w:rPr>
          <w:rFonts w:ascii="Times New Roman"/>
          <w:b w:val="false"/>
          <w:i w:val="false"/>
          <w:color w:val="000000"/>
          <w:sz w:val="28"/>
        </w:rPr>
        <w:t>
      6) шекаралық кеңістікте азаматтарды, табиғи ресурстарды және қоршаған ортаны қорғауда, Қазақстан Республикасының көші-қон заңнамасын сақтауда Қазақстан Республикасының құқық қорғау, табиғат қорғау органдарына жәрдем көрсету;</w:t>
      </w:r>
    </w:p>
    <w:bookmarkEnd w:id="32"/>
    <w:bookmarkStart w:name="z662" w:id="33"/>
    <w:p>
      <w:pPr>
        <w:spacing w:after="0"/>
        <w:ind w:left="0"/>
        <w:jc w:val="both"/>
      </w:pPr>
      <w:r>
        <w:rPr>
          <w:rFonts w:ascii="Times New Roman"/>
          <w:b w:val="false"/>
          <w:i w:val="false"/>
          <w:color w:val="000000"/>
          <w:sz w:val="28"/>
        </w:rPr>
        <w:t>
      7) Қазақстан Республикасының заңдарында және Қазақстан Республикасы Президентінің актілерінде көзделген өзге де міндеттер болып табылады.</w:t>
      </w:r>
    </w:p>
    <w:bookmarkEnd w:id="33"/>
    <w:bookmarkStart w:name="z663" w:id="34"/>
    <w:p>
      <w:pPr>
        <w:spacing w:after="0"/>
        <w:ind w:left="0"/>
        <w:jc w:val="both"/>
      </w:pPr>
      <w:r>
        <w:rPr>
          <w:rFonts w:ascii="Times New Roman"/>
          <w:b w:val="false"/>
          <w:i w:val="false"/>
          <w:color w:val="000000"/>
          <w:sz w:val="28"/>
        </w:rPr>
        <w:t>
      14. Құқықтары мен міндеттері:</w:t>
      </w:r>
    </w:p>
    <w:bookmarkEnd w:id="34"/>
    <w:bookmarkStart w:name="z664" w:id="35"/>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5"/>
    <w:bookmarkStart w:name="z665" w:id="36"/>
    <w:p>
      <w:pPr>
        <w:spacing w:after="0"/>
        <w:ind w:left="0"/>
        <w:jc w:val="both"/>
      </w:pPr>
      <w:r>
        <w:rPr>
          <w:rFonts w:ascii="Times New Roman"/>
          <w:b w:val="false"/>
          <w:i w:val="false"/>
          <w:color w:val="000000"/>
          <w:sz w:val="28"/>
        </w:rPr>
        <w:t>
      2) байланыс және коммуникациялар желілерін салуды, қару-жарақ пен әскери техникаға техникалық қызмет көрсету, оларды жөндеу, реконструкциялау жөніндегі қызметті жүзеге асыру, техника мен қару-жарақты орналастыру және пайдалану;</w:t>
      </w:r>
    </w:p>
    <w:bookmarkEnd w:id="36"/>
    <w:bookmarkStart w:name="z666" w:id="37"/>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37"/>
    <w:bookmarkStart w:name="z667" w:id="38"/>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38"/>
    <w:bookmarkStart w:name="z668" w:id="39"/>
    <w:p>
      <w:pPr>
        <w:spacing w:after="0"/>
        <w:ind w:left="0"/>
        <w:jc w:val="both"/>
      </w:pPr>
      <w:r>
        <w:rPr>
          <w:rFonts w:ascii="Times New Roman"/>
          <w:b w:val="false"/>
          <w:i w:val="false"/>
          <w:color w:val="000000"/>
          <w:sz w:val="28"/>
        </w:rPr>
        <w:t>
      5) шекаралық саясат және Мемлекеттік шекараны, аумақтық суларды, балық аулау аймағын және континенттік қайраңды күзетуді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39"/>
    <w:bookmarkStart w:name="z669" w:id="40"/>
    <w:p>
      <w:pPr>
        <w:spacing w:after="0"/>
        <w:ind w:left="0"/>
        <w:jc w:val="both"/>
      </w:pPr>
      <w:r>
        <w:rPr>
          <w:rFonts w:ascii="Times New Roman"/>
          <w:b w:val="false"/>
          <w:i w:val="false"/>
          <w:color w:val="000000"/>
          <w:sz w:val="28"/>
        </w:rPr>
        <w:t>
      6) өз өкілеттігі шегінде Қазақстан Республикасының шекаралық саясатын іске асыру және уәкілетті органдар мен ұйымдардың шекара қауіпсіздігін қамтамасыз ету саласындағы қызметін үйлестіру, Мемлекеттік шекараны қорғауға қатысатын немесе Мемлекеттік шекараны қорғау мүдделерін қозғайтын қызметті жүзеге асыратын өз күштері мен уәкілетті органдардың өзара іс-қимыл жасауын ұйымдастыру;</w:t>
      </w:r>
    </w:p>
    <w:bookmarkEnd w:id="40"/>
    <w:bookmarkStart w:name="z670" w:id="41"/>
    <w:p>
      <w:pPr>
        <w:spacing w:after="0"/>
        <w:ind w:left="0"/>
        <w:jc w:val="both"/>
      </w:pPr>
      <w:r>
        <w:rPr>
          <w:rFonts w:ascii="Times New Roman"/>
          <w:b w:val="false"/>
          <w:i w:val="false"/>
          <w:color w:val="000000"/>
          <w:sz w:val="28"/>
        </w:rPr>
        <w:t>
      7)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41"/>
    <w:bookmarkStart w:name="z671" w:id="42"/>
    <w:p>
      <w:pPr>
        <w:spacing w:after="0"/>
        <w:ind w:left="0"/>
        <w:jc w:val="both"/>
      </w:pPr>
      <w:r>
        <w:rPr>
          <w:rFonts w:ascii="Times New Roman"/>
          <w:b w:val="false"/>
          <w:i w:val="false"/>
          <w:color w:val="000000"/>
          <w:sz w:val="28"/>
        </w:rPr>
        <w:t>
      8)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2"/>
    <w:bookmarkStart w:name="z672" w:id="43"/>
    <w:p>
      <w:pPr>
        <w:spacing w:after="0"/>
        <w:ind w:left="0"/>
        <w:jc w:val="both"/>
      </w:pPr>
      <w:r>
        <w:rPr>
          <w:rFonts w:ascii="Times New Roman"/>
          <w:b w:val="false"/>
          <w:i w:val="false"/>
          <w:color w:val="000000"/>
          <w:sz w:val="28"/>
        </w:rPr>
        <w:t>
      9) Қазақстан Республикасының шекара өкілдерінің қызметіне тікелей басшылықты жүзеге асыру;</w:t>
      </w:r>
    </w:p>
    <w:bookmarkEnd w:id="43"/>
    <w:bookmarkStart w:name="z673" w:id="44"/>
    <w:p>
      <w:pPr>
        <w:spacing w:after="0"/>
        <w:ind w:left="0"/>
        <w:jc w:val="both"/>
      </w:pPr>
      <w:r>
        <w:rPr>
          <w:rFonts w:ascii="Times New Roman"/>
          <w:b w:val="false"/>
          <w:i w:val="false"/>
          <w:color w:val="000000"/>
          <w:sz w:val="28"/>
        </w:rPr>
        <w:t xml:space="preserve">
      10)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End w:id="44"/>
    <w:bookmarkStart w:name="z674" w:id="45"/>
    <w:p>
      <w:pPr>
        <w:spacing w:after="0"/>
        <w:ind w:left="0"/>
        <w:jc w:val="both"/>
      </w:pPr>
      <w:r>
        <w:rPr>
          <w:rFonts w:ascii="Times New Roman"/>
          <w:b w:val="false"/>
          <w:i w:val="false"/>
          <w:color w:val="000000"/>
          <w:sz w:val="28"/>
        </w:rPr>
        <w:t>
      11) міндеттемелерді орындау үшін уәкілетті органдардан, ұйымдардан және қоғамдық бірлестіктерден қажетті ақпаратты сұрату және өтеусіз алу;</w:t>
      </w:r>
    </w:p>
    <w:bookmarkEnd w:id="45"/>
    <w:bookmarkStart w:name="z675" w:id="46"/>
    <w:p>
      <w:pPr>
        <w:spacing w:after="0"/>
        <w:ind w:left="0"/>
        <w:jc w:val="both"/>
      </w:pPr>
      <w:r>
        <w:rPr>
          <w:rFonts w:ascii="Times New Roman"/>
          <w:b w:val="false"/>
          <w:i w:val="false"/>
          <w:color w:val="000000"/>
          <w:sz w:val="28"/>
        </w:rPr>
        <w:t>
      12)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46"/>
    <w:bookmarkStart w:name="z676" w:id="47"/>
    <w:p>
      <w:pPr>
        <w:spacing w:after="0"/>
        <w:ind w:left="0"/>
        <w:jc w:val="both"/>
      </w:pPr>
      <w:r>
        <w:rPr>
          <w:rFonts w:ascii="Times New Roman"/>
          <w:b w:val="false"/>
          <w:i w:val="false"/>
          <w:color w:val="000000"/>
          <w:sz w:val="28"/>
        </w:rPr>
        <w:t>
      13)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47"/>
    <w:bookmarkStart w:name="z677" w:id="48"/>
    <w:p>
      <w:pPr>
        <w:spacing w:after="0"/>
        <w:ind w:left="0"/>
        <w:jc w:val="both"/>
      </w:pPr>
      <w:r>
        <w:rPr>
          <w:rFonts w:ascii="Times New Roman"/>
          <w:b w:val="false"/>
          <w:i w:val="false"/>
          <w:color w:val="000000"/>
          <w:sz w:val="28"/>
        </w:rPr>
        <w:t>
      14) Қазақстан Республикасының халқына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48"/>
    <w:bookmarkStart w:name="z678" w:id="49"/>
    <w:p>
      <w:pPr>
        <w:spacing w:after="0"/>
        <w:ind w:left="0"/>
        <w:jc w:val="both"/>
      </w:pPr>
      <w:r>
        <w:rPr>
          <w:rFonts w:ascii="Times New Roman"/>
          <w:b w:val="false"/>
          <w:i w:val="false"/>
          <w:color w:val="000000"/>
          <w:sz w:val="28"/>
        </w:rPr>
        <w:t xml:space="preserve">
      15)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End w:id="49"/>
    <w:bookmarkStart w:name="z679" w:id="50"/>
    <w:p>
      <w:pPr>
        <w:spacing w:after="0"/>
        <w:ind w:left="0"/>
        <w:jc w:val="both"/>
      </w:pPr>
      <w:r>
        <w:rPr>
          <w:rFonts w:ascii="Times New Roman"/>
          <w:b w:val="false"/>
          <w:i w:val="false"/>
          <w:color w:val="000000"/>
          <w:sz w:val="28"/>
        </w:rPr>
        <w:t>
      16)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50"/>
    <w:bookmarkStart w:name="z680" w:id="51"/>
    <w:p>
      <w:pPr>
        <w:spacing w:after="0"/>
        <w:ind w:left="0"/>
        <w:jc w:val="both"/>
      </w:pPr>
      <w:r>
        <w:rPr>
          <w:rFonts w:ascii="Times New Roman"/>
          <w:b w:val="false"/>
          <w:i w:val="false"/>
          <w:color w:val="000000"/>
          <w:sz w:val="28"/>
        </w:rPr>
        <w:t>
      17)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51"/>
    <w:bookmarkStart w:name="z681" w:id="52"/>
    <w:p>
      <w:pPr>
        <w:spacing w:after="0"/>
        <w:ind w:left="0"/>
        <w:jc w:val="both"/>
      </w:pPr>
      <w:r>
        <w:rPr>
          <w:rFonts w:ascii="Times New Roman"/>
          <w:b w:val="false"/>
          <w:i w:val="false"/>
          <w:color w:val="000000"/>
          <w:sz w:val="28"/>
        </w:rPr>
        <w:t>
      18) Мемлекеттік шекараны қорғау саласында іргелі және қолданбалы ғылыми зерттеулер жүргізу;</w:t>
      </w:r>
    </w:p>
    <w:bookmarkEnd w:id="52"/>
    <w:bookmarkStart w:name="z682" w:id="53"/>
    <w:p>
      <w:pPr>
        <w:spacing w:after="0"/>
        <w:ind w:left="0"/>
        <w:jc w:val="both"/>
      </w:pPr>
      <w:r>
        <w:rPr>
          <w:rFonts w:ascii="Times New Roman"/>
          <w:b w:val="false"/>
          <w:i w:val="false"/>
          <w:color w:val="000000"/>
          <w:sz w:val="28"/>
        </w:rPr>
        <w:t>
      19) Мемлекеттік шекараны қорғауға қатысатын әскери қызметшілердің киім нысаны мен жарақтарын айқындау;</w:t>
      </w:r>
    </w:p>
    <w:bookmarkEnd w:id="53"/>
    <w:bookmarkStart w:name="z683" w:id="54"/>
    <w:p>
      <w:pPr>
        <w:spacing w:after="0"/>
        <w:ind w:left="0"/>
        <w:jc w:val="both"/>
      </w:pPr>
      <w:r>
        <w:rPr>
          <w:rFonts w:ascii="Times New Roman"/>
          <w:b w:val="false"/>
          <w:i w:val="false"/>
          <w:color w:val="000000"/>
          <w:sz w:val="28"/>
        </w:rPr>
        <w:t>
      20)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54"/>
    <w:bookmarkStart w:name="z684" w:id="55"/>
    <w:p>
      <w:pPr>
        <w:spacing w:after="0"/>
        <w:ind w:left="0"/>
        <w:jc w:val="both"/>
      </w:pPr>
      <w:r>
        <w:rPr>
          <w:rFonts w:ascii="Times New Roman"/>
          <w:b w:val="false"/>
          <w:i w:val="false"/>
          <w:color w:val="000000"/>
          <w:sz w:val="28"/>
        </w:rPr>
        <w:t>
      21) көлік құралдарымен ілесіп жүру және оларда шекаралық нарядтармен жүру;</w:t>
      </w:r>
    </w:p>
    <w:bookmarkEnd w:id="55"/>
    <w:bookmarkStart w:name="z685" w:id="56"/>
    <w:p>
      <w:pPr>
        <w:spacing w:after="0"/>
        <w:ind w:left="0"/>
        <w:jc w:val="both"/>
      </w:pPr>
      <w:r>
        <w:rPr>
          <w:rFonts w:ascii="Times New Roman"/>
          <w:b w:val="false"/>
          <w:i w:val="false"/>
          <w:color w:val="000000"/>
          <w:sz w:val="28"/>
        </w:rPr>
        <w:t>
      22)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56"/>
    <w:bookmarkStart w:name="z686" w:id="57"/>
    <w:p>
      <w:pPr>
        <w:spacing w:after="0"/>
        <w:ind w:left="0"/>
        <w:jc w:val="both"/>
      </w:pPr>
      <w:r>
        <w:rPr>
          <w:rFonts w:ascii="Times New Roman"/>
          <w:b w:val="false"/>
          <w:i w:val="false"/>
          <w:color w:val="000000"/>
          <w:sz w:val="28"/>
        </w:rPr>
        <w:t>
      23)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57"/>
    <w:bookmarkStart w:name="z687" w:id="58"/>
    <w:p>
      <w:pPr>
        <w:spacing w:after="0"/>
        <w:ind w:left="0"/>
        <w:jc w:val="both"/>
      </w:pPr>
      <w:r>
        <w:rPr>
          <w:rFonts w:ascii="Times New Roman"/>
          <w:b w:val="false"/>
          <w:i w:val="false"/>
          <w:color w:val="000000"/>
          <w:sz w:val="28"/>
        </w:rPr>
        <w:t>
      24)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58"/>
    <w:bookmarkStart w:name="z688" w:id="59"/>
    <w:p>
      <w:pPr>
        <w:spacing w:after="0"/>
        <w:ind w:left="0"/>
        <w:jc w:val="both"/>
      </w:pPr>
      <w:r>
        <w:rPr>
          <w:rFonts w:ascii="Times New Roman"/>
          <w:b w:val="false"/>
          <w:i w:val="false"/>
          <w:color w:val="000000"/>
          <w:sz w:val="28"/>
        </w:rPr>
        <w:t>
      25)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59"/>
    <w:bookmarkStart w:name="z689" w:id="60"/>
    <w:p>
      <w:pPr>
        <w:spacing w:after="0"/>
        <w:ind w:left="0"/>
        <w:jc w:val="both"/>
      </w:pPr>
      <w:r>
        <w:rPr>
          <w:rFonts w:ascii="Times New Roman"/>
          <w:b w:val="false"/>
          <w:i w:val="false"/>
          <w:color w:val="000000"/>
          <w:sz w:val="28"/>
        </w:rPr>
        <w:t>
      26) қызметтік мақсаттарда байланыс құралдарын,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60"/>
    <w:bookmarkStart w:name="z690" w:id="61"/>
    <w:p>
      <w:pPr>
        <w:spacing w:after="0"/>
        <w:ind w:left="0"/>
        <w:jc w:val="both"/>
      </w:pPr>
      <w:r>
        <w:rPr>
          <w:rFonts w:ascii="Times New Roman"/>
          <w:b w:val="false"/>
          <w:i w:val="false"/>
          <w:color w:val="000000"/>
          <w:sz w:val="28"/>
        </w:rPr>
        <w:t>
      27) Мемлекеттік шекараны кесіп өту, ішкі және аумақтық суларда жүзу кезiнде немесе кемелер қазақстандық порттарда тұрған уақытта құқық бұзушылықтарға жол берген шетелдiк әскери емес кемелер экипаждары мүшелерiнiң және оларда болған өзге де адамдардың жағаға шығуына және жағада болуына тыйым салу;</w:t>
      </w:r>
    </w:p>
    <w:bookmarkEnd w:id="61"/>
    <w:bookmarkStart w:name="z691" w:id="62"/>
    <w:p>
      <w:pPr>
        <w:spacing w:after="0"/>
        <w:ind w:left="0"/>
        <w:jc w:val="both"/>
      </w:pPr>
      <w:r>
        <w:rPr>
          <w:rFonts w:ascii="Times New Roman"/>
          <w:b w:val="false"/>
          <w:i w:val="false"/>
          <w:color w:val="000000"/>
          <w:sz w:val="28"/>
        </w:rPr>
        <w:t>
      28) азаматтардан Мемлекеттік шекарада белгіленген тәртіпті сақтауды, Шекара қызметінің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62"/>
    <w:bookmarkStart w:name="z692" w:id="63"/>
    <w:p>
      <w:pPr>
        <w:spacing w:after="0"/>
        <w:ind w:left="0"/>
        <w:jc w:val="both"/>
      </w:pPr>
      <w:r>
        <w:rPr>
          <w:rFonts w:ascii="Times New Roman"/>
          <w:b w:val="false"/>
          <w:i w:val="false"/>
          <w:color w:val="000000"/>
          <w:sz w:val="28"/>
        </w:rPr>
        <w:t>
      29) шекаралық кеңістікте белгіленген режимді бұзушыларды Шекара қызметінің әкімшілік ұстауға алынған адамдарды ұстау үшін арнайы жабдықталған үй-жайларында ұстау;</w:t>
      </w:r>
    </w:p>
    <w:bookmarkEnd w:id="63"/>
    <w:bookmarkStart w:name="z693" w:id="64"/>
    <w:p>
      <w:pPr>
        <w:spacing w:after="0"/>
        <w:ind w:left="0"/>
        <w:jc w:val="both"/>
      </w:pPr>
      <w:r>
        <w:rPr>
          <w:rFonts w:ascii="Times New Roman"/>
          <w:b w:val="false"/>
          <w:i w:val="false"/>
          <w:color w:val="000000"/>
          <w:sz w:val="28"/>
        </w:rPr>
        <w:t>
      30)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64"/>
    <w:bookmarkStart w:name="z694" w:id="65"/>
    <w:p>
      <w:pPr>
        <w:spacing w:after="0"/>
        <w:ind w:left="0"/>
        <w:jc w:val="both"/>
      </w:pPr>
      <w:r>
        <w:rPr>
          <w:rFonts w:ascii="Times New Roman"/>
          <w:b w:val="false"/>
          <w:i w:val="false"/>
          <w:color w:val="000000"/>
          <w:sz w:val="28"/>
        </w:rPr>
        <w:t>
      31) шекаралық кеңістікте белгіленген режимдерді бұзудың өздеріне белгілі болған мән-жайлары туралы адамдардан түсініктемелер алу мақсатында оларды Шекара қызметінің бөлімшелеріне шақыру;</w:t>
      </w:r>
    </w:p>
    <w:bookmarkEnd w:id="65"/>
    <w:bookmarkStart w:name="z695" w:id="66"/>
    <w:p>
      <w:pPr>
        <w:spacing w:after="0"/>
        <w:ind w:left="0"/>
        <w:jc w:val="both"/>
      </w:pPr>
      <w:r>
        <w:rPr>
          <w:rFonts w:ascii="Times New Roman"/>
          <w:b w:val="false"/>
          <w:i w:val="false"/>
          <w:color w:val="000000"/>
          <w:sz w:val="28"/>
        </w:rPr>
        <w:t>
      32)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66"/>
    <w:bookmarkStart w:name="z696" w:id="67"/>
    <w:p>
      <w:pPr>
        <w:spacing w:after="0"/>
        <w:ind w:left="0"/>
        <w:jc w:val="both"/>
      </w:pPr>
      <w:r>
        <w:rPr>
          <w:rFonts w:ascii="Times New Roman"/>
          <w:b w:val="false"/>
          <w:i w:val="false"/>
          <w:color w:val="000000"/>
          <w:sz w:val="28"/>
        </w:rPr>
        <w:t>
      33) мемлекеттік кіріс органдары жоқ жерде өткізу пункттерінде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67"/>
    <w:bookmarkStart w:name="z697" w:id="68"/>
    <w:p>
      <w:pPr>
        <w:spacing w:after="0"/>
        <w:ind w:left="0"/>
        <w:jc w:val="both"/>
      </w:pPr>
      <w:r>
        <w:rPr>
          <w:rFonts w:ascii="Times New Roman"/>
          <w:b w:val="false"/>
          <w:i w:val="false"/>
          <w:color w:val="000000"/>
          <w:sz w:val="28"/>
        </w:rPr>
        <w:t>
      34)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68"/>
    <w:bookmarkStart w:name="z698" w:id="69"/>
    <w:p>
      <w:pPr>
        <w:spacing w:after="0"/>
        <w:ind w:left="0"/>
        <w:jc w:val="both"/>
      </w:pPr>
      <w:r>
        <w:rPr>
          <w:rFonts w:ascii="Times New Roman"/>
          <w:b w:val="false"/>
          <w:i w:val="false"/>
          <w:color w:val="000000"/>
          <w:sz w:val="28"/>
        </w:rPr>
        <w:t>
      35) ішкі және аумақтық суларда, балық аулау аймағында, шекаралық өзендер, көлдер және өзге де су айдындары суларының қазақстандық бөлігінде қазақстандық және шетелдік (суүсті және суасты) кемелерге, мұз үстімен жылжитын құралдарға қатысты:</w:t>
      </w:r>
    </w:p>
    <w:bookmarkEnd w:id="69"/>
    <w:bookmarkStart w:name="z699" w:id="70"/>
    <w:p>
      <w:pPr>
        <w:spacing w:after="0"/>
        <w:ind w:left="0"/>
        <w:jc w:val="both"/>
      </w:pPr>
      <w:r>
        <w:rPr>
          <w:rFonts w:ascii="Times New Roman"/>
          <w:b w:val="false"/>
          <w:i w:val="false"/>
          <w:color w:val="000000"/>
          <w:sz w:val="28"/>
        </w:rPr>
        <w:t>
      егер кеме сұрау салу сигналына жауап бермесе, жүзуге тыйым салынған ауданда болса, Қазақстан Республикасының суларына кіру, онда жүзу және болу тәртібін бұзса, оны тоқтатуға және қарап тексеру жүргізуге құқығы бар. Кемені қарап-тексеру кеме және навигация құжаттарын, экипаж мүшелері мен жолаушылардың құжаттарын, жүктерге арналған құжаттарды, қажет болған жағдайда кеменің үй-жайларын да тексеруді қамтиды. Кемені қарап-тексеру нәтижелері бойынша оған, белгіленген қағидаларды сақтай отырып, Қазақстан Республикасының суларында жүзуді (болуды) жалғастыруға рұқсат етілуі немесе Қазақстан Республикасының суларын тастап шығу ұсынылуы мүмкін немесе ол Қазақстан Республикасының қылмыстық-процестік заңнамасына немесе Қазақстан Республикасының әкімшілік құқық бұзушылықтар туралы заңнамасына сәйкес ұсталуы мүмкін;</w:t>
      </w:r>
    </w:p>
    <w:bookmarkEnd w:id="70"/>
    <w:bookmarkStart w:name="z700" w:id="71"/>
    <w:p>
      <w:pPr>
        <w:spacing w:after="0"/>
        <w:ind w:left="0"/>
        <w:jc w:val="both"/>
      </w:pPr>
      <w:r>
        <w:rPr>
          <w:rFonts w:ascii="Times New Roman"/>
          <w:b w:val="false"/>
          <w:i w:val="false"/>
          <w:color w:val="000000"/>
          <w:sz w:val="28"/>
        </w:rPr>
        <w:t>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тартуға жататын адамдарды ұстау, осы адамдарды анықтау және тергеу органдарына немесе тиісті органдарға тапсыру;</w:t>
      </w:r>
    </w:p>
    <w:bookmarkEnd w:id="71"/>
    <w:bookmarkStart w:name="z701" w:id="72"/>
    <w:p>
      <w:pPr>
        <w:spacing w:after="0"/>
        <w:ind w:left="0"/>
        <w:jc w:val="both"/>
      </w:pPr>
      <w:r>
        <w:rPr>
          <w:rFonts w:ascii="Times New Roman"/>
          <w:b w:val="false"/>
          <w:i w:val="false"/>
          <w:color w:val="000000"/>
          <w:sz w:val="28"/>
        </w:rPr>
        <w:t>
      егер ізге түсу ішкі немесе аумақтық суларда, балық аулау аймағында не континенттік қайраң үстіндегі су кеңістігінде тоқтау туралы көзге көрінетін немесе дыбыстық сигналды (олар осы сигналды көруі немесе естуі мүмкін болатындай қашықтықтан) бергеннен кейін басталса және үздіксіз жүргізілсе, Қазақстан Республикасының халықаралық шарттарын немесе заңнамасын бұзған кемелер (мұз үстімен жылжитын құралдар) өз елінің немесе үшінші мемлекеттің аумақтық суларына кіргенге дейін олардың ізіне түсуге және оларды ұстауға құқығы бар;</w:t>
      </w:r>
    </w:p>
    <w:bookmarkEnd w:id="72"/>
    <w:bookmarkStart w:name="z702" w:id="73"/>
    <w:p>
      <w:pPr>
        <w:spacing w:after="0"/>
        <w:ind w:left="0"/>
        <w:jc w:val="both"/>
      </w:pPr>
      <w:r>
        <w:rPr>
          <w:rFonts w:ascii="Times New Roman"/>
          <w:b w:val="false"/>
          <w:i w:val="false"/>
          <w:color w:val="000000"/>
          <w:sz w:val="28"/>
        </w:rPr>
        <w:t>
      36) ішкі және аумақтық суларда су астындағы ортаның жағдайын анықтау үшін Қазақстан Республикасының заңнамасында белгіленген тәртіппен басқа да уәкілетті органдардың күштері мен құралдарын тарту;</w:t>
      </w:r>
    </w:p>
    <w:bookmarkEnd w:id="73"/>
    <w:bookmarkStart w:name="z703" w:id="74"/>
    <w:p>
      <w:pPr>
        <w:spacing w:after="0"/>
        <w:ind w:left="0"/>
        <w:jc w:val="both"/>
      </w:pPr>
      <w:r>
        <w:rPr>
          <w:rFonts w:ascii="Times New Roman"/>
          <w:b w:val="false"/>
          <w:i w:val="false"/>
          <w:color w:val="000000"/>
          <w:sz w:val="28"/>
        </w:rPr>
        <w:t>
      37) ішкі және аумақтық суларда су астындағы объектілер табылған кезде бұл суларға кіру мақсаты туралы сұрау салу жүргізу, бағытын өзгертуді талап ету, оларға су астындағы жағдайдан шығуды, өз туын көрсетуді ұсыну, тоқтату және оларға қарап-тексеру жүргізу, табылған су астындағы объектілер іс-әрекеттерінің алдын алу немесе оларды тоқтату бойынша өзге де шараларды қолдану;</w:t>
      </w:r>
    </w:p>
    <w:bookmarkEnd w:id="74"/>
    <w:bookmarkStart w:name="z704" w:id="75"/>
    <w:p>
      <w:pPr>
        <w:spacing w:after="0"/>
        <w:ind w:left="0"/>
        <w:jc w:val="both"/>
      </w:pPr>
      <w:r>
        <w:rPr>
          <w:rFonts w:ascii="Times New Roman"/>
          <w:b w:val="false"/>
          <w:i w:val="false"/>
          <w:color w:val="000000"/>
          <w:sz w:val="28"/>
        </w:rPr>
        <w:t>
      38) су асты ортасында Мемлекеттік шекараны күзету кезінде,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тартылуға жататын адамдарды ұстау, осы адамдарды анықтау және тергеу органдарына немесе тиісті органдарға беру;</w:t>
      </w:r>
    </w:p>
    <w:bookmarkEnd w:id="75"/>
    <w:bookmarkStart w:name="z705" w:id="76"/>
    <w:p>
      <w:pPr>
        <w:spacing w:after="0"/>
        <w:ind w:left="0"/>
        <w:jc w:val="both"/>
      </w:pPr>
      <w:r>
        <w:rPr>
          <w:rFonts w:ascii="Times New Roman"/>
          <w:b w:val="false"/>
          <w:i w:val="false"/>
          <w:color w:val="000000"/>
          <w:sz w:val="28"/>
        </w:rPr>
        <w:t>
      39) ішкі және аумақтық суларда Мемлекеттік шекараны кесіп өтудің және (немесе) жүзудің белгіленген тәртібін бұзған су астындағы құралдарды ұстау, құқық бұзушылықтың мән-жайларын анықтау үшін оларды Қазақстан Республикасының порттарына, өзге де орындарға жеткізу (айдауылмен алып жүру), осы құралдарды анықтау және тергеу органдарына беру;</w:t>
      </w:r>
    </w:p>
    <w:bookmarkEnd w:id="76"/>
    <w:bookmarkStart w:name="z706" w:id="77"/>
    <w:p>
      <w:pPr>
        <w:spacing w:after="0"/>
        <w:ind w:left="0"/>
        <w:jc w:val="both"/>
      </w:pPr>
      <w:r>
        <w:rPr>
          <w:rFonts w:ascii="Times New Roman"/>
          <w:b w:val="false"/>
          <w:i w:val="false"/>
          <w:color w:val="000000"/>
          <w:sz w:val="28"/>
        </w:rPr>
        <w:t>
      40) Мемлекеттік шекараға және Шекара қызметінің іс-қимылына қатысты өзге де мәселелер бойынша нормативтік құқықтық актілерді әзірлеуге қатысу;</w:t>
      </w:r>
    </w:p>
    <w:bookmarkEnd w:id="77"/>
    <w:bookmarkStart w:name="z707" w:id="78"/>
    <w:p>
      <w:pPr>
        <w:spacing w:after="0"/>
        <w:ind w:left="0"/>
        <w:jc w:val="both"/>
      </w:pPr>
      <w:r>
        <w:rPr>
          <w:rFonts w:ascii="Times New Roman"/>
          <w:b w:val="false"/>
          <w:i w:val="false"/>
          <w:color w:val="000000"/>
          <w:sz w:val="28"/>
        </w:rPr>
        <w:t>
      41) Шекара қызметінің ақпараттандыру объектілерін ақпараттандыру саласындағы ақпараттық қауіпсіздігін қамтамасыз ету бойынша іс-шараларға қатысу;</w:t>
      </w:r>
    </w:p>
    <w:bookmarkEnd w:id="78"/>
    <w:bookmarkStart w:name="z708" w:id="79"/>
    <w:p>
      <w:pPr>
        <w:spacing w:after="0"/>
        <w:ind w:left="0"/>
        <w:jc w:val="both"/>
      </w:pPr>
      <w:r>
        <w:rPr>
          <w:rFonts w:ascii="Times New Roman"/>
          <w:b w:val="false"/>
          <w:i w:val="false"/>
          <w:color w:val="000000"/>
          <w:sz w:val="28"/>
        </w:rPr>
        <w:t>
      42) ол тұрған жерден тысқары жерлерде Шекара қызметі функциясының бір бөлігін орындайтын және уәкілетті органда есептік тіркеуге жатпайтын оқшауланған құрылымдық бөлімшелерінің болуы;</w:t>
      </w:r>
    </w:p>
    <w:bookmarkEnd w:id="79"/>
    <w:bookmarkStart w:name="z709" w:id="80"/>
    <w:p>
      <w:pPr>
        <w:spacing w:after="0"/>
        <w:ind w:left="0"/>
        <w:jc w:val="both"/>
      </w:pPr>
      <w:r>
        <w:rPr>
          <w:rFonts w:ascii="Times New Roman"/>
          <w:b w:val="false"/>
          <w:i w:val="false"/>
          <w:color w:val="000000"/>
          <w:sz w:val="28"/>
        </w:rPr>
        <w:t>
      43) Мемлекеттік шекарадан өтуді өзгертудің, Қазақстан Республикасының аумағын игерудің кез келген әрекеттерінің жолын кесу;</w:t>
      </w:r>
    </w:p>
    <w:bookmarkEnd w:id="80"/>
    <w:bookmarkStart w:name="z710" w:id="81"/>
    <w:p>
      <w:pPr>
        <w:spacing w:after="0"/>
        <w:ind w:left="0"/>
        <w:jc w:val="both"/>
      </w:pPr>
      <w:r>
        <w:rPr>
          <w:rFonts w:ascii="Times New Roman"/>
          <w:b w:val="false"/>
          <w:i w:val="false"/>
          <w:color w:val="000000"/>
          <w:sz w:val="28"/>
        </w:rPr>
        <w:t>
      44)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81"/>
    <w:bookmarkStart w:name="z711" w:id="82"/>
    <w:p>
      <w:pPr>
        <w:spacing w:after="0"/>
        <w:ind w:left="0"/>
        <w:jc w:val="both"/>
      </w:pPr>
      <w:r>
        <w:rPr>
          <w:rFonts w:ascii="Times New Roman"/>
          <w:b w:val="false"/>
          <w:i w:val="false"/>
          <w:color w:val="000000"/>
          <w:sz w:val="28"/>
        </w:rPr>
        <w:t>
      45) Қазақстан Республикасының аумағына қарулы басып кірулерге тойтарыс беру, Мемлекеттік шекарада қарулы және өзге де араңдатушылықтардың жолын кесу, аталған қылмыстық қол сұғушылықтардан халықты, мемлекеттік және жеке мүлікті қорғау;</w:t>
      </w:r>
    </w:p>
    <w:bookmarkEnd w:id="82"/>
    <w:bookmarkStart w:name="z712" w:id="83"/>
    <w:p>
      <w:pPr>
        <w:spacing w:after="0"/>
        <w:ind w:left="0"/>
        <w:jc w:val="both"/>
      </w:pPr>
      <w:r>
        <w:rPr>
          <w:rFonts w:ascii="Times New Roman"/>
          <w:b w:val="false"/>
          <w:i w:val="false"/>
          <w:color w:val="000000"/>
          <w:sz w:val="28"/>
        </w:rPr>
        <w:t>
      46)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83"/>
    <w:bookmarkStart w:name="z713" w:id="84"/>
    <w:p>
      <w:pPr>
        <w:spacing w:after="0"/>
        <w:ind w:left="0"/>
        <w:jc w:val="both"/>
      </w:pPr>
      <w:r>
        <w:rPr>
          <w:rFonts w:ascii="Times New Roman"/>
          <w:b w:val="false"/>
          <w:i w:val="false"/>
          <w:color w:val="000000"/>
          <w:sz w:val="28"/>
        </w:rPr>
        <w:t>
      47) тиісінше ресімделген құжаттар болған және бақылау түрлері орнатылған өткізу пункттерінен өткен кезде адамдарды, көлік құралдарын, жүктерді өткізуді белгіленген тәртіпте жүзеге асыру;</w:t>
      </w:r>
    </w:p>
    <w:bookmarkEnd w:id="84"/>
    <w:bookmarkStart w:name="z714" w:id="85"/>
    <w:p>
      <w:pPr>
        <w:spacing w:after="0"/>
        <w:ind w:left="0"/>
        <w:jc w:val="both"/>
      </w:pPr>
      <w:r>
        <w:rPr>
          <w:rFonts w:ascii="Times New Roman"/>
          <w:b w:val="false"/>
          <w:i w:val="false"/>
          <w:color w:val="000000"/>
          <w:sz w:val="28"/>
        </w:rPr>
        <w:t>
      48) Мемлекеттік шекара режимінің және өткізу пункттеріндегі режимнің орындалуын қамтамасыз ету;</w:t>
      </w:r>
    </w:p>
    <w:bookmarkEnd w:id="85"/>
    <w:bookmarkStart w:name="z715" w:id="86"/>
    <w:p>
      <w:pPr>
        <w:spacing w:after="0"/>
        <w:ind w:left="0"/>
        <w:jc w:val="both"/>
      </w:pPr>
      <w:r>
        <w:rPr>
          <w:rFonts w:ascii="Times New Roman"/>
          <w:b w:val="false"/>
          <w:i w:val="false"/>
          <w:color w:val="000000"/>
          <w:sz w:val="28"/>
        </w:rPr>
        <w:t>
      49) шекаралық режимнің, ішкі және аумақтық сулардың, балық аулау аймағының және континенттік қайраңның белгіленген режимдерінің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86"/>
    <w:bookmarkStart w:name="z716" w:id="87"/>
    <w:p>
      <w:pPr>
        <w:spacing w:after="0"/>
        <w:ind w:left="0"/>
        <w:jc w:val="both"/>
      </w:pPr>
      <w:r>
        <w:rPr>
          <w:rFonts w:ascii="Times New Roman"/>
          <w:b w:val="false"/>
          <w:i w:val="false"/>
          <w:color w:val="000000"/>
          <w:sz w:val="28"/>
        </w:rPr>
        <w:t>
      50) өз құзыреті шегінде құқық бұзушылықтар профилактикасын жүзеге асыру;</w:t>
      </w:r>
    </w:p>
    <w:bookmarkEnd w:id="87"/>
    <w:bookmarkStart w:name="z717" w:id="88"/>
    <w:p>
      <w:pPr>
        <w:spacing w:after="0"/>
        <w:ind w:left="0"/>
        <w:jc w:val="both"/>
      </w:pPr>
      <w:r>
        <w:rPr>
          <w:rFonts w:ascii="Times New Roman"/>
          <w:b w:val="false"/>
          <w:i w:val="false"/>
          <w:color w:val="000000"/>
          <w:sz w:val="28"/>
        </w:rPr>
        <w:t>
      51)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88"/>
    <w:bookmarkStart w:name="z718" w:id="89"/>
    <w:p>
      <w:pPr>
        <w:spacing w:after="0"/>
        <w:ind w:left="0"/>
        <w:jc w:val="both"/>
      </w:pPr>
      <w:r>
        <w:rPr>
          <w:rFonts w:ascii="Times New Roman"/>
          <w:b w:val="false"/>
          <w:i w:val="false"/>
          <w:color w:val="000000"/>
          <w:sz w:val="28"/>
        </w:rPr>
        <w:t>
      52)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w:t>
      </w:r>
    </w:p>
    <w:bookmarkEnd w:id="89"/>
    <w:bookmarkStart w:name="z719" w:id="90"/>
    <w:p>
      <w:pPr>
        <w:spacing w:after="0"/>
        <w:ind w:left="0"/>
        <w:jc w:val="both"/>
      </w:pPr>
      <w:r>
        <w:rPr>
          <w:rFonts w:ascii="Times New Roman"/>
          <w:b w:val="false"/>
          <w:i w:val="false"/>
          <w:color w:val="000000"/>
          <w:sz w:val="28"/>
        </w:rPr>
        <w:t>
      53)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90"/>
    <w:bookmarkStart w:name="z720" w:id="91"/>
    <w:p>
      <w:pPr>
        <w:spacing w:after="0"/>
        <w:ind w:left="0"/>
        <w:jc w:val="both"/>
      </w:pPr>
      <w:r>
        <w:rPr>
          <w:rFonts w:ascii="Times New Roman"/>
          <w:b w:val="false"/>
          <w:i w:val="false"/>
          <w:color w:val="000000"/>
          <w:sz w:val="28"/>
        </w:rPr>
        <w:t>
      54)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w:t>
      </w:r>
    </w:p>
    <w:bookmarkEnd w:id="91"/>
    <w:bookmarkStart w:name="z721" w:id="92"/>
    <w:p>
      <w:pPr>
        <w:spacing w:after="0"/>
        <w:ind w:left="0"/>
        <w:jc w:val="both"/>
      </w:pPr>
      <w:r>
        <w:rPr>
          <w:rFonts w:ascii="Times New Roman"/>
          <w:b w:val="false"/>
          <w:i w:val="false"/>
          <w:color w:val="000000"/>
          <w:sz w:val="28"/>
        </w:rPr>
        <w:t>
      55) Қазақстан Республикасының заңдарына сәйкес адамдарды ұстауды және жете-тексеріп қарауды жүзеге асыру;</w:t>
      </w:r>
    </w:p>
    <w:bookmarkEnd w:id="92"/>
    <w:bookmarkStart w:name="z722" w:id="93"/>
    <w:p>
      <w:pPr>
        <w:spacing w:after="0"/>
        <w:ind w:left="0"/>
        <w:jc w:val="both"/>
      </w:pPr>
      <w:r>
        <w:rPr>
          <w:rFonts w:ascii="Times New Roman"/>
          <w:b w:val="false"/>
          <w:i w:val="false"/>
          <w:color w:val="000000"/>
          <w:sz w:val="28"/>
        </w:rPr>
        <w:t>
      56)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бөлімшелерінің орналасқан жеріне жеткізу (айдауылмен жеткізу);</w:t>
      </w:r>
    </w:p>
    <w:bookmarkEnd w:id="93"/>
    <w:bookmarkStart w:name="z723" w:id="94"/>
    <w:p>
      <w:pPr>
        <w:spacing w:after="0"/>
        <w:ind w:left="0"/>
        <w:jc w:val="both"/>
      </w:pPr>
      <w:r>
        <w:rPr>
          <w:rFonts w:ascii="Times New Roman"/>
          <w:b w:val="false"/>
          <w:i w:val="false"/>
          <w:color w:val="000000"/>
          <w:sz w:val="28"/>
        </w:rPr>
        <w:t>
      57)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94"/>
    <w:bookmarkStart w:name="z724" w:id="95"/>
    <w:p>
      <w:pPr>
        <w:spacing w:after="0"/>
        <w:ind w:left="0"/>
        <w:jc w:val="both"/>
      </w:pPr>
      <w:r>
        <w:rPr>
          <w:rFonts w:ascii="Times New Roman"/>
          <w:b w:val="false"/>
          <w:i w:val="false"/>
          <w:color w:val="000000"/>
          <w:sz w:val="28"/>
        </w:rPr>
        <w:t>
      58) әуе кеңістігінде Мемлекеттік шекараны күзетуде Қазақстан Республикасының Қарулы Күштеріне жәрдем көрсету;</w:t>
      </w:r>
    </w:p>
    <w:bookmarkEnd w:id="95"/>
    <w:bookmarkStart w:name="z725" w:id="96"/>
    <w:p>
      <w:pPr>
        <w:spacing w:after="0"/>
        <w:ind w:left="0"/>
        <w:jc w:val="both"/>
      </w:pPr>
      <w:r>
        <w:rPr>
          <w:rFonts w:ascii="Times New Roman"/>
          <w:b w:val="false"/>
          <w:i w:val="false"/>
          <w:color w:val="000000"/>
          <w:sz w:val="28"/>
        </w:rPr>
        <w:t>
      59)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96"/>
    <w:bookmarkStart w:name="z726" w:id="97"/>
    <w:p>
      <w:pPr>
        <w:spacing w:after="0"/>
        <w:ind w:left="0"/>
        <w:jc w:val="both"/>
      </w:pPr>
      <w:r>
        <w:rPr>
          <w:rFonts w:ascii="Times New Roman"/>
          <w:b w:val="false"/>
          <w:i w:val="false"/>
          <w:color w:val="000000"/>
          <w:sz w:val="28"/>
        </w:rPr>
        <w:t>
      60) Шекара қызметінің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97"/>
    <w:bookmarkStart w:name="z727" w:id="98"/>
    <w:p>
      <w:pPr>
        <w:spacing w:after="0"/>
        <w:ind w:left="0"/>
        <w:jc w:val="both"/>
      </w:pPr>
      <w:r>
        <w:rPr>
          <w:rFonts w:ascii="Times New Roman"/>
          <w:b w:val="false"/>
          <w:i w:val="false"/>
          <w:color w:val="000000"/>
          <w:sz w:val="28"/>
        </w:rPr>
        <w:t>
      61) шекаралық кеңістікте байланыс және коммуникация желілерінің сақталуын қамтамасыз ету;</w:t>
      </w:r>
    </w:p>
    <w:bookmarkEnd w:id="98"/>
    <w:bookmarkStart w:name="z728" w:id="99"/>
    <w:p>
      <w:pPr>
        <w:spacing w:after="0"/>
        <w:ind w:left="0"/>
        <w:jc w:val="both"/>
      </w:pPr>
      <w:r>
        <w:rPr>
          <w:rFonts w:ascii="Times New Roman"/>
          <w:b w:val="false"/>
          <w:i w:val="false"/>
          <w:color w:val="000000"/>
          <w:sz w:val="28"/>
        </w:rPr>
        <w:t>
      62) су астындағы ортада Мемлекеттік шекараны кесіп өтуге бақылауды жүзеге асыру;</w:t>
      </w:r>
    </w:p>
    <w:bookmarkEnd w:id="99"/>
    <w:bookmarkStart w:name="z729" w:id="100"/>
    <w:p>
      <w:pPr>
        <w:spacing w:after="0"/>
        <w:ind w:left="0"/>
        <w:jc w:val="both"/>
      </w:pPr>
      <w:r>
        <w:rPr>
          <w:rFonts w:ascii="Times New Roman"/>
          <w:b w:val="false"/>
          <w:i w:val="false"/>
          <w:color w:val="000000"/>
          <w:sz w:val="28"/>
        </w:rPr>
        <w:t>
      63) Мемлекеттік шекараны заңсыз кесіп өту қатері туындаған кезде немесе заңсыз кесіп өту кезінде ішкі және аумақтық суларда, сондай-ақ олардың шегінен тыс жерлерде шет мемлекеттердің шекарасына дейінгі суларда су астындағы объектілерді танып айыру (жіктеу) үшін өздерінде бар құралдарды пайдалану;</w:t>
      </w:r>
    </w:p>
    <w:bookmarkEnd w:id="100"/>
    <w:bookmarkStart w:name="z730" w:id="101"/>
    <w:p>
      <w:pPr>
        <w:spacing w:after="0"/>
        <w:ind w:left="0"/>
        <w:jc w:val="both"/>
      </w:pPr>
      <w:r>
        <w:rPr>
          <w:rFonts w:ascii="Times New Roman"/>
          <w:b w:val="false"/>
          <w:i w:val="false"/>
          <w:color w:val="000000"/>
          <w:sz w:val="28"/>
        </w:rPr>
        <w:t>
      64) Мемлекеттік шекараны қорғау мүддесінде су астындағы ортада сүңгуір қайыққа қарсы және диверсияға қарсы іс-шараларды жүзеге асыру;</w:t>
      </w:r>
    </w:p>
    <w:bookmarkEnd w:id="101"/>
    <w:bookmarkStart w:name="z731" w:id="102"/>
    <w:p>
      <w:pPr>
        <w:spacing w:after="0"/>
        <w:ind w:left="0"/>
        <w:jc w:val="both"/>
      </w:pPr>
      <w:r>
        <w:rPr>
          <w:rFonts w:ascii="Times New Roman"/>
          <w:b w:val="false"/>
          <w:i w:val="false"/>
          <w:color w:val="000000"/>
          <w:sz w:val="28"/>
        </w:rPr>
        <w:t>
      65)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102"/>
    <w:bookmarkStart w:name="z732" w:id="103"/>
    <w:p>
      <w:pPr>
        <w:spacing w:after="0"/>
        <w:ind w:left="0"/>
        <w:jc w:val="both"/>
      </w:pPr>
      <w:r>
        <w:rPr>
          <w:rFonts w:ascii="Times New Roman"/>
          <w:b w:val="false"/>
          <w:i w:val="false"/>
          <w:color w:val="000000"/>
          <w:sz w:val="28"/>
        </w:rPr>
        <w:t>
      66)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103"/>
    <w:bookmarkStart w:name="z733" w:id="104"/>
    <w:p>
      <w:pPr>
        <w:spacing w:after="0"/>
        <w:ind w:left="0"/>
        <w:jc w:val="both"/>
      </w:pPr>
      <w:r>
        <w:rPr>
          <w:rFonts w:ascii="Times New Roman"/>
          <w:b w:val="false"/>
          <w:i w:val="false"/>
          <w:color w:val="000000"/>
          <w:sz w:val="28"/>
        </w:rPr>
        <w:t>
      67) Қазақстан Республикасы Сыртқы істер министрлігінің және сыртқы барлау саласындағы уәкілетті органның келісімі бойынша ҰҚК Төрағасы ұйымдастыру және жүзеге асыру тәртібін айқындайтын Қазақстан Республикасының шет елдердегі мекемелерін физикалық қорғауды жүзеге асыру;</w:t>
      </w:r>
    </w:p>
    <w:bookmarkEnd w:id="104"/>
    <w:bookmarkStart w:name="z734" w:id="105"/>
    <w:p>
      <w:pPr>
        <w:spacing w:after="0"/>
        <w:ind w:left="0"/>
        <w:jc w:val="both"/>
      </w:pPr>
      <w:r>
        <w:rPr>
          <w:rFonts w:ascii="Times New Roman"/>
          <w:b w:val="false"/>
          <w:i w:val="false"/>
          <w:color w:val="000000"/>
          <w:sz w:val="28"/>
        </w:rPr>
        <w:t>
      68) Қазақстан Республикасының Әкімшілік рәсімдік-процестік кодексінде көзделген тәртіппен және мерзімде жеке және заңды тұлғалардың өтініштерін қабылдау әрі қарау;</w:t>
      </w:r>
    </w:p>
    <w:bookmarkEnd w:id="105"/>
    <w:bookmarkStart w:name="z735" w:id="106"/>
    <w:p>
      <w:pPr>
        <w:spacing w:after="0"/>
        <w:ind w:left="0"/>
        <w:jc w:val="both"/>
      </w:pPr>
      <w:r>
        <w:rPr>
          <w:rFonts w:ascii="Times New Roman"/>
          <w:b w:val="false"/>
          <w:i w:val="false"/>
          <w:color w:val="000000"/>
          <w:sz w:val="28"/>
        </w:rPr>
        <w:t>
      69) сотқа жүгіну;</w:t>
      </w:r>
    </w:p>
    <w:bookmarkEnd w:id="106"/>
    <w:bookmarkStart w:name="z736" w:id="107"/>
    <w:p>
      <w:pPr>
        <w:spacing w:after="0"/>
        <w:ind w:left="0"/>
        <w:jc w:val="both"/>
      </w:pPr>
      <w:r>
        <w:rPr>
          <w:rFonts w:ascii="Times New Roman"/>
          <w:b w:val="false"/>
          <w:i w:val="false"/>
          <w:color w:val="000000"/>
          <w:sz w:val="28"/>
        </w:rPr>
        <w:t>
      70) өз құзыреті шегінде құқықтық актілер қабылдау;</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Президентінің 04.02.2025 </w:t>
      </w:r>
      <w:r>
        <w:rPr>
          <w:rFonts w:ascii="Times New Roman"/>
          <w:b w:val="false"/>
          <w:i w:val="false"/>
          <w:color w:val="000000"/>
          <w:sz w:val="28"/>
        </w:rPr>
        <w:t>№ 775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38" w:id="108"/>
    <w:p>
      <w:pPr>
        <w:spacing w:after="0"/>
        <w:ind w:left="0"/>
        <w:jc w:val="both"/>
      </w:pPr>
      <w:r>
        <w:rPr>
          <w:rFonts w:ascii="Times New Roman"/>
          <w:b w:val="false"/>
          <w:i w:val="false"/>
          <w:color w:val="000000"/>
          <w:sz w:val="28"/>
        </w:rPr>
        <w:t>
      72)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04.02.2025 </w:t>
      </w:r>
      <w:r>
        <w:rPr>
          <w:rFonts w:ascii="Times New Roman"/>
          <w:b w:val="false"/>
          <w:i w:val="false"/>
          <w:color w:val="000000"/>
          <w:sz w:val="28"/>
        </w:rPr>
        <w:t>№ 775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739" w:id="109"/>
    <w:p>
      <w:pPr>
        <w:spacing w:after="0"/>
        <w:ind w:left="0"/>
        <w:jc w:val="both"/>
      </w:pPr>
      <w:r>
        <w:rPr>
          <w:rFonts w:ascii="Times New Roman"/>
          <w:b w:val="false"/>
          <w:i w:val="false"/>
          <w:color w:val="000000"/>
          <w:sz w:val="28"/>
        </w:rPr>
        <w:t>
      15. Функциялары:</w:t>
      </w:r>
    </w:p>
    <w:bookmarkEnd w:id="109"/>
    <w:bookmarkStart w:name="z740" w:id="110"/>
    <w:p>
      <w:pPr>
        <w:spacing w:after="0"/>
        <w:ind w:left="0"/>
        <w:jc w:val="both"/>
      </w:pPr>
      <w:r>
        <w:rPr>
          <w:rFonts w:ascii="Times New Roman"/>
          <w:b w:val="false"/>
          <w:i w:val="false"/>
          <w:color w:val="000000"/>
          <w:sz w:val="28"/>
        </w:rPr>
        <w:t>
      1) шекаралық саясатты іске асыру;</w:t>
      </w:r>
    </w:p>
    <w:bookmarkEnd w:id="110"/>
    <w:bookmarkStart w:name="z741" w:id="111"/>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11"/>
    <w:bookmarkStart w:name="z742" w:id="112"/>
    <w:p>
      <w:pPr>
        <w:spacing w:after="0"/>
        <w:ind w:left="0"/>
        <w:jc w:val="both"/>
      </w:pPr>
      <w:r>
        <w:rPr>
          <w:rFonts w:ascii="Times New Roman"/>
          <w:b w:val="false"/>
          <w:i w:val="false"/>
          <w:color w:val="000000"/>
          <w:sz w:val="28"/>
        </w:rPr>
        <w:t>
      3) Мемлекеттік шекара туралы Қазақстан Республикасының халықаралық шарттарынан туындайтын міндеттемелерді орындауды ұйымдастыру;</w:t>
      </w:r>
    </w:p>
    <w:bookmarkEnd w:id="112"/>
    <w:bookmarkStart w:name="z743" w:id="113"/>
    <w:p>
      <w:pPr>
        <w:spacing w:after="0"/>
        <w:ind w:left="0"/>
        <w:jc w:val="both"/>
      </w:pPr>
      <w:r>
        <w:rPr>
          <w:rFonts w:ascii="Times New Roman"/>
          <w:b w:val="false"/>
          <w:i w:val="false"/>
          <w:color w:val="000000"/>
          <w:sz w:val="28"/>
        </w:rPr>
        <w:t>
      4) Мемлекеттік шекараны күзету мен қорғауға қатысты мәселелер бойынша өз құзыретінің шегінде халықаралық ұйымдардың қызметіне қатысу;</w:t>
      </w:r>
    </w:p>
    <w:bookmarkEnd w:id="113"/>
    <w:bookmarkStart w:name="z744" w:id="114"/>
    <w:p>
      <w:pPr>
        <w:spacing w:after="0"/>
        <w:ind w:left="0"/>
        <w:jc w:val="both"/>
      </w:pPr>
      <w:r>
        <w:rPr>
          <w:rFonts w:ascii="Times New Roman"/>
          <w:b w:val="false"/>
          <w:i w:val="false"/>
          <w:color w:val="000000"/>
          <w:sz w:val="28"/>
        </w:rPr>
        <w:t>
      5) Мемлекеттік шекараны межелеуге, шегендеуге және қайта шегендеуге қатысу;</w:t>
      </w:r>
    </w:p>
    <w:bookmarkEnd w:id="114"/>
    <w:bookmarkStart w:name="z745" w:id="115"/>
    <w:p>
      <w:pPr>
        <w:spacing w:after="0"/>
        <w:ind w:left="0"/>
        <w:jc w:val="both"/>
      </w:pPr>
      <w:r>
        <w:rPr>
          <w:rFonts w:ascii="Times New Roman"/>
          <w:b w:val="false"/>
          <w:i w:val="false"/>
          <w:color w:val="000000"/>
          <w:sz w:val="28"/>
        </w:rPr>
        <w:t>
      6) белгіленген тәртіппен басқа мемлекеттік органдармен өзара іс-қимыл жасауды жүзеге асыру;</w:t>
      </w:r>
    </w:p>
    <w:bookmarkEnd w:id="115"/>
    <w:bookmarkStart w:name="z746" w:id="116"/>
    <w:p>
      <w:pPr>
        <w:spacing w:after="0"/>
        <w:ind w:left="0"/>
        <w:jc w:val="both"/>
      </w:pPr>
      <w:r>
        <w:rPr>
          <w:rFonts w:ascii="Times New Roman"/>
          <w:b w:val="false"/>
          <w:i w:val="false"/>
          <w:color w:val="000000"/>
          <w:sz w:val="28"/>
        </w:rPr>
        <w:t>
      7) Шекара қызметі бірыңғай жүйесінің (бұдан әрі – Шекара қызметінің бөлімшелері) іс-қимылына басшылықты жүзеге асыру және келісімділігін қамтамасыз ету, оларға практикалық және әдістемелік көмек көрсету;</w:t>
      </w:r>
    </w:p>
    <w:bookmarkEnd w:id="116"/>
    <w:bookmarkStart w:name="z747" w:id="117"/>
    <w:p>
      <w:pPr>
        <w:spacing w:after="0"/>
        <w:ind w:left="0"/>
        <w:jc w:val="both"/>
      </w:pPr>
      <w:r>
        <w:rPr>
          <w:rFonts w:ascii="Times New Roman"/>
          <w:b w:val="false"/>
          <w:i w:val="false"/>
          <w:color w:val="000000"/>
          <w:sz w:val="28"/>
        </w:rPr>
        <w:t>
      8) Шекара қызметі бөлімшелерінің жауынгерлік және жедел-қызметтік дайындықтың түрлі дәрежесіне ауысуға үнемі дайындығын қамтамасыз ету;</w:t>
      </w:r>
    </w:p>
    <w:bookmarkEnd w:id="117"/>
    <w:bookmarkStart w:name="z748" w:id="118"/>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18"/>
    <w:bookmarkStart w:name="z749" w:id="119"/>
    <w:p>
      <w:pPr>
        <w:spacing w:after="0"/>
        <w:ind w:left="0"/>
        <w:jc w:val="both"/>
      </w:pPr>
      <w:r>
        <w:rPr>
          <w:rFonts w:ascii="Times New Roman"/>
          <w:b w:val="false"/>
          <w:i w:val="false"/>
          <w:color w:val="000000"/>
          <w:sz w:val="28"/>
        </w:rPr>
        <w:t>
      10) Шекара қызметі жедел бөлімшелерінің барлау, қарсы барлау және жедел іздестіру іс-қимылдарын ұйымдастыру;</w:t>
      </w:r>
    </w:p>
    <w:bookmarkEnd w:id="119"/>
    <w:bookmarkStart w:name="z750" w:id="120"/>
    <w:p>
      <w:pPr>
        <w:spacing w:after="0"/>
        <w:ind w:left="0"/>
        <w:jc w:val="both"/>
      </w:pPr>
      <w:r>
        <w:rPr>
          <w:rFonts w:ascii="Times New Roman"/>
          <w:b w:val="false"/>
          <w:i w:val="false"/>
          <w:color w:val="000000"/>
          <w:sz w:val="28"/>
        </w:rPr>
        <w:t>
      11) континенттік қайраң шегіндегі террористік көріністерге ден қою;</w:t>
      </w:r>
    </w:p>
    <w:bookmarkEnd w:id="120"/>
    <w:bookmarkStart w:name="z751" w:id="121"/>
    <w:p>
      <w:pPr>
        <w:spacing w:after="0"/>
        <w:ind w:left="0"/>
        <w:jc w:val="both"/>
      </w:pPr>
      <w:r>
        <w:rPr>
          <w:rFonts w:ascii="Times New Roman"/>
          <w:b w:val="false"/>
          <w:i w:val="false"/>
          <w:color w:val="000000"/>
          <w:sz w:val="28"/>
        </w:rPr>
        <w:t>
      12) ведомстволық байланыс желілерін ұйымдастыру мен жұмыс істеуін қамтамасыз ету және оларды дамыту бойынша ұсыныстар дайындау;</w:t>
      </w:r>
    </w:p>
    <w:bookmarkEnd w:id="121"/>
    <w:bookmarkStart w:name="z752" w:id="122"/>
    <w:p>
      <w:pPr>
        <w:spacing w:after="0"/>
        <w:ind w:left="0"/>
        <w:jc w:val="both"/>
      </w:pPr>
      <w:r>
        <w:rPr>
          <w:rFonts w:ascii="Times New Roman"/>
          <w:b w:val="false"/>
          <w:i w:val="false"/>
          <w:color w:val="000000"/>
          <w:sz w:val="28"/>
        </w:rPr>
        <w:t>
      13) шифрлау жұмыстарын ұйымдастыру және жүзеге асыру;</w:t>
      </w:r>
    </w:p>
    <w:bookmarkEnd w:id="122"/>
    <w:bookmarkStart w:name="z753" w:id="123"/>
    <w:p>
      <w:pPr>
        <w:spacing w:after="0"/>
        <w:ind w:left="0"/>
        <w:jc w:val="both"/>
      </w:pPr>
      <w:r>
        <w:rPr>
          <w:rFonts w:ascii="Times New Roman"/>
          <w:b w:val="false"/>
          <w:i w:val="false"/>
          <w:color w:val="000000"/>
          <w:sz w:val="28"/>
        </w:rPr>
        <w:t>
      14) шекара маңы аудандарында радиотехникалық және радиоэлектрондық барлауды жүзеге асыру;</w:t>
      </w:r>
    </w:p>
    <w:bookmarkEnd w:id="123"/>
    <w:bookmarkStart w:name="z754" w:id="124"/>
    <w:p>
      <w:pPr>
        <w:spacing w:after="0"/>
        <w:ind w:left="0"/>
        <w:jc w:val="both"/>
      </w:pPr>
      <w:r>
        <w:rPr>
          <w:rFonts w:ascii="Times New Roman"/>
          <w:b w:val="false"/>
          <w:i w:val="false"/>
          <w:color w:val="000000"/>
          <w:sz w:val="28"/>
        </w:rPr>
        <w:t>
      15) Шекара қызметінің ақпараттық-коммуникациялық инфрақұрылым объектілеріне жүйелік-техникалық қызмет көрсетуді қамтамасыз етуді жүзеге асыру;</w:t>
      </w:r>
    </w:p>
    <w:bookmarkEnd w:id="124"/>
    <w:bookmarkStart w:name="z755" w:id="125"/>
    <w:p>
      <w:pPr>
        <w:spacing w:after="0"/>
        <w:ind w:left="0"/>
        <w:jc w:val="both"/>
      </w:pPr>
      <w:r>
        <w:rPr>
          <w:rFonts w:ascii="Times New Roman"/>
          <w:b w:val="false"/>
          <w:i w:val="false"/>
          <w:color w:val="000000"/>
          <w:sz w:val="28"/>
        </w:rPr>
        <w:t>
      16) Мемлекеттік шекара арқылы жүзеге асырылатын шет мемлекеттердің арнаулы қызметтері мен ұйымдарының Қазақстан Республикасының қауіпсіздігіне нұқсан келтіруге бағытталған барлау және өзге де қызметіне қарсы күрес жөніндегі Шекара қызметінің тиісті бөлімшелері жүргізетін негізгі бағыттарды айқындау;</w:t>
      </w:r>
    </w:p>
    <w:bookmarkEnd w:id="125"/>
    <w:bookmarkStart w:name="z756" w:id="126"/>
    <w:p>
      <w:pPr>
        <w:spacing w:after="0"/>
        <w:ind w:left="0"/>
        <w:jc w:val="both"/>
      </w:pPr>
      <w:r>
        <w:rPr>
          <w:rFonts w:ascii="Times New Roman"/>
          <w:b w:val="false"/>
          <w:i w:val="false"/>
          <w:color w:val="000000"/>
          <w:sz w:val="28"/>
        </w:rPr>
        <w:t>
      17) Шекара қызметі бөлімшелерінің қызметтік-жауынгерлік қызметін моральдық-психологиялық қамтамасыз ету жөніндегі жұмыстарды ұйымдастыру;</w:t>
      </w:r>
    </w:p>
    <w:bookmarkEnd w:id="126"/>
    <w:bookmarkStart w:name="z757" w:id="127"/>
    <w:p>
      <w:pPr>
        <w:spacing w:after="0"/>
        <w:ind w:left="0"/>
        <w:jc w:val="both"/>
      </w:pPr>
      <w:r>
        <w:rPr>
          <w:rFonts w:ascii="Times New Roman"/>
          <w:b w:val="false"/>
          <w:i w:val="false"/>
          <w:color w:val="000000"/>
          <w:sz w:val="28"/>
        </w:rPr>
        <w:t>
      18)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27"/>
    <w:bookmarkStart w:name="z758" w:id="128"/>
    <w:p>
      <w:pPr>
        <w:spacing w:after="0"/>
        <w:ind w:left="0"/>
        <w:jc w:val="both"/>
      </w:pPr>
      <w:r>
        <w:rPr>
          <w:rFonts w:ascii="Times New Roman"/>
          <w:b w:val="false"/>
          <w:i w:val="false"/>
          <w:color w:val="000000"/>
          <w:sz w:val="28"/>
        </w:rPr>
        <w:t>
      19) әскери тәртіп пен құқықтық тәртіпті нығайту, құқық бұзушылықтың профилактикасы, әскери ұжымдарды топтастыру, әскери қызметтің қауіпсіздік жағдайларын қамтамасыз ету жөніндегі жұмыстарды ұйымдастыру және жүргізу;</w:t>
      </w:r>
    </w:p>
    <w:bookmarkEnd w:id="128"/>
    <w:bookmarkStart w:name="z759" w:id="129"/>
    <w:p>
      <w:pPr>
        <w:spacing w:after="0"/>
        <w:ind w:left="0"/>
        <w:jc w:val="both"/>
      </w:pPr>
      <w:r>
        <w:rPr>
          <w:rFonts w:ascii="Times New Roman"/>
          <w:b w:val="false"/>
          <w:i w:val="false"/>
          <w:color w:val="000000"/>
          <w:sz w:val="28"/>
        </w:rPr>
        <w:t>
      20) Шекара қызметі бөлімшелерінің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29"/>
    <w:bookmarkStart w:name="z760" w:id="130"/>
    <w:p>
      <w:pPr>
        <w:spacing w:after="0"/>
        <w:ind w:left="0"/>
        <w:jc w:val="both"/>
      </w:pPr>
      <w:r>
        <w:rPr>
          <w:rFonts w:ascii="Times New Roman"/>
          <w:b w:val="false"/>
          <w:i w:val="false"/>
          <w:color w:val="000000"/>
          <w:sz w:val="28"/>
        </w:rPr>
        <w:t>
      21) перспективалық жоспарлауды және, Шекара қызметінің бөлімшелерін пәтерге орналастыруды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30"/>
    <w:bookmarkStart w:name="z761" w:id="131"/>
    <w:p>
      <w:pPr>
        <w:spacing w:after="0"/>
        <w:ind w:left="0"/>
        <w:jc w:val="both"/>
      </w:pPr>
      <w:r>
        <w:rPr>
          <w:rFonts w:ascii="Times New Roman"/>
          <w:b w:val="false"/>
          <w:i w:val="false"/>
          <w:color w:val="000000"/>
          <w:sz w:val="28"/>
        </w:rPr>
        <w:t>
      22) Қазақстан Республикасының заңнамасына сәйкес қажеттіліктерді жоспарлауды жүзеге асыру;</w:t>
      </w:r>
    </w:p>
    <w:bookmarkEnd w:id="131"/>
    <w:bookmarkStart w:name="z762" w:id="132"/>
    <w:p>
      <w:pPr>
        <w:spacing w:after="0"/>
        <w:ind w:left="0"/>
        <w:jc w:val="both"/>
      </w:pPr>
      <w:r>
        <w:rPr>
          <w:rFonts w:ascii="Times New Roman"/>
          <w:b w:val="false"/>
          <w:i w:val="false"/>
          <w:color w:val="000000"/>
          <w:sz w:val="28"/>
        </w:rPr>
        <w:t>
      23) Шекара қызметі бөлімшелерінің бюджеттік қаражаттарды мақсатты пайдалануын қамтамасыз ету;</w:t>
      </w:r>
    </w:p>
    <w:bookmarkEnd w:id="132"/>
    <w:bookmarkStart w:name="z763" w:id="133"/>
    <w:p>
      <w:pPr>
        <w:spacing w:after="0"/>
        <w:ind w:left="0"/>
        <w:jc w:val="both"/>
      </w:pPr>
      <w:r>
        <w:rPr>
          <w:rFonts w:ascii="Times New Roman"/>
          <w:b w:val="false"/>
          <w:i w:val="false"/>
          <w:color w:val="000000"/>
          <w:sz w:val="28"/>
        </w:rPr>
        <w:t>
      24) Шекара қызметі объектілерінің және оның бөлімшелерінің өртке қарсы қорғалуын қамтамасыз ету бойынша шаралар тұжырымдау және қабылдау;</w:t>
      </w:r>
    </w:p>
    <w:bookmarkEnd w:id="133"/>
    <w:bookmarkStart w:name="z764" w:id="134"/>
    <w:p>
      <w:pPr>
        <w:spacing w:after="0"/>
        <w:ind w:left="0"/>
        <w:jc w:val="both"/>
      </w:pPr>
      <w:r>
        <w:rPr>
          <w:rFonts w:ascii="Times New Roman"/>
          <w:b w:val="false"/>
          <w:i w:val="false"/>
          <w:color w:val="000000"/>
          <w:sz w:val="28"/>
        </w:rPr>
        <w:t>
      25) Шекара қызметін және оның бөлімшелерін әскери қызметшілермен жасақтауды және жұмыскерлер жұмысқа қабылдауды ұйымдастыру және жүргізу;</w:t>
      </w:r>
    </w:p>
    <w:bookmarkEnd w:id="134"/>
    <w:bookmarkStart w:name="z765" w:id="135"/>
    <w:p>
      <w:pPr>
        <w:spacing w:after="0"/>
        <w:ind w:left="0"/>
        <w:jc w:val="both"/>
      </w:pPr>
      <w:r>
        <w:rPr>
          <w:rFonts w:ascii="Times New Roman"/>
          <w:b w:val="false"/>
          <w:i w:val="false"/>
          <w:color w:val="000000"/>
          <w:sz w:val="28"/>
        </w:rPr>
        <w:t>
      26) кадрларды орналастыруды және әскери атақтар беруді жүзеге асыру, ҰҚК Төрағасының қарауына номенклатураға сәйкес әскери лауазымдарға тағайындау және әскери атақ беру бойынша ұсыныстар енгізу;</w:t>
      </w:r>
    </w:p>
    <w:bookmarkEnd w:id="135"/>
    <w:bookmarkStart w:name="z766" w:id="136"/>
    <w:p>
      <w:pPr>
        <w:spacing w:after="0"/>
        <w:ind w:left="0"/>
        <w:jc w:val="both"/>
      </w:pPr>
      <w:r>
        <w:rPr>
          <w:rFonts w:ascii="Times New Roman"/>
          <w:b w:val="false"/>
          <w:i w:val="false"/>
          <w:color w:val="000000"/>
          <w:sz w:val="28"/>
        </w:rPr>
        <w:t>
      27) кадрлардың кәсіби даярлығын ұйымдастыру және оны өткізу сапасына бақылауды жүзеге асыру;</w:t>
      </w:r>
    </w:p>
    <w:bookmarkEnd w:id="136"/>
    <w:bookmarkStart w:name="z767" w:id="137"/>
    <w:p>
      <w:pPr>
        <w:spacing w:after="0"/>
        <w:ind w:left="0"/>
        <w:jc w:val="both"/>
      </w:pPr>
      <w:r>
        <w:rPr>
          <w:rFonts w:ascii="Times New Roman"/>
          <w:b w:val="false"/>
          <w:i w:val="false"/>
          <w:color w:val="000000"/>
          <w:sz w:val="28"/>
        </w:rPr>
        <w:t>
      28) Қазақстан Республикасының және Қазақстан Республикасының халықаралық шарттарына сәйкес шет мемлекеттердің оқу орындарына кадрларды даярлауға, қайта даярлауға және біліктілігін арттыруға жіберу;</w:t>
      </w:r>
    </w:p>
    <w:bookmarkEnd w:id="137"/>
    <w:bookmarkStart w:name="z768" w:id="138"/>
    <w:p>
      <w:pPr>
        <w:spacing w:after="0"/>
        <w:ind w:left="0"/>
        <w:jc w:val="both"/>
      </w:pPr>
      <w:r>
        <w:rPr>
          <w:rFonts w:ascii="Times New Roman"/>
          <w:b w:val="false"/>
          <w:i w:val="false"/>
          <w:color w:val="000000"/>
          <w:sz w:val="28"/>
        </w:rPr>
        <w:t>
      29) Шекара қызметі бөлімшелерінің жауынгерлік дайындығының сапасын арттыруды қамтамасыз ету бойынша іс-шаралар өткізу;</w:t>
      </w:r>
    </w:p>
    <w:bookmarkEnd w:id="138"/>
    <w:bookmarkStart w:name="z769" w:id="139"/>
    <w:p>
      <w:pPr>
        <w:spacing w:after="0"/>
        <w:ind w:left="0"/>
        <w:jc w:val="both"/>
      </w:pPr>
      <w:r>
        <w:rPr>
          <w:rFonts w:ascii="Times New Roman"/>
          <w:b w:val="false"/>
          <w:i w:val="false"/>
          <w:color w:val="000000"/>
          <w:sz w:val="28"/>
        </w:rPr>
        <w:t>
      30) белгіленген сан шегінде Шекара қызметі бөлімшелерінің ұйымдастырушылық-штаттық құрылымы мен штаттары бойынша ұсыныстар тұжырымдау;</w:t>
      </w:r>
    </w:p>
    <w:bookmarkEnd w:id="139"/>
    <w:bookmarkStart w:name="z770" w:id="140"/>
    <w:p>
      <w:pPr>
        <w:spacing w:after="0"/>
        <w:ind w:left="0"/>
        <w:jc w:val="both"/>
      </w:pPr>
      <w:r>
        <w:rPr>
          <w:rFonts w:ascii="Times New Roman"/>
          <w:b w:val="false"/>
          <w:i w:val="false"/>
          <w:color w:val="000000"/>
          <w:sz w:val="28"/>
        </w:rPr>
        <w:t>
      31)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40"/>
    <w:bookmarkStart w:name="z771" w:id="141"/>
    <w:p>
      <w:pPr>
        <w:spacing w:after="0"/>
        <w:ind w:left="0"/>
        <w:jc w:val="both"/>
      </w:pPr>
      <w:r>
        <w:rPr>
          <w:rFonts w:ascii="Times New Roman"/>
          <w:b w:val="false"/>
          <w:i w:val="false"/>
          <w:color w:val="000000"/>
          <w:sz w:val="28"/>
        </w:rPr>
        <w:t>
      32) Шекара қызметінің ақпараттандыру объектілерінің ақпараттық қауіпсіздігін қамтамасыз ету жөніндегі қызметті жүзеге асыру;</w:t>
      </w:r>
    </w:p>
    <w:bookmarkEnd w:id="141"/>
    <w:bookmarkStart w:name="z827" w:id="142"/>
    <w:p>
      <w:pPr>
        <w:spacing w:after="0"/>
        <w:ind w:left="0"/>
        <w:jc w:val="both"/>
      </w:pPr>
      <w:r>
        <w:rPr>
          <w:rFonts w:ascii="Times New Roman"/>
          <w:b w:val="false"/>
          <w:i w:val="false"/>
          <w:color w:val="000000"/>
          <w:sz w:val="28"/>
        </w:rPr>
        <w:t xml:space="preserve">
      32-1) адам саудасының алдын алу жөніндегі шараларды қабылдау; </w:t>
      </w:r>
    </w:p>
    <w:bookmarkEnd w:id="142"/>
    <w:bookmarkStart w:name="z828" w:id="143"/>
    <w:p>
      <w:pPr>
        <w:spacing w:after="0"/>
        <w:ind w:left="0"/>
        <w:jc w:val="both"/>
      </w:pPr>
      <w:r>
        <w:rPr>
          <w:rFonts w:ascii="Times New Roman"/>
          <w:b w:val="false"/>
          <w:i w:val="false"/>
          <w:color w:val="000000"/>
          <w:sz w:val="28"/>
        </w:rPr>
        <w:t xml:space="preserve">
      32-2) Қазақстан Республикасының заңнамасында белгіленген тәртіппен адам саудасына қарсы іс-қимыл саласындағы тәуекелдерді бағалауға және оларды барынша азайту бойынша ұсыныстар енгізуге қатысу; </w:t>
      </w:r>
    </w:p>
    <w:bookmarkEnd w:id="143"/>
    <w:bookmarkStart w:name="z829" w:id="144"/>
    <w:p>
      <w:pPr>
        <w:spacing w:after="0"/>
        <w:ind w:left="0"/>
        <w:jc w:val="both"/>
      </w:pPr>
      <w:r>
        <w:rPr>
          <w:rFonts w:ascii="Times New Roman"/>
          <w:b w:val="false"/>
          <w:i w:val="false"/>
          <w:color w:val="000000"/>
          <w:sz w:val="28"/>
        </w:rPr>
        <w:t xml:space="preserve">
      32-3) Қазақстан Республикасының заңнамасында белгіленген тәртіппен адам саудасы құрбандарына көмек көрсету және арнаулы әлеуметтік қызметтер көрсету ұсыну үшін оларды қайта бағыттауға қатысу; </w:t>
      </w:r>
    </w:p>
    <w:bookmarkEnd w:id="144"/>
    <w:bookmarkStart w:name="z830" w:id="145"/>
    <w:p>
      <w:pPr>
        <w:spacing w:after="0"/>
        <w:ind w:left="0"/>
        <w:jc w:val="both"/>
      </w:pPr>
      <w:r>
        <w:rPr>
          <w:rFonts w:ascii="Times New Roman"/>
          <w:b w:val="false"/>
          <w:i w:val="false"/>
          <w:color w:val="000000"/>
          <w:sz w:val="28"/>
        </w:rPr>
        <w:t xml:space="preserve">
      32-4) ішкі істер органдарын өздеріне белгілі болған дайындалып жатқан не жасалған адам саудасына байланысты қылмыс фактілері туралы хабарлау; </w:t>
      </w:r>
    </w:p>
    <w:bookmarkEnd w:id="145"/>
    <w:bookmarkStart w:name="z831" w:id="146"/>
    <w:p>
      <w:pPr>
        <w:spacing w:after="0"/>
        <w:ind w:left="0"/>
        <w:jc w:val="both"/>
      </w:pPr>
      <w:r>
        <w:rPr>
          <w:rFonts w:ascii="Times New Roman"/>
          <w:b w:val="false"/>
          <w:i w:val="false"/>
          <w:color w:val="000000"/>
          <w:sz w:val="28"/>
        </w:rPr>
        <w:t xml:space="preserve">
      32-5) адам саудасына қарсы іс-қимыл саласындағы қызметтің нәтижелері туралы жұртшылыққа хабарлау; </w:t>
      </w:r>
    </w:p>
    <w:bookmarkEnd w:id="146"/>
    <w:bookmarkStart w:name="z832" w:id="147"/>
    <w:p>
      <w:pPr>
        <w:spacing w:after="0"/>
        <w:ind w:left="0"/>
        <w:jc w:val="both"/>
      </w:pPr>
      <w:r>
        <w:rPr>
          <w:rFonts w:ascii="Times New Roman"/>
          <w:b w:val="false"/>
          <w:i w:val="false"/>
          <w:color w:val="000000"/>
          <w:sz w:val="28"/>
        </w:rPr>
        <w:t xml:space="preserve">
      32-6) Қазақстан Республикасының құқық қорғау органдарына азаматтарды қорғауға және шекаралық кеңістікте Қазақстан Республикасының халықтың көші-қоны саласындағы заңнамасының сақталуына жәрдем көрсету; </w:t>
      </w:r>
    </w:p>
    <w:bookmarkEnd w:id="147"/>
    <w:bookmarkStart w:name="z833" w:id="148"/>
    <w:p>
      <w:pPr>
        <w:spacing w:after="0"/>
        <w:ind w:left="0"/>
        <w:jc w:val="both"/>
      </w:pPr>
      <w:r>
        <w:rPr>
          <w:rFonts w:ascii="Times New Roman"/>
          <w:b w:val="false"/>
          <w:i w:val="false"/>
          <w:color w:val="000000"/>
          <w:sz w:val="28"/>
        </w:rPr>
        <w:t>
      32-7) басқа да мемлекеттік органдармен және ұйымдармен бірлесіп адам саудасының алдын алу жөніндегі іс-шараларға қатысу;</w:t>
      </w:r>
    </w:p>
    <w:bookmarkEnd w:id="148"/>
    <w:bookmarkStart w:name="z772" w:id="149"/>
    <w:p>
      <w:pPr>
        <w:spacing w:after="0"/>
        <w:ind w:left="0"/>
        <w:jc w:val="both"/>
      </w:pPr>
      <w:r>
        <w:rPr>
          <w:rFonts w:ascii="Times New Roman"/>
          <w:b w:val="false"/>
          <w:i w:val="false"/>
          <w:color w:val="000000"/>
          <w:sz w:val="28"/>
        </w:rPr>
        <w:t>
      33)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12.08.2024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73" w:id="150"/>
    <w:p>
      <w:pPr>
        <w:spacing w:after="0"/>
        <w:ind w:left="0"/>
        <w:jc w:val="left"/>
      </w:pPr>
      <w:r>
        <w:rPr>
          <w:rFonts w:ascii="Times New Roman"/>
          <w:b/>
          <w:i w:val="false"/>
          <w:color w:val="000000"/>
        </w:rPr>
        <w:t xml:space="preserve"> 3-тарау. Шекара қызметінің қызметін ұйымдастыру кезіндегі оның басшысының мәртебесі мен өкілеттіктері</w:t>
      </w:r>
    </w:p>
    <w:bookmarkEnd w:id="150"/>
    <w:bookmarkStart w:name="z774" w:id="151"/>
    <w:p>
      <w:pPr>
        <w:spacing w:after="0"/>
        <w:ind w:left="0"/>
        <w:jc w:val="both"/>
      </w:pPr>
      <w:r>
        <w:rPr>
          <w:rFonts w:ascii="Times New Roman"/>
          <w:b w:val="false"/>
          <w:i w:val="false"/>
          <w:color w:val="000000"/>
          <w:sz w:val="28"/>
        </w:rPr>
        <w:t>
      16. Шекара қызметіне басшылықты ҰҚК Төрағасының орынбасары – Шекара қызметінің директоры (бұдан әрі – Шекара қызметінің директоры) жүзеге асырады, оған Шекара қызметіне жүктелген міндеттердің орындалуы және оның өз өкілеттіктерін жүзеге асыруы үшін дербес жауапкершілік жүктеледі.</w:t>
      </w:r>
    </w:p>
    <w:bookmarkEnd w:id="151"/>
    <w:bookmarkStart w:name="z775" w:id="152"/>
    <w:p>
      <w:pPr>
        <w:spacing w:after="0"/>
        <w:ind w:left="0"/>
        <w:jc w:val="both"/>
      </w:pPr>
      <w:r>
        <w:rPr>
          <w:rFonts w:ascii="Times New Roman"/>
          <w:b w:val="false"/>
          <w:i w:val="false"/>
          <w:color w:val="000000"/>
          <w:sz w:val="28"/>
        </w:rPr>
        <w:t>
      17. Шекара қызметінің директоры Қазақстан Республикасының заңнамасына сәйкес әскери лауазымға тағайындалады және әскери лауазымынан босатылады.</w:t>
      </w:r>
    </w:p>
    <w:bookmarkEnd w:id="152"/>
    <w:bookmarkStart w:name="z776" w:id="153"/>
    <w:p>
      <w:pPr>
        <w:spacing w:after="0"/>
        <w:ind w:left="0"/>
        <w:jc w:val="both"/>
      </w:pPr>
      <w:r>
        <w:rPr>
          <w:rFonts w:ascii="Times New Roman"/>
          <w:b w:val="false"/>
          <w:i w:val="false"/>
          <w:color w:val="000000"/>
          <w:sz w:val="28"/>
        </w:rPr>
        <w:t>
      18. Шекара қызметі директорының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53"/>
    <w:bookmarkStart w:name="z777" w:id="154"/>
    <w:p>
      <w:pPr>
        <w:spacing w:after="0"/>
        <w:ind w:left="0"/>
        <w:jc w:val="both"/>
      </w:pPr>
      <w:r>
        <w:rPr>
          <w:rFonts w:ascii="Times New Roman"/>
          <w:b w:val="false"/>
          <w:i w:val="false"/>
          <w:color w:val="000000"/>
          <w:sz w:val="28"/>
        </w:rPr>
        <w:t>
      19. Шекара қызметі директорының өкілеттігі:</w:t>
      </w:r>
    </w:p>
    <w:bookmarkEnd w:id="154"/>
    <w:bookmarkStart w:name="z778" w:id="155"/>
    <w:p>
      <w:pPr>
        <w:spacing w:after="0"/>
        <w:ind w:left="0"/>
        <w:jc w:val="both"/>
      </w:pPr>
      <w:r>
        <w:rPr>
          <w:rFonts w:ascii="Times New Roman"/>
          <w:b w:val="false"/>
          <w:i w:val="false"/>
          <w:color w:val="000000"/>
          <w:sz w:val="28"/>
        </w:rPr>
        <w:t>
      1) Шекара қызметінің жұмысын ұйымдастырады;</w:t>
      </w:r>
    </w:p>
    <w:bookmarkEnd w:id="155"/>
    <w:bookmarkStart w:name="z779" w:id="156"/>
    <w:p>
      <w:pPr>
        <w:spacing w:after="0"/>
        <w:ind w:left="0"/>
        <w:jc w:val="both"/>
      </w:pPr>
      <w:r>
        <w:rPr>
          <w:rFonts w:ascii="Times New Roman"/>
          <w:b w:val="false"/>
          <w:i w:val="false"/>
          <w:color w:val="000000"/>
          <w:sz w:val="28"/>
        </w:rPr>
        <w:t>
      2) белгіленген тәртіппен Шекара қызметі әскери қызметшілерінің және жұмыскерлерінің орындауы үшін міндетті бұйрықтар (өкімдер) шығарады және нұсқаулар береді;</w:t>
      </w:r>
    </w:p>
    <w:bookmarkEnd w:id="156"/>
    <w:bookmarkStart w:name="z780" w:id="157"/>
    <w:p>
      <w:pPr>
        <w:spacing w:after="0"/>
        <w:ind w:left="0"/>
        <w:jc w:val="both"/>
      </w:pPr>
      <w:r>
        <w:rPr>
          <w:rFonts w:ascii="Times New Roman"/>
          <w:b w:val="false"/>
          <w:i w:val="false"/>
          <w:color w:val="000000"/>
          <w:sz w:val="28"/>
        </w:rPr>
        <w:t>
      3) адам мен азаматтың құқықтары мен бостандықтарын қозғайтын актілерден басқа, құқықтық актілерді бекітеді;</w:t>
      </w:r>
    </w:p>
    <w:bookmarkEnd w:id="157"/>
    <w:bookmarkStart w:name="z781" w:id="158"/>
    <w:p>
      <w:pPr>
        <w:spacing w:after="0"/>
        <w:ind w:left="0"/>
        <w:jc w:val="both"/>
      </w:pPr>
      <w:r>
        <w:rPr>
          <w:rFonts w:ascii="Times New Roman"/>
          <w:b w:val="false"/>
          <w:i w:val="false"/>
          <w:color w:val="000000"/>
          <w:sz w:val="28"/>
        </w:rPr>
        <w:t>
      4) мемлекеттік органдармен және ұйымдарымен, сондай-ақ шет мемлекеттердің арнаулы және құқық қорғау қызметтерімен және халықаралық ұйымдарымен өзара қарым-қатынаста Шекара қызметінің атынан өкілдік етеді;</w:t>
      </w:r>
    </w:p>
    <w:bookmarkEnd w:id="158"/>
    <w:bookmarkStart w:name="z782" w:id="159"/>
    <w:p>
      <w:pPr>
        <w:spacing w:after="0"/>
        <w:ind w:left="0"/>
        <w:jc w:val="both"/>
      </w:pPr>
      <w:r>
        <w:rPr>
          <w:rFonts w:ascii="Times New Roman"/>
          <w:b w:val="false"/>
          <w:i w:val="false"/>
          <w:color w:val="000000"/>
          <w:sz w:val="28"/>
        </w:rPr>
        <w:t>
      5) Қазақстан Республикасының заңнамасына сәйкес Мемлекеттік шекарада, шекара кеңістігінде немесе шекара белдеуінде жүзеге асырылатын қызметті шектеу немесе тоқтата тұру туралы шешімдер қабылдайды;</w:t>
      </w:r>
    </w:p>
    <w:bookmarkEnd w:id="159"/>
    <w:bookmarkStart w:name="z783" w:id="160"/>
    <w:p>
      <w:pPr>
        <w:spacing w:after="0"/>
        <w:ind w:left="0"/>
        <w:jc w:val="both"/>
      </w:pPr>
      <w:r>
        <w:rPr>
          <w:rFonts w:ascii="Times New Roman"/>
          <w:b w:val="false"/>
          <w:i w:val="false"/>
          <w:color w:val="000000"/>
          <w:sz w:val="28"/>
        </w:rPr>
        <w:t>
      6) өз құзыреті шегінде Шекара қызметінің әскери қызметшілерін әскери лауазымға тағайындайды және әскери лауазымнан босатады;</w:t>
      </w:r>
    </w:p>
    <w:bookmarkEnd w:id="160"/>
    <w:bookmarkStart w:name="z784" w:id="161"/>
    <w:p>
      <w:pPr>
        <w:spacing w:after="0"/>
        <w:ind w:left="0"/>
        <w:jc w:val="both"/>
      </w:pPr>
      <w:r>
        <w:rPr>
          <w:rFonts w:ascii="Times New Roman"/>
          <w:b w:val="false"/>
          <w:i w:val="false"/>
          <w:color w:val="000000"/>
          <w:sz w:val="28"/>
        </w:rPr>
        <w:t>
      7) Қазақстан Республикасының заңнамасында белгіленген тәртіппен Шекара қызметінде мерзімді әскери қызметтің әскери қызметшілерін әскери қызметтен босатады;</w:t>
      </w:r>
    </w:p>
    <w:bookmarkEnd w:id="161"/>
    <w:bookmarkStart w:name="z785" w:id="162"/>
    <w:p>
      <w:pPr>
        <w:spacing w:after="0"/>
        <w:ind w:left="0"/>
        <w:jc w:val="both"/>
      </w:pPr>
      <w:r>
        <w:rPr>
          <w:rFonts w:ascii="Times New Roman"/>
          <w:b w:val="false"/>
          <w:i w:val="false"/>
          <w:color w:val="000000"/>
          <w:sz w:val="28"/>
        </w:rPr>
        <w:t>
      8) белгіленген тәртіппен Шекара қызметінің әскери қызметшілері мен жұмыскерлерін көтермелеу, материалдық көмек көрсету және тәртіптік жаза қолдану, сондай-ақ әскери атақ беру мәселелерін шешеді;</w:t>
      </w:r>
    </w:p>
    <w:bookmarkEnd w:id="162"/>
    <w:bookmarkStart w:name="z786" w:id="163"/>
    <w:p>
      <w:pPr>
        <w:spacing w:after="0"/>
        <w:ind w:left="0"/>
        <w:jc w:val="both"/>
      </w:pPr>
      <w:r>
        <w:rPr>
          <w:rFonts w:ascii="Times New Roman"/>
          <w:b w:val="false"/>
          <w:i w:val="false"/>
          <w:color w:val="000000"/>
          <w:sz w:val="28"/>
        </w:rPr>
        <w:t>
      9) ҰҚК Төрағасына Шекара қызметінің республикалық мемлекеттік мекемелерін құру, тарату, орындарын ауыстыру және қайта ұйымдастыру бойынша, сондай-ақ оның құрылымы және штаттары бойынша ұсыныстар енгізеді;</w:t>
      </w:r>
    </w:p>
    <w:bookmarkEnd w:id="163"/>
    <w:bookmarkStart w:name="z787" w:id="164"/>
    <w:p>
      <w:pPr>
        <w:spacing w:after="0"/>
        <w:ind w:left="0"/>
        <w:jc w:val="both"/>
      </w:pPr>
      <w:r>
        <w:rPr>
          <w:rFonts w:ascii="Times New Roman"/>
          <w:b w:val="false"/>
          <w:i w:val="false"/>
          <w:color w:val="000000"/>
          <w:sz w:val="28"/>
        </w:rPr>
        <w:t>
      10) Шекара қызметінің ведомстволық бағынысты мемлекеттік мекемелерінің, аумақтық бөлімшелері мен құрылымдық бөлімшелерінің ережелерін (жарғыларын) бекітеді;</w:t>
      </w:r>
    </w:p>
    <w:bookmarkEnd w:id="164"/>
    <w:bookmarkStart w:name="z788" w:id="165"/>
    <w:p>
      <w:pPr>
        <w:spacing w:after="0"/>
        <w:ind w:left="0"/>
        <w:jc w:val="both"/>
      </w:pPr>
      <w:r>
        <w:rPr>
          <w:rFonts w:ascii="Times New Roman"/>
          <w:b w:val="false"/>
          <w:i w:val="false"/>
          <w:color w:val="000000"/>
          <w:sz w:val="28"/>
        </w:rPr>
        <w:t>
      11) өз өкілеттіктері шегінде Шекара қызметінің әскери қызмет өткеруге, сондай-ақ жұмыскерлерінің еңбек қатынастарына байланысты мәселелерді шешеді;</w:t>
      </w:r>
    </w:p>
    <w:bookmarkEnd w:id="165"/>
    <w:bookmarkStart w:name="z789" w:id="166"/>
    <w:p>
      <w:pPr>
        <w:spacing w:after="0"/>
        <w:ind w:left="0"/>
        <w:jc w:val="both"/>
      </w:pPr>
      <w:r>
        <w:rPr>
          <w:rFonts w:ascii="Times New Roman"/>
          <w:b w:val="false"/>
          <w:i w:val="false"/>
          <w:color w:val="000000"/>
          <w:sz w:val="28"/>
        </w:rPr>
        <w:t>
      12) белгіленген тәртіппен ҰҚК Төрағасына жоғары әскери атақ беруге кандидатуралар, Шекара қызметінің әскери қызметшілері мен жұмыскерлерін, сондай-ақ Мемлекеттік шекараны қорғауға қатысатын адамдарды ведомстволық наградалармен наградтау бойынша ұсыныстар енгізеді;</w:t>
      </w:r>
    </w:p>
    <w:bookmarkEnd w:id="166"/>
    <w:bookmarkStart w:name="z790" w:id="167"/>
    <w:p>
      <w:pPr>
        <w:spacing w:after="0"/>
        <w:ind w:left="0"/>
        <w:jc w:val="both"/>
      </w:pPr>
      <w:r>
        <w:rPr>
          <w:rFonts w:ascii="Times New Roman"/>
          <w:b w:val="false"/>
          <w:i w:val="false"/>
          <w:color w:val="000000"/>
          <w:sz w:val="28"/>
        </w:rPr>
        <w:t>
      13) Шекара қызметінің қызметтік-жауынгерлік, жедел-қызметтік, әскери-техникалық, қылмыстық-процестік, шекаралық өкілдік және өзге де қызметіне тексеру ұйымдастырады;</w:t>
      </w:r>
    </w:p>
    <w:bookmarkEnd w:id="167"/>
    <w:bookmarkStart w:name="z791" w:id="168"/>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68"/>
    <w:bookmarkStart w:name="z792" w:id="169"/>
    <w:p>
      <w:pPr>
        <w:spacing w:after="0"/>
        <w:ind w:left="0"/>
        <w:jc w:val="both"/>
      </w:pPr>
      <w:r>
        <w:rPr>
          <w:rFonts w:ascii="Times New Roman"/>
          <w:b w:val="false"/>
          <w:i w:val="false"/>
          <w:color w:val="000000"/>
          <w:sz w:val="28"/>
        </w:rPr>
        <w:t>
      Шекара қызметінің директоры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69"/>
    <w:bookmarkStart w:name="z793" w:id="170"/>
    <w:p>
      <w:pPr>
        <w:spacing w:after="0"/>
        <w:ind w:left="0"/>
        <w:jc w:val="both"/>
      </w:pPr>
      <w:r>
        <w:rPr>
          <w:rFonts w:ascii="Times New Roman"/>
          <w:b w:val="false"/>
          <w:i w:val="false"/>
          <w:color w:val="000000"/>
          <w:sz w:val="28"/>
        </w:rPr>
        <w:t>
      20. Шекара қызметінің директоры өз орынбасарларының өкілеттіктерін Қазақстан Республикасының қолданыстағы заңнамасына сәйкес айқындайды.</w:t>
      </w:r>
    </w:p>
    <w:bookmarkEnd w:id="170"/>
    <w:bookmarkStart w:name="z794" w:id="171"/>
    <w:p>
      <w:pPr>
        <w:spacing w:after="0"/>
        <w:ind w:left="0"/>
        <w:jc w:val="left"/>
      </w:pPr>
      <w:r>
        <w:rPr>
          <w:rFonts w:ascii="Times New Roman"/>
          <w:b/>
          <w:i w:val="false"/>
          <w:color w:val="000000"/>
        </w:rPr>
        <w:t xml:space="preserve"> 4-тарау. Шекара қызметінің мүлкі</w:t>
      </w:r>
    </w:p>
    <w:bookmarkEnd w:id="171"/>
    <w:bookmarkStart w:name="z795" w:id="172"/>
    <w:p>
      <w:pPr>
        <w:spacing w:after="0"/>
        <w:ind w:left="0"/>
        <w:jc w:val="both"/>
      </w:pPr>
      <w:r>
        <w:rPr>
          <w:rFonts w:ascii="Times New Roman"/>
          <w:b w:val="false"/>
          <w:i w:val="false"/>
          <w:color w:val="000000"/>
          <w:sz w:val="28"/>
        </w:rPr>
        <w:t>
      21. Шекара қызметі Қазақстан Республикасының заңнамасында көзделген жағдайларда жедел басқару құқығында оқшауланған мүлікке ие болуы мүмкін.</w:t>
      </w:r>
    </w:p>
    <w:bookmarkEnd w:id="172"/>
    <w:bookmarkStart w:name="z796" w:id="173"/>
    <w:p>
      <w:pPr>
        <w:spacing w:after="0"/>
        <w:ind w:left="0"/>
        <w:jc w:val="both"/>
      </w:pPr>
      <w:r>
        <w:rPr>
          <w:rFonts w:ascii="Times New Roman"/>
          <w:b w:val="false"/>
          <w:i w:val="false"/>
          <w:color w:val="000000"/>
          <w:sz w:val="28"/>
        </w:rPr>
        <w:t>
      Шекара қызметінің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3"/>
    <w:bookmarkStart w:name="z797" w:id="174"/>
    <w:p>
      <w:pPr>
        <w:spacing w:after="0"/>
        <w:ind w:left="0"/>
        <w:jc w:val="both"/>
      </w:pPr>
      <w:r>
        <w:rPr>
          <w:rFonts w:ascii="Times New Roman"/>
          <w:b w:val="false"/>
          <w:i w:val="false"/>
          <w:color w:val="000000"/>
          <w:sz w:val="28"/>
        </w:rPr>
        <w:t>
      22. Шекара қызметіне бекітіп берілген мүлік республикалық меншікке жатады.</w:t>
      </w:r>
    </w:p>
    <w:bookmarkEnd w:id="174"/>
    <w:bookmarkStart w:name="z798" w:id="17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Шекара қызметі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75"/>
    <w:bookmarkStart w:name="z799" w:id="176"/>
    <w:p>
      <w:pPr>
        <w:spacing w:after="0"/>
        <w:ind w:left="0"/>
        <w:jc w:val="left"/>
      </w:pPr>
      <w:r>
        <w:rPr>
          <w:rFonts w:ascii="Times New Roman"/>
          <w:b/>
          <w:i w:val="false"/>
          <w:color w:val="000000"/>
        </w:rPr>
        <w:t xml:space="preserve"> 5-тарау. Шекара қызметін қайта ұйымдастыру және тарату</w:t>
      </w:r>
    </w:p>
    <w:bookmarkEnd w:id="176"/>
    <w:bookmarkStart w:name="z800" w:id="177"/>
    <w:p>
      <w:pPr>
        <w:spacing w:after="0"/>
        <w:ind w:left="0"/>
        <w:jc w:val="both"/>
      </w:pPr>
      <w:r>
        <w:rPr>
          <w:rFonts w:ascii="Times New Roman"/>
          <w:b w:val="false"/>
          <w:i w:val="false"/>
          <w:color w:val="000000"/>
          <w:sz w:val="28"/>
        </w:rPr>
        <w:t>
      24. Шекара қызметін қайта ұйымдастыру және тарату Қазақстан Республикасының заңнамасына сәйкес жүзеге асырылады.</w:t>
      </w:r>
    </w:p>
    <w:bookmarkEnd w:id="177"/>
    <w:bookmarkStart w:name="z801" w:id="178"/>
    <w:p>
      <w:pPr>
        <w:spacing w:after="0"/>
        <w:ind w:left="0"/>
        <w:jc w:val="left"/>
      </w:pPr>
      <w:r>
        <w:rPr>
          <w:rFonts w:ascii="Times New Roman"/>
          <w:b/>
          <w:i w:val="false"/>
          <w:color w:val="000000"/>
        </w:rPr>
        <w:t xml:space="preserve"> Шекара қызметінің қарамағындағы ұйымдардың тізбесі:</w:t>
      </w:r>
    </w:p>
    <w:bookmarkEnd w:id="178"/>
    <w:bookmarkStart w:name="z802" w:id="179"/>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Арнайы мақсаттағы басқармасы.</w:t>
      </w:r>
    </w:p>
    <w:bookmarkEnd w:id="179"/>
    <w:bookmarkStart w:name="z803" w:id="180"/>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Қызметтік кинология басқармасы.</w:t>
      </w:r>
    </w:p>
    <w:bookmarkEnd w:id="180"/>
    <w:bookmarkStart w:name="z804" w:id="181"/>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Техниканы және қару-жарақты жөндеу басқармасы.</w:t>
      </w:r>
    </w:p>
    <w:bookmarkEnd w:id="181"/>
    <w:bookmarkStart w:name="z805" w:id="182"/>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"Ақтау" жабдықтау басқармасы.</w:t>
      </w:r>
    </w:p>
    <w:bookmarkEnd w:id="182"/>
    <w:bookmarkStart w:name="z806" w:id="183"/>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"Алматы" жабдықтау басқармасы.</w:t>
      </w:r>
    </w:p>
    <w:bookmarkEnd w:id="183"/>
    <w:bookmarkStart w:name="z807" w:id="184"/>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"Жаңғызтөбе" жабдықтау басқармасы.</w:t>
      </w:r>
    </w:p>
    <w:bookmarkEnd w:id="184"/>
    <w:p>
      <w:pPr>
        <w:spacing w:after="0"/>
        <w:ind w:left="0"/>
        <w:jc w:val="both"/>
      </w:pPr>
      <w:r>
        <w:rPr>
          <w:rFonts w:ascii="Times New Roman"/>
          <w:b/>
          <w:i w:val="false"/>
          <w:color w:val="000000"/>
          <w:sz w:val="28"/>
        </w:rPr>
        <w:t>Шекара қызметінің қарамағындағы аумақтық бөлiмшелердің тізбесі:</w:t>
      </w:r>
    </w:p>
    <w:p>
      <w:pPr>
        <w:spacing w:after="0"/>
        <w:ind w:left="0"/>
        <w:jc w:val="both"/>
      </w:pPr>
      <w:r>
        <w:rPr>
          <w:rFonts w:ascii="Times New Roman"/>
          <w:b w:val="false"/>
          <w:i w:val="false"/>
          <w:color w:val="ff0000"/>
          <w:sz w:val="28"/>
        </w:rPr>
        <w:t xml:space="preserve">
      Ескерту. Тізбеге өзгеріс енгізілді – ҚР Президентінің 05.07.2022 </w:t>
      </w:r>
      <w:r>
        <w:rPr>
          <w:rFonts w:ascii="Times New Roman"/>
          <w:b w:val="false"/>
          <w:i w:val="false"/>
          <w:color w:val="ff0000"/>
          <w:sz w:val="28"/>
        </w:rPr>
        <w:t>№ 955</w:t>
      </w:r>
      <w:r>
        <w:rPr>
          <w:rFonts w:ascii="Times New Roman"/>
          <w:b w:val="false"/>
          <w:i w:val="false"/>
          <w:color w:val="ff0000"/>
          <w:sz w:val="28"/>
        </w:rPr>
        <w:t xml:space="preserve">; 09.11.2022 </w:t>
      </w:r>
      <w:r>
        <w:rPr>
          <w:rFonts w:ascii="Times New Roman"/>
          <w:b w:val="false"/>
          <w:i w:val="false"/>
          <w:color w:val="ff0000"/>
          <w:sz w:val="28"/>
        </w:rPr>
        <w:t>№ 1068</w:t>
      </w:r>
      <w:r>
        <w:rPr>
          <w:rFonts w:ascii="Times New Roman"/>
          <w:b w:val="false"/>
          <w:i w:val="false"/>
          <w:color w:val="ff0000"/>
          <w:sz w:val="28"/>
        </w:rPr>
        <w:t xml:space="preserve"> Жарлықтарымен.</w:t>
      </w:r>
    </w:p>
    <w:bookmarkStart w:name="z809" w:id="185"/>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Ақтөбе облысы бойынша департаменті.</w:t>
      </w:r>
    </w:p>
    <w:bookmarkEnd w:id="185"/>
    <w:bookmarkStart w:name="z810" w:id="186"/>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Алматы облысы бойынша департаменті.</w:t>
      </w:r>
    </w:p>
    <w:bookmarkEnd w:id="186"/>
    <w:bookmarkStart w:name="z811" w:id="187"/>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Атырау облысы бойынша департаменті.</w:t>
      </w:r>
    </w:p>
    <w:bookmarkEnd w:id="187"/>
    <w:bookmarkStart w:name="z812" w:id="188"/>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Батыс Қазақстан облысы бойынша департаменті.</w:t>
      </w:r>
    </w:p>
    <w:bookmarkEnd w:id="188"/>
    <w:bookmarkStart w:name="z813" w:id="189"/>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Жамбыл облысы бойынша департаменті.</w:t>
      </w:r>
    </w:p>
    <w:bookmarkEnd w:id="189"/>
    <w:bookmarkStart w:name="z814" w:id="190"/>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Қостанай облысы бойынша департаменті.</w:t>
      </w:r>
    </w:p>
    <w:bookmarkEnd w:id="190"/>
    <w:bookmarkStart w:name="z815" w:id="191"/>
    <w:p>
      <w:pPr>
        <w:spacing w:after="0"/>
        <w:ind w:left="0"/>
        <w:jc w:val="both"/>
      </w:pPr>
      <w:r>
        <w:rPr>
          <w:rFonts w:ascii="Times New Roman"/>
          <w:b w:val="false"/>
          <w:i w:val="false"/>
          <w:color w:val="000000"/>
          <w:sz w:val="28"/>
        </w:rPr>
        <w:t>
      7. Қазақстан Республикасы Ұлттық қауіпсіздік комитеті Шекара қызметінің Қызылорда облысы бойынша департаменті.</w:t>
      </w:r>
    </w:p>
    <w:bookmarkEnd w:id="191"/>
    <w:bookmarkStart w:name="z816" w:id="192"/>
    <w:p>
      <w:pPr>
        <w:spacing w:after="0"/>
        <w:ind w:left="0"/>
        <w:jc w:val="both"/>
      </w:pPr>
      <w:r>
        <w:rPr>
          <w:rFonts w:ascii="Times New Roman"/>
          <w:b w:val="false"/>
          <w:i w:val="false"/>
          <w:color w:val="000000"/>
          <w:sz w:val="28"/>
        </w:rPr>
        <w:t>
      8. Қазақстан Республикасы Ұлттық қауіпсіздік комитеті Шекара қызметінің Маңғыстау облысы бойынша департаменті.</w:t>
      </w:r>
    </w:p>
    <w:bookmarkEnd w:id="192"/>
    <w:bookmarkStart w:name="z817" w:id="193"/>
    <w:p>
      <w:pPr>
        <w:spacing w:after="0"/>
        <w:ind w:left="0"/>
        <w:jc w:val="both"/>
      </w:pPr>
      <w:r>
        <w:rPr>
          <w:rFonts w:ascii="Times New Roman"/>
          <w:b w:val="false"/>
          <w:i w:val="false"/>
          <w:color w:val="000000"/>
          <w:sz w:val="28"/>
        </w:rPr>
        <w:t>
      9. Қазақстан Республикасы Ұлттық қауіпсіздік комитеті Шекара қызметінің Түркістан облысы бойынша департаменті.</w:t>
      </w:r>
    </w:p>
    <w:bookmarkEnd w:id="193"/>
    <w:bookmarkStart w:name="z818" w:id="194"/>
    <w:p>
      <w:pPr>
        <w:spacing w:after="0"/>
        <w:ind w:left="0"/>
        <w:jc w:val="both"/>
      </w:pPr>
      <w:r>
        <w:rPr>
          <w:rFonts w:ascii="Times New Roman"/>
          <w:b w:val="false"/>
          <w:i w:val="false"/>
          <w:color w:val="000000"/>
          <w:sz w:val="28"/>
        </w:rPr>
        <w:t>
      10. Қазақстан Республикасы Ұлттық қауіпсіздік комитеті Шекара қызметінің Павлодар облысы бойынша департаменті.</w:t>
      </w:r>
    </w:p>
    <w:bookmarkEnd w:id="194"/>
    <w:bookmarkStart w:name="z819" w:id="195"/>
    <w:p>
      <w:pPr>
        <w:spacing w:after="0"/>
        <w:ind w:left="0"/>
        <w:jc w:val="both"/>
      </w:pPr>
      <w:r>
        <w:rPr>
          <w:rFonts w:ascii="Times New Roman"/>
          <w:b w:val="false"/>
          <w:i w:val="false"/>
          <w:color w:val="000000"/>
          <w:sz w:val="28"/>
        </w:rPr>
        <w:t>
      11. Қазақстан Республикасы Ұлттық қауіпсіздік комитеті Шекара қызметінің Солтүстік Қазақстан облысы бойынша департаменті.</w:t>
      </w:r>
    </w:p>
    <w:bookmarkEnd w:id="195"/>
    <w:bookmarkStart w:name="z820" w:id="196"/>
    <w:p>
      <w:pPr>
        <w:spacing w:after="0"/>
        <w:ind w:left="0"/>
        <w:jc w:val="both"/>
      </w:pPr>
      <w:r>
        <w:rPr>
          <w:rFonts w:ascii="Times New Roman"/>
          <w:b w:val="false"/>
          <w:i w:val="false"/>
          <w:color w:val="000000"/>
          <w:sz w:val="28"/>
        </w:rPr>
        <w:t>
      12. Қазақстан Республикасы Ұлттық қауіпсіздік комитеті Шекара қызметінің Шығыс Қазақстан облысы бойынша департаменті.</w:t>
      </w:r>
    </w:p>
    <w:bookmarkEnd w:id="196"/>
    <w:bookmarkStart w:name="z821" w:id="197"/>
    <w:p>
      <w:pPr>
        <w:spacing w:after="0"/>
        <w:ind w:left="0"/>
        <w:jc w:val="both"/>
      </w:pPr>
      <w:r>
        <w:rPr>
          <w:rFonts w:ascii="Times New Roman"/>
          <w:b w:val="false"/>
          <w:i w:val="false"/>
          <w:color w:val="000000"/>
          <w:sz w:val="28"/>
        </w:rPr>
        <w:t>
      13. Қазақстан Республикасының Ұлттық қауіпсіздік комитеті Шекара қызметінің Абай облысы бойынша департаменті.</w:t>
      </w:r>
    </w:p>
    <w:bookmarkEnd w:id="197"/>
    <w:bookmarkStart w:name="z822" w:id="198"/>
    <w:p>
      <w:pPr>
        <w:spacing w:after="0"/>
        <w:ind w:left="0"/>
        <w:jc w:val="both"/>
      </w:pPr>
      <w:r>
        <w:rPr>
          <w:rFonts w:ascii="Times New Roman"/>
          <w:b w:val="false"/>
          <w:i w:val="false"/>
          <w:color w:val="000000"/>
          <w:sz w:val="28"/>
        </w:rPr>
        <w:t>
      14. Қазақстан Республикасының Ұлттық қауіпсіздік комитеті Шекара қызметінің Жетісу облысы бойынша департаменті.</w:t>
      </w:r>
    </w:p>
    <w:bookmarkEnd w:id="198"/>
    <w:bookmarkStart w:name="z824" w:id="199"/>
    <w:p>
      <w:pPr>
        <w:spacing w:after="0"/>
        <w:ind w:left="0"/>
        <w:jc w:val="both"/>
      </w:pPr>
      <w:r>
        <w:rPr>
          <w:rFonts w:ascii="Times New Roman"/>
          <w:b w:val="false"/>
          <w:i w:val="false"/>
          <w:color w:val="000000"/>
          <w:sz w:val="28"/>
        </w:rPr>
        <w:t>
      15. Қазақстан Республикасы Ұлттық қауіпсіздік комитеті Шекара қызметінің "Астана" шекаралық бақылау басқармасы.</w:t>
      </w:r>
    </w:p>
    <w:bookmarkEnd w:id="199"/>
    <w:bookmarkStart w:name="z825" w:id="200"/>
    <w:p>
      <w:pPr>
        <w:spacing w:after="0"/>
        <w:ind w:left="0"/>
        <w:jc w:val="both"/>
      </w:pPr>
      <w:r>
        <w:rPr>
          <w:rFonts w:ascii="Times New Roman"/>
          <w:b w:val="false"/>
          <w:i w:val="false"/>
          <w:color w:val="000000"/>
          <w:sz w:val="28"/>
        </w:rPr>
        <w:t>
      16. Қазақстан Республикасының Ұлттық қауіпсіздік комитеті Шекара қызметінің "Алматы" шекаралық бақылау басқармасы.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1999 жылғы 10 желтоқсандағы</w:t>
            </w:r>
            <w:r>
              <w:br/>
            </w:r>
            <w:r>
              <w:rPr>
                <w:rFonts w:ascii="Times New Roman"/>
                <w:b w:val="false"/>
                <w:i w:val="false"/>
                <w:color w:val="000000"/>
                <w:sz w:val="20"/>
              </w:rPr>
              <w:t xml:space="preserve">№ 282 Жарлығымен бекітілді        </w:t>
            </w:r>
          </w:p>
        </w:tc>
      </w:tr>
    </w:tbl>
    <w:bookmarkStart w:name="z19" w:id="201"/>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201"/>
    <w:p>
      <w:pPr>
        <w:spacing w:after="0"/>
        <w:ind w:left="0"/>
        <w:jc w:val="both"/>
      </w:pPr>
      <w:r>
        <w:rPr>
          <w:rFonts w:ascii="Times New Roman"/>
          <w:b w:val="false"/>
          <w:i w:val="false"/>
          <w:color w:val="ff0000"/>
          <w:sz w:val="28"/>
        </w:rPr>
        <w:t xml:space="preserve">
      Ескерту. Алып тасталды - ҚР Президентінің 2011.11.09 </w:t>
      </w:r>
      <w:r>
        <w:rPr>
          <w:rFonts w:ascii="Times New Roman"/>
          <w:b w:val="false"/>
          <w:i w:val="false"/>
          <w:color w:val="ff0000"/>
          <w:sz w:val="28"/>
        </w:rPr>
        <w:t>№ 169</w:t>
      </w:r>
      <w:r>
        <w:rPr>
          <w:rFonts w:ascii="Times New Roman"/>
          <w:b w:val="false"/>
          <w:i w:val="false"/>
          <w:color w:val="ff0000"/>
          <w:sz w:val="28"/>
        </w:rPr>
        <w:t xml:space="preserve">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