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cf97" w14:textId="8f5c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министрлігінде 2001 жылғы 30 наурызда N 1442 болып тiркелген "Тауарлар мен көлiк құралдарын кедендiк ресiмдеу туралы" Қазақстан Республикасы мемлекеттiк кiрiс министрлiгiнiң Кеден комитетi төрағасының 2001 жылғы 15 ақпандағы N 54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 төрағасының 2002 жылғы 14 қарашадағы N 98 бұйрығы. Қазақстан Республикасы Әділет министрлігінде 2002 жылғы 5 желтоқсанда тіркелді. Тіркеу N 2074. Күші жойылды - Қазақстан Республикасының Кедендік бақылау агенттігі Төрағасының 2004 жылғы 1 шілдедегі N 290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----------Бұйрықтан үзінді---------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Pecпубликасы Мемлекеттiк кiрiс министрiнiң, Мемлекеттiк кiрiс министрлiгінің Кеден комитетi төрағасының және Қазақстан Республикасының Кедендiк бақылау агенттiгi төрағасының күшi жойылды деп танылған бұйрықтарының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Әдiлет министрлiгiнде 2001 жылғы 30 наурызда N 1442 тіркелген "Тауарлар мен көлiк құралдарын кедендiк ресiмдеу туралы" Қазақстан Республикасы Мемлекеттiк кiрiс министрлiгiнiң Кеден комитетi төрағасының 2001 жылғы 15 ақпандағы N 54 бұйрығына өзгерiстер мен толықтыру енгiзу туралы" Қазақстан Республикасының Кедендiк бақылау агенттiгi төрағасы 2002 жылғы 14 қарашадағы N 98 бұйрығы (Қазақстан Республикасының Әділет министрлiгiнде 2002 жылғы 5 желтоқсанда N 2074 тiркелген, 2003 жылы "Қазақстан Республикасы нормативтiк құқықтық кесiмдерiнің бюллетенiнде" жарияланған N 7, 897-құжат).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iсi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 Үкiметiнiң 1995 жылғы 7 қарашадағы N 1479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өзгерiстер енгiзу туралы" Қазақстан Республикасы Үкiметiнiң 2002 жылғы 11 сәуiрдегi N 415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сәйкес, сондай-ақ кедендiк ресiмдеу жөнiндегi маманның бiлiктiлiк аттестатын қайта ресiмдеудiң тәртiбiн белгiлеу мақсатында,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 мен көлiк құралдарын кедендiк ресiмдеу туралы" Қазақстан Республикасы Мемлекеттiк кiрiс министрлiгiнiң Кеден комитетi төрағасының (Қазақстан Республикасының Әдiлет министрлiгiнде 2001 жылғы 30 наурызда N 1442 тiркелген, 2001 жылы "Кеден жаршысы" N 2 жарияланған) 2001 жылғы 15 ақпанындағы N 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Кедендiк ресiмдеу жөнiндегi маманға бiлiктiлiк аттестатын беру тәртiбiнде: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5-тарау мынадай мазмұндағы 28-1-тармақпен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"28-1. Кедендiк ресiмдеу жөнiндегi маманды қайта аттестациялау кезiнде бiлiктiлiк аттестатын беру үшiн алынатын алым төленбестен, осы Тәртiптiң 3-тарауында белгiленген тәртiппен жаңа бланк берiле отырып, аттестатты қайта ресiмдеу жүргiзiледi.".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басқармасы (И.Ы.Аңсарова) осы бұйрықтың Қазақстан Республикасының Әдiлет министрлiгiнде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Баспасөз қызметi (Г.Исахан) осы бұйрықтың бұқаралық ақпарат құралдарында жариялануын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Әдiлет министрлiгiнде тiркелгенінде тіркелген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