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43db" w14:textId="857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кейбiр аудандарының әкiмшiлiк-аумақтық құрылы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әслихатының (III сайланған II сессиясы) 2003 жылғы 26 желтоқсандағы N 183/2 шешімі. Павлодар облысының Әділет басқармасында 2004 жылғы 16 қаңтарда N 22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iмшiлi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 бабына, Успен ауданы мәслихатының (II сайланған, ХХV сессия) және Успен ауданы әкiмдiгiнiң 2003 жылғы 1 шiлдедегi N 274/7 "Милорадовка, Ульяновка және Образцовка елдi мекендерiнiң таратылуы туралы" бiрлескен шешiмiне, Ертiс ауданы мәслихаты мен әкiмдiгiнiң 2003 жылғы 9 сәуiрдегi N 130-258-2 "Қылышбек, Тереңсай, Кiшi-Мойнақ, Қабан ауылдарының статусы туралы" бiрлескен шешiмiне сәйкес, ауылдық округтер тұрғындарының пiкiрлерiн ескере отыра, облыстық мәслихат және облыс әкiмдiгi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кейбiр аудандарының әкiмшiлiк-аумақтық құрылымына мынадай өзгертул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лорадовка, Ульяновка ауылдары Успен ауданы Надаров ауылдық округiнiң Надаровка ауылының әкiмшiлiк-аумақтық құрамына к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овка ауылы Успен ауылдық округiнiң Успен селосының әкiмшiлiк -аумақтық құрамына к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iс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iнiң Қылышбек ауылы Ертiс ауданы Панфилов ауылдық округiнiң Панфилов ауылының әкiмшiлiк-аумақтық құрамына к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iнiң Тереңсай ауылы Ертiс ауданы Ағашорын ауылдық округiнiң Ағашорын ауылының әкiмшiлiк-аумақтық құрамына к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қоңыр ауылдық округiнiң Кiшi - Мойнақ, қабан ауылдары Ертiс ауданы Майқоңыр ауылдық округiнiң Майқоңыз ауылының әкiмшiлiк-аумақтық құрамына кi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Ю.Әлекп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 К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