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f5ad" w14:textId="1a6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"Хромтау қаласының аумағын көркейту Ережесін бекіту туралы" аудандық мәслихаттың 2009 жылдың 21 шілдесіндегі 138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2009 жылғы 26 қазандағы № 153 шешімі. Ақтөбе облысы Хромтау ауданының Әділет басқармасында 2009 жылғы 23  қарашада № 3-12-101 тіркелді. Күші жойылды - Ақтөбе облысы Хромтау аудандық мәслихатының 2011 жылғы 22 желтоқсандағы № 283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Хромтау аудандық мәслихатының 2011.12.22 № 283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жылдың 24 наурызындағы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«Хромтау қаласының аумағын көркейту Ережесін бекіту туралы» (нормативтік құқықтық актілерді мемлекеттік тіркеу тізілімінде № 3-12-98 санымен тіркелген, аудандық «Хромтау» газетінің 2009 жылғы 3 қыркүйектегі № 39 санында жарияланған) Хромтау аудандық мәслихатының 2009 жылдың 21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Шешімдегі «.... тиым салынады», «міндетті» деген сөздер «...рұқсат етілмейді.» сөздерімен, «жауапкершілікке тартылады.» деген сөздер «жауапты» сөздерімен бүкіл мәтін бойынша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күнпарақтық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О.Самұратов               Д.Молдашев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