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2339" w14:textId="4f92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әлеуметтік төлемдерді тағайындау және жүзеге асыру жөніндегі нұсқаулықты бекіту туралы" 2009 жылғы 16 ақпандағы № 376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09 жылғы 5 маусымдағы N 494 қаулысы. Шығыс Қазақстан облысы Әділет департаментінің Шемонаиха аудандық Әділет басқармасында 2009 жылғы 22 маусымда N 5-19-100 тіркелді. Күші жойылды - Шемонаиха ауданы әкімдігінің 2011 жылғы 01 қыркүйектегі N 97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емонаиха ауданы әкімдігінің 2011.09.01 N 97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«Ұлы Отан соғысының қатысушылары мен мүгедектеріне және соларға теңестірілген адамдарға берілетін жеңілдіктер мен оларды әлеуметтік қорғау туралы» № 2247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ғы мүгедектерді әлеуметтік қорғау туралы» № 39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Қазақстан Республикасының № 95-IV Бюджет кодексінің 55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әлеуметтік қорғау мақсатында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жекелеген санаттарына әлеуметтік төлемдерді тағайындау және жүзеге асыру жөніндегі нұсқаулықты бекіту туралы» 2009 жылғы 16 ақпандағы № 376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26 ақпанда 15-19-93 нөмірімен тіркеліп, «Уба-Информ» газетінің 2009 жылғы 20 наурыздағы № 1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әлеуметтік төлемдерді тағайындау және жүзеге асыру жөніндегі Нұсқаул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-тармақтағы «Тәртіп» сөзі «Шарт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ауда «Азаматтардың жекелеген санаттарына біржолғы әлеуметтік төлемдерді тағайындау тәртібі» тақырыбындағы «Тағайындау тәртібі» сөзі «Тағайындау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-тарауда «Мерекелік күндерге арнап азаматтардың жекелеген санаттарына біржолғы әлеуметтік төлемдер тағайындау тәртібі» тақырыбындағы «Тағайындау тәртібі» сөзі «Тағайындау»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кейін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 Г. Ермол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