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ee5c" w14:textId="ddde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ұйымдарының күндізгі оқу нысанында оқитындар мен тәрбиеленушілер үшін қоғамдық көлікте (таксиден басқа) жеңілдікпен жүру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2010 жылғы 12 наурыздағы № 27-11 шешімі. Батыс Қазақстан облысы Орал қаласының әділет басқармасында 2010 жылғы 7 сәуірде № 7-1-180 тіркелді. Күші жойылды - Батыс Қазақстан облысы Орал қалалық мәслихатының 2011 жылғы 30 наурыздағы № 38-10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2011.03.30 № 38-10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27 шілдедегі "Білім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47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"Қазақстан Республикасындағы мемлекеттік жастар саясаты туралы"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қаласындағы бiлiм беру ұйымдарының күндiзгi оқу нысанында оқитындар мен тәрбиеленушiлер үшiн қоғамдық көлікте (таксиден басқа) жеңiлдiкпен жүру құқығы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өкілді органдардың шешімі бойынша жергілікті бюджеттен тиісті күнтізбелік жылға арналған "Бiлiм беру ұйымдарының күндiзгi оқу нысанында оқитындар мен тәрбиеленушiлерді әлеуметтік қолдау" 6.02.464.008. бағдарламасы бойынша қаражат бөлу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қаласының әкімдігіне осы шешімді жүзеге асыру бойынша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Орал қалалық мәслихатының "Орал қаласындағы бiлiм беру ұйымдарының күндiзгi оқу нысанында оқитындар мен тәрбиеленушiлер үшiн қалалық қоғамдық көлікте (таксиден басқа) жеңiлдiкпен жүру туралы" 2009 жылғы 31 наурыздағы № 15-10 (нормативтік құқықтық кесімдерді мемлекеттік тіркеу тізілімінде № 7-1-134 тіркелген, 2009 жылғы 23 сәуірде "Жайық үні" газетінде № 17 және 2009 жылғы 23 сәуірде "Пульс города" газетінде № 17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 және 2010 жылғы 1 қаңтардан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27-ші сессиясының төрағасы      В. П. Любавин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 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