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7ec0" w14:textId="0007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Инвестицияларды мемлекеттiк қолдаудың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1 маусымдағы № 184 бұйрығы. Қазақстан Республикасы Әділет министрлігінде 2012 жылы 28 маусымда № 7760 тіркелді. Күші жойылды - Қазақстан Республикасы Инвестициялар және даму министрінің 2015 жылғы 30 қарашадағы № 1113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30.11.2015 </w:t>
      </w:r>
      <w:r>
        <w:rPr>
          <w:rFonts w:ascii="Times New Roman"/>
          <w:b w:val="false"/>
          <w:i w:val="false"/>
          <w:color w:val="ff0000"/>
          <w:sz w:val="28"/>
        </w:rPr>
        <w:t>№ 1113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«Инвестициялар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Премьер-Министрінің орынбасары - ҚР Индустрия және жаңа технологиялар министрінің 26.07.2013 </w:t>
      </w:r>
      <w:r>
        <w:rPr>
          <w:rFonts w:ascii="Times New Roman"/>
          <w:b w:val="false"/>
          <w:i w:val="false"/>
          <w:color w:val="000000"/>
          <w:sz w:val="28"/>
        </w:rPr>
        <w:t>№ 229</w:t>
      </w:r>
      <w:r>
        <w:rPr>
          <w:rFonts w:ascii="Times New Roman"/>
          <w:b w:val="false"/>
          <w:i w:val="false"/>
          <w:color w:val="ff0000"/>
          <w:sz w:val="28"/>
        </w:rPr>
        <w:t xml:space="preserve"> бұйрығымен (ресми жарияланған күнінен бастап күнтізбелік он күн өткен соң қолданысқа енгізіледі)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жобаның бизнес-жоспарын жасау бойынша талаптар.</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ҚР Индустрия және жаңа технологиялар министрінің 26.07.2013 </w:t>
      </w:r>
      <w:r>
        <w:rPr>
          <w:rFonts w:ascii="Times New Roman"/>
          <w:b w:val="false"/>
          <w:i w:val="false"/>
          <w:color w:val="000000"/>
          <w:sz w:val="28"/>
        </w:rPr>
        <w:t>№ 229</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ҚР Инвестициялар және даму министрінің 2014.08.18 </w:t>
      </w:r>
      <w:r>
        <w:rPr>
          <w:rFonts w:ascii="Times New Roman"/>
          <w:b w:val="false"/>
          <w:i w:val="false"/>
          <w:color w:val="000000"/>
          <w:sz w:val="28"/>
        </w:rPr>
        <w:t>№ 2</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2. Осы бұйрыққа қоса беріліп отырған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 Индустрия және жаңа технологиялар министрлігінің нормативтік құқықтық актілерінің күшi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министрлігінің Инвестиция комитеті (А.Ж. Серіков) заңнамада белгіленген тәртіппен Қазақстан Республикасының Әділет министрлігінде осы бұйрықтың мемлекеттік тіркелуін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Индустрия және жаңа технологиялар бірінші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5. Осы бұйрық оның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Ә. Исекешев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технологиялар министрінің</w:t>
      </w:r>
      <w:r>
        <w:br/>
      </w:r>
      <w:r>
        <w:rPr>
          <w:rFonts w:ascii="Times New Roman"/>
          <w:b w:val="false"/>
          <w:i w:val="false"/>
          <w:color w:val="000000"/>
          <w:sz w:val="28"/>
        </w:rPr>
        <w:t xml:space="preserve">
2012 жылғы 1 маусымдағы </w:t>
      </w:r>
      <w:r>
        <w:br/>
      </w:r>
      <w:r>
        <w:rPr>
          <w:rFonts w:ascii="Times New Roman"/>
          <w:b w:val="false"/>
          <w:i w:val="false"/>
          <w:color w:val="000000"/>
          <w:sz w:val="28"/>
        </w:rPr>
        <w:t xml:space="preserve">
№ 184 бұйрығымен    </w:t>
      </w:r>
      <w:r>
        <w:br/>
      </w:r>
      <w:r>
        <w:rPr>
          <w:rFonts w:ascii="Times New Roman"/>
          <w:b w:val="false"/>
          <w:i w:val="false"/>
          <w:color w:val="000000"/>
          <w:sz w:val="28"/>
        </w:rPr>
        <w:t xml:space="preserve">
бекітілген 1-қосымша  </w:t>
      </w:r>
    </w:p>
    <w:bookmarkEnd w:id="1"/>
    <w:bookmarkStart w:name="z10" w:id="2"/>
    <w:p>
      <w:pPr>
        <w:spacing w:after="0"/>
        <w:ind w:left="0"/>
        <w:jc w:val="both"/>
      </w:pPr>
      <w:r>
        <w:rPr>
          <w:rFonts w:ascii="Times New Roman"/>
          <w:b w:val="false"/>
          <w:i w:val="false"/>
          <w:color w:val="000000"/>
          <w:sz w:val="28"/>
        </w:rPr>
        <w:t>
Нысан</w:t>
      </w:r>
    </w:p>
    <w:bookmarkEnd w:id="2"/>
    <w:bookmarkStart w:name="z11" w:id="3"/>
    <w:p>
      <w:pPr>
        <w:spacing w:after="0"/>
        <w:ind w:left="0"/>
        <w:jc w:val="left"/>
      </w:pPr>
      <w:r>
        <w:rPr>
          <w:rFonts w:ascii="Times New Roman"/>
          <w:b/>
          <w:i w:val="false"/>
          <w:color w:val="000000"/>
        </w:rPr>
        <w:t xml:space="preserve"> 
Инвестициялық преференцияларды беруге арналған өтiнiм</w:t>
      </w:r>
    </w:p>
    <w:bookmarkEnd w:id="3"/>
    <w:p>
      <w:pPr>
        <w:spacing w:after="0"/>
        <w:ind w:left="0"/>
        <w:jc w:val="both"/>
      </w:pPr>
      <w:r>
        <w:rPr>
          <w:rFonts w:ascii="Times New Roman"/>
          <w:b w:val="false"/>
          <w:i w:val="false"/>
          <w:color w:val="ff0000"/>
          <w:sz w:val="28"/>
        </w:rPr>
        <w:t xml:space="preserve">      Ескерту. 1-қосымшаның күші жойылды - ҚР Премьер-Министрінің орынбасары - ҚР Индустрия және жаңа технологиялар министрінің 26.07.2013 </w:t>
      </w:r>
      <w:r>
        <w:rPr>
          <w:rFonts w:ascii="Times New Roman"/>
          <w:b w:val="false"/>
          <w:i w:val="false"/>
          <w:color w:val="000000"/>
          <w:sz w:val="28"/>
        </w:rPr>
        <w:t>№ 229</w:t>
      </w:r>
      <w:r>
        <w:rPr>
          <w:rFonts w:ascii="Times New Roman"/>
          <w:b w:val="false"/>
          <w:i w:val="false"/>
          <w:color w:val="ff0000"/>
          <w:sz w:val="28"/>
        </w:rPr>
        <w:t xml:space="preserve"> бұйрығымен (ресми жарияланған күнінен бастап күнтізбелік он күн өткен соң қолданысқа енгізіледі)</w:t>
      </w:r>
      <w:r>
        <w:rPr>
          <w:rFonts w:ascii="Times New Roman"/>
          <w:b w:val="false"/>
          <w:i w:val="false"/>
          <w:color w:val="000000"/>
          <w:sz w:val="28"/>
        </w:rPr>
        <w:t>;</w:t>
      </w:r>
    </w:p>
    <w:bookmarkStart w:name="z2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технологиялар министрінің</w:t>
      </w:r>
      <w:r>
        <w:br/>
      </w:r>
      <w:r>
        <w:rPr>
          <w:rFonts w:ascii="Times New Roman"/>
          <w:b w:val="false"/>
          <w:i w:val="false"/>
          <w:color w:val="000000"/>
          <w:sz w:val="28"/>
        </w:rPr>
        <w:t xml:space="preserve">
2012 жылғы 1 маусымдағы </w:t>
      </w:r>
      <w:r>
        <w:br/>
      </w:r>
      <w:r>
        <w:rPr>
          <w:rFonts w:ascii="Times New Roman"/>
          <w:b w:val="false"/>
          <w:i w:val="false"/>
          <w:color w:val="000000"/>
          <w:sz w:val="28"/>
        </w:rPr>
        <w:t xml:space="preserve">
№ 184 бұйрығымен    </w:t>
      </w:r>
      <w:r>
        <w:br/>
      </w:r>
      <w:r>
        <w:rPr>
          <w:rFonts w:ascii="Times New Roman"/>
          <w:b w:val="false"/>
          <w:i w:val="false"/>
          <w:color w:val="000000"/>
          <w:sz w:val="28"/>
        </w:rPr>
        <w:t xml:space="preserve">
бекітілген 2-қосымша  </w:t>
      </w:r>
    </w:p>
    <w:bookmarkEnd w:id="4"/>
    <w:bookmarkStart w:name="z24" w:id="5"/>
    <w:p>
      <w:pPr>
        <w:spacing w:after="0"/>
        <w:ind w:left="0"/>
        <w:jc w:val="left"/>
      </w:pPr>
      <w:r>
        <w:rPr>
          <w:rFonts w:ascii="Times New Roman"/>
          <w:b/>
          <w:i w:val="false"/>
          <w:color w:val="000000"/>
        </w:rPr>
        <w:t xml:space="preserve"> 
Инвестициялық жобаның бизнес-жоспарын жасау бойынша талаптар</w:t>
      </w:r>
    </w:p>
    <w:bookmarkEnd w:id="5"/>
    <w:p>
      <w:pPr>
        <w:spacing w:after="0"/>
        <w:ind w:left="0"/>
        <w:jc w:val="both"/>
      </w:pPr>
      <w:r>
        <w:rPr>
          <w:rFonts w:ascii="Times New Roman"/>
          <w:b w:val="false"/>
          <w:i w:val="false"/>
          <w:color w:val="ff0000"/>
          <w:sz w:val="28"/>
        </w:rPr>
        <w:t xml:space="preserve">      Ескерту. 2-қосымшаның атауы жаңа редакцияда - ҚР Инвестициялар және даму министрінің 2014.08.18 </w:t>
      </w:r>
      <w:r>
        <w:rPr>
          <w:rFonts w:ascii="Times New Roman"/>
          <w:b w:val="false"/>
          <w:i w:val="false"/>
          <w:color w:val="ff0000"/>
          <w:sz w:val="28"/>
        </w:rPr>
        <w:t>№ 2</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p>
    <w:bookmarkStart w:name="z25" w:id="6"/>
    <w:p>
      <w:pPr>
        <w:spacing w:after="0"/>
        <w:ind w:left="0"/>
        <w:jc w:val="both"/>
      </w:pPr>
      <w:r>
        <w:rPr>
          <w:rFonts w:ascii="Times New Roman"/>
          <w:b w:val="false"/>
          <w:i w:val="false"/>
          <w:color w:val="000000"/>
          <w:sz w:val="28"/>
        </w:rPr>
        <w:t>
      1. Инвестициялық жобаның бизнес-жоспарын жасау бойынша осы Талаптар (бұдан әрі - Талаптар) «Инвестициялар туралы» Қазақстан Республикасы Заңының 19-бабының </w:t>
      </w:r>
      <w:r>
        <w:rPr>
          <w:rFonts w:ascii="Times New Roman"/>
          <w:b w:val="false"/>
          <w:i w:val="false"/>
          <w:color w:val="000000"/>
          <w:sz w:val="28"/>
        </w:rPr>
        <w:t>4) тармақшасы</w:t>
      </w:r>
      <w:r>
        <w:rPr>
          <w:rFonts w:ascii="Times New Roman"/>
          <w:b w:val="false"/>
          <w:i w:val="false"/>
          <w:color w:val="000000"/>
          <w:sz w:val="28"/>
        </w:rPr>
        <w:t xml:space="preserve"> негізінде әзірленген және инвестициялық жобаның бизнес-жоспарын жасау бойынша талаптарды айқындайды.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2014.08.18 </w:t>
      </w:r>
      <w:r>
        <w:rPr>
          <w:rFonts w:ascii="Times New Roman"/>
          <w:b w:val="false"/>
          <w:i w:val="false"/>
          <w:color w:val="000000"/>
          <w:sz w:val="28"/>
        </w:rPr>
        <w:t>№ 2</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Бизнес-жоспар келесі тараулардан тұрады:</w:t>
      </w:r>
      <w:r>
        <w:br/>
      </w:r>
      <w:r>
        <w:rPr>
          <w:rFonts w:ascii="Times New Roman"/>
          <w:b w:val="false"/>
          <w:i w:val="false"/>
          <w:color w:val="000000"/>
          <w:sz w:val="28"/>
        </w:rPr>
        <w:t>
</w:t>
      </w:r>
      <w:r>
        <w:rPr>
          <w:rFonts w:ascii="Times New Roman"/>
          <w:b w:val="false"/>
          <w:i w:val="false"/>
          <w:color w:val="000000"/>
          <w:sz w:val="28"/>
        </w:rPr>
        <w:t>
      1) Инвестордың қысқаша сипаттамасы;</w:t>
      </w:r>
      <w:r>
        <w:br/>
      </w:r>
      <w:r>
        <w:rPr>
          <w:rFonts w:ascii="Times New Roman"/>
          <w:b w:val="false"/>
          <w:i w:val="false"/>
          <w:color w:val="000000"/>
          <w:sz w:val="28"/>
        </w:rPr>
        <w:t>
</w:t>
      </w:r>
      <w:r>
        <w:rPr>
          <w:rFonts w:ascii="Times New Roman"/>
          <w:b w:val="false"/>
          <w:i w:val="false"/>
          <w:color w:val="000000"/>
          <w:sz w:val="28"/>
        </w:rPr>
        <w:t>
      2) инвестициялық жобаның қысқаша сипаттамасы;</w:t>
      </w:r>
      <w:r>
        <w:br/>
      </w:r>
      <w:r>
        <w:rPr>
          <w:rFonts w:ascii="Times New Roman"/>
          <w:b w:val="false"/>
          <w:i w:val="false"/>
          <w:color w:val="000000"/>
          <w:sz w:val="28"/>
        </w:rPr>
        <w:t>
</w:t>
      </w:r>
      <w:r>
        <w:rPr>
          <w:rFonts w:ascii="Times New Roman"/>
          <w:b w:val="false"/>
          <w:i w:val="false"/>
          <w:color w:val="000000"/>
          <w:sz w:val="28"/>
        </w:rPr>
        <w:t>
      3) техникалық бөлім;</w:t>
      </w:r>
      <w:r>
        <w:br/>
      </w:r>
      <w:r>
        <w:rPr>
          <w:rFonts w:ascii="Times New Roman"/>
          <w:b w:val="false"/>
          <w:i w:val="false"/>
          <w:color w:val="000000"/>
          <w:sz w:val="28"/>
        </w:rPr>
        <w:t>
</w:t>
      </w:r>
      <w:r>
        <w:rPr>
          <w:rFonts w:ascii="Times New Roman"/>
          <w:b w:val="false"/>
          <w:i w:val="false"/>
          <w:color w:val="000000"/>
          <w:sz w:val="28"/>
        </w:rPr>
        <w:t>
      4) коммерциялық бөлім;</w:t>
      </w:r>
      <w:r>
        <w:br/>
      </w:r>
      <w:r>
        <w:rPr>
          <w:rFonts w:ascii="Times New Roman"/>
          <w:b w:val="false"/>
          <w:i w:val="false"/>
          <w:color w:val="000000"/>
          <w:sz w:val="28"/>
        </w:rPr>
        <w:t>
</w:t>
      </w:r>
      <w:r>
        <w:rPr>
          <w:rFonts w:ascii="Times New Roman"/>
          <w:b w:val="false"/>
          <w:i w:val="false"/>
          <w:color w:val="000000"/>
          <w:sz w:val="28"/>
        </w:rPr>
        <w:t>
      5) ұйымдық бөлім;</w:t>
      </w:r>
      <w:r>
        <w:br/>
      </w:r>
      <w:r>
        <w:rPr>
          <w:rFonts w:ascii="Times New Roman"/>
          <w:b w:val="false"/>
          <w:i w:val="false"/>
          <w:color w:val="000000"/>
          <w:sz w:val="28"/>
        </w:rPr>
        <w:t>
</w:t>
      </w:r>
      <w:r>
        <w:rPr>
          <w:rFonts w:ascii="Times New Roman"/>
          <w:b w:val="false"/>
          <w:i w:val="false"/>
          <w:color w:val="000000"/>
          <w:sz w:val="28"/>
        </w:rPr>
        <w:t>
      6) әлеуметтік бөлім;</w:t>
      </w:r>
      <w:r>
        <w:br/>
      </w:r>
      <w:r>
        <w:rPr>
          <w:rFonts w:ascii="Times New Roman"/>
          <w:b w:val="false"/>
          <w:i w:val="false"/>
          <w:color w:val="000000"/>
          <w:sz w:val="28"/>
        </w:rPr>
        <w:t>
</w:t>
      </w:r>
      <w:r>
        <w:rPr>
          <w:rFonts w:ascii="Times New Roman"/>
          <w:b w:val="false"/>
          <w:i w:val="false"/>
          <w:color w:val="000000"/>
          <w:sz w:val="28"/>
        </w:rPr>
        <w:t>
      7) қаржылық бөлім;</w:t>
      </w:r>
      <w:r>
        <w:br/>
      </w:r>
      <w:r>
        <w:rPr>
          <w:rFonts w:ascii="Times New Roman"/>
          <w:b w:val="false"/>
          <w:i w:val="false"/>
          <w:color w:val="000000"/>
          <w:sz w:val="28"/>
        </w:rPr>
        <w:t>
</w:t>
      </w:r>
      <w:r>
        <w:rPr>
          <w:rFonts w:ascii="Times New Roman"/>
          <w:b w:val="false"/>
          <w:i w:val="false"/>
          <w:color w:val="000000"/>
          <w:sz w:val="28"/>
        </w:rPr>
        <w:t>
      8) экологиялық бөлім;</w:t>
      </w:r>
      <w:r>
        <w:br/>
      </w:r>
      <w:r>
        <w:rPr>
          <w:rFonts w:ascii="Times New Roman"/>
          <w:b w:val="false"/>
          <w:i w:val="false"/>
          <w:color w:val="000000"/>
          <w:sz w:val="28"/>
        </w:rPr>
        <w:t>
</w:t>
      </w:r>
      <w:r>
        <w:rPr>
          <w:rFonts w:ascii="Times New Roman"/>
          <w:b w:val="false"/>
          <w:i w:val="false"/>
          <w:color w:val="000000"/>
          <w:sz w:val="28"/>
        </w:rPr>
        <w:t>
      9) экономикалық бөлім;</w:t>
      </w:r>
      <w:r>
        <w:br/>
      </w:r>
      <w:r>
        <w:rPr>
          <w:rFonts w:ascii="Times New Roman"/>
          <w:b w:val="false"/>
          <w:i w:val="false"/>
          <w:color w:val="000000"/>
          <w:sz w:val="28"/>
        </w:rPr>
        <w:t>
</w:t>
      </w:r>
      <w:r>
        <w:rPr>
          <w:rFonts w:ascii="Times New Roman"/>
          <w:b w:val="false"/>
          <w:i w:val="false"/>
          <w:color w:val="000000"/>
          <w:sz w:val="28"/>
        </w:rPr>
        <w:t>
      10)</w:t>
      </w:r>
      <w:r>
        <w:rPr>
          <w:rFonts w:ascii="Times New Roman"/>
          <w:b w:val="false"/>
          <w:i w:val="false"/>
          <w:color w:val="ff0000"/>
          <w:sz w:val="28"/>
        </w:rPr>
        <w:t xml:space="preserve"> алынып тасталды - ҚР Инвестициялар және даму министрінің 2014.08.18 </w:t>
      </w:r>
      <w:r>
        <w:rPr>
          <w:rFonts w:ascii="Times New Roman"/>
          <w:b w:val="false"/>
          <w:i w:val="false"/>
          <w:color w:val="000000"/>
          <w:sz w:val="28"/>
        </w:rPr>
        <w:t>№ 2</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Инвестициялар және даму министрінің 2014.08.18 </w:t>
      </w:r>
      <w:r>
        <w:rPr>
          <w:rFonts w:ascii="Times New Roman"/>
          <w:b w:val="false"/>
          <w:i w:val="false"/>
          <w:color w:val="000000"/>
          <w:sz w:val="28"/>
        </w:rPr>
        <w:t>№ 2</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 Инвестордың қысқаша сипаттамасы мыналарды өзіне енгізеді:</w:t>
      </w:r>
      <w:r>
        <w:br/>
      </w:r>
      <w:r>
        <w:rPr>
          <w:rFonts w:ascii="Times New Roman"/>
          <w:b w:val="false"/>
          <w:i w:val="false"/>
          <w:color w:val="000000"/>
          <w:sz w:val="28"/>
        </w:rPr>
        <w:t>
</w:t>
      </w:r>
      <w:r>
        <w:rPr>
          <w:rFonts w:ascii="Times New Roman"/>
          <w:b w:val="false"/>
          <w:i w:val="false"/>
          <w:color w:val="000000"/>
          <w:sz w:val="28"/>
        </w:rPr>
        <w:t>
      1) заңды тұлғаның атауы;</w:t>
      </w:r>
      <w:r>
        <w:br/>
      </w:r>
      <w:r>
        <w:rPr>
          <w:rFonts w:ascii="Times New Roman"/>
          <w:b w:val="false"/>
          <w:i w:val="false"/>
          <w:color w:val="000000"/>
          <w:sz w:val="28"/>
        </w:rPr>
        <w:t>
</w:t>
      </w:r>
      <w:r>
        <w:rPr>
          <w:rFonts w:ascii="Times New Roman"/>
          <w:b w:val="false"/>
          <w:i w:val="false"/>
          <w:color w:val="000000"/>
          <w:sz w:val="28"/>
        </w:rPr>
        <w:t>
      2) заңды тұлғаның басшысы (лауазымы, аты-жөні – болған кезде);</w:t>
      </w:r>
      <w:r>
        <w:br/>
      </w:r>
      <w:r>
        <w:rPr>
          <w:rFonts w:ascii="Times New Roman"/>
          <w:b w:val="false"/>
          <w:i w:val="false"/>
          <w:color w:val="000000"/>
          <w:sz w:val="28"/>
        </w:rPr>
        <w:t>
</w:t>
      </w:r>
      <w:r>
        <w:rPr>
          <w:rFonts w:ascii="Times New Roman"/>
          <w:b w:val="false"/>
          <w:i w:val="false"/>
          <w:color w:val="000000"/>
          <w:sz w:val="28"/>
        </w:rPr>
        <w:t>
      3) заңды тұлғаның мекенжайы, телефоны, факсы, электрондық поштасы;</w:t>
      </w:r>
      <w:r>
        <w:br/>
      </w:r>
      <w:r>
        <w:rPr>
          <w:rFonts w:ascii="Times New Roman"/>
          <w:b w:val="false"/>
          <w:i w:val="false"/>
          <w:color w:val="000000"/>
          <w:sz w:val="28"/>
        </w:rPr>
        <w:t>
</w:t>
      </w:r>
      <w:r>
        <w:rPr>
          <w:rFonts w:ascii="Times New Roman"/>
          <w:b w:val="false"/>
          <w:i w:val="false"/>
          <w:color w:val="000000"/>
          <w:sz w:val="28"/>
        </w:rPr>
        <w:t>
      4)заңды тұлғаның қызметінің негiзгi бағыттарының қысқаша сипаттамасы, негiзгi өндiрiстiк көрсеткiштерi, көрсетiлген салада инвестициялық Келiсiмшарт жасасу бойынша жоспарланатын жұмыс тәжiрибесi. Соңғы есеп беру кезеңі үшiн кәсіпорынның қаржы-шаруашылық қызмет туралы қысқаша есебін.</w:t>
      </w:r>
      <w:r>
        <w:br/>
      </w:r>
      <w:r>
        <w:rPr>
          <w:rFonts w:ascii="Times New Roman"/>
          <w:b w:val="false"/>
          <w:i w:val="false"/>
          <w:color w:val="000000"/>
          <w:sz w:val="28"/>
        </w:rPr>
        <w:t>
</w:t>
      </w:r>
      <w:r>
        <w:rPr>
          <w:rFonts w:ascii="Times New Roman"/>
          <w:b w:val="false"/>
          <w:i w:val="false"/>
          <w:color w:val="000000"/>
          <w:sz w:val="28"/>
        </w:rPr>
        <w:t>
      4. Инвестициялық жобаның қысқаша сипаттамасы мыналарды өзіне қамтиды:</w:t>
      </w:r>
      <w:r>
        <w:br/>
      </w:r>
      <w:r>
        <w:rPr>
          <w:rFonts w:ascii="Times New Roman"/>
          <w:b w:val="false"/>
          <w:i w:val="false"/>
          <w:color w:val="000000"/>
          <w:sz w:val="28"/>
        </w:rPr>
        <w:t>
</w:t>
      </w:r>
      <w:r>
        <w:rPr>
          <w:rFonts w:ascii="Times New Roman"/>
          <w:b w:val="false"/>
          <w:i w:val="false"/>
          <w:color w:val="000000"/>
          <w:sz w:val="28"/>
        </w:rPr>
        <w:t>
      1) инвестициялық жобаның атауы;</w:t>
      </w:r>
      <w:r>
        <w:br/>
      </w:r>
      <w:r>
        <w:rPr>
          <w:rFonts w:ascii="Times New Roman"/>
          <w:b w:val="false"/>
          <w:i w:val="false"/>
          <w:color w:val="000000"/>
          <w:sz w:val="28"/>
        </w:rPr>
        <w:t>
</w:t>
      </w:r>
      <w:r>
        <w:rPr>
          <w:rFonts w:ascii="Times New Roman"/>
          <w:b w:val="false"/>
          <w:i w:val="false"/>
          <w:color w:val="000000"/>
          <w:sz w:val="28"/>
        </w:rPr>
        <w:t xml:space="preserve">
      2) инвестициялық жобаның негізгі мақсаттары; </w:t>
      </w:r>
      <w:r>
        <w:br/>
      </w:r>
      <w:r>
        <w:rPr>
          <w:rFonts w:ascii="Times New Roman"/>
          <w:b w:val="false"/>
          <w:i w:val="false"/>
          <w:color w:val="000000"/>
          <w:sz w:val="28"/>
        </w:rPr>
        <w:t>
</w:t>
      </w:r>
      <w:r>
        <w:rPr>
          <w:rFonts w:ascii="Times New Roman"/>
          <w:b w:val="false"/>
          <w:i w:val="false"/>
          <w:color w:val="000000"/>
          <w:sz w:val="28"/>
        </w:rPr>
        <w:t xml:space="preserve">
      3) инвестициялық жобаның тікелей қатысушылары; </w:t>
      </w:r>
      <w:r>
        <w:br/>
      </w:r>
      <w:r>
        <w:rPr>
          <w:rFonts w:ascii="Times New Roman"/>
          <w:b w:val="false"/>
          <w:i w:val="false"/>
          <w:color w:val="000000"/>
          <w:sz w:val="28"/>
        </w:rPr>
        <w:t>
</w:t>
      </w:r>
      <w:r>
        <w:rPr>
          <w:rFonts w:ascii="Times New Roman"/>
          <w:b w:val="false"/>
          <w:i w:val="false"/>
          <w:color w:val="000000"/>
          <w:sz w:val="28"/>
        </w:rPr>
        <w:t xml:space="preserve">
      4) инвестициялық жобаны іске асыру орны (облыс, аудан); </w:t>
      </w:r>
      <w:r>
        <w:br/>
      </w:r>
      <w:r>
        <w:rPr>
          <w:rFonts w:ascii="Times New Roman"/>
          <w:b w:val="false"/>
          <w:i w:val="false"/>
          <w:color w:val="000000"/>
          <w:sz w:val="28"/>
        </w:rPr>
        <w:t>
</w:t>
      </w:r>
      <w:r>
        <w:rPr>
          <w:rFonts w:ascii="Times New Roman"/>
          <w:b w:val="false"/>
          <w:i w:val="false"/>
          <w:color w:val="000000"/>
          <w:sz w:val="28"/>
        </w:rPr>
        <w:t xml:space="preserve">
      5) қысқаша мазмұны: </w:t>
      </w:r>
      <w:r>
        <w:br/>
      </w:r>
      <w:r>
        <w:rPr>
          <w:rFonts w:ascii="Times New Roman"/>
          <w:b w:val="false"/>
          <w:i w:val="false"/>
          <w:color w:val="000000"/>
          <w:sz w:val="28"/>
        </w:rPr>
        <w:t>
</w:t>
      </w:r>
      <w:r>
        <w:rPr>
          <w:rFonts w:ascii="Times New Roman"/>
          <w:b w:val="false"/>
          <w:i w:val="false"/>
          <w:color w:val="000000"/>
          <w:sz w:val="28"/>
        </w:rPr>
        <w:t>
      шығаруға ұсынылатын өнім, болуы мүмкін түрлену спектрін көрсете отырып, тауар немесе қызмет көрсетудің қысқаша сипаттамасы, мақсаты мен қолдану саласы;</w:t>
      </w:r>
      <w:r>
        <w:br/>
      </w:r>
      <w:r>
        <w:rPr>
          <w:rFonts w:ascii="Times New Roman"/>
          <w:b w:val="false"/>
          <w:i w:val="false"/>
          <w:color w:val="000000"/>
          <w:sz w:val="28"/>
        </w:rPr>
        <w:t>
</w:t>
      </w:r>
      <w:r>
        <w:rPr>
          <w:rFonts w:ascii="Times New Roman"/>
          <w:b w:val="false"/>
          <w:i w:val="false"/>
          <w:color w:val="000000"/>
          <w:sz w:val="28"/>
        </w:rPr>
        <w:t>
      болжанатын инвестициялық жобаның сипаты (жаңадан құру, қолданыстағы кәсіпорынды қайта құру немесе кеңейту);</w:t>
      </w:r>
      <w:r>
        <w:br/>
      </w:r>
      <w:r>
        <w:rPr>
          <w:rFonts w:ascii="Times New Roman"/>
          <w:b w:val="false"/>
          <w:i w:val="false"/>
          <w:color w:val="000000"/>
          <w:sz w:val="28"/>
        </w:rPr>
        <w:t>
</w:t>
      </w:r>
      <w:r>
        <w:rPr>
          <w:rFonts w:ascii="Times New Roman"/>
          <w:b w:val="false"/>
          <w:i w:val="false"/>
          <w:color w:val="000000"/>
          <w:sz w:val="28"/>
        </w:rPr>
        <w:t>
      басшының қолымен және заңды тұлғаның мөрімен куәландырылған мынадай құжаттардың көшірмесінің болуы:</w:t>
      </w:r>
      <w:r>
        <w:br/>
      </w:r>
      <w:r>
        <w:rPr>
          <w:rFonts w:ascii="Times New Roman"/>
          <w:b w:val="false"/>
          <w:i w:val="false"/>
          <w:color w:val="000000"/>
          <w:sz w:val="28"/>
        </w:rPr>
        <w:t>
</w:t>
      </w:r>
      <w:r>
        <w:rPr>
          <w:rFonts w:ascii="Times New Roman"/>
          <w:b w:val="false"/>
          <w:i w:val="false"/>
          <w:color w:val="000000"/>
          <w:sz w:val="28"/>
        </w:rPr>
        <w:t>
      инвестициялық жоба бойынша техникалық құжаттаманың (спецификацияның) болуы;</w:t>
      </w:r>
      <w:r>
        <w:br/>
      </w:r>
      <w:r>
        <w:rPr>
          <w:rFonts w:ascii="Times New Roman"/>
          <w:b w:val="false"/>
          <w:i w:val="false"/>
          <w:color w:val="000000"/>
          <w:sz w:val="28"/>
        </w:rPr>
        <w:t>
</w:t>
      </w:r>
      <w:r>
        <w:rPr>
          <w:rFonts w:ascii="Times New Roman"/>
          <w:b w:val="false"/>
          <w:i w:val="false"/>
          <w:color w:val="000000"/>
          <w:sz w:val="28"/>
        </w:rPr>
        <w:t>
      техникалық-экономикалық негіздеме;</w:t>
      </w:r>
      <w:r>
        <w:br/>
      </w:r>
      <w:r>
        <w:rPr>
          <w:rFonts w:ascii="Times New Roman"/>
          <w:b w:val="false"/>
          <w:i w:val="false"/>
          <w:color w:val="000000"/>
          <w:sz w:val="28"/>
        </w:rPr>
        <w:t>
</w:t>
      </w:r>
      <w:r>
        <w:rPr>
          <w:rFonts w:ascii="Times New Roman"/>
          <w:b w:val="false"/>
          <w:i w:val="false"/>
          <w:color w:val="000000"/>
          <w:sz w:val="28"/>
        </w:rPr>
        <w:t>
      жобалық-сметалық құжаттама;</w:t>
      </w:r>
      <w:r>
        <w:br/>
      </w:r>
      <w:r>
        <w:rPr>
          <w:rFonts w:ascii="Times New Roman"/>
          <w:b w:val="false"/>
          <w:i w:val="false"/>
          <w:color w:val="000000"/>
          <w:sz w:val="28"/>
        </w:rPr>
        <w:t>
</w:t>
      </w:r>
      <w:r>
        <w:rPr>
          <w:rFonts w:ascii="Times New Roman"/>
          <w:b w:val="false"/>
          <w:i w:val="false"/>
          <w:color w:val="000000"/>
          <w:sz w:val="28"/>
        </w:rPr>
        <w:t>
      құрылыс-монтаж жұмыстары және жабдықты жеткізуге шарттар мен келісімшарттар;</w:t>
      </w:r>
      <w:r>
        <w:br/>
      </w:r>
      <w:r>
        <w:rPr>
          <w:rFonts w:ascii="Times New Roman"/>
          <w:b w:val="false"/>
          <w:i w:val="false"/>
          <w:color w:val="000000"/>
          <w:sz w:val="28"/>
        </w:rPr>
        <w:t>
</w:t>
      </w:r>
      <w:r>
        <w:rPr>
          <w:rFonts w:ascii="Times New Roman"/>
          <w:b w:val="false"/>
          <w:i w:val="false"/>
          <w:color w:val="000000"/>
          <w:sz w:val="28"/>
        </w:rPr>
        <w:t>
      жер теліміне құқықтарды растайтын құжаттар;</w:t>
      </w:r>
      <w:r>
        <w:br/>
      </w:r>
      <w:r>
        <w:rPr>
          <w:rFonts w:ascii="Times New Roman"/>
          <w:b w:val="false"/>
          <w:i w:val="false"/>
          <w:color w:val="000000"/>
          <w:sz w:val="28"/>
        </w:rPr>
        <w:t>
</w:t>
      </w:r>
      <w:r>
        <w:rPr>
          <w:rFonts w:ascii="Times New Roman"/>
          <w:b w:val="false"/>
          <w:i w:val="false"/>
          <w:color w:val="000000"/>
          <w:sz w:val="28"/>
        </w:rPr>
        <w:t>
      ғимараттарды, имараттарды жалдау шарттары мен басқа да құжаттар;</w:t>
      </w:r>
      <w:r>
        <w:br/>
      </w:r>
      <w:r>
        <w:rPr>
          <w:rFonts w:ascii="Times New Roman"/>
          <w:b w:val="false"/>
          <w:i w:val="false"/>
          <w:color w:val="000000"/>
          <w:sz w:val="28"/>
        </w:rPr>
        <w:t>
</w:t>
      </w:r>
      <w:r>
        <w:rPr>
          <w:rFonts w:ascii="Times New Roman"/>
          <w:b w:val="false"/>
          <w:i w:val="false"/>
          <w:color w:val="000000"/>
          <w:sz w:val="28"/>
        </w:rPr>
        <w:t>
      жоба бойынша іске асыру және шектеудің ерекше шарттары: лицензиялардың (егер қызмет түрі лицензиялауға жататын болса), патенттердің, рұқсаттардың бар болуы, экспорттық және импорттық квоталардың, өткізу нарығы және шикізат, су, энергиямен қамтамасыз ету, көлік, байланыс, қалдықтарды кәдеге жарату бойынша шектеулер мен ұсынымдардың болуы, шетелдік жұмыс күшіне қажеттіліктер, технологиялық процестердің экологиялық тазалығына талаптардың болуы;</w:t>
      </w:r>
      <w:r>
        <w:br/>
      </w:r>
      <w:r>
        <w:rPr>
          <w:rFonts w:ascii="Times New Roman"/>
          <w:b w:val="false"/>
          <w:i w:val="false"/>
          <w:color w:val="000000"/>
          <w:sz w:val="28"/>
        </w:rPr>
        <w:t>
</w:t>
      </w:r>
      <w:r>
        <w:rPr>
          <w:rFonts w:ascii="Times New Roman"/>
          <w:b w:val="false"/>
          <w:i w:val="false"/>
          <w:color w:val="000000"/>
          <w:sz w:val="28"/>
        </w:rPr>
        <w:t>
      6) инвестициялық жобаны іске асыру құны, қаржыландыру көздері:</w:t>
      </w:r>
      <w:r>
        <w:br/>
      </w:r>
      <w:r>
        <w:rPr>
          <w:rFonts w:ascii="Times New Roman"/>
          <w:b w:val="false"/>
          <w:i w:val="false"/>
          <w:color w:val="000000"/>
          <w:sz w:val="28"/>
        </w:rPr>
        <w:t>
</w:t>
      </w:r>
      <w:r>
        <w:rPr>
          <w:rFonts w:ascii="Times New Roman"/>
          <w:b w:val="false"/>
          <w:i w:val="false"/>
          <w:color w:val="000000"/>
          <w:sz w:val="28"/>
        </w:rPr>
        <w:t>
меншік қаражаты;</w:t>
      </w:r>
      <w:r>
        <w:br/>
      </w:r>
      <w:r>
        <w:rPr>
          <w:rFonts w:ascii="Times New Roman"/>
          <w:b w:val="false"/>
          <w:i w:val="false"/>
          <w:color w:val="000000"/>
          <w:sz w:val="28"/>
        </w:rPr>
        <w:t>
</w:t>
      </w:r>
      <w:r>
        <w:rPr>
          <w:rFonts w:ascii="Times New Roman"/>
          <w:b w:val="false"/>
          <w:i w:val="false"/>
          <w:color w:val="000000"/>
          <w:sz w:val="28"/>
        </w:rPr>
        <w:t>
      қарыз қаражаттары (кредиттер немесе шаруашылық субъектілерінің қаражатын тарту) және/немесе грант;</w:t>
      </w:r>
      <w:r>
        <w:br/>
      </w:r>
      <w:r>
        <w:rPr>
          <w:rFonts w:ascii="Times New Roman"/>
          <w:b w:val="false"/>
          <w:i w:val="false"/>
          <w:color w:val="000000"/>
          <w:sz w:val="28"/>
        </w:rPr>
        <w:t>
</w:t>
      </w:r>
      <w:r>
        <w:rPr>
          <w:rFonts w:ascii="Times New Roman"/>
          <w:b w:val="false"/>
          <w:i w:val="false"/>
          <w:color w:val="000000"/>
          <w:sz w:val="28"/>
        </w:rPr>
        <w:t>
      7) инвестицияларды жүзеге асыру сәтінен бастап жобаны іске асыру мерзімі.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2014.08.18 </w:t>
      </w:r>
      <w:r>
        <w:rPr>
          <w:rFonts w:ascii="Times New Roman"/>
          <w:b w:val="false"/>
          <w:i w:val="false"/>
          <w:color w:val="000000"/>
          <w:sz w:val="28"/>
        </w:rPr>
        <w:t>№ 2</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 Техникалық бөлім мыналарды өзіне кірістіреді:</w:t>
      </w:r>
      <w:r>
        <w:br/>
      </w:r>
      <w:r>
        <w:rPr>
          <w:rFonts w:ascii="Times New Roman"/>
          <w:b w:val="false"/>
          <w:i w:val="false"/>
          <w:color w:val="000000"/>
          <w:sz w:val="28"/>
        </w:rPr>
        <w:t>
</w:t>
      </w:r>
      <w:r>
        <w:rPr>
          <w:rFonts w:ascii="Times New Roman"/>
          <w:b w:val="false"/>
          <w:i w:val="false"/>
          <w:color w:val="000000"/>
          <w:sz w:val="28"/>
        </w:rPr>
        <w:t>
      1) инвестициялық жоба технологиясының қысқаша сипаттамасы;</w:t>
      </w:r>
      <w:r>
        <w:br/>
      </w:r>
      <w:r>
        <w:rPr>
          <w:rFonts w:ascii="Times New Roman"/>
          <w:b w:val="false"/>
          <w:i w:val="false"/>
          <w:color w:val="000000"/>
          <w:sz w:val="28"/>
        </w:rPr>
        <w:t>
</w:t>
      </w:r>
      <w:r>
        <w:rPr>
          <w:rFonts w:ascii="Times New Roman"/>
          <w:b w:val="false"/>
          <w:i w:val="false"/>
          <w:color w:val="000000"/>
          <w:sz w:val="28"/>
        </w:rPr>
        <w:t>
      2) технологиялық шешімді қабылдаудың негіздемесі, атап айтқанда инвестициялық жобаның тұрған жері мен көлемін (ауқымы) таңдаудың негіздемесі (жеткізушілер мен нарықтар үшін орналасқан жердің қолайлылығы):</w:t>
      </w:r>
      <w:r>
        <w:br/>
      </w:r>
      <w:r>
        <w:rPr>
          <w:rFonts w:ascii="Times New Roman"/>
          <w:b w:val="false"/>
          <w:i w:val="false"/>
          <w:color w:val="000000"/>
          <w:sz w:val="28"/>
        </w:rPr>
        <w:t>
</w:t>
      </w:r>
      <w:r>
        <w:rPr>
          <w:rFonts w:ascii="Times New Roman"/>
          <w:b w:val="false"/>
          <w:i w:val="false"/>
          <w:color w:val="000000"/>
          <w:sz w:val="28"/>
        </w:rPr>
        <w:t>
      бірге болатын инфрақұрылым және көліктік мүмкіндіктер;</w:t>
      </w:r>
      <w:r>
        <w:br/>
      </w:r>
      <w:r>
        <w:rPr>
          <w:rFonts w:ascii="Times New Roman"/>
          <w:b w:val="false"/>
          <w:i w:val="false"/>
          <w:color w:val="000000"/>
          <w:sz w:val="28"/>
        </w:rPr>
        <w:t>
</w:t>
      </w:r>
      <w:r>
        <w:rPr>
          <w:rFonts w:ascii="Times New Roman"/>
          <w:b w:val="false"/>
          <w:i w:val="false"/>
          <w:color w:val="000000"/>
          <w:sz w:val="28"/>
        </w:rPr>
        <w:t>
      қолданыстағы үй-жайларды пайдалану мүмкіндігі немесе қайта салу;</w:t>
      </w:r>
      <w:r>
        <w:br/>
      </w:r>
      <w:r>
        <w:rPr>
          <w:rFonts w:ascii="Times New Roman"/>
          <w:b w:val="false"/>
          <w:i w:val="false"/>
          <w:color w:val="000000"/>
          <w:sz w:val="28"/>
        </w:rPr>
        <w:t>
</w:t>
      </w:r>
      <w:r>
        <w:rPr>
          <w:rFonts w:ascii="Times New Roman"/>
          <w:b w:val="false"/>
          <w:i w:val="false"/>
          <w:color w:val="000000"/>
          <w:sz w:val="28"/>
        </w:rPr>
        <w:t>
      инвестициялық жоба бойынша тауарларды (қызметтерді көрсетулерін) өндіру көлемін анықтайтын факторлар.</w:t>
      </w:r>
      <w:r>
        <w:br/>
      </w:r>
      <w:r>
        <w:rPr>
          <w:rFonts w:ascii="Times New Roman"/>
          <w:b w:val="false"/>
          <w:i w:val="false"/>
          <w:color w:val="000000"/>
          <w:sz w:val="28"/>
        </w:rPr>
        <w:t>
</w:t>
      </w:r>
      <w:r>
        <w:rPr>
          <w:rFonts w:ascii="Times New Roman"/>
          <w:b w:val="false"/>
          <w:i w:val="false"/>
          <w:color w:val="000000"/>
          <w:sz w:val="28"/>
        </w:rPr>
        <w:t>
      Талаптардың </w:t>
      </w:r>
      <w:r>
        <w:rPr>
          <w:rFonts w:ascii="Times New Roman"/>
          <w:b w:val="false"/>
          <w:i w:val="false"/>
          <w:color w:val="000000"/>
          <w:sz w:val="28"/>
        </w:rPr>
        <w:t>1-қосымшасына</w:t>
      </w:r>
      <w:r>
        <w:rPr>
          <w:rFonts w:ascii="Times New Roman"/>
          <w:b w:val="false"/>
          <w:i w:val="false"/>
          <w:color w:val="000000"/>
          <w:sz w:val="28"/>
        </w:rPr>
        <w:t xml:space="preserve"> сәйкес техникалық және құндық сипаттамалары бойынша балама шешімдерді (ақпарат көздеріне сілтеме жасай отырып ұқсастармен салыстыра ұсынылған тауар өндірісі, қызмет көрсетуге арналған техникалық деңгейі және құны) салыстырмалы талдау.</w:t>
      </w:r>
      <w:r>
        <w:br/>
      </w:r>
      <w:r>
        <w:rPr>
          <w:rFonts w:ascii="Times New Roman"/>
          <w:b w:val="false"/>
          <w:i w:val="false"/>
          <w:color w:val="000000"/>
          <w:sz w:val="28"/>
        </w:rPr>
        <w:t>
</w:t>
      </w:r>
      <w:r>
        <w:rPr>
          <w:rFonts w:ascii="Times New Roman"/>
          <w:b w:val="false"/>
          <w:i w:val="false"/>
          <w:color w:val="000000"/>
          <w:sz w:val="28"/>
        </w:rPr>
        <w:t>
      Шикізаттық ресурстарды пайдаланудың ұтымдық дәрежесі:</w:t>
      </w:r>
      <w:r>
        <w:br/>
      </w:r>
      <w:r>
        <w:rPr>
          <w:rFonts w:ascii="Times New Roman"/>
          <w:b w:val="false"/>
          <w:i w:val="false"/>
          <w:color w:val="000000"/>
          <w:sz w:val="28"/>
        </w:rPr>
        <w:t>
</w:t>
      </w:r>
      <w:r>
        <w:rPr>
          <w:rFonts w:ascii="Times New Roman"/>
          <w:b w:val="false"/>
          <w:i w:val="false"/>
          <w:color w:val="000000"/>
          <w:sz w:val="28"/>
        </w:rPr>
        <w:t>
      шикізатты қайта өңдеу дәрежесі;</w:t>
      </w:r>
      <w:r>
        <w:br/>
      </w:r>
      <w:r>
        <w:rPr>
          <w:rFonts w:ascii="Times New Roman"/>
          <w:b w:val="false"/>
          <w:i w:val="false"/>
          <w:color w:val="000000"/>
          <w:sz w:val="28"/>
        </w:rPr>
        <w:t>
</w:t>
      </w:r>
      <w:r>
        <w:rPr>
          <w:rFonts w:ascii="Times New Roman"/>
          <w:b w:val="false"/>
          <w:i w:val="false"/>
          <w:color w:val="000000"/>
          <w:sz w:val="28"/>
        </w:rPr>
        <w:t>
      өндірістің қайталанбалылығы (қалдықтарды қайта өңдеу);</w:t>
      </w:r>
      <w:r>
        <w:br/>
      </w:r>
      <w:r>
        <w:rPr>
          <w:rFonts w:ascii="Times New Roman"/>
          <w:b w:val="false"/>
          <w:i w:val="false"/>
          <w:color w:val="000000"/>
          <w:sz w:val="28"/>
        </w:rPr>
        <w:t>
</w:t>
      </w:r>
      <w:r>
        <w:rPr>
          <w:rFonts w:ascii="Times New Roman"/>
          <w:b w:val="false"/>
          <w:i w:val="false"/>
          <w:color w:val="000000"/>
          <w:sz w:val="28"/>
        </w:rPr>
        <w:t>
      жергілікті шикізатты пайдалану;</w:t>
      </w:r>
      <w:r>
        <w:br/>
      </w:r>
      <w:r>
        <w:rPr>
          <w:rFonts w:ascii="Times New Roman"/>
          <w:b w:val="false"/>
          <w:i w:val="false"/>
          <w:color w:val="000000"/>
          <w:sz w:val="28"/>
        </w:rPr>
        <w:t>
</w:t>
      </w:r>
      <w:r>
        <w:rPr>
          <w:rFonts w:ascii="Times New Roman"/>
          <w:b w:val="false"/>
          <w:i w:val="false"/>
          <w:color w:val="000000"/>
          <w:sz w:val="28"/>
        </w:rPr>
        <w:t>
      Талаптарға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жобаны іске асыру кестесі.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Инвестициялар және даму министрінің 2014.08.18 </w:t>
      </w:r>
      <w:r>
        <w:rPr>
          <w:rFonts w:ascii="Times New Roman"/>
          <w:b w:val="false"/>
          <w:i w:val="false"/>
          <w:color w:val="000000"/>
          <w:sz w:val="28"/>
        </w:rPr>
        <w:t>№ 2</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 Коммерциялық бөлiм мыналарды өзіне енгізеді:</w:t>
      </w:r>
      <w:r>
        <w:br/>
      </w:r>
      <w:r>
        <w:rPr>
          <w:rFonts w:ascii="Times New Roman"/>
          <w:b w:val="false"/>
          <w:i w:val="false"/>
          <w:color w:val="000000"/>
          <w:sz w:val="28"/>
        </w:rPr>
        <w:t>
</w:t>
      </w:r>
      <w:r>
        <w:rPr>
          <w:rFonts w:ascii="Times New Roman"/>
          <w:b w:val="false"/>
          <w:i w:val="false"/>
          <w:color w:val="000000"/>
          <w:sz w:val="28"/>
        </w:rPr>
        <w:t>
      1) шикізат, материалдар және құрал-жабдықтың жеткізілімдері:</w:t>
      </w:r>
      <w:r>
        <w:br/>
      </w:r>
      <w:r>
        <w:rPr>
          <w:rFonts w:ascii="Times New Roman"/>
          <w:b w:val="false"/>
          <w:i w:val="false"/>
          <w:color w:val="000000"/>
          <w:sz w:val="28"/>
        </w:rPr>
        <w:t>
</w:t>
      </w:r>
      <w:r>
        <w:rPr>
          <w:rFonts w:ascii="Times New Roman"/>
          <w:b w:val="false"/>
          <w:i w:val="false"/>
          <w:color w:val="000000"/>
          <w:sz w:val="28"/>
        </w:rPr>
        <w:t>
      шикізат және материалдар (отандық және импорттық) нарығын талдау:</w:t>
      </w:r>
      <w:r>
        <w:br/>
      </w:r>
      <w:r>
        <w:rPr>
          <w:rFonts w:ascii="Times New Roman"/>
          <w:b w:val="false"/>
          <w:i w:val="false"/>
          <w:color w:val="000000"/>
          <w:sz w:val="28"/>
        </w:rPr>
        <w:t>
</w:t>
      </w:r>
      <w:r>
        <w:rPr>
          <w:rFonts w:ascii="Times New Roman"/>
          <w:b w:val="false"/>
          <w:i w:val="false"/>
          <w:color w:val="000000"/>
          <w:sz w:val="28"/>
        </w:rPr>
        <w:t>
      пайдаланатын шикізат түрлерінің тізбесі;</w:t>
      </w:r>
      <w:r>
        <w:br/>
      </w:r>
      <w:r>
        <w:rPr>
          <w:rFonts w:ascii="Times New Roman"/>
          <w:b w:val="false"/>
          <w:i w:val="false"/>
          <w:color w:val="000000"/>
          <w:sz w:val="28"/>
        </w:rPr>
        <w:t>
</w:t>
      </w:r>
      <w:r>
        <w:rPr>
          <w:rFonts w:ascii="Times New Roman"/>
          <w:b w:val="false"/>
          <w:i w:val="false"/>
          <w:color w:val="000000"/>
          <w:sz w:val="28"/>
        </w:rPr>
        <w:t>
      көліктік шығыстарды есепке алғандағы бағаның қол жетімділігі және деңгейі;</w:t>
      </w:r>
      <w:r>
        <w:br/>
      </w:r>
      <w:r>
        <w:rPr>
          <w:rFonts w:ascii="Times New Roman"/>
          <w:b w:val="false"/>
          <w:i w:val="false"/>
          <w:color w:val="000000"/>
          <w:sz w:val="28"/>
        </w:rPr>
        <w:t>
</w:t>
      </w:r>
      <w:r>
        <w:rPr>
          <w:rFonts w:ascii="Times New Roman"/>
          <w:b w:val="false"/>
          <w:i w:val="false"/>
          <w:color w:val="000000"/>
          <w:sz w:val="28"/>
        </w:rPr>
        <w:t>
      қолданылған шикізат және материалдардың атауы мен көлемін көрсете отырып, жоба бойынша қызмет түрі шеңберінде жабдықта шығарылатын дайын өнім бірлігінің өндірісіне импортталатын шикізат пен материал шығыстарының нормасы;</w:t>
      </w:r>
      <w:r>
        <w:br/>
      </w:r>
      <w:r>
        <w:rPr>
          <w:rFonts w:ascii="Times New Roman"/>
          <w:b w:val="false"/>
          <w:i w:val="false"/>
          <w:color w:val="000000"/>
          <w:sz w:val="28"/>
        </w:rPr>
        <w:t>
</w:t>
      </w:r>
      <w:r>
        <w:rPr>
          <w:rFonts w:ascii="Times New Roman"/>
          <w:b w:val="false"/>
          <w:i w:val="false"/>
          <w:color w:val="000000"/>
          <w:sz w:val="28"/>
        </w:rPr>
        <w:t>
      шикізатты есептен шығару әдісі (ҚР заңды тұлғасының есептік саясаты);</w:t>
      </w:r>
      <w:r>
        <w:br/>
      </w:r>
      <w:r>
        <w:rPr>
          <w:rFonts w:ascii="Times New Roman"/>
          <w:b w:val="false"/>
          <w:i w:val="false"/>
          <w:color w:val="000000"/>
          <w:sz w:val="28"/>
        </w:rPr>
        <w:t>
</w:t>
      </w:r>
      <w:r>
        <w:rPr>
          <w:rFonts w:ascii="Times New Roman"/>
          <w:b w:val="false"/>
          <w:i w:val="false"/>
          <w:color w:val="000000"/>
          <w:sz w:val="28"/>
        </w:rPr>
        <w:t>
      жабдықты/өндірушілерді жеткізушілерді таңдау:</w:t>
      </w:r>
      <w:r>
        <w:br/>
      </w:r>
      <w:r>
        <w:rPr>
          <w:rFonts w:ascii="Times New Roman"/>
          <w:b w:val="false"/>
          <w:i w:val="false"/>
          <w:color w:val="000000"/>
          <w:sz w:val="28"/>
        </w:rPr>
        <w:t>
</w:t>
      </w:r>
      <w:r>
        <w:rPr>
          <w:rFonts w:ascii="Times New Roman"/>
          <w:b w:val="false"/>
          <w:i w:val="false"/>
          <w:color w:val="000000"/>
          <w:sz w:val="28"/>
        </w:rPr>
        <w:t>
      қажетті жабдықтардың тізбесі және оған негізгі техникалық талаптар;</w:t>
      </w:r>
      <w:r>
        <w:br/>
      </w:r>
      <w:r>
        <w:rPr>
          <w:rFonts w:ascii="Times New Roman"/>
          <w:b w:val="false"/>
          <w:i w:val="false"/>
          <w:color w:val="000000"/>
          <w:sz w:val="28"/>
        </w:rPr>
        <w:t>
</w:t>
      </w:r>
      <w:r>
        <w:rPr>
          <w:rFonts w:ascii="Times New Roman"/>
          <w:b w:val="false"/>
          <w:i w:val="false"/>
          <w:color w:val="000000"/>
          <w:sz w:val="28"/>
        </w:rPr>
        <w:t>
      жабдық пен технологияның әлемдік және жергілікті нарықтағы жаңалығы;</w:t>
      </w:r>
      <w:r>
        <w:br/>
      </w:r>
      <w:r>
        <w:rPr>
          <w:rFonts w:ascii="Times New Roman"/>
          <w:b w:val="false"/>
          <w:i w:val="false"/>
          <w:color w:val="000000"/>
          <w:sz w:val="28"/>
        </w:rPr>
        <w:t>
</w:t>
      </w:r>
      <w:r>
        <w:rPr>
          <w:rFonts w:ascii="Times New Roman"/>
          <w:b w:val="false"/>
          <w:i w:val="false"/>
          <w:color w:val="000000"/>
          <w:sz w:val="28"/>
        </w:rPr>
        <w:t>
      көліктік шығыстар, монтаж және іске қосу-реттеу жұмыстарды есепке алғандағы жабдықтардың құны;</w:t>
      </w:r>
      <w:r>
        <w:br/>
      </w:r>
      <w:r>
        <w:rPr>
          <w:rFonts w:ascii="Times New Roman"/>
          <w:b w:val="false"/>
          <w:i w:val="false"/>
          <w:color w:val="000000"/>
          <w:sz w:val="28"/>
        </w:rPr>
        <w:t>
</w:t>
      </w:r>
      <w:r>
        <w:rPr>
          <w:rFonts w:ascii="Times New Roman"/>
          <w:b w:val="false"/>
          <w:i w:val="false"/>
          <w:color w:val="000000"/>
          <w:sz w:val="28"/>
        </w:rPr>
        <w:t>
      жөндеу базасының болуы (қажет болған жағдайда);</w:t>
      </w:r>
      <w:r>
        <w:br/>
      </w:r>
      <w:r>
        <w:rPr>
          <w:rFonts w:ascii="Times New Roman"/>
          <w:b w:val="false"/>
          <w:i w:val="false"/>
          <w:color w:val="000000"/>
          <w:sz w:val="28"/>
        </w:rPr>
        <w:t>
</w:t>
      </w:r>
      <w:r>
        <w:rPr>
          <w:rFonts w:ascii="Times New Roman"/>
          <w:b w:val="false"/>
          <w:i w:val="false"/>
          <w:color w:val="000000"/>
          <w:sz w:val="28"/>
        </w:rPr>
        <w:t>
      қосалқы бөлшектер немесе шығыс материалдармен қамтамасыз ету көздері;</w:t>
      </w:r>
      <w:r>
        <w:br/>
      </w:r>
      <w:r>
        <w:rPr>
          <w:rFonts w:ascii="Times New Roman"/>
          <w:b w:val="false"/>
          <w:i w:val="false"/>
          <w:color w:val="000000"/>
          <w:sz w:val="28"/>
        </w:rPr>
        <w:t>
</w:t>
      </w:r>
      <w:r>
        <w:rPr>
          <w:rFonts w:ascii="Times New Roman"/>
          <w:b w:val="false"/>
          <w:i w:val="false"/>
          <w:color w:val="000000"/>
          <w:sz w:val="28"/>
        </w:rPr>
        <w:t>
      2) маркетинг:</w:t>
      </w:r>
      <w:r>
        <w:br/>
      </w:r>
      <w:r>
        <w:rPr>
          <w:rFonts w:ascii="Times New Roman"/>
          <w:b w:val="false"/>
          <w:i w:val="false"/>
          <w:color w:val="000000"/>
          <w:sz w:val="28"/>
        </w:rPr>
        <w:t>
</w:t>
      </w:r>
      <w:r>
        <w:rPr>
          <w:rFonts w:ascii="Times New Roman"/>
          <w:b w:val="false"/>
          <w:i w:val="false"/>
          <w:color w:val="000000"/>
          <w:sz w:val="28"/>
        </w:rPr>
        <w:t>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өнімдік көрсеткіштер;</w:t>
      </w:r>
      <w:r>
        <w:br/>
      </w:r>
      <w:r>
        <w:rPr>
          <w:rFonts w:ascii="Times New Roman"/>
          <w:b w:val="false"/>
          <w:i w:val="false"/>
          <w:color w:val="000000"/>
          <w:sz w:val="28"/>
        </w:rPr>
        <w:t>
      қолданыстағы шектеулерді (квоталар, лицензиялар және т.б.) - (нарық сыйымдылығын) есепке ала отырып өткізу нарығын болжау: ішкі және сыртқы нарықтағы әлеуетті төлем қабілеті бар сұраным, қазіргі уақытта оны қанағаттандыру деңгейі:</w:t>
      </w:r>
      <w:r>
        <w:br/>
      </w:r>
      <w:r>
        <w:rPr>
          <w:rFonts w:ascii="Times New Roman"/>
          <w:b w:val="false"/>
          <w:i w:val="false"/>
          <w:color w:val="000000"/>
          <w:sz w:val="28"/>
        </w:rPr>
        <w:t>
</w:t>
      </w:r>
      <w:r>
        <w:rPr>
          <w:rFonts w:ascii="Times New Roman"/>
          <w:b w:val="false"/>
          <w:i w:val="false"/>
          <w:color w:val="000000"/>
          <w:sz w:val="28"/>
        </w:rPr>
        <w:t>
      өткізім арналары - қандай өңірлерге, қандай тұтынушыларға, шетелдегі қай елдерге жеткізілім болжанатыны көрсетілсін; нарықта ұқсас, өзара алмасатын, өзара толықтырылатын тауарлар, қызмет көрсетулердің орын алуы, болашақтағы олардың өндірісін бағалау, соңғы бірнеше жыл ішінде тауарлардың экспорты және/немесе импортының серпіні, көлемі мен бағалары, негізгі бәсекелестер және олардың нарықтағы үлес салмағы; әлеуметтік-экономикалық жағдайының өзгеру мүмкіндіктері нәтижелерінде нарықты болжау;</w:t>
      </w:r>
      <w:r>
        <w:br/>
      </w:r>
      <w:r>
        <w:rPr>
          <w:rFonts w:ascii="Times New Roman"/>
          <w:b w:val="false"/>
          <w:i w:val="false"/>
          <w:color w:val="000000"/>
          <w:sz w:val="28"/>
        </w:rPr>
        <w:t>
</w:t>
      </w:r>
      <w:r>
        <w:rPr>
          <w:rFonts w:ascii="Times New Roman"/>
          <w:b w:val="false"/>
          <w:i w:val="false"/>
          <w:color w:val="000000"/>
          <w:sz w:val="28"/>
        </w:rPr>
        <w:t>
      өткізу мүмкіндігін растайтын құжаттар; тауарлардың жеткізіліміне келісімшарттардың немесе ниеттер туралы хаттамалардың нотариалды құжандырылған көшірмелері;</w:t>
      </w:r>
      <w:r>
        <w:br/>
      </w:r>
      <w:r>
        <w:rPr>
          <w:rFonts w:ascii="Times New Roman"/>
          <w:b w:val="false"/>
          <w:i w:val="false"/>
          <w:color w:val="000000"/>
          <w:sz w:val="28"/>
        </w:rPr>
        <w:t>
</w:t>
      </w:r>
      <w:r>
        <w:rPr>
          <w:rFonts w:ascii="Times New Roman"/>
          <w:b w:val="false"/>
          <w:i w:val="false"/>
          <w:color w:val="000000"/>
          <w:sz w:val="28"/>
        </w:rPr>
        <w:t>
      тауарларға немесе қызмет көрсетулерге бағалар деңгейін болжамды бағалау;</w:t>
      </w:r>
      <w:r>
        <w:br/>
      </w:r>
      <w:r>
        <w:rPr>
          <w:rFonts w:ascii="Times New Roman"/>
          <w:b w:val="false"/>
          <w:i w:val="false"/>
          <w:color w:val="000000"/>
          <w:sz w:val="28"/>
        </w:rPr>
        <w:t>
</w:t>
      </w:r>
      <w:r>
        <w:rPr>
          <w:rFonts w:ascii="Times New Roman"/>
          <w:b w:val="false"/>
          <w:i w:val="false"/>
          <w:color w:val="000000"/>
          <w:sz w:val="28"/>
        </w:rPr>
        <w:t>
      коммерциялық тәуекел факторлары мен негізгі маркетингтік іс-шаралар.</w:t>
      </w:r>
      <w:r>
        <w:br/>
      </w:r>
      <w:r>
        <w:rPr>
          <w:rFonts w:ascii="Times New Roman"/>
          <w:b w:val="false"/>
          <w:i w:val="false"/>
          <w:color w:val="000000"/>
          <w:sz w:val="28"/>
        </w:rPr>
        <w:t>
</w:t>
      </w:r>
      <w:r>
        <w:rPr>
          <w:rFonts w:ascii="Times New Roman"/>
          <w:b w:val="false"/>
          <w:i w:val="false"/>
          <w:color w:val="000000"/>
          <w:sz w:val="28"/>
        </w:rPr>
        <w:t>
      Жобаны қаржыландырудың айырбас валюта бағамы мен қолданыстағы салық базасының өзгеруіне әсер етуді бағалау.</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2014.08.18 </w:t>
      </w:r>
      <w:r>
        <w:rPr>
          <w:rFonts w:ascii="Times New Roman"/>
          <w:b w:val="false"/>
          <w:i w:val="false"/>
          <w:color w:val="000000"/>
          <w:sz w:val="28"/>
        </w:rPr>
        <w:t>№ 2</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 Ұйымдастыру бөлiмi мыналарды өзіне енгізеді:</w:t>
      </w:r>
      <w:r>
        <w:br/>
      </w:r>
      <w:r>
        <w:rPr>
          <w:rFonts w:ascii="Times New Roman"/>
          <w:b w:val="false"/>
          <w:i w:val="false"/>
          <w:color w:val="000000"/>
          <w:sz w:val="28"/>
        </w:rPr>
        <w:t>
</w:t>
      </w:r>
      <w:r>
        <w:rPr>
          <w:rFonts w:ascii="Times New Roman"/>
          <w:b w:val="false"/>
          <w:i w:val="false"/>
          <w:color w:val="000000"/>
          <w:sz w:val="28"/>
        </w:rPr>
        <w:t>
      1) тартылатын ұйымдар:</w:t>
      </w:r>
      <w:r>
        <w:br/>
      </w:r>
      <w:r>
        <w:rPr>
          <w:rFonts w:ascii="Times New Roman"/>
          <w:b w:val="false"/>
          <w:i w:val="false"/>
          <w:color w:val="000000"/>
          <w:sz w:val="28"/>
        </w:rPr>
        <w:t>
</w:t>
      </w:r>
      <w:r>
        <w:rPr>
          <w:rFonts w:ascii="Times New Roman"/>
          <w:b w:val="false"/>
          <w:i w:val="false"/>
          <w:color w:val="000000"/>
          <w:sz w:val="28"/>
        </w:rPr>
        <w:t>
      жобаны құрушы;</w:t>
      </w:r>
      <w:r>
        <w:br/>
      </w:r>
      <w:r>
        <w:rPr>
          <w:rFonts w:ascii="Times New Roman"/>
          <w:b w:val="false"/>
          <w:i w:val="false"/>
          <w:color w:val="000000"/>
          <w:sz w:val="28"/>
        </w:rPr>
        <w:t>
</w:t>
      </w:r>
      <w:r>
        <w:rPr>
          <w:rFonts w:ascii="Times New Roman"/>
          <w:b w:val="false"/>
          <w:i w:val="false"/>
          <w:color w:val="000000"/>
          <w:sz w:val="28"/>
        </w:rPr>
        <w:t>
      жабдықты өндiрушiлер;</w:t>
      </w:r>
      <w:r>
        <w:br/>
      </w:r>
      <w:r>
        <w:rPr>
          <w:rFonts w:ascii="Times New Roman"/>
          <w:b w:val="false"/>
          <w:i w:val="false"/>
          <w:color w:val="000000"/>
          <w:sz w:val="28"/>
        </w:rPr>
        <w:t>
</w:t>
      </w:r>
      <w:r>
        <w:rPr>
          <w:rFonts w:ascii="Times New Roman"/>
          <w:b w:val="false"/>
          <w:i w:val="false"/>
          <w:color w:val="000000"/>
          <w:sz w:val="28"/>
        </w:rPr>
        <w:t>
      жабдықты жеткiзушiлер;</w:t>
      </w:r>
      <w:r>
        <w:br/>
      </w:r>
      <w:r>
        <w:rPr>
          <w:rFonts w:ascii="Times New Roman"/>
          <w:b w:val="false"/>
          <w:i w:val="false"/>
          <w:color w:val="000000"/>
          <w:sz w:val="28"/>
        </w:rPr>
        <w:t>
</w:t>
      </w:r>
      <w:r>
        <w:rPr>
          <w:rFonts w:ascii="Times New Roman"/>
          <w:b w:val="false"/>
          <w:i w:val="false"/>
          <w:color w:val="000000"/>
          <w:sz w:val="28"/>
        </w:rPr>
        <w:t>
      қаржыланатын ұйым;</w:t>
      </w:r>
      <w:r>
        <w:br/>
      </w:r>
      <w:r>
        <w:rPr>
          <w:rFonts w:ascii="Times New Roman"/>
          <w:b w:val="false"/>
          <w:i w:val="false"/>
          <w:color w:val="000000"/>
          <w:sz w:val="28"/>
        </w:rPr>
        <w:t>
</w:t>
      </w:r>
      <w:r>
        <w:rPr>
          <w:rFonts w:ascii="Times New Roman"/>
          <w:b w:val="false"/>
          <w:i w:val="false"/>
          <w:color w:val="000000"/>
          <w:sz w:val="28"/>
        </w:rPr>
        <w:t>
      делдалдар;</w:t>
      </w:r>
      <w:r>
        <w:br/>
      </w:r>
      <w:r>
        <w:rPr>
          <w:rFonts w:ascii="Times New Roman"/>
          <w:b w:val="false"/>
          <w:i w:val="false"/>
          <w:color w:val="000000"/>
          <w:sz w:val="28"/>
        </w:rPr>
        <w:t>
</w:t>
      </w:r>
      <w:r>
        <w:rPr>
          <w:rFonts w:ascii="Times New Roman"/>
          <w:b w:val="false"/>
          <w:i w:val="false"/>
          <w:color w:val="000000"/>
          <w:sz w:val="28"/>
        </w:rPr>
        <w:t>
      2) жобаны iске асыру процесiнде қатысушылар арасында мiндеттер мен жауапкершiлiктердi бөлу;</w:t>
      </w:r>
      <w:r>
        <w:br/>
      </w:r>
      <w:r>
        <w:rPr>
          <w:rFonts w:ascii="Times New Roman"/>
          <w:b w:val="false"/>
          <w:i w:val="false"/>
          <w:color w:val="000000"/>
          <w:sz w:val="28"/>
        </w:rPr>
        <w:t>
</w:t>
      </w:r>
      <w:r>
        <w:rPr>
          <w:rFonts w:ascii="Times New Roman"/>
          <w:b w:val="false"/>
          <w:i w:val="false"/>
          <w:color w:val="000000"/>
          <w:sz w:val="28"/>
        </w:rPr>
        <w:t>
      3) ұйымдастыру құрылымы және тауарлардың/қызметтердің менеджментi мен сапасын бақылау жүйелері.</w:t>
      </w:r>
      <w:r>
        <w:br/>
      </w:r>
      <w:r>
        <w:rPr>
          <w:rFonts w:ascii="Times New Roman"/>
          <w:b w:val="false"/>
          <w:i w:val="false"/>
          <w:color w:val="000000"/>
          <w:sz w:val="28"/>
        </w:rPr>
        <w:t>
</w:t>
      </w:r>
      <w:r>
        <w:rPr>
          <w:rFonts w:ascii="Times New Roman"/>
          <w:b w:val="false"/>
          <w:i w:val="false"/>
          <w:color w:val="000000"/>
          <w:sz w:val="28"/>
        </w:rPr>
        <w:t>
      8. Әлеуметтік бөлім мынаны қамтиды:</w:t>
      </w:r>
      <w:r>
        <w:br/>
      </w:r>
      <w:r>
        <w:rPr>
          <w:rFonts w:ascii="Times New Roman"/>
          <w:b w:val="false"/>
          <w:i w:val="false"/>
          <w:color w:val="000000"/>
          <w:sz w:val="28"/>
        </w:rPr>
        <w:t>
</w:t>
      </w:r>
      <w:r>
        <w:rPr>
          <w:rFonts w:ascii="Times New Roman"/>
          <w:b w:val="false"/>
          <w:i w:val="false"/>
          <w:color w:val="000000"/>
          <w:sz w:val="28"/>
        </w:rPr>
        <w:t>
      1) Талаптардың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жобаның еңбек ресурстарына мұқтаждығы (саны); </w:t>
      </w:r>
      <w:r>
        <w:br/>
      </w:r>
      <w:r>
        <w:rPr>
          <w:rFonts w:ascii="Times New Roman"/>
          <w:b w:val="false"/>
          <w:i w:val="false"/>
          <w:color w:val="000000"/>
          <w:sz w:val="28"/>
        </w:rPr>
        <w:t>
</w:t>
      </w:r>
      <w:r>
        <w:rPr>
          <w:rFonts w:ascii="Times New Roman"/>
          <w:b w:val="false"/>
          <w:i w:val="false"/>
          <w:color w:val="000000"/>
          <w:sz w:val="28"/>
        </w:rPr>
        <w:t>
      2)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тартылатын шетел жұмыс күші туралы мәліметтер, саны (инвестициялық басым жобаларды жүзеге асырған кезде); </w:t>
      </w:r>
      <w:r>
        <w:br/>
      </w:r>
      <w:r>
        <w:rPr>
          <w:rFonts w:ascii="Times New Roman"/>
          <w:b w:val="false"/>
          <w:i w:val="false"/>
          <w:color w:val="000000"/>
          <w:sz w:val="28"/>
        </w:rPr>
        <w:t>
</w:t>
      </w:r>
      <w:r>
        <w:rPr>
          <w:rFonts w:ascii="Times New Roman"/>
          <w:b w:val="false"/>
          <w:i w:val="false"/>
          <w:color w:val="000000"/>
          <w:sz w:val="28"/>
        </w:rPr>
        <w:t>
      3)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өндірісті пайдалануға енгізгеннен кейін жұмысшыларға мұқтаждығы.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2014.08.18 </w:t>
      </w:r>
      <w:r>
        <w:rPr>
          <w:rFonts w:ascii="Times New Roman"/>
          <w:b w:val="false"/>
          <w:i w:val="false"/>
          <w:color w:val="000000"/>
          <w:sz w:val="28"/>
        </w:rPr>
        <w:t>№ 2</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9. Қаржы бөлiмi мыналарды өзіне енгізеді:</w:t>
      </w:r>
      <w:r>
        <w:br/>
      </w:r>
      <w:r>
        <w:rPr>
          <w:rFonts w:ascii="Times New Roman"/>
          <w:b w:val="false"/>
          <w:i w:val="false"/>
          <w:color w:val="000000"/>
          <w:sz w:val="28"/>
        </w:rPr>
        <w:t>
</w:t>
      </w:r>
      <w:r>
        <w:rPr>
          <w:rFonts w:ascii="Times New Roman"/>
          <w:b w:val="false"/>
          <w:i w:val="false"/>
          <w:color w:val="000000"/>
          <w:sz w:val="28"/>
        </w:rPr>
        <w:t>
      1) инвестицияларды бағалау:</w:t>
      </w:r>
      <w:r>
        <w:br/>
      </w:r>
      <w:r>
        <w:rPr>
          <w:rFonts w:ascii="Times New Roman"/>
          <w:b w:val="false"/>
          <w:i w:val="false"/>
          <w:color w:val="000000"/>
          <w:sz w:val="28"/>
        </w:rPr>
        <w:t>
</w:t>
      </w:r>
      <w:r>
        <w:rPr>
          <w:rFonts w:ascii="Times New Roman"/>
          <w:b w:val="false"/>
          <w:i w:val="false"/>
          <w:color w:val="000000"/>
          <w:sz w:val="28"/>
        </w:rPr>
        <w:t>
      толық инвестициялық шығындар (негiзгi және айналым капиталға инвестициялар);</w:t>
      </w:r>
      <w:r>
        <w:br/>
      </w:r>
      <w:r>
        <w:rPr>
          <w:rFonts w:ascii="Times New Roman"/>
          <w:b w:val="false"/>
          <w:i w:val="false"/>
          <w:color w:val="000000"/>
          <w:sz w:val="28"/>
        </w:rPr>
        <w:t>
</w:t>
      </w:r>
      <w:r>
        <w:rPr>
          <w:rFonts w:ascii="Times New Roman"/>
          <w:b w:val="false"/>
          <w:i w:val="false"/>
          <w:color w:val="000000"/>
          <w:sz w:val="28"/>
        </w:rPr>
        <w:t>
      жобаны қаржыландыру мен инвестициялардың құрылымы (инвестициялардың жалпы көлемiн бағалау жобаны iске асыру үшiн қаржының жеткiлiктiгi, инвестициялардың құрылымы, қаржыландырудың схемасы мен шарттары, түсiмнiң болжамды қолданылуы шағылыстыратын);</w:t>
      </w:r>
      <w:r>
        <w:br/>
      </w:r>
      <w:r>
        <w:rPr>
          <w:rFonts w:ascii="Times New Roman"/>
          <w:b w:val="false"/>
          <w:i w:val="false"/>
          <w:color w:val="000000"/>
          <w:sz w:val="28"/>
        </w:rPr>
        <w:t>
</w:t>
      </w:r>
      <w:r>
        <w:rPr>
          <w:rFonts w:ascii="Times New Roman"/>
          <w:b w:val="false"/>
          <w:i w:val="false"/>
          <w:color w:val="000000"/>
          <w:sz w:val="28"/>
        </w:rPr>
        <w:t>
      2) тәуекелдердi бағалау:</w:t>
      </w:r>
      <w:r>
        <w:br/>
      </w:r>
      <w:r>
        <w:rPr>
          <w:rFonts w:ascii="Times New Roman"/>
          <w:b w:val="false"/>
          <w:i w:val="false"/>
          <w:color w:val="000000"/>
          <w:sz w:val="28"/>
        </w:rPr>
        <w:t>
</w:t>
      </w:r>
      <w:r>
        <w:rPr>
          <w:rFonts w:ascii="Times New Roman"/>
          <w:b w:val="false"/>
          <w:i w:val="false"/>
          <w:color w:val="000000"/>
          <w:sz w:val="28"/>
        </w:rPr>
        <w:t>
      тәуекелдердiң түрлерi;</w:t>
      </w:r>
      <w:r>
        <w:br/>
      </w:r>
      <w:r>
        <w:rPr>
          <w:rFonts w:ascii="Times New Roman"/>
          <w:b w:val="false"/>
          <w:i w:val="false"/>
          <w:color w:val="000000"/>
          <w:sz w:val="28"/>
        </w:rPr>
        <w:t>
</w:t>
      </w:r>
      <w:r>
        <w:rPr>
          <w:rFonts w:ascii="Times New Roman"/>
          <w:b w:val="false"/>
          <w:i w:val="false"/>
          <w:color w:val="000000"/>
          <w:sz w:val="28"/>
        </w:rPr>
        <w:t>
      тәуекелдiң деңгейi (дисконт мөлшерлемесі);</w:t>
      </w:r>
      <w:r>
        <w:br/>
      </w:r>
      <w:r>
        <w:rPr>
          <w:rFonts w:ascii="Times New Roman"/>
          <w:b w:val="false"/>
          <w:i w:val="false"/>
          <w:color w:val="000000"/>
          <w:sz w:val="28"/>
        </w:rPr>
        <w:t>
</w:t>
      </w:r>
      <w:r>
        <w:rPr>
          <w:rFonts w:ascii="Times New Roman"/>
          <w:b w:val="false"/>
          <w:i w:val="false"/>
          <w:color w:val="000000"/>
          <w:sz w:val="28"/>
        </w:rPr>
        <w:t>
      3) қаржылық талдау:</w:t>
      </w:r>
      <w:r>
        <w:br/>
      </w:r>
      <w:r>
        <w:rPr>
          <w:rFonts w:ascii="Times New Roman"/>
          <w:b w:val="false"/>
          <w:i w:val="false"/>
          <w:color w:val="000000"/>
          <w:sz w:val="28"/>
        </w:rPr>
        <w:t>
</w:t>
      </w:r>
      <w:r>
        <w:rPr>
          <w:rFonts w:ascii="Times New Roman"/>
          <w:b w:val="false"/>
          <w:i w:val="false"/>
          <w:color w:val="000000"/>
          <w:sz w:val="28"/>
        </w:rPr>
        <w:t>
      жобаның қаржылық үлгісі инвестициялық преференцияларды есептемей және тиісті инвестициялық преференцияларды есепке ала отырып, үлгілерді есептеу енгізіледі;</w:t>
      </w:r>
      <w:r>
        <w:br/>
      </w:r>
      <w:r>
        <w:rPr>
          <w:rFonts w:ascii="Times New Roman"/>
          <w:b w:val="false"/>
          <w:i w:val="false"/>
          <w:color w:val="000000"/>
          <w:sz w:val="28"/>
        </w:rPr>
        <w:t>
</w:t>
      </w:r>
      <w:r>
        <w:rPr>
          <w:rFonts w:ascii="Times New Roman"/>
          <w:b w:val="false"/>
          <w:i w:val="false"/>
          <w:color w:val="000000"/>
          <w:sz w:val="28"/>
        </w:rPr>
        <w:t>
      жобаның өмірлік кезеңі ішіндегі таза дисконттық табысы (МРV);</w:t>
      </w:r>
      <w:r>
        <w:br/>
      </w:r>
      <w:r>
        <w:rPr>
          <w:rFonts w:ascii="Times New Roman"/>
          <w:b w:val="false"/>
          <w:i w:val="false"/>
          <w:color w:val="000000"/>
          <w:sz w:val="28"/>
        </w:rPr>
        <w:t>
</w:t>
      </w:r>
      <w:r>
        <w:rPr>
          <w:rFonts w:ascii="Times New Roman"/>
          <w:b w:val="false"/>
          <w:i w:val="false"/>
          <w:color w:val="000000"/>
          <w:sz w:val="28"/>
        </w:rPr>
        <w:t>
      жобаның өмірлік кезеңі ішіндегі табыстылықтың ішкі нормасы (IRR);</w:t>
      </w:r>
      <w:r>
        <w:br/>
      </w:r>
      <w:r>
        <w:rPr>
          <w:rFonts w:ascii="Times New Roman"/>
          <w:b w:val="false"/>
          <w:i w:val="false"/>
          <w:color w:val="000000"/>
          <w:sz w:val="28"/>
        </w:rPr>
        <w:t>
</w:t>
      </w:r>
      <w:r>
        <w:rPr>
          <w:rFonts w:ascii="Times New Roman"/>
          <w:b w:val="false"/>
          <w:i w:val="false"/>
          <w:color w:val="000000"/>
          <w:sz w:val="28"/>
        </w:rPr>
        <w:t>
      жобаның өтімділік мерзімі (қарапайым және дисконттық);</w:t>
      </w:r>
      <w:r>
        <w:br/>
      </w:r>
      <w:r>
        <w:rPr>
          <w:rFonts w:ascii="Times New Roman"/>
          <w:b w:val="false"/>
          <w:i w:val="false"/>
          <w:color w:val="000000"/>
          <w:sz w:val="28"/>
        </w:rPr>
        <w:t>
</w:t>
      </w:r>
      <w:r>
        <w:rPr>
          <w:rFonts w:ascii="Times New Roman"/>
          <w:b w:val="false"/>
          <w:i w:val="false"/>
          <w:color w:val="000000"/>
          <w:sz w:val="28"/>
        </w:rPr>
        <w:t>
      жоба өмірінің әр жылына табыстың қарапайым мөлшері (рентабельдігі);</w:t>
      </w:r>
      <w:r>
        <w:br/>
      </w:r>
      <w:r>
        <w:rPr>
          <w:rFonts w:ascii="Times New Roman"/>
          <w:b w:val="false"/>
          <w:i w:val="false"/>
          <w:color w:val="000000"/>
          <w:sz w:val="28"/>
        </w:rPr>
        <w:t>
</w:t>
      </w:r>
      <w:r>
        <w:rPr>
          <w:rFonts w:ascii="Times New Roman"/>
          <w:b w:val="false"/>
          <w:i w:val="false"/>
          <w:color w:val="000000"/>
          <w:sz w:val="28"/>
        </w:rPr>
        <w:t>
      түрлер бойынша бюджетке төленетін салықтар, кеден баждары мен төлемдері;</w:t>
      </w:r>
      <w:r>
        <w:br/>
      </w:r>
      <w:r>
        <w:rPr>
          <w:rFonts w:ascii="Times New Roman"/>
          <w:b w:val="false"/>
          <w:i w:val="false"/>
          <w:color w:val="000000"/>
          <w:sz w:val="28"/>
        </w:rPr>
        <w:t>
</w:t>
      </w:r>
      <w:r>
        <w:rPr>
          <w:rFonts w:ascii="Times New Roman"/>
          <w:b w:val="false"/>
          <w:i w:val="false"/>
          <w:color w:val="000000"/>
          <w:sz w:val="28"/>
        </w:rPr>
        <w:t>
      төленетін салықтардың барлық түрлері бойынша бюджеттік тиімділіктің жиынтық есебі анықталсын.</w:t>
      </w:r>
      <w:r>
        <w:br/>
      </w:r>
      <w:r>
        <w:rPr>
          <w:rFonts w:ascii="Times New Roman"/>
          <w:b w:val="false"/>
          <w:i w:val="false"/>
          <w:color w:val="000000"/>
          <w:sz w:val="28"/>
        </w:rPr>
        <w:t>
</w:t>
      </w:r>
      <w:r>
        <w:rPr>
          <w:rFonts w:ascii="Times New Roman"/>
          <w:b w:val="false"/>
          <w:i w:val="false"/>
          <w:color w:val="000000"/>
          <w:sz w:val="28"/>
        </w:rPr>
        <w:t>
      Талаптарға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республикалық және жергілікті бюджет үшін шартты шығындар мен кірістердің есебі.</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Инвестициялар және даму министрінің 2014.08.18 </w:t>
      </w:r>
      <w:r>
        <w:rPr>
          <w:rFonts w:ascii="Times New Roman"/>
          <w:b w:val="false"/>
          <w:i w:val="false"/>
          <w:color w:val="000000"/>
          <w:sz w:val="28"/>
        </w:rPr>
        <w:t>№ 2</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10. Экологиялық бөлiмжоба технологиясының қоршаған ортаға әсерi бойынша стандарттар мен нормативтерге сәйкестiгiн өзіне енгізеді.</w:t>
      </w:r>
      <w:r>
        <w:br/>
      </w:r>
      <w:r>
        <w:rPr>
          <w:rFonts w:ascii="Times New Roman"/>
          <w:b w:val="false"/>
          <w:i w:val="false"/>
          <w:color w:val="000000"/>
          <w:sz w:val="28"/>
        </w:rPr>
        <w:t>
</w:t>
      </w:r>
      <w:r>
        <w:rPr>
          <w:rFonts w:ascii="Times New Roman"/>
          <w:b w:val="false"/>
          <w:i w:val="false"/>
          <w:color w:val="000000"/>
          <w:sz w:val="28"/>
        </w:rPr>
        <w:t>
      11. Экономикалық бөлiм мыналарды өзіне енгізеді:</w:t>
      </w:r>
      <w:r>
        <w:br/>
      </w:r>
      <w:r>
        <w:rPr>
          <w:rFonts w:ascii="Times New Roman"/>
          <w:b w:val="false"/>
          <w:i w:val="false"/>
          <w:color w:val="000000"/>
          <w:sz w:val="28"/>
        </w:rPr>
        <w:t>
</w:t>
      </w:r>
      <w:r>
        <w:rPr>
          <w:rFonts w:ascii="Times New Roman"/>
          <w:b w:val="false"/>
          <w:i w:val="false"/>
          <w:color w:val="000000"/>
          <w:sz w:val="28"/>
        </w:rPr>
        <w:t>
      Жобаның мемлекет экономикасының қажеттiлiктерiне:</w:t>
      </w:r>
      <w:r>
        <w:br/>
      </w:r>
      <w:r>
        <w:rPr>
          <w:rFonts w:ascii="Times New Roman"/>
          <w:b w:val="false"/>
          <w:i w:val="false"/>
          <w:color w:val="000000"/>
          <w:sz w:val="28"/>
        </w:rPr>
        <w:t>
</w:t>
      </w:r>
      <w:r>
        <w:rPr>
          <w:rFonts w:ascii="Times New Roman"/>
          <w:b w:val="false"/>
          <w:i w:val="false"/>
          <w:color w:val="000000"/>
          <w:sz w:val="28"/>
        </w:rPr>
        <w:t>
      халық тұтынатын азық-түлiк тауарлары және азық-түлiктік емес тауарларын шығаруды ұлғайту;</w:t>
      </w:r>
      <w:r>
        <w:br/>
      </w:r>
      <w:r>
        <w:rPr>
          <w:rFonts w:ascii="Times New Roman"/>
          <w:b w:val="false"/>
          <w:i w:val="false"/>
          <w:color w:val="000000"/>
          <w:sz w:val="28"/>
        </w:rPr>
        <w:t>
</w:t>
      </w:r>
      <w:r>
        <w:rPr>
          <w:rFonts w:ascii="Times New Roman"/>
          <w:b w:val="false"/>
          <w:i w:val="false"/>
          <w:color w:val="000000"/>
          <w:sz w:val="28"/>
        </w:rPr>
        <w:t>
      импорт алмастыру (импорт алмастырудың қабылданған бағдарламаларына сәйкестiгi);</w:t>
      </w:r>
      <w:r>
        <w:br/>
      </w:r>
      <w:r>
        <w:rPr>
          <w:rFonts w:ascii="Times New Roman"/>
          <w:b w:val="false"/>
          <w:i w:val="false"/>
          <w:color w:val="000000"/>
          <w:sz w:val="28"/>
        </w:rPr>
        <w:t>
</w:t>
      </w:r>
      <w:r>
        <w:rPr>
          <w:rFonts w:ascii="Times New Roman"/>
          <w:b w:val="false"/>
          <w:i w:val="false"/>
          <w:color w:val="000000"/>
          <w:sz w:val="28"/>
        </w:rPr>
        <w:t>
      экспортты ұлғайту;</w:t>
      </w:r>
      <w:r>
        <w:br/>
      </w:r>
      <w:r>
        <w:rPr>
          <w:rFonts w:ascii="Times New Roman"/>
          <w:b w:val="false"/>
          <w:i w:val="false"/>
          <w:color w:val="000000"/>
          <w:sz w:val="28"/>
        </w:rPr>
        <w:t>
</w:t>
      </w:r>
      <w:r>
        <w:rPr>
          <w:rFonts w:ascii="Times New Roman"/>
          <w:b w:val="false"/>
          <w:i w:val="false"/>
          <w:color w:val="000000"/>
          <w:sz w:val="28"/>
        </w:rPr>
        <w:t>
      жаңа жұмыс орындарын құру;</w:t>
      </w:r>
      <w:r>
        <w:br/>
      </w:r>
      <w:r>
        <w:rPr>
          <w:rFonts w:ascii="Times New Roman"/>
          <w:b w:val="false"/>
          <w:i w:val="false"/>
          <w:color w:val="000000"/>
          <w:sz w:val="28"/>
        </w:rPr>
        <w:t>
</w:t>
      </w:r>
      <w:r>
        <w:rPr>
          <w:rFonts w:ascii="Times New Roman"/>
          <w:b w:val="false"/>
          <w:i w:val="false"/>
          <w:color w:val="000000"/>
          <w:sz w:val="28"/>
        </w:rPr>
        <w:t>
      халықтың бiлiмi мен бiлiктiлiк деңгейiн көтеру;</w:t>
      </w:r>
      <w:r>
        <w:br/>
      </w:r>
      <w:r>
        <w:rPr>
          <w:rFonts w:ascii="Times New Roman"/>
          <w:b w:val="false"/>
          <w:i w:val="false"/>
          <w:color w:val="000000"/>
          <w:sz w:val="28"/>
        </w:rPr>
        <w:t>
</w:t>
      </w:r>
      <w:r>
        <w:rPr>
          <w:rFonts w:ascii="Times New Roman"/>
          <w:b w:val="false"/>
          <w:i w:val="false"/>
          <w:color w:val="000000"/>
          <w:sz w:val="28"/>
        </w:rPr>
        <w:t>
      озық технологияларды игеру, "ноу-хау";</w:t>
      </w:r>
      <w:r>
        <w:br/>
      </w:r>
      <w:r>
        <w:rPr>
          <w:rFonts w:ascii="Times New Roman"/>
          <w:b w:val="false"/>
          <w:i w:val="false"/>
          <w:color w:val="000000"/>
          <w:sz w:val="28"/>
        </w:rPr>
        <w:t>
</w:t>
      </w:r>
      <w:r>
        <w:rPr>
          <w:rFonts w:ascii="Times New Roman"/>
          <w:b w:val="false"/>
          <w:i w:val="false"/>
          <w:color w:val="000000"/>
          <w:sz w:val="28"/>
        </w:rPr>
        <w:t>
      жобаны iске асырудан мультипликатор тиiмдiлiгi;</w:t>
      </w:r>
      <w:r>
        <w:br/>
      </w:r>
      <w:r>
        <w:rPr>
          <w:rFonts w:ascii="Times New Roman"/>
          <w:b w:val="false"/>
          <w:i w:val="false"/>
          <w:color w:val="000000"/>
          <w:sz w:val="28"/>
        </w:rPr>
        <w:t>
</w:t>
      </w:r>
      <w:r>
        <w:rPr>
          <w:rFonts w:ascii="Times New Roman"/>
          <w:b w:val="false"/>
          <w:i w:val="false"/>
          <w:color w:val="000000"/>
          <w:sz w:val="28"/>
        </w:rPr>
        <w:t>
      сапаның халықаралық стандарттар жүйесіне сәйкес өндiрiстi ұйымдастыру.</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Алынып тасталды - ҚР Инвестициялар және даму министрінің 2014.08.18 </w:t>
      </w:r>
      <w:r>
        <w:rPr>
          <w:rFonts w:ascii="Times New Roman"/>
          <w:b w:val="false"/>
          <w:i w:val="false"/>
          <w:color w:val="000000"/>
          <w:sz w:val="28"/>
        </w:rPr>
        <w:t>№ 2</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13. Бизнес-жоспар мәтіні Times new Roman қаріпінде 14 кегелде басылуды (бірақ сұлба, сызба, кесте, нобайларды жасауда кемінде 10 болуы), қағаз тасығышта тапсырылуы тиіс, бизнес-жоспардың әрбір басылып шыққан парағының шетінде мынадай өлшемдер болады:</w:t>
      </w:r>
      <w:r>
        <w:br/>
      </w:r>
      <w:r>
        <w:rPr>
          <w:rFonts w:ascii="Times New Roman"/>
          <w:b w:val="false"/>
          <w:i w:val="false"/>
          <w:color w:val="000000"/>
          <w:sz w:val="28"/>
        </w:rPr>
        <w:t>
</w:t>
      </w:r>
      <w:r>
        <w:rPr>
          <w:rFonts w:ascii="Times New Roman"/>
          <w:b w:val="false"/>
          <w:i w:val="false"/>
          <w:color w:val="000000"/>
          <w:sz w:val="28"/>
        </w:rPr>
        <w:t>
      сол жағы – 2,5 сантиметр;</w:t>
      </w:r>
      <w:r>
        <w:br/>
      </w:r>
      <w:r>
        <w:rPr>
          <w:rFonts w:ascii="Times New Roman"/>
          <w:b w:val="false"/>
          <w:i w:val="false"/>
          <w:color w:val="000000"/>
          <w:sz w:val="28"/>
        </w:rPr>
        <w:t>
</w:t>
      </w:r>
      <w:r>
        <w:rPr>
          <w:rFonts w:ascii="Times New Roman"/>
          <w:b w:val="false"/>
          <w:i w:val="false"/>
          <w:color w:val="000000"/>
          <w:sz w:val="28"/>
        </w:rPr>
        <w:t>
      оң жағы – 1,5 сантиметр;</w:t>
      </w:r>
      <w:r>
        <w:br/>
      </w:r>
      <w:r>
        <w:rPr>
          <w:rFonts w:ascii="Times New Roman"/>
          <w:b w:val="false"/>
          <w:i w:val="false"/>
          <w:color w:val="000000"/>
          <w:sz w:val="28"/>
        </w:rPr>
        <w:t>
</w:t>
      </w:r>
      <w:r>
        <w:rPr>
          <w:rFonts w:ascii="Times New Roman"/>
          <w:b w:val="false"/>
          <w:i w:val="false"/>
          <w:color w:val="000000"/>
          <w:sz w:val="28"/>
        </w:rPr>
        <w:t>
      жоғарғы жағы – 2,5 сантиметр;</w:t>
      </w:r>
      <w:r>
        <w:br/>
      </w:r>
      <w:r>
        <w:rPr>
          <w:rFonts w:ascii="Times New Roman"/>
          <w:b w:val="false"/>
          <w:i w:val="false"/>
          <w:color w:val="000000"/>
          <w:sz w:val="28"/>
        </w:rPr>
        <w:t>
</w:t>
      </w:r>
      <w:r>
        <w:rPr>
          <w:rFonts w:ascii="Times New Roman"/>
          <w:b w:val="false"/>
          <w:i w:val="false"/>
          <w:color w:val="000000"/>
          <w:sz w:val="28"/>
        </w:rPr>
        <w:t>
      төменгі жағы – 2,5 сантиметр.</w:t>
      </w:r>
      <w:r>
        <w:br/>
      </w:r>
      <w:r>
        <w:rPr>
          <w:rFonts w:ascii="Times New Roman"/>
          <w:b w:val="false"/>
          <w:i w:val="false"/>
          <w:color w:val="000000"/>
          <w:sz w:val="28"/>
        </w:rPr>
        <w:t>
</w:t>
      </w:r>
      <w:r>
        <w:rPr>
          <w:rFonts w:ascii="Times New Roman"/>
          <w:b w:val="false"/>
          <w:i w:val="false"/>
          <w:color w:val="000000"/>
          <w:sz w:val="28"/>
        </w:rPr>
        <w:t>
      Бизнес-жоспарды рәсімдеуде екінші және келесі беттері нөмірленуі тиіс (беттің реттік нөмірлері бизнес-жоспардың жоғарғы шетінің ортасында араб цифрымен тыныс белгісінсіз қойылады).</w:t>
      </w:r>
    </w:p>
    <w:bookmarkEnd w:id="6"/>
    <w:bookmarkStart w:name="z157" w:id="7"/>
    <w:p>
      <w:pPr>
        <w:spacing w:after="0"/>
        <w:ind w:left="0"/>
        <w:jc w:val="both"/>
      </w:pPr>
      <w:r>
        <w:rPr>
          <w:rFonts w:ascii="Times New Roman"/>
          <w:b w:val="false"/>
          <w:i w:val="false"/>
          <w:color w:val="000000"/>
          <w:sz w:val="28"/>
        </w:rPr>
        <w:t xml:space="preserve">
Инвестициялық жобаның немесе </w:t>
      </w:r>
      <w:r>
        <w:br/>
      </w:r>
      <w:r>
        <w:rPr>
          <w:rFonts w:ascii="Times New Roman"/>
          <w:b w:val="false"/>
          <w:i w:val="false"/>
          <w:color w:val="000000"/>
          <w:sz w:val="28"/>
        </w:rPr>
        <w:t xml:space="preserve">
инвестициялық стратегиялық   </w:t>
      </w:r>
      <w:r>
        <w:br/>
      </w:r>
      <w:r>
        <w:rPr>
          <w:rFonts w:ascii="Times New Roman"/>
          <w:b w:val="false"/>
          <w:i w:val="false"/>
          <w:color w:val="000000"/>
          <w:sz w:val="28"/>
        </w:rPr>
        <w:t>
жобаның бизнес-жоспарын жасау</w:t>
      </w:r>
      <w:r>
        <w:br/>
      </w:r>
      <w:r>
        <w:rPr>
          <w:rFonts w:ascii="Times New Roman"/>
          <w:b w:val="false"/>
          <w:i w:val="false"/>
          <w:color w:val="000000"/>
          <w:sz w:val="28"/>
        </w:rPr>
        <w:t xml:space="preserve">
бойынша Талаптарға 1-қосымша </w:t>
      </w:r>
    </w:p>
    <w:bookmarkEnd w:id="7"/>
    <w:bookmarkStart w:name="z158" w:id="8"/>
    <w:p>
      <w:pPr>
        <w:spacing w:after="0"/>
        <w:ind w:left="0"/>
        <w:jc w:val="both"/>
      </w:pPr>
      <w:r>
        <w:rPr>
          <w:rFonts w:ascii="Times New Roman"/>
          <w:b w:val="false"/>
          <w:i w:val="false"/>
          <w:color w:val="000000"/>
          <w:sz w:val="28"/>
        </w:rPr>
        <w:t>
Нысан</w:t>
      </w:r>
    </w:p>
    <w:bookmarkEnd w:id="8"/>
    <w:bookmarkStart w:name="z159" w:id="9"/>
    <w:p>
      <w:pPr>
        <w:spacing w:after="0"/>
        <w:ind w:left="0"/>
        <w:jc w:val="left"/>
      </w:pPr>
      <w:r>
        <w:rPr>
          <w:rFonts w:ascii="Times New Roman"/>
          <w:b/>
          <w:i w:val="false"/>
          <w:color w:val="000000"/>
        </w:rPr>
        <w:t xml:space="preserve"> 
Техникалық және құндық сипаттамасы бойынша балама шешiмдердi (ұқсастармен салыстыруда тауарлар мен қызмет көрсетулердi өндiрiс үшiн ұсынылатын техникалық деңгейi мен құны, ақпарат көзiне сiлтемелер) салыстырмалы талдау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1"/>
        <w:gridCol w:w="4929"/>
        <w:gridCol w:w="2800"/>
      </w:tblGrid>
      <w:tr>
        <w:trPr>
          <w:trHeight w:val="30" w:hRule="atLeast"/>
        </w:trPr>
        <w:tc>
          <w:tcPr>
            <w:tcW w:w="5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Көрсеткiштердiң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Көрсеткiштердiң мәнi</w:t>
            </w:r>
          </w:p>
        </w:tc>
      </w:tr>
      <w:tr>
        <w:trPr>
          <w:trHeight w:val="30" w:hRule="atLeast"/>
        </w:trPr>
        <w:tc>
          <w:tcPr>
            <w:tcW w:w="0" w:type="auto"/>
            <w:vMerge/>
            <w:tcBorders>
              <w:top w:val="nil"/>
              <w:left w:val="single" w:color="cfcfcf" w:sz="5"/>
              <w:bottom w:val="single" w:color="cfcfcf" w:sz="5"/>
              <w:right w:val="single" w:color="cfcfcf" w:sz="5"/>
            </w:tcBorders>
          </w:tcP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үлгi</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ұқсастықтар</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10"/>
    <w:p>
      <w:pPr>
        <w:spacing w:after="0"/>
        <w:ind w:left="0"/>
        <w:jc w:val="left"/>
      </w:pPr>
      <w:r>
        <w:rPr>
          <w:rFonts w:ascii="Times New Roman"/>
          <w:b/>
          <w:i w:val="false"/>
          <w:color w:val="000000"/>
        </w:rPr>
        <w:t xml:space="preserve"> 
Жобаны iске асыру кестесi</w:t>
      </w:r>
      <w:r>
        <w:br/>
      </w:r>
      <w:r>
        <w:rPr>
          <w:rFonts w:ascii="Times New Roman"/>
          <w:b/>
          <w:i w:val="false"/>
          <w:color w:val="000000"/>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1199"/>
        <w:gridCol w:w="1221"/>
        <w:gridCol w:w="1199"/>
        <w:gridCol w:w="1266"/>
        <w:gridCol w:w="1176"/>
        <w:gridCol w:w="1176"/>
        <w:gridCol w:w="1222"/>
        <w:gridCol w:w="1177"/>
        <w:gridCol w:w="820"/>
      </w:tblGrid>
      <w:tr>
        <w:trPr>
          <w:trHeight w:val="30" w:hRule="atLeast"/>
        </w:trPr>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 сан</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 сан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 сан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 сан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 сан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 сан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 сан</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 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активтерге инвестициялар (теңге)</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материалдарға инвестициялар (теңге)</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қуаттарды игеру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Құрылатын және/немесе сақталатын жұмыс орындарының саны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11"/>
    <w:p>
      <w:pPr>
        <w:spacing w:after="0"/>
        <w:ind w:left="0"/>
        <w:jc w:val="both"/>
      </w:pPr>
      <w:r>
        <w:rPr>
          <w:rFonts w:ascii="Times New Roman"/>
          <w:b w:val="false"/>
          <w:i w:val="false"/>
          <w:color w:val="000000"/>
          <w:sz w:val="28"/>
        </w:rPr>
        <w:t xml:space="preserve">
Инвестициялық жобаның </w:t>
      </w:r>
      <w:r>
        <w:br/>
      </w:r>
      <w:r>
        <w:rPr>
          <w:rFonts w:ascii="Times New Roman"/>
          <w:b w:val="false"/>
          <w:i w:val="false"/>
          <w:color w:val="000000"/>
          <w:sz w:val="28"/>
        </w:rPr>
        <w:t xml:space="preserve">
бизнес-жоспарын жасау </w:t>
      </w:r>
      <w:r>
        <w:br/>
      </w:r>
      <w:r>
        <w:rPr>
          <w:rFonts w:ascii="Times New Roman"/>
          <w:b w:val="false"/>
          <w:i w:val="false"/>
          <w:color w:val="000000"/>
          <w:sz w:val="28"/>
        </w:rPr>
        <w:t xml:space="preserve">
бойынша талаптарға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2-қосымша жаңа редакцияда - ҚР Инвестициялар және даму министрінің 2014.08.18 </w:t>
      </w:r>
      <w:r>
        <w:rPr>
          <w:rFonts w:ascii="Times New Roman"/>
          <w:b w:val="false"/>
          <w:i w:val="false"/>
          <w:color w:val="ff0000"/>
          <w:sz w:val="28"/>
        </w:rPr>
        <w:t>№ 2</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p>
    <w:bookmarkStart w:name="z163" w:id="12"/>
    <w:p>
      <w:pPr>
        <w:spacing w:after="0"/>
        <w:ind w:left="0"/>
        <w:jc w:val="left"/>
      </w:pPr>
      <w:r>
        <w:rPr>
          <w:rFonts w:ascii="Times New Roman"/>
          <w:b/>
          <w:i w:val="false"/>
          <w:color w:val="000000"/>
        </w:rPr>
        <w:t xml:space="preserve"> 
Өндірістік көрсеткіштер</w:t>
      </w:r>
    </w:p>
    <w:bookmarkEnd w:id="12"/>
    <w:p>
      <w:pPr>
        <w:spacing w:after="0"/>
        <w:ind w:left="0"/>
        <w:jc w:val="both"/>
      </w:pPr>
      <w:r>
        <w:rPr>
          <w:rFonts w:ascii="Times New Roman"/>
          <w:b w:val="false"/>
          <w:i w:val="false"/>
          <w:color w:val="000000"/>
          <w:sz w:val="28"/>
        </w:rPr>
        <w:t>Өндіріс қуаты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3044"/>
        <w:gridCol w:w="3428"/>
        <w:gridCol w:w="2660"/>
        <w:gridCol w:w="2491"/>
      </w:tblGrid>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 қызмет атауы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заттай көрсеткіш көлемі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құндық көрсеткіш көлемі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жүктелімі,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13"/>
    <w:p>
      <w:pPr>
        <w:spacing w:after="0"/>
        <w:ind w:left="0"/>
        <w:jc w:val="both"/>
      </w:pPr>
      <w:r>
        <w:rPr>
          <w:rFonts w:ascii="Times New Roman"/>
          <w:b w:val="false"/>
          <w:i w:val="false"/>
          <w:color w:val="000000"/>
          <w:sz w:val="28"/>
        </w:rPr>
        <w:t xml:space="preserve">
Инвестициялық жобаның </w:t>
      </w:r>
      <w:r>
        <w:br/>
      </w:r>
      <w:r>
        <w:rPr>
          <w:rFonts w:ascii="Times New Roman"/>
          <w:b w:val="false"/>
          <w:i w:val="false"/>
          <w:color w:val="000000"/>
          <w:sz w:val="28"/>
        </w:rPr>
        <w:t xml:space="preserve">
бизнес-жоспарын жасау </w:t>
      </w:r>
      <w:r>
        <w:br/>
      </w:r>
      <w:r>
        <w:rPr>
          <w:rFonts w:ascii="Times New Roman"/>
          <w:b w:val="false"/>
          <w:i w:val="false"/>
          <w:color w:val="000000"/>
          <w:sz w:val="28"/>
        </w:rPr>
        <w:t xml:space="preserve">
бойынша талаптарға  </w:t>
      </w:r>
      <w:r>
        <w:br/>
      </w:r>
      <w:r>
        <w:rPr>
          <w:rFonts w:ascii="Times New Roman"/>
          <w:b w:val="false"/>
          <w:i w:val="false"/>
          <w:color w:val="000000"/>
          <w:sz w:val="28"/>
        </w:rPr>
        <w:t xml:space="preserve">
3-қосымша       </w:t>
      </w:r>
    </w:p>
    <w:bookmarkEnd w:id="13"/>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Талап 3-қосымшамен толықтырылды - ҚР Инвестициялар және даму министрінің 2014.08.18 </w:t>
      </w:r>
      <w:r>
        <w:rPr>
          <w:rFonts w:ascii="Times New Roman"/>
          <w:b w:val="false"/>
          <w:i w:val="false"/>
          <w:color w:val="ff0000"/>
          <w:sz w:val="28"/>
        </w:rPr>
        <w:t>№ 2</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p>
    <w:bookmarkStart w:name="z83" w:id="14"/>
    <w:p>
      <w:pPr>
        <w:spacing w:after="0"/>
        <w:ind w:left="0"/>
        <w:jc w:val="left"/>
      </w:pPr>
      <w:r>
        <w:rPr>
          <w:rFonts w:ascii="Times New Roman"/>
          <w:b/>
          <w:i w:val="false"/>
          <w:color w:val="000000"/>
        </w:rPr>
        <w:t xml:space="preserve"> 
Жобаның еңбек ресурстарына мұқтаждығы (саны):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3378"/>
        <w:gridCol w:w="3211"/>
        <w:gridCol w:w="36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кезіндегі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пайдалануға енгізгеннен кейін (1 жыл)</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жұмыс күші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жұмыс күші</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15"/>
    <w:p>
      <w:pPr>
        <w:spacing w:after="0"/>
        <w:ind w:left="0"/>
        <w:jc w:val="both"/>
      </w:pPr>
      <w:r>
        <w:rPr>
          <w:rFonts w:ascii="Times New Roman"/>
          <w:b w:val="false"/>
          <w:i w:val="false"/>
          <w:color w:val="000000"/>
          <w:sz w:val="28"/>
        </w:rPr>
        <w:t xml:space="preserve">
Инвестициялық жобаның </w:t>
      </w:r>
      <w:r>
        <w:br/>
      </w:r>
      <w:r>
        <w:rPr>
          <w:rFonts w:ascii="Times New Roman"/>
          <w:b w:val="false"/>
          <w:i w:val="false"/>
          <w:color w:val="000000"/>
          <w:sz w:val="28"/>
        </w:rPr>
        <w:t xml:space="preserve">
бизнес-жоспарын жасау </w:t>
      </w:r>
      <w:r>
        <w:br/>
      </w:r>
      <w:r>
        <w:rPr>
          <w:rFonts w:ascii="Times New Roman"/>
          <w:b w:val="false"/>
          <w:i w:val="false"/>
          <w:color w:val="000000"/>
          <w:sz w:val="28"/>
        </w:rPr>
        <w:t xml:space="preserve">
бойынша талаптарға  </w:t>
      </w:r>
      <w:r>
        <w:br/>
      </w:r>
      <w:r>
        <w:rPr>
          <w:rFonts w:ascii="Times New Roman"/>
          <w:b w:val="false"/>
          <w:i w:val="false"/>
          <w:color w:val="000000"/>
          <w:sz w:val="28"/>
        </w:rPr>
        <w:t xml:space="preserve">
4-қосымша       </w:t>
      </w:r>
    </w:p>
    <w:bookmarkEnd w:id="15"/>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Талап 4-қосымшамен толықтырылды - ҚР Инвестициялар және даму министрінің 2014.08.18 </w:t>
      </w:r>
      <w:r>
        <w:rPr>
          <w:rFonts w:ascii="Times New Roman"/>
          <w:b w:val="false"/>
          <w:i w:val="false"/>
          <w:color w:val="ff0000"/>
          <w:sz w:val="28"/>
        </w:rPr>
        <w:t>№ 2</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p>
    <w:bookmarkStart w:name="z86" w:id="16"/>
    <w:p>
      <w:pPr>
        <w:spacing w:after="0"/>
        <w:ind w:left="0"/>
        <w:jc w:val="left"/>
      </w:pPr>
      <w:r>
        <w:rPr>
          <w:rFonts w:ascii="Times New Roman"/>
          <w:b/>
          <w:i w:val="false"/>
          <w:color w:val="000000"/>
        </w:rPr>
        <w:t xml:space="preserve"> 
Тартылатын шетел жұмыс күші туралы мәліметтер, олардың саны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5"/>
        <w:gridCol w:w="4775"/>
        <w:gridCol w:w="2185"/>
        <w:gridCol w:w="1601"/>
        <w:gridCol w:w="2604"/>
      </w:tblGrid>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Мамандығының атауы (тарифтік дәрежесі, санат)</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(оның ішінде латын әріптерімен)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/Тұрғылықты елі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Тартылатын кезеңі (ай,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1.Басшылар:</w:t>
            </w:r>
          </w:p>
        </w:tc>
      </w:tr>
      <w:tr>
        <w:trPr>
          <w:trHeight w:val="345"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2.Жоғары білімі бар мамандар:</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З.Білікті жұмысшылар:</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17"/>
    <w:p>
      <w:pPr>
        <w:spacing w:after="0"/>
        <w:ind w:left="0"/>
        <w:jc w:val="both"/>
      </w:pPr>
      <w:r>
        <w:rPr>
          <w:rFonts w:ascii="Times New Roman"/>
          <w:b w:val="false"/>
          <w:i w:val="false"/>
          <w:color w:val="000000"/>
          <w:sz w:val="28"/>
        </w:rPr>
        <w:t xml:space="preserve">
Инвестициялық жобаның </w:t>
      </w:r>
      <w:r>
        <w:br/>
      </w:r>
      <w:r>
        <w:rPr>
          <w:rFonts w:ascii="Times New Roman"/>
          <w:b w:val="false"/>
          <w:i w:val="false"/>
          <w:color w:val="000000"/>
          <w:sz w:val="28"/>
        </w:rPr>
        <w:t xml:space="preserve">
бизнес-жоспарын жасау </w:t>
      </w:r>
      <w:r>
        <w:br/>
      </w:r>
      <w:r>
        <w:rPr>
          <w:rFonts w:ascii="Times New Roman"/>
          <w:b w:val="false"/>
          <w:i w:val="false"/>
          <w:color w:val="000000"/>
          <w:sz w:val="28"/>
        </w:rPr>
        <w:t xml:space="preserve">
бойынша талаптарға  </w:t>
      </w:r>
      <w:r>
        <w:br/>
      </w:r>
      <w:r>
        <w:rPr>
          <w:rFonts w:ascii="Times New Roman"/>
          <w:b w:val="false"/>
          <w:i w:val="false"/>
          <w:color w:val="000000"/>
          <w:sz w:val="28"/>
        </w:rPr>
        <w:t xml:space="preserve">
5-қосымша       </w:t>
      </w:r>
    </w:p>
    <w:bookmarkEnd w:id="1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Талап 5-қосымшамен толықтырылды - ҚР Инвестициялар және даму министрінің 2014.08.18 </w:t>
      </w:r>
      <w:r>
        <w:rPr>
          <w:rFonts w:ascii="Times New Roman"/>
          <w:b w:val="false"/>
          <w:i w:val="false"/>
          <w:color w:val="ff0000"/>
          <w:sz w:val="28"/>
        </w:rPr>
        <w:t>№ 2</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p>
    <w:bookmarkStart w:name="z99" w:id="18"/>
    <w:p>
      <w:pPr>
        <w:spacing w:after="0"/>
        <w:ind w:left="0"/>
        <w:jc w:val="left"/>
      </w:pPr>
      <w:r>
        <w:rPr>
          <w:rFonts w:ascii="Times New Roman"/>
          <w:b/>
          <w:i w:val="false"/>
          <w:color w:val="000000"/>
        </w:rPr>
        <w:t xml:space="preserve"> 
Өндірісті пайдалануға енгізгеннен кейін жұмысшыларға мұқтаждығы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3984"/>
        <w:gridCol w:w="5639"/>
        <w:gridCol w:w="2529"/>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дәрежесі (тарифтік дәрежесі, санат)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19"/>
    <w:p>
      <w:pPr>
        <w:spacing w:after="0"/>
        <w:ind w:left="0"/>
        <w:jc w:val="both"/>
      </w:pPr>
      <w:r>
        <w:rPr>
          <w:rFonts w:ascii="Times New Roman"/>
          <w:b w:val="false"/>
          <w:i w:val="false"/>
          <w:color w:val="000000"/>
          <w:sz w:val="28"/>
        </w:rPr>
        <w:t xml:space="preserve">
Инвестициялық жобаның </w:t>
      </w:r>
      <w:r>
        <w:br/>
      </w:r>
      <w:r>
        <w:rPr>
          <w:rFonts w:ascii="Times New Roman"/>
          <w:b w:val="false"/>
          <w:i w:val="false"/>
          <w:color w:val="000000"/>
          <w:sz w:val="28"/>
        </w:rPr>
        <w:t xml:space="preserve">
бизнес-жоспарын жасау </w:t>
      </w:r>
      <w:r>
        <w:br/>
      </w:r>
      <w:r>
        <w:rPr>
          <w:rFonts w:ascii="Times New Roman"/>
          <w:b w:val="false"/>
          <w:i w:val="false"/>
          <w:color w:val="000000"/>
          <w:sz w:val="28"/>
        </w:rPr>
        <w:t xml:space="preserve">
бойынша талаптарға  </w:t>
      </w:r>
      <w:r>
        <w:br/>
      </w:r>
      <w:r>
        <w:rPr>
          <w:rFonts w:ascii="Times New Roman"/>
          <w:b w:val="false"/>
          <w:i w:val="false"/>
          <w:color w:val="000000"/>
          <w:sz w:val="28"/>
        </w:rPr>
        <w:t xml:space="preserve">
6-қосымша       </w:t>
      </w:r>
    </w:p>
    <w:bookmarkEnd w:id="1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Талап 6-қосымшамен толықтырылды - ҚР Инвестициялар және даму министрінің 2014.08.18 </w:t>
      </w:r>
      <w:r>
        <w:rPr>
          <w:rFonts w:ascii="Times New Roman"/>
          <w:b w:val="false"/>
          <w:i w:val="false"/>
          <w:color w:val="ff0000"/>
          <w:sz w:val="28"/>
        </w:rPr>
        <w:t>№ 2</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p>
    <w:bookmarkStart w:name="z102" w:id="20"/>
    <w:p>
      <w:pPr>
        <w:spacing w:after="0"/>
        <w:ind w:left="0"/>
        <w:jc w:val="left"/>
      </w:pPr>
      <w:r>
        <w:rPr>
          <w:rFonts w:ascii="Times New Roman"/>
          <w:b/>
          <w:i w:val="false"/>
          <w:color w:val="000000"/>
        </w:rPr>
        <w:t xml:space="preserve"> 
Республикалық және жергілікті бюджет үшін шартты шығындар</w:t>
      </w:r>
      <w:r>
        <w:br/>
      </w:r>
      <w:r>
        <w:rPr>
          <w:rFonts w:ascii="Times New Roman"/>
          <w:b/>
          <w:i w:val="false"/>
          <w:color w:val="000000"/>
        </w:rPr>
        <w:t>
мен кірістердің есебі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2"/>
        <w:gridCol w:w="1964"/>
        <w:gridCol w:w="1705"/>
        <w:gridCol w:w="2075"/>
        <w:gridCol w:w="1946"/>
        <w:gridCol w:w="1798"/>
        <w:gridCol w:w="2150"/>
      </w:tblGrid>
      <w:tr>
        <w:trPr>
          <w:trHeight w:val="30" w:hRule="atLeast"/>
        </w:trPr>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міндетті төлемдердің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Преференцияларды есептемегендегі бюджетке түсетін түсім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Преференцияларды есептегендегі бюджетке түсетін түсім</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Преференцияларды есептемегендегі бюджетке түсетін түсім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Преференцияларды есептегендегі бюджетке түсетін түсім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Преференцияларды есептемегендегі бюджетке түсетін түсім</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Преференцияларды есептегендегі бюджетке түсетін түсім</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технологиялар министрінің</w:t>
      </w:r>
      <w:r>
        <w:br/>
      </w:r>
      <w:r>
        <w:rPr>
          <w:rFonts w:ascii="Times New Roman"/>
          <w:b w:val="false"/>
          <w:i w:val="false"/>
          <w:color w:val="000000"/>
          <w:sz w:val="28"/>
        </w:rPr>
        <w:t xml:space="preserve">
2012 жылғы 1 маусымдағы </w:t>
      </w:r>
      <w:r>
        <w:br/>
      </w:r>
      <w:r>
        <w:rPr>
          <w:rFonts w:ascii="Times New Roman"/>
          <w:b w:val="false"/>
          <w:i w:val="false"/>
          <w:color w:val="000000"/>
          <w:sz w:val="28"/>
        </w:rPr>
        <w:t xml:space="preserve">
№ 184 бұйрығымен    </w:t>
      </w:r>
      <w:r>
        <w:br/>
      </w:r>
      <w:r>
        <w:rPr>
          <w:rFonts w:ascii="Times New Roman"/>
          <w:b w:val="false"/>
          <w:i w:val="false"/>
          <w:color w:val="000000"/>
          <w:sz w:val="28"/>
        </w:rPr>
        <w:t xml:space="preserve">
бекітілген 3-қосымша  </w:t>
      </w:r>
    </w:p>
    <w:bookmarkEnd w:id="21"/>
    <w:bookmarkStart w:name="z165" w:id="22"/>
    <w:p>
      <w:pPr>
        <w:spacing w:after="0"/>
        <w:ind w:left="0"/>
        <w:jc w:val="left"/>
      </w:pPr>
      <w:r>
        <w:rPr>
          <w:rFonts w:ascii="Times New Roman"/>
          <w:b/>
          <w:i w:val="false"/>
          <w:color w:val="000000"/>
        </w:rPr>
        <w:t xml:space="preserve"> 
Қазақстан Республикасы Индустрия және жаңа технологиялар министрлігі нормативтік құқықтық актілердің күшi жойылды деп мойындалатын Тізімі</w:t>
      </w:r>
    </w:p>
    <w:bookmarkEnd w:id="22"/>
    <w:bookmarkStart w:name="z166" w:id="23"/>
    <w:p>
      <w:pPr>
        <w:spacing w:after="0"/>
        <w:ind w:left="0"/>
        <w:jc w:val="both"/>
      </w:pPr>
      <w:r>
        <w:rPr>
          <w:rFonts w:ascii="Times New Roman"/>
          <w:b w:val="false"/>
          <w:i w:val="false"/>
          <w:color w:val="000000"/>
          <w:sz w:val="28"/>
        </w:rPr>
        <w:t>
      1) «Инвестицияларды мемлекеттiк қолдаудың кейбiр мәселелерi туралы» Қазақстан Республикасы Индустрия және сауда министрлігі Инвестиция комитеті төрағасының 2003 жылғы 18 наурыздағы № 18-б </w:t>
      </w:r>
      <w:r>
        <w:rPr>
          <w:rFonts w:ascii="Times New Roman"/>
          <w:b w:val="false"/>
          <w:i w:val="false"/>
          <w:color w:val="000000"/>
          <w:sz w:val="28"/>
        </w:rPr>
        <w:t>бұйрығы</w:t>
      </w:r>
      <w:r>
        <w:rPr>
          <w:rFonts w:ascii="Times New Roman"/>
          <w:b w:val="false"/>
          <w:i w:val="false"/>
          <w:color w:val="000000"/>
          <w:sz w:val="28"/>
        </w:rPr>
        <w:t xml:space="preserve"> (№ 2222 болып Нормативтік құқықтық актілерді мемлекеттік тіркеу тізілімінде тіркелген, Қазақстан Республикасының орталық атқарушы және басқа да мемлекеттік органдарының нормативтік құқықтық актілерінің бюллетенінде жарияланған, 2003 ж., № 23-24, 850-құжат);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сауда министрлігінің Инвестиция комитеті төрағасының 2003 жылғы 18 наурыздағы № 18-б бұйрығына өзгеріс енгізу туралы» Қазақстан Республикасы Индустрия және сауда министрлігі Инвестиция комитеті төрағасының 2006 жылғы 20 шілдедегі № 54-б </w:t>
      </w:r>
      <w:r>
        <w:rPr>
          <w:rFonts w:ascii="Times New Roman"/>
          <w:b w:val="false"/>
          <w:i w:val="false"/>
          <w:color w:val="000000"/>
          <w:sz w:val="28"/>
        </w:rPr>
        <w:t>бұйрығы</w:t>
      </w:r>
      <w:r>
        <w:rPr>
          <w:rFonts w:ascii="Times New Roman"/>
          <w:b w:val="false"/>
          <w:i w:val="false"/>
          <w:color w:val="000000"/>
          <w:sz w:val="28"/>
        </w:rPr>
        <w:t xml:space="preserve"> (№ 4330 болып Нормативтік құқықтық актілерді мемлекеттік тіркеу тізілімде тіркелген, 2006 жылғы 18 тамыздағы</w:t>
      </w:r>
      <w:r>
        <w:br/>
      </w:r>
      <w:r>
        <w:rPr>
          <w:rFonts w:ascii="Times New Roman"/>
          <w:b w:val="false"/>
          <w:i w:val="false"/>
          <w:color w:val="000000"/>
          <w:sz w:val="28"/>
        </w:rPr>
        <w:t>
№ 151 (1131) «Юридическая газета» газетінде жарияланған);</w:t>
      </w:r>
      <w:r>
        <w:br/>
      </w:r>
      <w:r>
        <w:rPr>
          <w:rFonts w:ascii="Times New Roman"/>
          <w:b w:val="false"/>
          <w:i w:val="false"/>
          <w:color w:val="000000"/>
          <w:sz w:val="28"/>
        </w:rPr>
        <w:t>
</w:t>
      </w:r>
      <w:r>
        <w:rPr>
          <w:rFonts w:ascii="Times New Roman"/>
          <w:b w:val="false"/>
          <w:i w:val="false"/>
          <w:color w:val="000000"/>
          <w:sz w:val="28"/>
        </w:rPr>
        <w:t>
      3) «Инвестицияларды мемлекеттiк қолдаудың кейбiр мәселелерi туралы» Қазақстан Республикасы Индустрия және сауда министрлігі Инвестиция комитеті төрағасының 2003 жылғы 18 наурыздағы № 18-п бұйрығына өзгеріс енгізу туралы» Қазақстан Республикасы Индустрия және сауда министрлігі Инвестиция комитеті төрағасының 2006 жылғы 3 қарашадағы № 83-п </w:t>
      </w:r>
      <w:r>
        <w:rPr>
          <w:rFonts w:ascii="Times New Roman"/>
          <w:b w:val="false"/>
          <w:i w:val="false"/>
          <w:color w:val="000000"/>
          <w:sz w:val="28"/>
        </w:rPr>
        <w:t>бұйрығы</w:t>
      </w:r>
      <w:r>
        <w:rPr>
          <w:rFonts w:ascii="Times New Roman"/>
          <w:b w:val="false"/>
          <w:i w:val="false"/>
          <w:color w:val="000000"/>
          <w:sz w:val="28"/>
        </w:rPr>
        <w:t xml:space="preserve"> (№ 4451 болып Нормативтік құқықтық актілерді мемлекеттік тіркеу тізілімде тіркелген).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