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b7e0" w14:textId="293b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2011 жылғы 12 желтоқсандағы 43 сессиясының "2012-2014 жылдарға арналған қалалық бюджет туралы" N 665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11 сессиясының 2012 жылғы 9 қарашадағы N 118 шешімі. Қарағанды облысының Әділет департаментінде 2012 жылғы 19 қарашада N 1982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2011 жылғы 12 желтоқсандағы 43 сессиясының "2012-2014 жылдарға арналған қалалық бюджет туралы" N 665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8-7-128 болып тіркелген, 2011 жылғы 30 желтоқсандағы N 53 "Саран газеті" газетінде жарияланған), оған Саран қалалық мәслихатының 2012 жылғы 06 сәуірдегі 3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8-7-133 болып тіркелген, 2012 жылғы 19 сәуірдегі N 16 "Спутник" газетінде жарияланған), Саран қалалық мәслихатының 2012 жылғы 11 маусымдағы 5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63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8-7-137 болып тіркелген, 2012 жылғы 28 маусымдағы N 26 "Спутник" газетінде жарияланған), Саран қалалық мәслихатының 2012 жылғы 14 тамыздағы 7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83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1920 болып тіркелген, 2012 жылғы 6 қыркүйекте N 36 "Спутник" газетінде жарияланған), Саран қалалық мәслихатының 2012 жылғы 25 қазандағы 10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110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1963 болып тіркелген, 2012 жылғы 8 қарашада N 45 "Спутник"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"3749614" саны "3769546"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"3767340" саны "3787272"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"205115" саны "225047" санымен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N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жүргiзуіндегi өзге мемлекеттiк мүлiктi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ілгідегі,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шеңберiнде тұрғын жай салу және (немесе) сатып алу инженерлiк коммуникациялық инфрақұрылымдарды дамыту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