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3d5f" w14:textId="e993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2012 жылғы 2 мамырдағы "Интернаттық ұйымдарды бітіруші кәмелетке толмағандар және бас бостандығынан айыру орындарынан босатылған адамдар үшін жұмыс орындарына квота белгілеу туралы" N 13/09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12 қарашадағы N 33/15 қаулысы. Қарағанды облысының Әділет департаментінде 2012 жылғы 13 желтоқсанда N 2017 тіркелді. Күші жойылды - Қарағанды облысы Абай ауданының әкімдігінің 2016 жылғы 3 маусымдағы № 21/13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Абай ауданының әкімдігінің 03.06.2016 № 21/13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интернаттық ұйымдарды бітіруші кәмелетке толмағандарды және қылмыстық-атқару инспекциясы пробация қызметінің есебінде тұрған адамдарды, сондай-ақ бас бостандығынан айыру орындарынан босатылған адамдарды жұмыспен қамту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2012 жылғы 2 мамырдағы N 13/09 "Интернаттық ұйымдарды бітіруші кәмелетке толмағандар және бас бостандығынан айыру орындарынан босатылған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каулысына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8-9-133 болып тіркелген, 2012 жылғы 19 мамырдағы N 19 "Абай-Ақиқат"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"Интернаттық ұйымдарды бітіруші кәмелетке толмағандар, бас бостандығынан айыру орындарынан босатылған адамдар және қылмыстық-атқару инспекциясы пробация қызметінің есебінде тұрған адамдар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Интернаттық ұйымдарды бітіруші кәмелетке толмағандар, бас бостандығынан айыру орындарынан босатылған адамдар және қылмыстық-атқару инспекциясы пробация қызметінің есебінде тұрған адамдар үшін меншік нысанына қарамастан, жұмыс орындарының жалпы санының бір пайызы мөлшерінде жұмыс орындарына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