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1b13" w14:textId="2dd1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бюджет қаражатын басқарудың тиiмдiлiгiн бағалау әдiстемесiн және Қазақстан Республикасы Ұлттық Банкi ақша қаражатын басқарудың тиiмдiлiгiн бағалау әдiстемесiн бекiту туралы" Қазақстан Республикасы Қаржы министрiнiң 2012 жылғы 10 қаңтардағы № 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2013 жылғы 31 желтоқсандағы № 599 бұйрығы. Қазақстан Республикасының Әділет министрлігінде 2014 жылы 06 ақпанда № 9132 тіркелді. Күші жойылды - Қазақстан Республикасы Ұлттық экономика министрінің 2016 жылғы 30 желтоқсандағы № 540 және Қазақстан Республикасы Қаржы министрінің 2016 жылғы 30 желтоқсандағы № 706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30.12.2016 </w:t>
      </w:r>
      <w:r>
        <w:rPr>
          <w:rFonts w:ascii="Times New Roman"/>
          <w:b w:val="false"/>
          <w:i w:val="false"/>
          <w:color w:val="ff0000"/>
          <w:sz w:val="28"/>
        </w:rPr>
        <w:t>№ 540</w:t>
      </w:r>
      <w:r>
        <w:rPr>
          <w:rFonts w:ascii="Times New Roman"/>
          <w:b w:val="false"/>
          <w:i w:val="false"/>
          <w:color w:val="ff0000"/>
          <w:sz w:val="28"/>
        </w:rPr>
        <w:t xml:space="preserve"> және ҚР Қаржы министрінің 30.12.2016 № 706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"Мемлекеттiк органның бюджет қаражатын басқарудың тиiмдiлiгiн бағалау әдiстемесiн және Қазақстан Республикасы Ұлттық Банкi ақша қаражатын басқарудың тиiмдiлiгiн бағалау әдiстемесiн бекiту туралы" Қазақстан Республикасы Қаржы министрiнiң 2012 жылғы 10 қаңтардағы № 9 бұйрығына (Нормативтік құқықтық актілерді мемлекеттік тіркеу тізілімінде № 7381 болып тіркелген, Заң газетiнде 2012 жылғы 17 мамырда № 70 (2078) жарияланған) мынадай өзгерістер мен толықтырулар енгізілсін:</w:t>
      </w:r>
    </w:p>
    <w:bookmarkEnd w:id="1"/>
    <w:p>
      <w:pPr>
        <w:spacing w:after="0"/>
        <w:ind w:left="0"/>
        <w:jc w:val="both"/>
      </w:pPr>
      <w:r>
        <w:rPr>
          <w:rFonts w:ascii="Times New Roman"/>
          <w:b w:val="false"/>
          <w:i w:val="false"/>
          <w:color w:val="000000"/>
          <w:sz w:val="28"/>
        </w:rPr>
        <w:t>
      Мемлекеттiк органның бюджет қаражатын басқарудың тиiмдiлiгiн бағалау әдiстемесiнде:</w:t>
      </w:r>
    </w:p>
    <w:bookmarkStart w:name="z3" w:id="2"/>
    <w:p>
      <w:pPr>
        <w:spacing w:after="0"/>
        <w:ind w:left="0"/>
        <w:jc w:val="both"/>
      </w:pPr>
      <w:r>
        <w:rPr>
          <w:rFonts w:ascii="Times New Roman"/>
          <w:b w:val="false"/>
          <w:i w:val="false"/>
          <w:color w:val="000000"/>
          <w:sz w:val="28"/>
        </w:rPr>
        <w:t>
      5 және 6-тармақшалар мынадай редакцияда жазылсын:</w:t>
      </w:r>
    </w:p>
    <w:bookmarkEnd w:id="2"/>
    <w:p>
      <w:pPr>
        <w:spacing w:after="0"/>
        <w:ind w:left="0"/>
        <w:jc w:val="both"/>
      </w:pPr>
      <w:r>
        <w:rPr>
          <w:rFonts w:ascii="Times New Roman"/>
          <w:b w:val="false"/>
          <w:i w:val="false"/>
          <w:color w:val="000000"/>
          <w:sz w:val="28"/>
        </w:rPr>
        <w:t>
      "5. Тиiмдiлiктi бағалау жүргiзу үшiн мемлекеттiк қаржылық бақылау органдары 15 ақпаннан кешіктірмей ұсынымдар мен қаулылар негізінде бағаланатын кезеңдегі бақылау нәтижелері және олардың орындалуы туралы ақпаратты Әдістемеге 1-қосымшаға сәйкес нысан бойынша бюджеттік жүйе деңгейлеріне қарай бюджетті атқару жөніндегі уәкілетті органға береді.</w:t>
      </w:r>
    </w:p>
    <w:bookmarkStart w:name="z4" w:id="3"/>
    <w:p>
      <w:pPr>
        <w:spacing w:after="0"/>
        <w:ind w:left="0"/>
        <w:jc w:val="both"/>
      </w:pPr>
      <w:r>
        <w:rPr>
          <w:rFonts w:ascii="Times New Roman"/>
          <w:b w:val="false"/>
          <w:i w:val="false"/>
          <w:color w:val="000000"/>
          <w:sz w:val="28"/>
        </w:rPr>
        <w:t>
      6. Тиімділікті бағалау:</w:t>
      </w:r>
    </w:p>
    <w:bookmarkEnd w:id="3"/>
    <w:bookmarkStart w:name="z5" w:id="4"/>
    <w:p>
      <w:pPr>
        <w:spacing w:after="0"/>
        <w:ind w:left="0"/>
        <w:jc w:val="both"/>
      </w:pPr>
      <w:r>
        <w:rPr>
          <w:rFonts w:ascii="Times New Roman"/>
          <w:b w:val="false"/>
          <w:i w:val="false"/>
          <w:color w:val="000000"/>
          <w:sz w:val="28"/>
        </w:rPr>
        <w:t>
      1) орталық мемлекеттік органдардың төмен тұрған бюджеттеріне бөлінген субвенциялардан, бөлінетін бағдарламалардан, нысаналы трансферттерден және кредиттерден басқа, барлық бюджеттік бағдарламалар.</w:t>
      </w:r>
    </w:p>
    <w:bookmarkEnd w:id="4"/>
    <w:bookmarkStart w:name="z6" w:id="5"/>
    <w:p>
      <w:pPr>
        <w:spacing w:after="0"/>
        <w:ind w:left="0"/>
        <w:jc w:val="both"/>
      </w:pPr>
      <w:r>
        <w:rPr>
          <w:rFonts w:ascii="Times New Roman"/>
          <w:b w:val="false"/>
          <w:i w:val="false"/>
          <w:color w:val="000000"/>
          <w:sz w:val="28"/>
        </w:rPr>
        <w:t>
      2) облыстардың, республикалық маңызы бар қаланың, астананың жергілікті атқарушы органдарының бюджеттік даму бағдарламалары бойынша жүзеге асырылады.";</w:t>
      </w:r>
    </w:p>
    <w:bookmarkEnd w:id="5"/>
    <w:bookmarkStart w:name="z7" w:id="6"/>
    <w:p>
      <w:pPr>
        <w:spacing w:after="0"/>
        <w:ind w:left="0"/>
        <w:jc w:val="both"/>
      </w:pPr>
      <w:r>
        <w:rPr>
          <w:rFonts w:ascii="Times New Roman"/>
          <w:b w:val="false"/>
          <w:i w:val="false"/>
          <w:color w:val="000000"/>
          <w:sz w:val="28"/>
        </w:rPr>
        <w:t>
      9, 10 және 11-тармақтар мынадай редакцияда жазылсын:</w:t>
      </w:r>
    </w:p>
    <w:bookmarkEnd w:id="6"/>
    <w:p>
      <w:pPr>
        <w:spacing w:after="0"/>
        <w:ind w:left="0"/>
        <w:jc w:val="both"/>
      </w:pPr>
      <w:r>
        <w:rPr>
          <w:rFonts w:ascii="Times New Roman"/>
          <w:b w:val="false"/>
          <w:i w:val="false"/>
          <w:color w:val="000000"/>
          <w:sz w:val="28"/>
        </w:rPr>
        <w:t>
      "9. Бюджетті атқару жөніндегі орталық уәкілетті орган Қазақстан Республикасы Премьер-Министрінің Кеңсесіне мынадай ақпаратты ұсынады:</w:t>
      </w:r>
    </w:p>
    <w:bookmarkStart w:name="z8" w:id="7"/>
    <w:p>
      <w:pPr>
        <w:spacing w:after="0"/>
        <w:ind w:left="0"/>
        <w:jc w:val="both"/>
      </w:pPr>
      <w:r>
        <w:rPr>
          <w:rFonts w:ascii="Times New Roman"/>
          <w:b w:val="false"/>
          <w:i w:val="false"/>
          <w:color w:val="000000"/>
          <w:sz w:val="28"/>
        </w:rPr>
        <w:t>
      1) Әдістемеге 2-қосымшаға сәйкес нысан бойынша бюджет қаражатының игерілмеу себептері;</w:t>
      </w:r>
    </w:p>
    <w:bookmarkEnd w:id="7"/>
    <w:bookmarkStart w:name="z9" w:id="8"/>
    <w:p>
      <w:pPr>
        <w:spacing w:after="0"/>
        <w:ind w:left="0"/>
        <w:jc w:val="both"/>
      </w:pPr>
      <w:r>
        <w:rPr>
          <w:rFonts w:ascii="Times New Roman"/>
          <w:b w:val="false"/>
          <w:i w:val="false"/>
          <w:color w:val="000000"/>
          <w:sz w:val="28"/>
        </w:rPr>
        <w:t>
      2) Әдістемеге 3-қосымшаға сәйкес нысан бойынша "Бюджеттік бағдарламаның тікелей нәтижелеріне қол жеткізу" критерийі бойынша талдау нәтижелері туралы ақпаратты;</w:t>
      </w:r>
    </w:p>
    <w:bookmarkEnd w:id="8"/>
    <w:bookmarkStart w:name="z10" w:id="9"/>
    <w:p>
      <w:pPr>
        <w:spacing w:after="0"/>
        <w:ind w:left="0"/>
        <w:jc w:val="both"/>
      </w:pPr>
      <w:r>
        <w:rPr>
          <w:rFonts w:ascii="Times New Roman"/>
          <w:b w:val="false"/>
          <w:i w:val="false"/>
          <w:color w:val="000000"/>
          <w:sz w:val="28"/>
        </w:rPr>
        <w:t>
      3) Әдістемеге 4-қосымшаға сәйкес нысан бойынша құрылыс және реконструкциялау объектілерінің құнының қымбаттауы туралы ақпаратты;</w:t>
      </w:r>
    </w:p>
    <w:bookmarkEnd w:id="9"/>
    <w:bookmarkStart w:name="z11" w:id="10"/>
    <w:p>
      <w:pPr>
        <w:spacing w:after="0"/>
        <w:ind w:left="0"/>
        <w:jc w:val="both"/>
      </w:pPr>
      <w:r>
        <w:rPr>
          <w:rFonts w:ascii="Times New Roman"/>
          <w:b w:val="false"/>
          <w:i w:val="false"/>
          <w:color w:val="000000"/>
          <w:sz w:val="28"/>
        </w:rPr>
        <w:t>
      4) түсіндірме жазбаны.</w:t>
      </w:r>
    </w:p>
    <w:bookmarkEnd w:id="10"/>
    <w:p>
      <w:pPr>
        <w:spacing w:after="0"/>
        <w:ind w:left="0"/>
        <w:jc w:val="both"/>
      </w:pPr>
      <w:r>
        <w:rPr>
          <w:rFonts w:ascii="Times New Roman"/>
          <w:b w:val="false"/>
          <w:i w:val="false"/>
          <w:color w:val="000000"/>
          <w:sz w:val="28"/>
        </w:rPr>
        <w:t>
      Орталық мемлекеттік органдар, бюджетті атқару жөніндегі орталық уәкілетті органды қоспағанда және облыстардың, республикалық маңызы бар қаланың, астананың әкімдіктері бюджетті атқару жөніндегі орталық уәкілетті органға мынадай ақпаратты:</w:t>
      </w:r>
    </w:p>
    <w:bookmarkStart w:name="z12" w:id="11"/>
    <w:p>
      <w:pPr>
        <w:spacing w:after="0"/>
        <w:ind w:left="0"/>
        <w:jc w:val="both"/>
      </w:pPr>
      <w:r>
        <w:rPr>
          <w:rFonts w:ascii="Times New Roman"/>
          <w:b w:val="false"/>
          <w:i w:val="false"/>
          <w:color w:val="000000"/>
          <w:sz w:val="28"/>
        </w:rPr>
        <w:t>
      1) Әдістемеге 3-қосымшаға сәйкес нысан бойынша "Бюджеттік бағдарламаның тікелей нәтижелеріне қол жеткізу" критерийі бойынша талдау нәтижелері туралы ақпаратты (орталық мемлекеттік органдардан басқа);</w:t>
      </w:r>
    </w:p>
    <w:bookmarkEnd w:id="11"/>
    <w:bookmarkStart w:name="z13" w:id="12"/>
    <w:p>
      <w:pPr>
        <w:spacing w:after="0"/>
        <w:ind w:left="0"/>
        <w:jc w:val="both"/>
      </w:pPr>
      <w:r>
        <w:rPr>
          <w:rFonts w:ascii="Times New Roman"/>
          <w:b w:val="false"/>
          <w:i w:val="false"/>
          <w:color w:val="000000"/>
          <w:sz w:val="28"/>
        </w:rPr>
        <w:t>
      2) Әдістемеге 4-қосымшаға сәйкес нысан бойынша құрылыс және реконструкциялау объектілері құнының қымбаттауы туралы ақпаратты;</w:t>
      </w:r>
    </w:p>
    <w:bookmarkEnd w:id="12"/>
    <w:bookmarkStart w:name="z14" w:id="13"/>
    <w:p>
      <w:pPr>
        <w:spacing w:after="0"/>
        <w:ind w:left="0"/>
        <w:jc w:val="both"/>
      </w:pPr>
      <w:r>
        <w:rPr>
          <w:rFonts w:ascii="Times New Roman"/>
          <w:b w:val="false"/>
          <w:i w:val="false"/>
          <w:color w:val="000000"/>
          <w:sz w:val="28"/>
        </w:rPr>
        <w:t>
      3) түсіндірме жазбаны береді.</w:t>
      </w:r>
    </w:p>
    <w:bookmarkEnd w:id="13"/>
    <w:bookmarkStart w:name="z15" w:id="14"/>
    <w:p>
      <w:pPr>
        <w:spacing w:after="0"/>
        <w:ind w:left="0"/>
        <w:jc w:val="both"/>
      </w:pPr>
      <w:r>
        <w:rPr>
          <w:rFonts w:ascii="Times New Roman"/>
          <w:b w:val="false"/>
          <w:i w:val="false"/>
          <w:color w:val="000000"/>
          <w:sz w:val="28"/>
        </w:rPr>
        <w:t>
      10. Түсіндірме жазба орталық мемлекеттік/жергілікті атқарушы орган қызметінің тиімділігін жүргізілген талдау нәтижелерін алдыңғы жылмен салыстыра отырып, күшті және әлсіз жақтарын көрсетіп, мына критерийлер бөлінісінде қамтуы тиіс:</w:t>
      </w:r>
    </w:p>
    <w:bookmarkEnd w:id="14"/>
    <w:bookmarkStart w:name="z16" w:id="15"/>
    <w:p>
      <w:pPr>
        <w:spacing w:after="0"/>
        <w:ind w:left="0"/>
        <w:jc w:val="both"/>
      </w:pPr>
      <w:r>
        <w:rPr>
          <w:rFonts w:ascii="Times New Roman"/>
          <w:b w:val="false"/>
          <w:i w:val="false"/>
          <w:color w:val="000000"/>
          <w:sz w:val="28"/>
        </w:rPr>
        <w:t>
      1) "Бюджетті жоспарлау және атқару сапасының деңгейі" критерийі бойынша:</w:t>
      </w:r>
    </w:p>
    <w:bookmarkEnd w:id="15"/>
    <w:p>
      <w:pPr>
        <w:spacing w:after="0"/>
        <w:ind w:left="0"/>
        <w:jc w:val="both"/>
      </w:pPr>
      <w:r>
        <w:rPr>
          <w:rFonts w:ascii="Times New Roman"/>
          <w:b w:val="false"/>
          <w:i w:val="false"/>
          <w:color w:val="000000"/>
          <w:sz w:val="28"/>
        </w:rPr>
        <w:t>
      тиісті қаржы жылына арналған республикалық бюджеттік бағдарламалар/облыс, республикалық маңызы бар қала, астана жергілікті атқарушы органының бюджеттік даму бағдарламалары әкімшісінің бюджеттік бағдарламалары бойынша бюджет қаражатының атқарылу пайызы;</w:t>
      </w:r>
    </w:p>
    <w:p>
      <w:pPr>
        <w:spacing w:after="0"/>
        <w:ind w:left="0"/>
        <w:jc w:val="both"/>
      </w:pPr>
      <w:r>
        <w:rPr>
          <w:rFonts w:ascii="Times New Roman"/>
          <w:b w:val="false"/>
          <w:i w:val="false"/>
          <w:color w:val="000000"/>
          <w:sz w:val="28"/>
        </w:rPr>
        <w:t>
      қалыптасқан мемлекеттік сатып алу жоспарынан мемлекеттік сатып алу нәтижелері бойынша есепті кезеңде қалыптасқан үнемдеу сомасы;</w:t>
      </w:r>
    </w:p>
    <w:p>
      <w:pPr>
        <w:spacing w:after="0"/>
        <w:ind w:left="0"/>
        <w:jc w:val="both"/>
      </w:pPr>
      <w:r>
        <w:rPr>
          <w:rFonts w:ascii="Times New Roman"/>
          <w:b w:val="false"/>
          <w:i w:val="false"/>
          <w:color w:val="000000"/>
          <w:sz w:val="28"/>
        </w:rPr>
        <w:t>
      бюджеттік бағдарламалар арасында қаражатты қайта бөлу үшін себептері мен негіздемелерін көрсете отырып, республикалық бюджеттік бағдарламалар әкімшісінің, облыстың, республикалық маңызы бар қаланың, астананың жергілікті атқарушы органы бюджетінің жалпы көлемінде бюджеттік бағдарламалар арасында бюджетті нақтылау кезінде қайта бөлінген қаражаттың ара қатынасының үлесі;</w:t>
      </w:r>
    </w:p>
    <w:p>
      <w:pPr>
        <w:spacing w:after="0"/>
        <w:ind w:left="0"/>
        <w:jc w:val="both"/>
      </w:pPr>
      <w:r>
        <w:rPr>
          <w:rFonts w:ascii="Times New Roman"/>
          <w:b w:val="false"/>
          <w:i w:val="false"/>
          <w:color w:val="000000"/>
          <w:sz w:val="28"/>
        </w:rPr>
        <w:t>
      бюджеттiк инвестициялық жобаның сметалық құнын ұлғайту фактiлерiнiң болуы және бюджеттік инвестициялық жобаның сметалық құнын ұлғайту себептерi;</w:t>
      </w:r>
    </w:p>
    <w:p>
      <w:pPr>
        <w:spacing w:after="0"/>
        <w:ind w:left="0"/>
        <w:jc w:val="both"/>
      </w:pPr>
      <w:r>
        <w:rPr>
          <w:rFonts w:ascii="Times New Roman"/>
          <w:b w:val="false"/>
          <w:i w:val="false"/>
          <w:color w:val="000000"/>
          <w:sz w:val="28"/>
        </w:rPr>
        <w:t>
      дебиторлық және кредиторлық берешектердің пайда болу себептерін және оны қысқарту жөнінде қабылданған шараларды көрсете отырып, республикалық бюджеттік бағдарламалар/облыстың, республикалық маңызы бар қаланың, астананың жергілікті атқарушы органының бюджеттік даму бағдарламалары әкімшісінің ағымдағы жылды және өткен жылдарды бөле отырып, дебиторлық және кредиторлық берешектердің болмауы/болуы немесе өзгеруі көрсетіледі;</w:t>
      </w:r>
    </w:p>
    <w:bookmarkStart w:name="z17" w:id="16"/>
    <w:p>
      <w:pPr>
        <w:spacing w:after="0"/>
        <w:ind w:left="0"/>
        <w:jc w:val="both"/>
      </w:pPr>
      <w:r>
        <w:rPr>
          <w:rFonts w:ascii="Times New Roman"/>
          <w:b w:val="false"/>
          <w:i w:val="false"/>
          <w:color w:val="000000"/>
          <w:sz w:val="28"/>
        </w:rPr>
        <w:t>
      2) "Мемлекеттік қаржылық бақылау органдарының есепті кезеңде тексеру қорытындылары бойынша бюджеттiк және өзге заңнаманы бұзушылықтардың болмауы" критерийi бойынша:</w:t>
      </w:r>
    </w:p>
    <w:bookmarkEnd w:id="16"/>
    <w:p>
      <w:pPr>
        <w:spacing w:after="0"/>
        <w:ind w:left="0"/>
        <w:jc w:val="both"/>
      </w:pPr>
      <w:r>
        <w:rPr>
          <w:rFonts w:ascii="Times New Roman"/>
          <w:b w:val="false"/>
          <w:i w:val="false"/>
          <w:color w:val="000000"/>
          <w:sz w:val="28"/>
        </w:rPr>
        <w:t>
      тексеру жүргізген мемлекеттік қаржылық бақылау органы;</w:t>
      </w:r>
    </w:p>
    <w:p>
      <w:pPr>
        <w:spacing w:after="0"/>
        <w:ind w:left="0"/>
        <w:jc w:val="both"/>
      </w:pPr>
      <w:r>
        <w:rPr>
          <w:rFonts w:ascii="Times New Roman"/>
          <w:b w:val="false"/>
          <w:i w:val="false"/>
          <w:color w:val="000000"/>
          <w:sz w:val="28"/>
        </w:rPr>
        <w:t>
      есептi кезеңдегi тексерулер саны;</w:t>
      </w:r>
    </w:p>
    <w:p>
      <w:pPr>
        <w:spacing w:after="0"/>
        <w:ind w:left="0"/>
        <w:jc w:val="both"/>
      </w:pPr>
      <w:r>
        <w:rPr>
          <w:rFonts w:ascii="Times New Roman"/>
          <w:b w:val="false"/>
          <w:i w:val="false"/>
          <w:color w:val="000000"/>
          <w:sz w:val="28"/>
        </w:rPr>
        <w:t>
      бақылаумен қамтылған бюджет қаражатының жалпы көлемі;</w:t>
      </w:r>
    </w:p>
    <w:p>
      <w:pPr>
        <w:spacing w:after="0"/>
        <w:ind w:left="0"/>
        <w:jc w:val="both"/>
      </w:pPr>
      <w:r>
        <w:rPr>
          <w:rFonts w:ascii="Times New Roman"/>
          <w:b w:val="false"/>
          <w:i w:val="false"/>
          <w:color w:val="000000"/>
          <w:sz w:val="28"/>
        </w:rPr>
        <w:t>
      есептi кезеңде анықталған бюджеттiк және өзге заңнаманы бұзушылықтар, оның iшiнде:</w:t>
      </w:r>
    </w:p>
    <w:p>
      <w:pPr>
        <w:spacing w:after="0"/>
        <w:ind w:left="0"/>
        <w:jc w:val="both"/>
      </w:pPr>
      <w:r>
        <w:rPr>
          <w:rFonts w:ascii="Times New Roman"/>
          <w:b w:val="false"/>
          <w:i w:val="false"/>
          <w:color w:val="000000"/>
          <w:sz w:val="28"/>
        </w:rPr>
        <w:t>
      бюджетке қаражаттың түсуi кезiнде (кiрiс бөлiгi);</w:t>
      </w:r>
    </w:p>
    <w:p>
      <w:pPr>
        <w:spacing w:after="0"/>
        <w:ind w:left="0"/>
        <w:jc w:val="both"/>
      </w:pPr>
      <w:r>
        <w:rPr>
          <w:rFonts w:ascii="Times New Roman"/>
          <w:b w:val="false"/>
          <w:i w:val="false"/>
          <w:color w:val="000000"/>
          <w:sz w:val="28"/>
        </w:rPr>
        <w:t>
      бюджет қаражатын және мемлекеттiң активтерiн пайдалану кезiнде;</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w:t>
      </w:r>
    </w:p>
    <w:p>
      <w:pPr>
        <w:spacing w:after="0"/>
        <w:ind w:left="0"/>
        <w:jc w:val="both"/>
      </w:pPr>
      <w:r>
        <w:rPr>
          <w:rFonts w:ascii="Times New Roman"/>
          <w:b w:val="false"/>
          <w:i w:val="false"/>
          <w:color w:val="000000"/>
          <w:sz w:val="28"/>
        </w:rPr>
        <w:t>
      бюджеттiк рәсiмдер мен мемлекеттік сатып алу туралы рәсімдерді орындаудың белгiленген мерзімін, тәртібін сақтамау көрсетіледі;</w:t>
      </w:r>
    </w:p>
    <w:p>
      <w:pPr>
        <w:spacing w:after="0"/>
        <w:ind w:left="0"/>
        <w:jc w:val="both"/>
      </w:pPr>
      <w:r>
        <w:rPr>
          <w:rFonts w:ascii="Times New Roman"/>
          <w:b w:val="false"/>
          <w:i w:val="false"/>
          <w:color w:val="000000"/>
          <w:sz w:val="28"/>
        </w:rPr>
        <w:t>
      Бұдан әрi есептi кезеңде бақылаумен қамтылған бюджет қаражатының жалпы көлемiнен бұзушылықтардың үлесi келтiрiледi.</w:t>
      </w:r>
    </w:p>
    <w:p>
      <w:pPr>
        <w:spacing w:after="0"/>
        <w:ind w:left="0"/>
        <w:jc w:val="both"/>
      </w:pPr>
      <w:r>
        <w:rPr>
          <w:rFonts w:ascii="Times New Roman"/>
          <w:b w:val="false"/>
          <w:i w:val="false"/>
          <w:color w:val="000000"/>
          <w:sz w:val="28"/>
        </w:rPr>
        <w:t>
      Мемлекеттiк органда анықталған бюджеттiк және өзге заңнаманы бұзушылықтардың жалпы сомасы мемлекеттік қаржылық бақылау органдары анықтаған бұзушылықтарды қосу жолымен айқындалады.</w:t>
      </w:r>
    </w:p>
    <w:p>
      <w:pPr>
        <w:spacing w:after="0"/>
        <w:ind w:left="0"/>
        <w:jc w:val="both"/>
      </w:pPr>
      <w:r>
        <w:rPr>
          <w:rFonts w:ascii="Times New Roman"/>
          <w:b w:val="false"/>
          <w:i w:val="false"/>
          <w:color w:val="000000"/>
          <w:sz w:val="28"/>
        </w:rPr>
        <w:t>
      Бақылаумен қамтылған бюджет қаражатының көлемi мемлекеттік қаржылық бақылау органдары бақылаумен қамтыған қаражат көлемдерiн қосу жолымен айқындалады.</w:t>
      </w:r>
    </w:p>
    <w:p>
      <w:pPr>
        <w:spacing w:after="0"/>
        <w:ind w:left="0"/>
        <w:jc w:val="both"/>
      </w:pPr>
      <w:r>
        <w:rPr>
          <w:rFonts w:ascii="Times New Roman"/>
          <w:b w:val="false"/>
          <w:i w:val="false"/>
          <w:color w:val="000000"/>
          <w:sz w:val="28"/>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bookmarkStart w:name="z18" w:id="17"/>
    <w:p>
      <w:pPr>
        <w:spacing w:after="0"/>
        <w:ind w:left="0"/>
        <w:jc w:val="both"/>
      </w:pPr>
      <w:r>
        <w:rPr>
          <w:rFonts w:ascii="Times New Roman"/>
          <w:b w:val="false"/>
          <w:i w:val="false"/>
          <w:color w:val="000000"/>
          <w:sz w:val="28"/>
        </w:rPr>
        <w:t>
      3) "Мемлекеттiк қаржылық бақылау органдары енгiзген нұсқамаларды және қаулыларды орындау бойынша қабылданған (iске асырылған) шаралар" критерийі бойынша:</w:t>
      </w:r>
    </w:p>
    <w:bookmarkEnd w:id="17"/>
    <w:p>
      <w:pPr>
        <w:spacing w:after="0"/>
        <w:ind w:left="0"/>
        <w:jc w:val="both"/>
      </w:pPr>
      <w:r>
        <w:rPr>
          <w:rFonts w:ascii="Times New Roman"/>
          <w:b w:val="false"/>
          <w:i w:val="false"/>
          <w:color w:val="000000"/>
          <w:sz w:val="28"/>
        </w:rPr>
        <w:t>
      мемлекеттiк қаржылық бақылау органдарының ұсынымдары мен қаулыларына сәйкес бюджетке қайтарылуға жататын бұзушылықтар сомасының көлемi;</w:t>
      </w:r>
    </w:p>
    <w:p>
      <w:pPr>
        <w:spacing w:after="0"/>
        <w:ind w:left="0"/>
        <w:jc w:val="both"/>
      </w:pPr>
      <w:r>
        <w:rPr>
          <w:rFonts w:ascii="Times New Roman"/>
          <w:b w:val="false"/>
          <w:i w:val="false"/>
          <w:color w:val="000000"/>
          <w:sz w:val="28"/>
        </w:rPr>
        <w:t>
      мемлекеттiк қаржылық бақылау органдарының енгізген ұсынымдары мен қаулыларына сәйкес бюджетке қайтарылуға жататын бұзушылықтар сомасының жалпы көлеміне белгiленген мерзiмде бюджетке қайтарылған бұзушылықтар сомасының көлемi;</w:t>
      </w:r>
    </w:p>
    <w:p>
      <w:pPr>
        <w:spacing w:after="0"/>
        <w:ind w:left="0"/>
        <w:jc w:val="both"/>
      </w:pPr>
      <w:r>
        <w:rPr>
          <w:rFonts w:ascii="Times New Roman"/>
          <w:b w:val="false"/>
          <w:i w:val="false"/>
          <w:color w:val="000000"/>
          <w:sz w:val="28"/>
        </w:rPr>
        <w:t>
      мемлекеттiк қаржылық бақылау органдары бақылау нәтижелерi бойынша енгізген ұсынымдары мен қаулыларына сәйкес жұмыстарды орындау, қызметтер көрсету, тауарлар жеткiзу және/немесе есепке алуда көрсету жолымен қалпына келтiруге жататын бұзушылықтар сомасы;</w:t>
      </w:r>
    </w:p>
    <w:p>
      <w:pPr>
        <w:spacing w:after="0"/>
        <w:ind w:left="0"/>
        <w:jc w:val="both"/>
      </w:pPr>
      <w:r>
        <w:rPr>
          <w:rFonts w:ascii="Times New Roman"/>
          <w:b w:val="false"/>
          <w:i w:val="false"/>
          <w:color w:val="000000"/>
          <w:sz w:val="28"/>
        </w:rPr>
        <w:t>
      мемлекеттiк қаржылық бақылау органдары бақылау нәтижелерi бойынша енгiзген ұсынымдары мен қаулыларына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p>
      <w:pPr>
        <w:spacing w:after="0"/>
        <w:ind w:left="0"/>
        <w:jc w:val="both"/>
      </w:pPr>
      <w:r>
        <w:rPr>
          <w:rFonts w:ascii="Times New Roman"/>
          <w:b w:val="false"/>
          <w:i w:val="false"/>
          <w:color w:val="000000"/>
          <w:sz w:val="28"/>
        </w:rPr>
        <w:t>
      "Мемлекеттік қаржылық бақылау органдарының бағалау кезеңіндегі тексеру қорытындылары бойынша бюджеттік және өзге заңнаманы бұзушылықтардың болмауы" және "Мемлекеттiк қаржылық бақылау органдары енгiзген ұсынымдар мен қаулыларды орындау бойынша қабылданған (iске асырылған) шаралар" критерийлері бойынша талдамалы мақсатта пайдаланылатын ішкі бақылау қызметінің іс-әрекеті бойынша ақпарат жеке көрсетіледі.</w:t>
      </w:r>
    </w:p>
    <w:bookmarkStart w:name="z19" w:id="18"/>
    <w:p>
      <w:pPr>
        <w:spacing w:after="0"/>
        <w:ind w:left="0"/>
        <w:jc w:val="both"/>
      </w:pPr>
      <w:r>
        <w:rPr>
          <w:rFonts w:ascii="Times New Roman"/>
          <w:b w:val="false"/>
          <w:i w:val="false"/>
          <w:color w:val="000000"/>
          <w:sz w:val="28"/>
        </w:rPr>
        <w:t>
      4) "Бюджеттік бағдарламаның тікелей нәтижелеріне қол жеткізу" критерийі бойынша:</w:t>
      </w:r>
    </w:p>
    <w:bookmarkEnd w:id="18"/>
    <w:p>
      <w:pPr>
        <w:spacing w:after="0"/>
        <w:ind w:left="0"/>
        <w:jc w:val="both"/>
      </w:pPr>
      <w:r>
        <w:rPr>
          <w:rFonts w:ascii="Times New Roman"/>
          <w:b w:val="false"/>
          <w:i w:val="false"/>
          <w:color w:val="000000"/>
          <w:sz w:val="28"/>
        </w:rPr>
        <w:t xml:space="preserve">
      республикалық бюджеттік бағдарламалар әкімшісінің бюджеттік бағдарламалары бөлінісінде тікелей нәтижелерге қол жеткізу көрсеткіштері көрсетіледі, ал облыстардың, республикалық маңызы бар қаланың, астананың жергілікті атқарушы органдарының бюджеттік даму бағдарламалары бойынша тікелей нәтижелердің көрсеткіштері бюджеттік инвестициялық жобалар бөлінісінде көрсетіледі. Сондай-ақ себептерін көрсете отырып, тікелей нәтижелер көрсеткіштеріне қол жеткізілмеген бюджеттік бағдарламалар тізбеленеді; </w:t>
      </w:r>
    </w:p>
    <w:p>
      <w:pPr>
        <w:spacing w:after="0"/>
        <w:ind w:left="0"/>
        <w:jc w:val="both"/>
      </w:pPr>
      <w:r>
        <w:rPr>
          <w:rFonts w:ascii="Times New Roman"/>
          <w:b w:val="false"/>
          <w:i w:val="false"/>
          <w:color w:val="000000"/>
          <w:sz w:val="28"/>
        </w:rPr>
        <w:t>
      бағаланып отырған кезеңдегі мемлекеттік органның барлық бюджеттік бағдарламалары тікелей нәтижесінің іс жүзінде қалыптасқан орташа балын өткен жылдың ұқсас көрсеткішімен салыстыру жүзеге асырылады;</w:t>
      </w:r>
    </w:p>
    <w:p>
      <w:pPr>
        <w:spacing w:after="0"/>
        <w:ind w:left="0"/>
        <w:jc w:val="both"/>
      </w:pPr>
      <w:r>
        <w:rPr>
          <w:rFonts w:ascii="Times New Roman"/>
          <w:b w:val="false"/>
          <w:i w:val="false"/>
          <w:color w:val="000000"/>
          <w:sz w:val="28"/>
        </w:rPr>
        <w:t>
      мемлекеттік органның стратегиялық жоспарының құрамында бекітілген бюджеттік бағдарламалардың нәтижелік көрсеткіштерін олардың болуына немесе болмауына талдау жүзеге асырылады;</w:t>
      </w:r>
    </w:p>
    <w:p>
      <w:pPr>
        <w:spacing w:after="0"/>
        <w:ind w:left="0"/>
        <w:jc w:val="both"/>
      </w:pPr>
      <w:r>
        <w:rPr>
          <w:rFonts w:ascii="Times New Roman"/>
          <w:b w:val="false"/>
          <w:i w:val="false"/>
          <w:color w:val="000000"/>
          <w:sz w:val="28"/>
        </w:rPr>
        <w:t>
      объектiлердi белгiленген мерзiмде беру (iске қосу), объектілерді беру (енгізу) көзделген бюджеттік бағдарламалардың саны және есептi кезеңде пайдалануға беру жоспарланған объектiлердiң саны көрсетіледі. Уақтылы пайдалануға берiлмеген объектiлер бойынша объектiлердiң жалпы санына уақтылы пайдалануға берiлмеген объектiлердiң үлесi келтiрiледi, сондай-ақ пайдалануға берудiң кешiгу себептерi көрсетіледі;</w:t>
      </w:r>
    </w:p>
    <w:bookmarkStart w:name="z20" w:id="19"/>
    <w:p>
      <w:pPr>
        <w:spacing w:after="0"/>
        <w:ind w:left="0"/>
        <w:jc w:val="both"/>
      </w:pPr>
      <w:r>
        <w:rPr>
          <w:rFonts w:ascii="Times New Roman"/>
          <w:b w:val="false"/>
          <w:i w:val="false"/>
          <w:color w:val="000000"/>
          <w:sz w:val="28"/>
        </w:rPr>
        <w:t>
      5) "Бюджеттік бағдарламаны орындау тиімділігі" критерийі бойынша бюджеттік бағдарламалардың орындалу тиімділігі бюджетттік бағдарламалар бойынша игерілу пайызымен бірге бюджеттік бағдарламалардың тікелей нәтижесіне жеткізудің пайыз қатынасымен айқындалады.</w:t>
      </w:r>
    </w:p>
    <w:bookmarkEnd w:id="19"/>
    <w:bookmarkStart w:name="z21" w:id="20"/>
    <w:p>
      <w:pPr>
        <w:spacing w:after="0"/>
        <w:ind w:left="0"/>
        <w:jc w:val="both"/>
      </w:pPr>
      <w:r>
        <w:rPr>
          <w:rFonts w:ascii="Times New Roman"/>
          <w:b w:val="false"/>
          <w:i w:val="false"/>
          <w:color w:val="000000"/>
          <w:sz w:val="28"/>
        </w:rPr>
        <w:t>
      11. Бюджетті атқару жөніндегі орталық уәкілетті орган дайындаған мемлекеттік органның бюджет қаражатын басқару тиімділігін бағалау нәтижелері туралы қорытындылар Әдістемеге 6-қосымшаға сәйкес нысан бойынша мемлекеттік жоспарлау жөніндегі орталық уәкілетті органға беріледі.</w:t>
      </w:r>
    </w:p>
    <w:bookmarkEnd w:id="20"/>
    <w:p>
      <w:pPr>
        <w:spacing w:after="0"/>
        <w:ind w:left="0"/>
        <w:jc w:val="both"/>
      </w:pPr>
      <w:r>
        <w:rPr>
          <w:rFonts w:ascii="Times New Roman"/>
          <w:b w:val="false"/>
          <w:i w:val="false"/>
          <w:color w:val="000000"/>
          <w:sz w:val="28"/>
        </w:rPr>
        <w:t>
      Мемлекеттік жоспарлау жөніндегі уәкілетті органға берілетін орталық мемлекеттік және жергілікті атқарушы органдардың қызметінің тиімділігін бағалау нәтижелері туралы жалпы қорытындыда:</w:t>
      </w:r>
    </w:p>
    <w:p>
      <w:pPr>
        <w:spacing w:after="0"/>
        <w:ind w:left="0"/>
        <w:jc w:val="both"/>
      </w:pPr>
      <w:r>
        <w:rPr>
          <w:rFonts w:ascii="Times New Roman"/>
          <w:b w:val="false"/>
          <w:i w:val="false"/>
          <w:color w:val="000000"/>
          <w:sz w:val="28"/>
        </w:rPr>
        <w:t>
      жүргізілген бағалау туралы есеп;</w:t>
      </w:r>
    </w:p>
    <w:p>
      <w:pPr>
        <w:spacing w:after="0"/>
        <w:ind w:left="0"/>
        <w:jc w:val="both"/>
      </w:pPr>
      <w:r>
        <w:rPr>
          <w:rFonts w:ascii="Times New Roman"/>
          <w:b w:val="false"/>
          <w:i w:val="false"/>
          <w:color w:val="000000"/>
          <w:sz w:val="28"/>
        </w:rPr>
        <w:t>
      оң жақтары мен кемшіліктері көрсетіле отырып, бағалау критерийлері бойынша нәтижелерді талдау;</w:t>
      </w:r>
    </w:p>
    <w:p>
      <w:pPr>
        <w:spacing w:after="0"/>
        <w:ind w:left="0"/>
        <w:jc w:val="both"/>
      </w:pPr>
      <w:r>
        <w:rPr>
          <w:rFonts w:ascii="Times New Roman"/>
          <w:b w:val="false"/>
          <w:i w:val="false"/>
          <w:color w:val="000000"/>
          <w:sz w:val="28"/>
        </w:rPr>
        <w:t>
      тұрақты сипаттағы бюджетті орындау кезінде анықталған жүйелі кемшіліктер мен түйткілді мәселелер;</w:t>
      </w:r>
    </w:p>
    <w:p>
      <w:pPr>
        <w:spacing w:after="0"/>
        <w:ind w:left="0"/>
        <w:jc w:val="both"/>
      </w:pPr>
      <w:r>
        <w:rPr>
          <w:rFonts w:ascii="Times New Roman"/>
          <w:b w:val="false"/>
          <w:i w:val="false"/>
          <w:color w:val="000000"/>
          <w:sz w:val="28"/>
        </w:rPr>
        <w:t>
      мемлекеттік органдардың қызметін жақсарту бойынша қорытындылар мен ұсынымдар;</w:t>
      </w:r>
    </w:p>
    <w:p>
      <w:pPr>
        <w:spacing w:after="0"/>
        <w:ind w:left="0"/>
        <w:jc w:val="both"/>
      </w:pPr>
      <w:r>
        <w:rPr>
          <w:rFonts w:ascii="Times New Roman"/>
          <w:b w:val="false"/>
          <w:i w:val="false"/>
          <w:color w:val="000000"/>
          <w:sz w:val="28"/>
        </w:rPr>
        <w:t>
      республикалық бюджет бойынша бюджет қаражатын игеру жөніндегі және облыстардың, республикалық маңызы бар қалалардың, астананың жергілікті атқарушы органдарының бастапқы бекітілген, нақтыланған және түзетілген бюджеттерін республикалық бюджеттік бағдарламалар әкімшілері мен жергілікті атқарушы органдар бойынша бөле отырып, бюджеттік бағдарламаларын игеру жөніндегі ақпарат;</w:t>
      </w:r>
    </w:p>
    <w:p>
      <w:pPr>
        <w:spacing w:after="0"/>
        <w:ind w:left="0"/>
        <w:jc w:val="both"/>
      </w:pPr>
      <w:r>
        <w:rPr>
          <w:rFonts w:ascii="Times New Roman"/>
          <w:b w:val="false"/>
          <w:i w:val="false"/>
          <w:color w:val="000000"/>
          <w:sz w:val="28"/>
        </w:rPr>
        <w:t>
      "Мемлекеттік қаржылық бақылау органдарының бағалау кезеңіндегі тексеру қорытындылары бойынша бюджеттік және өзге заңнаманы бұзушылықтардың болмауы" және "Мемлекеттiк қаржылық бақылау органдары енгiзген ұсынымдар мен қаулыларды орындау бойынша қабылданған (iске асырылған) шаралар" критерийлері бойынша талдамалы мақсатта пайдаланылатын ішкі бақылау қызметінің іс-әрекеті бойынша ақпарат жеке көрсетіледі.</w:t>
      </w:r>
    </w:p>
    <w:bookmarkStart w:name="z22" w:id="21"/>
    <w:p>
      <w:pPr>
        <w:spacing w:after="0"/>
        <w:ind w:left="0"/>
        <w:jc w:val="both"/>
      </w:pPr>
      <w:r>
        <w:rPr>
          <w:rFonts w:ascii="Times New Roman"/>
          <w:b w:val="false"/>
          <w:i w:val="false"/>
          <w:color w:val="000000"/>
          <w:sz w:val="28"/>
        </w:rPr>
        <w:t>
      3-тарау атауы мынадай редакцияда жазылсын:</w:t>
      </w:r>
    </w:p>
    <w:bookmarkEnd w:id="21"/>
    <w:p>
      <w:pPr>
        <w:spacing w:after="0"/>
        <w:ind w:left="0"/>
        <w:jc w:val="both"/>
      </w:pPr>
      <w:r>
        <w:rPr>
          <w:rFonts w:ascii="Times New Roman"/>
          <w:b w:val="false"/>
          <w:i w:val="false"/>
          <w:color w:val="000000"/>
          <w:sz w:val="28"/>
        </w:rPr>
        <w:t>
      "3. "Бюджетті жоспарлау және атқару сапасының деңгейі" критерийі бойынша бағалау";</w:t>
      </w:r>
    </w:p>
    <w:bookmarkStart w:name="z23" w:id="22"/>
    <w:p>
      <w:pPr>
        <w:spacing w:after="0"/>
        <w:ind w:left="0"/>
        <w:jc w:val="both"/>
      </w:pPr>
      <w:r>
        <w:rPr>
          <w:rFonts w:ascii="Times New Roman"/>
          <w:b w:val="false"/>
          <w:i w:val="false"/>
          <w:color w:val="000000"/>
          <w:sz w:val="28"/>
        </w:rPr>
        <w:t>
      3-тарау мынадай редакцияда жазылсын:</w:t>
      </w:r>
    </w:p>
    <w:bookmarkEnd w:id="22"/>
    <w:p>
      <w:pPr>
        <w:spacing w:after="0"/>
        <w:ind w:left="0"/>
        <w:jc w:val="both"/>
      </w:pPr>
      <w:r>
        <w:rPr>
          <w:rFonts w:ascii="Times New Roman"/>
          <w:b w:val="false"/>
          <w:i w:val="false"/>
          <w:color w:val="000000"/>
          <w:sz w:val="28"/>
        </w:rPr>
        <w:t>
      "3. "Бюджетті жоспарлау және атқару сапасының деңгейі" критерийі бойынша бағалау</w:t>
      </w:r>
    </w:p>
    <w:bookmarkStart w:name="z24" w:id="23"/>
    <w:p>
      <w:pPr>
        <w:spacing w:after="0"/>
        <w:ind w:left="0"/>
        <w:jc w:val="both"/>
      </w:pPr>
      <w:r>
        <w:rPr>
          <w:rFonts w:ascii="Times New Roman"/>
          <w:b w:val="false"/>
          <w:i w:val="false"/>
          <w:color w:val="000000"/>
          <w:sz w:val="28"/>
        </w:rPr>
        <w:t>
      13. "Тиісті қаржы жылына бөлінген қаражатты игеру" көрсеткіші бойынша бағалау республикалық бюджеттiк бағдарламалар әкiмшiсiнiң бюджеттiк бағдарламалары/облыстың, республикалық маңызы бар қаланың, астананың жергiлiктi атқарушы органының тиiстi қаржы жылына арналған бюджеттiк даму бағдарламалары бойынша бюджет қаражатының атқарылу пайызын көрсетедi.</w:t>
      </w:r>
    </w:p>
    <w:bookmarkEnd w:id="23"/>
    <w:p>
      <w:pPr>
        <w:spacing w:after="0"/>
        <w:ind w:left="0"/>
        <w:jc w:val="both"/>
      </w:pPr>
      <w:r>
        <w:rPr>
          <w:rFonts w:ascii="Times New Roman"/>
          <w:b w:val="false"/>
          <w:i w:val="false"/>
          <w:color w:val="000000"/>
          <w:sz w:val="28"/>
        </w:rPr>
        <w:t>
      Осы көрсеткіш бойынша бағалау жүргізу кезінде мемлекеттік органның игерілмеген қаражат сомасынан мемлекеттік сатып алу бойынша үнемдеу сомасы алынып тасталады.</w:t>
      </w:r>
    </w:p>
    <w:p>
      <w:pPr>
        <w:spacing w:after="0"/>
        <w:ind w:left="0"/>
        <w:jc w:val="both"/>
      </w:pPr>
      <w:r>
        <w:rPr>
          <w:rFonts w:ascii="Times New Roman"/>
          <w:b w:val="false"/>
          <w:i w:val="false"/>
          <w:color w:val="000000"/>
          <w:sz w:val="28"/>
        </w:rPr>
        <w:t xml:space="preserve">
      "Мемлекеттік сатып алу нәтижелері бойынша қаражатты үнемдеу" көрсеткіші бойынша бағалау есепті кезеңде мемлекеттік сатып алу нәтижелері бойынша қалыптасқан үнемдеу үлесінің есептемесі қаржы жылына түзетілген бюджетке есебі болып табылады. </w:t>
      </w:r>
    </w:p>
    <w:p>
      <w:pPr>
        <w:spacing w:after="0"/>
        <w:ind w:left="0"/>
        <w:jc w:val="both"/>
      </w:pPr>
      <w:r>
        <w:rPr>
          <w:rFonts w:ascii="Times New Roman"/>
          <w:b w:val="false"/>
          <w:i w:val="false"/>
          <w:color w:val="000000"/>
          <w:sz w:val="28"/>
        </w:rPr>
        <w:t>
      "Мемлекеттік сатып алу нәтижелері бойынша қаражатты үнемдеу" көрсеткіші бойынша бағалау бюджетік бағдарлама шеңберінде мемлекеттік сатып алу нәтижелері бойынша іс жүзінде қол жеткізілген үнемдеудің есепті қаржы жылына түзетілген бюджет қатынасы жолымен жүзеге асырылады.</w:t>
      </w:r>
    </w:p>
    <w:p>
      <w:pPr>
        <w:spacing w:after="0"/>
        <w:ind w:left="0"/>
        <w:jc w:val="both"/>
      </w:pPr>
      <w:r>
        <w:rPr>
          <w:rFonts w:ascii="Times New Roman"/>
          <w:b w:val="false"/>
          <w:i w:val="false"/>
          <w:color w:val="000000"/>
          <w:sz w:val="28"/>
        </w:rPr>
        <w:t xml:space="preserve">
      Бір бюджеттік бағдарлама шеңберіндегі тікелей нәтиженің балы Әдістемеге 7-қосымшада көрсетілген мәндерге сәйкес айқындалады. </w:t>
      </w:r>
    </w:p>
    <w:p>
      <w:pPr>
        <w:spacing w:after="0"/>
        <w:ind w:left="0"/>
        <w:jc w:val="both"/>
      </w:pPr>
      <w:r>
        <w:rPr>
          <w:rFonts w:ascii="Times New Roman"/>
          <w:b w:val="false"/>
          <w:i w:val="false"/>
          <w:color w:val="000000"/>
          <w:sz w:val="28"/>
        </w:rPr>
        <w:t>
      Бюджеттiк бағдарламалар әкiмшiсi бойынша барлық бюджеттiк бағдарламалар бойынша тиiстi балл берiлетiн тиiмдiлiктiң орташа баллы әрбір бюджеттік бағдарлама бойынша баллдарды қосу және алынған соманы бюджеттік бағдарламаның жалпы санына бөлу жолымен айқындалады.</w:t>
      </w:r>
    </w:p>
    <w:p>
      <w:pPr>
        <w:spacing w:after="0"/>
        <w:ind w:left="0"/>
        <w:jc w:val="both"/>
      </w:pPr>
      <w:r>
        <w:rPr>
          <w:rFonts w:ascii="Times New Roman"/>
          <w:b w:val="false"/>
          <w:i w:val="false"/>
          <w:color w:val="000000"/>
          <w:sz w:val="28"/>
        </w:rPr>
        <w:t>
      Жергiлiктi атқарушы органдар бойынша осы көрсеткіш жөніндегі бағалау барлық бюджеттiк бағдарламалар әкiмшiлерi бойынша орташа балл түрiнде айқындалады.</w:t>
      </w:r>
    </w:p>
    <w:p>
      <w:pPr>
        <w:spacing w:after="0"/>
        <w:ind w:left="0"/>
        <w:jc w:val="both"/>
      </w:pPr>
      <w:r>
        <w:rPr>
          <w:rFonts w:ascii="Times New Roman"/>
          <w:b w:val="false"/>
          <w:i w:val="false"/>
          <w:color w:val="000000"/>
          <w:sz w:val="28"/>
        </w:rPr>
        <w:t>
      "Шығыстардың бекітілген көлеміне бюджеттік бағдарламалар әкімшісінің қайта бөлінген қаражатының көлемі" көрсеткіші бойынша бағалау бюджет қаражатының азаюы бөлігінде республикалық бюджеттік бағдарламалар әкімшісінің, облыстың, республикалық маңызы бар қаланың, астананың жергілікті атқарушы органының бекітілген бюджетінің жалпы көлеміндегі бюджеттік бағдарламалар арасындағы бюджетті нақтылау кезінде қайта бөлінген қаражаттың ара қатынасының үлесін анықтауға негізделеді.</w:t>
      </w:r>
    </w:p>
    <w:p>
      <w:pPr>
        <w:spacing w:after="0"/>
        <w:ind w:left="0"/>
        <w:jc w:val="both"/>
      </w:pPr>
      <w:r>
        <w:rPr>
          <w:rFonts w:ascii="Times New Roman"/>
          <w:b w:val="false"/>
          <w:i w:val="false"/>
          <w:color w:val="000000"/>
          <w:sz w:val="28"/>
        </w:rPr>
        <w:t xml:space="preserve">
      Қайта бөлінген қаражаттың көлемі бекітілген жоспарлы тағайындаулар мен есепті кезеңнің аяғына түзетілген жоспар арасындағы айырма жолымен есептеледі. Бұл ретте азайтылған жоспарлы тағайындаулар сомасы есепке қабылданады. </w:t>
      </w:r>
    </w:p>
    <w:p>
      <w:pPr>
        <w:spacing w:after="0"/>
        <w:ind w:left="0"/>
        <w:jc w:val="both"/>
      </w:pPr>
      <w:r>
        <w:rPr>
          <w:rFonts w:ascii="Times New Roman"/>
          <w:b w:val="false"/>
          <w:i w:val="false"/>
          <w:color w:val="000000"/>
          <w:sz w:val="28"/>
        </w:rPr>
        <w:t>
      Осы көрсеткіш бойынша бағалау жүргізу кезінде мемлекеттік органдарды қайта ұйымдастыру (біріктіру, қосу, бөлу, бөліп шығару, қайта құру) кезінде, Қазақстан Республикасы Шығыстардың бірыңғай бюджеттік сыныптамасына өзгерістер енгізу кезінде бюджеттік бағдарламалардың ақшасын қайта бөлу, бюджетті нақтылау және түзету кезінде бюджеттік бағдарламалар әкімшісіне қосымша ақша қаражатын бөлу жағдайлары ескерілмейді.</w:t>
      </w:r>
    </w:p>
    <w:p>
      <w:pPr>
        <w:spacing w:after="0"/>
        <w:ind w:left="0"/>
        <w:jc w:val="both"/>
      </w:pPr>
      <w:r>
        <w:rPr>
          <w:rFonts w:ascii="Times New Roman"/>
          <w:b w:val="false"/>
          <w:i w:val="false"/>
          <w:color w:val="000000"/>
          <w:sz w:val="28"/>
        </w:rPr>
        <w:t xml:space="preserve">
      Осы көрсеткіш бойынша бағалау жүргізу кезінде кросс-бағамдардың өзгерістерімен байланысты нақтылаулар есепке алынбайды. </w:t>
      </w:r>
    </w:p>
    <w:p>
      <w:pPr>
        <w:spacing w:after="0"/>
        <w:ind w:left="0"/>
        <w:jc w:val="both"/>
      </w:pPr>
      <w:r>
        <w:rPr>
          <w:rFonts w:ascii="Times New Roman"/>
          <w:b w:val="false"/>
          <w:i w:val="false"/>
          <w:color w:val="000000"/>
          <w:sz w:val="28"/>
        </w:rPr>
        <w:t>
      "Бюджеттік инвестициялық жобалардың сметалық құнын ұлғайту фактілерінің болмауы немесе болуы" көрсеткіші бойынша бағалау бюджеттік инвестициялық жобаның құнын ұлғайтуға ұшыратқан бюджеттік инвестициялық жобалардың жобалау-сметалық құжаттамасын түзету жағдайларының бар не жоқ екендігін көрсетеді.</w:t>
      </w:r>
    </w:p>
    <w:p>
      <w:pPr>
        <w:spacing w:after="0"/>
        <w:ind w:left="0"/>
        <w:jc w:val="both"/>
      </w:pPr>
      <w:r>
        <w:rPr>
          <w:rFonts w:ascii="Times New Roman"/>
          <w:b w:val="false"/>
          <w:i w:val="false"/>
          <w:color w:val="000000"/>
          <w:sz w:val="28"/>
        </w:rPr>
        <w:t>
      Бюджеттік инвестициялық жобаның сметалық құнын ұлғайту фактісі болған жағдайда республикалық бюджеттік бағдарламалар әкімшісінің/облыстың, республикалық маңызы бар қаланың, астананың жергілікті атқарушы органының бюджеттік инвестициялық жобасының қымбаттау пайызы есептеледі.</w:t>
      </w:r>
    </w:p>
    <w:p>
      <w:pPr>
        <w:spacing w:after="0"/>
        <w:ind w:left="0"/>
        <w:jc w:val="both"/>
      </w:pPr>
      <w:r>
        <w:rPr>
          <w:rFonts w:ascii="Times New Roman"/>
          <w:b w:val="false"/>
          <w:i w:val="false"/>
          <w:color w:val="000000"/>
          <w:sz w:val="28"/>
        </w:rPr>
        <w:t>
      Бұл ретте бюджеттік инвестициялық жобаның сметалық құнының қымбаттау пайызы инвестициялық жобаның жобалау-сметалық құжаттамасында көзделген оның бастапқы құнына қатысты есептеледі.</w:t>
      </w:r>
    </w:p>
    <w:p>
      <w:pPr>
        <w:spacing w:after="0"/>
        <w:ind w:left="0"/>
        <w:jc w:val="both"/>
      </w:pPr>
      <w:r>
        <w:rPr>
          <w:rFonts w:ascii="Times New Roman"/>
          <w:b w:val="false"/>
          <w:i w:val="false"/>
          <w:color w:val="000000"/>
          <w:sz w:val="28"/>
        </w:rPr>
        <w:t>
      Егер бюджеттік бағдарламалар әкімшісі жобалау-сметалық құжаттама негізінде бюджеттік инвестициялық жобаларды іске асыруды көздемеген жағдайда, осы өлшем бойынша 0 балл беріледі.</w:t>
      </w:r>
    </w:p>
    <w:p>
      <w:pPr>
        <w:spacing w:after="0"/>
        <w:ind w:left="0"/>
        <w:jc w:val="both"/>
      </w:pPr>
      <w:r>
        <w:rPr>
          <w:rFonts w:ascii="Times New Roman"/>
          <w:b w:val="false"/>
          <w:i w:val="false"/>
          <w:color w:val="000000"/>
          <w:sz w:val="28"/>
        </w:rPr>
        <w:t>
      Бұл ретте орталық мемлекеттік органдар мен облыстың, республикалық маңызы бар қаланың, астананың жергілікті атқарушы органдары Әдістемеге 4-қосымшаға сәйкес ақпарат береді.</w:t>
      </w:r>
    </w:p>
    <w:p>
      <w:pPr>
        <w:spacing w:after="0"/>
        <w:ind w:left="0"/>
        <w:jc w:val="both"/>
      </w:pPr>
      <w:r>
        <w:rPr>
          <w:rFonts w:ascii="Times New Roman"/>
          <w:b w:val="false"/>
          <w:i w:val="false"/>
          <w:color w:val="000000"/>
          <w:sz w:val="28"/>
        </w:rPr>
        <w:t>
      "Дебиторлық және кредиторлық берешектердің болмауы" көрсеткіші бойынша бағалау республикалық бюджеттік бағдарламалар/облыстың, республикалық маңызы бар қаланың, астананың жергілікті атқарушы органының бюджеттік даму бағдарламалары әкімшісінің дебиторлық/кредиторлық берешектерінің болмауын/болуын немесе өзгеруін көрсетеді.</w:t>
      </w:r>
    </w:p>
    <w:p>
      <w:pPr>
        <w:spacing w:after="0"/>
        <w:ind w:left="0"/>
        <w:jc w:val="both"/>
      </w:pPr>
      <w:r>
        <w:rPr>
          <w:rFonts w:ascii="Times New Roman"/>
          <w:b w:val="false"/>
          <w:i w:val="false"/>
          <w:color w:val="000000"/>
          <w:sz w:val="28"/>
        </w:rPr>
        <w:t>
      Дебиторлық берешекте келесі жылдың қаңтарында өтеуге жататын қызметтерді берушілердің растау құжаттарын уақтылы ұсынбауы себепті бағаланатын жылдың аяғында пайда болған көрсетілген коммуналдық қызметтер және байланыс қызметтері бойынша ағымдағы дебиторлық берешек ескерілмейді.</w:t>
      </w:r>
    </w:p>
    <w:p>
      <w:pPr>
        <w:spacing w:after="0"/>
        <w:ind w:left="0"/>
        <w:jc w:val="both"/>
      </w:pPr>
      <w:r>
        <w:rPr>
          <w:rFonts w:ascii="Times New Roman"/>
          <w:b w:val="false"/>
          <w:i w:val="false"/>
          <w:color w:val="000000"/>
          <w:sz w:val="28"/>
        </w:rPr>
        <w:t>
      Дебиторлық берешектің жалпы сомасында жалғастырылатын халықаралық және инвестициялық жобалар бойынша пайда болған дебиторлық берешек сомасы ескерілмейді.</w:t>
      </w:r>
    </w:p>
    <w:p>
      <w:pPr>
        <w:spacing w:after="0"/>
        <w:ind w:left="0"/>
        <w:jc w:val="both"/>
      </w:pPr>
      <w:r>
        <w:rPr>
          <w:rFonts w:ascii="Times New Roman"/>
          <w:b w:val="false"/>
          <w:i w:val="false"/>
          <w:color w:val="000000"/>
          <w:sz w:val="28"/>
        </w:rPr>
        <w:t>
      Кредиторлық берешекте мердігердің орындаған жұмыстарының орындалуын қамтамасыз ету мақсатында ұсталған орындалған жұмыстар көлемінің 5% мөлшерінде кредиторлық берешек ескерілмейді.</w:t>
      </w:r>
    </w:p>
    <w:p>
      <w:pPr>
        <w:spacing w:after="0"/>
        <w:ind w:left="0"/>
        <w:jc w:val="both"/>
      </w:pPr>
      <w:r>
        <w:rPr>
          <w:rFonts w:ascii="Times New Roman"/>
          <w:b w:val="false"/>
          <w:i w:val="false"/>
          <w:color w:val="000000"/>
          <w:sz w:val="28"/>
        </w:rPr>
        <w:t>
      Дебиторлық/кредиторлық берешектің өзгеруін бағалау өткен және бағаланатын жылдың көрсеткіштерін салыстыру арқылы жүзеге асырылады және Әдістемеге 7-қосымшада көрсетілген мәндерге сәйкес қойылады.</w:t>
      </w:r>
    </w:p>
    <w:bookmarkStart w:name="z25" w:id="24"/>
    <w:p>
      <w:pPr>
        <w:spacing w:after="0"/>
        <w:ind w:left="0"/>
        <w:jc w:val="both"/>
      </w:pPr>
      <w:r>
        <w:rPr>
          <w:rFonts w:ascii="Times New Roman"/>
          <w:b w:val="false"/>
          <w:i w:val="false"/>
          <w:color w:val="000000"/>
          <w:sz w:val="28"/>
        </w:rPr>
        <w:t>
      14. Есептi қаржы жылына арналған республикалық бюджет туралы Қазақстан Республикасының Заңы, облыстың, республикалық маңызы бар қаланың, астананың бюджетi туралы мәслихаттың шешiмi, республикалық бюджет туралы Қазақстан Республикасының Заңын және жергiлiктi бюджеттер туралы мәслихаттардың шешiмдерiн iске асыру туралы Қазақстан Республикасы Үкiметiнiң және жергiлiктi атқарушы органдардың қаулылары және бюджеттiк бағдарламалар әкімшісінің мiндеттемелерi мен төлемдерi бойынша қаржыландыру жоспарлары, республикалық және жергiлiктi бюджеттердің атқарылуы туралы талдамалы есеп, жылдың қорытындылары бойынша облыс, республикалық маңызы бар қала, астана бюджетiнің атқарылуы туралы есеп, есепті қаржы жылына арналған бюджеттік бағдарламалар әкімшісінің дебиторлық берешегі туралы есеп, есепті қаржы жылына арналған бюджеттік бағдарламалар әкімшісінің кредиторлық берешегі туралы есеп ақпарат көзi болып табылады.</w:t>
      </w:r>
    </w:p>
    <w:bookmarkEnd w:id="24"/>
    <w:bookmarkStart w:name="z26" w:id="25"/>
    <w:p>
      <w:pPr>
        <w:spacing w:after="0"/>
        <w:ind w:left="0"/>
        <w:jc w:val="both"/>
      </w:pPr>
      <w:r>
        <w:rPr>
          <w:rFonts w:ascii="Times New Roman"/>
          <w:b w:val="false"/>
          <w:i w:val="false"/>
          <w:color w:val="000000"/>
          <w:sz w:val="28"/>
        </w:rPr>
        <w:t>
      15. Республикалық бюджеттік бағдарламалар/облыстың, республикалық маңызы бар қаланың, астананың жергілікті атқарушы органының бюджеттік даму бағдарламалары әкімшісінің тиісті қаржы жылына арналған бюджетті жоспарлау және атқару сапасының деңгейін талдау нәтижелері бойынша Әдістемеге 7-қосымшаға сәйкес тиісті балл беріледі.";</w:t>
      </w:r>
    </w:p>
    <w:bookmarkEnd w:id="25"/>
    <w:bookmarkStart w:name="z27" w:id="26"/>
    <w:p>
      <w:pPr>
        <w:spacing w:after="0"/>
        <w:ind w:left="0"/>
        <w:jc w:val="both"/>
      </w:pPr>
      <w:r>
        <w:rPr>
          <w:rFonts w:ascii="Times New Roman"/>
          <w:b w:val="false"/>
          <w:i w:val="false"/>
          <w:color w:val="000000"/>
          <w:sz w:val="28"/>
        </w:rPr>
        <w:t>
      16 және 17-тармақшалар мынадай редакцияда жазылсын:</w:t>
      </w:r>
    </w:p>
    <w:bookmarkEnd w:id="26"/>
    <w:p>
      <w:pPr>
        <w:spacing w:after="0"/>
        <w:ind w:left="0"/>
        <w:jc w:val="both"/>
      </w:pPr>
      <w:r>
        <w:rPr>
          <w:rFonts w:ascii="Times New Roman"/>
          <w:b w:val="false"/>
          <w:i w:val="false"/>
          <w:color w:val="000000"/>
          <w:sz w:val="28"/>
        </w:rPr>
        <w:t>
      "16. "Мемлекеттік қаржылық бақылау органдарының бағалау кезеңіндегі тексеру қорытындылары бойынша бюджеттік және өзге заңнаманы бұзушылықтардың болмауы" критерийі бойынша бағалау жүргізу кезінде:</w:t>
      </w:r>
    </w:p>
    <w:p>
      <w:pPr>
        <w:spacing w:after="0"/>
        <w:ind w:left="0"/>
        <w:jc w:val="both"/>
      </w:pPr>
      <w:r>
        <w:rPr>
          <w:rFonts w:ascii="Times New Roman"/>
          <w:b w:val="false"/>
          <w:i w:val="false"/>
          <w:color w:val="000000"/>
          <w:sz w:val="28"/>
        </w:rPr>
        <w:t>
      тексеру жүргізген мемлекеттік қаржылық бақылау органы;</w:t>
      </w:r>
    </w:p>
    <w:p>
      <w:pPr>
        <w:spacing w:after="0"/>
        <w:ind w:left="0"/>
        <w:jc w:val="both"/>
      </w:pPr>
      <w:r>
        <w:rPr>
          <w:rFonts w:ascii="Times New Roman"/>
          <w:b w:val="false"/>
          <w:i w:val="false"/>
          <w:color w:val="000000"/>
          <w:sz w:val="28"/>
        </w:rPr>
        <w:t>
      есептi кезеңдегi тексерулер саны;</w:t>
      </w:r>
    </w:p>
    <w:p>
      <w:pPr>
        <w:spacing w:after="0"/>
        <w:ind w:left="0"/>
        <w:jc w:val="both"/>
      </w:pPr>
      <w:r>
        <w:rPr>
          <w:rFonts w:ascii="Times New Roman"/>
          <w:b w:val="false"/>
          <w:i w:val="false"/>
          <w:color w:val="000000"/>
          <w:sz w:val="28"/>
        </w:rPr>
        <w:t>
      бақылаумен қамтылған бюджет қаражатының жалпы көлемі;</w:t>
      </w:r>
    </w:p>
    <w:p>
      <w:pPr>
        <w:spacing w:after="0"/>
        <w:ind w:left="0"/>
        <w:jc w:val="both"/>
      </w:pPr>
      <w:r>
        <w:rPr>
          <w:rFonts w:ascii="Times New Roman"/>
          <w:b w:val="false"/>
          <w:i w:val="false"/>
          <w:color w:val="000000"/>
          <w:sz w:val="28"/>
        </w:rPr>
        <w:t>
      есептi кезеңде анықталған бюджеттiк және өзге заңнаманы бұзушылықтар, оның iшiнде:</w:t>
      </w:r>
    </w:p>
    <w:p>
      <w:pPr>
        <w:spacing w:after="0"/>
        <w:ind w:left="0"/>
        <w:jc w:val="both"/>
      </w:pPr>
      <w:r>
        <w:rPr>
          <w:rFonts w:ascii="Times New Roman"/>
          <w:b w:val="false"/>
          <w:i w:val="false"/>
          <w:color w:val="000000"/>
          <w:sz w:val="28"/>
        </w:rPr>
        <w:t>
      бюджетке қаражаттың түсуi кезiнде (кiрiс бөлiгi);</w:t>
      </w:r>
    </w:p>
    <w:p>
      <w:pPr>
        <w:spacing w:after="0"/>
        <w:ind w:left="0"/>
        <w:jc w:val="both"/>
      </w:pPr>
      <w:r>
        <w:rPr>
          <w:rFonts w:ascii="Times New Roman"/>
          <w:b w:val="false"/>
          <w:i w:val="false"/>
          <w:color w:val="000000"/>
          <w:sz w:val="28"/>
        </w:rPr>
        <w:t>
      мемлекеттің бюджет қаражаты мен активтерін пайдалану кезінде, оның ішінде сатып алу қорытындысына ықпал ететін мемлекеттік сатып алу бойынша;</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w:t>
      </w:r>
    </w:p>
    <w:p>
      <w:pPr>
        <w:spacing w:after="0"/>
        <w:ind w:left="0"/>
        <w:jc w:val="both"/>
      </w:pPr>
      <w:r>
        <w:rPr>
          <w:rFonts w:ascii="Times New Roman"/>
          <w:b w:val="false"/>
          <w:i w:val="false"/>
          <w:color w:val="000000"/>
          <w:sz w:val="28"/>
        </w:rPr>
        <w:t>
      бюджеттiк рәсiмдер мен мемлекеттік сатып алу туралы рәсімдерді орындаудың белгiленген мерзімін, тәртібін сақтамау көрсетіледі;</w:t>
      </w:r>
    </w:p>
    <w:p>
      <w:pPr>
        <w:spacing w:after="0"/>
        <w:ind w:left="0"/>
        <w:jc w:val="both"/>
      </w:pPr>
      <w:r>
        <w:rPr>
          <w:rFonts w:ascii="Times New Roman"/>
          <w:b w:val="false"/>
          <w:i w:val="false"/>
          <w:color w:val="000000"/>
          <w:sz w:val="28"/>
        </w:rPr>
        <w:t xml:space="preserve">
      мемлекеттік органдар шығыстарының жалпы көлемінде мемлекеттік қаржылық бақылау органдары анықтаған тиімділік қағидатына сәйкес келмейтін шығыстар; </w:t>
      </w:r>
    </w:p>
    <w:bookmarkStart w:name="z28" w:id="27"/>
    <w:p>
      <w:pPr>
        <w:spacing w:after="0"/>
        <w:ind w:left="0"/>
        <w:jc w:val="both"/>
      </w:pPr>
      <w:r>
        <w:rPr>
          <w:rFonts w:ascii="Times New Roman"/>
          <w:b w:val="false"/>
          <w:i w:val="false"/>
          <w:color w:val="000000"/>
          <w:sz w:val="28"/>
        </w:rPr>
        <w:t>
      17. Бақылау объектісінің Қазақстан Республикасының бюджеттік және өзге заңнамасының талаптарына, шынайылығына, негізділігіне және қаржылық есептілікті уақтылы жасау және ұсынуға және бюджеттік бағдарламаларды іске асыру барысында тікелей және түпкі нәтижеге қол жеткізу тиімділігіне сәйкестік мәніне өткізілген тиісті мемлекеттік қаржылық бақылау органдарының бақылау материалдары ақпарат көзі болып табылады, сондай-ақ мемлекеттік қаржылық бақылау органдарының бақылау актілеріне сот шешімдері болып табылады.";</w:t>
      </w:r>
    </w:p>
    <w:bookmarkEnd w:id="27"/>
    <w:bookmarkStart w:name="z29" w:id="28"/>
    <w:p>
      <w:pPr>
        <w:spacing w:after="0"/>
        <w:ind w:left="0"/>
        <w:jc w:val="both"/>
      </w:pPr>
      <w:r>
        <w:rPr>
          <w:rFonts w:ascii="Times New Roman"/>
          <w:b w:val="false"/>
          <w:i w:val="false"/>
          <w:color w:val="000000"/>
          <w:sz w:val="28"/>
        </w:rPr>
        <w:t>
      19-тармақ мынадай редакцияда жазылсын:</w:t>
      </w:r>
    </w:p>
    <w:bookmarkEnd w:id="28"/>
    <w:p>
      <w:pPr>
        <w:spacing w:after="0"/>
        <w:ind w:left="0"/>
        <w:jc w:val="both"/>
      </w:pPr>
      <w:r>
        <w:rPr>
          <w:rFonts w:ascii="Times New Roman"/>
          <w:b w:val="false"/>
          <w:i w:val="false"/>
          <w:color w:val="000000"/>
          <w:sz w:val="28"/>
        </w:rPr>
        <w:t>
      "19. "Бюджет қаражатының жалпы көлемiне iшкi бақылау қызметтерiмен тексерiлген бюджет қаражатының көлемi" критерийi бойынша бағалау:</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сомасының көлемiн;</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сомасына қарағандағы белгiленген мерзiмде бюджетке қайтарылған бұзушылықтар сомасының көлемiн;</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жұмыстарды орындау, қызметтер көрсету, тауарлар жеткiзу және/немесе есепке алу бойынша көрсету жолымен қалпына келтiруге жататын бұзушылықтар сомасының көлемiн;</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ұсынымдары мен қаулыларына сәйкес жұмыстарды орындау, қызметтер көрсету, тауарлар жеткiзу және/немесе есепке алу бойынша көрсету жолымен бюджетке қалпына келтiруге жататын бұзушылықтар сомасына қарағанда белгiленген мерзiмде қалпына келтiрiлген бұзушылықтар сомасының көлемiн";</w:t>
      </w:r>
    </w:p>
    <w:bookmarkStart w:name="z30" w:id="29"/>
    <w:p>
      <w:pPr>
        <w:spacing w:after="0"/>
        <w:ind w:left="0"/>
        <w:jc w:val="both"/>
      </w:pPr>
      <w:r>
        <w:rPr>
          <w:rFonts w:ascii="Times New Roman"/>
          <w:b w:val="false"/>
          <w:i w:val="false"/>
          <w:color w:val="000000"/>
          <w:sz w:val="28"/>
        </w:rPr>
        <w:t>
      6-тарау "Мемлекеттiк органның iшкi бақылау қызметiнiң жұмысы" критерийi бойынша бағалау" алынып тасталсын;</w:t>
      </w:r>
    </w:p>
    <w:bookmarkEnd w:id="29"/>
    <w:bookmarkStart w:name="z31" w:id="30"/>
    <w:p>
      <w:pPr>
        <w:spacing w:after="0"/>
        <w:ind w:left="0"/>
        <w:jc w:val="both"/>
      </w:pPr>
      <w:r>
        <w:rPr>
          <w:rFonts w:ascii="Times New Roman"/>
          <w:b w:val="false"/>
          <w:i w:val="false"/>
          <w:color w:val="000000"/>
          <w:sz w:val="28"/>
        </w:rPr>
        <w:t>
      7-тарау "Шығыстардың бекітілген көлеміне бюджеттік бағдарламалар әкімшісі қаражатының қайта бөлінген көлемі" критерийі бойынша бағалау" алынып тасталсын;</w:t>
      </w:r>
    </w:p>
    <w:bookmarkEnd w:id="30"/>
    <w:bookmarkStart w:name="z32" w:id="31"/>
    <w:p>
      <w:pPr>
        <w:spacing w:after="0"/>
        <w:ind w:left="0"/>
        <w:jc w:val="both"/>
      </w:pPr>
      <w:r>
        <w:rPr>
          <w:rFonts w:ascii="Times New Roman"/>
          <w:b w:val="false"/>
          <w:i w:val="false"/>
          <w:color w:val="000000"/>
          <w:sz w:val="28"/>
        </w:rPr>
        <w:t>
      8-тарау "Бюджетті атқару жөніндегі ұйымдастыру шаралары" критерийі бойынша бағалау" алынып тасталсын;</w:t>
      </w:r>
    </w:p>
    <w:bookmarkEnd w:id="31"/>
    <w:bookmarkStart w:name="z33" w:id="32"/>
    <w:p>
      <w:pPr>
        <w:spacing w:after="0"/>
        <w:ind w:left="0"/>
        <w:jc w:val="both"/>
      </w:pPr>
      <w:r>
        <w:rPr>
          <w:rFonts w:ascii="Times New Roman"/>
          <w:b w:val="false"/>
          <w:i w:val="false"/>
          <w:color w:val="000000"/>
          <w:sz w:val="28"/>
        </w:rPr>
        <w:t>
      9-тарау "Бюджеттік бағдарламаның тікелей нәтижелеріне қол жеткізу" критерийі бойынша бағалау" мынадай редакцияда жазылсын:</w:t>
      </w:r>
    </w:p>
    <w:bookmarkEnd w:id="32"/>
    <w:p>
      <w:pPr>
        <w:spacing w:after="0"/>
        <w:ind w:left="0"/>
        <w:jc w:val="both"/>
      </w:pPr>
      <w:r>
        <w:rPr>
          <w:rFonts w:ascii="Times New Roman"/>
          <w:b w:val="false"/>
          <w:i w:val="false"/>
          <w:color w:val="000000"/>
          <w:sz w:val="28"/>
        </w:rPr>
        <w:t>
      "9. "Бюджеттік бағдарламаның тікелей нәтижелеріне қол жеткізу" критерийі бойынша бағалау"</w:t>
      </w:r>
    </w:p>
    <w:bookmarkStart w:name="z34" w:id="33"/>
    <w:p>
      <w:pPr>
        <w:spacing w:after="0"/>
        <w:ind w:left="0"/>
        <w:jc w:val="both"/>
      </w:pPr>
      <w:r>
        <w:rPr>
          <w:rFonts w:ascii="Times New Roman"/>
          <w:b w:val="false"/>
          <w:i w:val="false"/>
          <w:color w:val="000000"/>
          <w:sz w:val="28"/>
        </w:rPr>
        <w:t>
      34. "Бюджеттік бағдарламаның тікелей нәтижелеріне қол жеткізу" көрсеткіші бойынша бағалау</w:t>
      </w:r>
    </w:p>
    <w:bookmarkEnd w:id="33"/>
    <w:p>
      <w:pPr>
        <w:spacing w:after="0"/>
        <w:ind w:left="0"/>
        <w:jc w:val="both"/>
      </w:pPr>
      <w:r>
        <w:rPr>
          <w:rFonts w:ascii="Times New Roman"/>
          <w:b w:val="false"/>
          <w:i w:val="false"/>
          <w:color w:val="000000"/>
          <w:sz w:val="28"/>
        </w:rPr>
        <w:t>
      Осы бюджеттік бағдарлама бойынша бюджеттік қаражат шегінде көзделген орындалатын мемлекеттік функциялардың, өкілдіктер мен көрсететін мемлекеттік қызметтер көлемінің сандық сипаттамасын көрсететін көрсеткіштер тікелей нәтиже көрсеткіштері болып табылады.</w:t>
      </w:r>
    </w:p>
    <w:bookmarkStart w:name="z35" w:id="34"/>
    <w:p>
      <w:pPr>
        <w:spacing w:after="0"/>
        <w:ind w:left="0"/>
        <w:jc w:val="both"/>
      </w:pPr>
      <w:r>
        <w:rPr>
          <w:rFonts w:ascii="Times New Roman"/>
          <w:b w:val="false"/>
          <w:i w:val="false"/>
          <w:color w:val="000000"/>
          <w:sz w:val="28"/>
        </w:rPr>
        <w:t>
      35. Бір бюджеттік бағдарлама бойынша тікелей нәтижеге қол жеткізуді бағалау мақсаттарымен және міндеттерімен бюджет қаражатын тікелей алушылардың іс жүзінде қол жеткен іс-шараларын салыстыру жолымен әрбір іс-шараның іс жүзінде қол жеткізілген сандық көрсеткіштерінің жоспарланғанымен ара қатынасы арқылы жүзеге асырылады.</w:t>
      </w:r>
    </w:p>
    <w:bookmarkEnd w:id="34"/>
    <w:p>
      <w:pPr>
        <w:spacing w:after="0"/>
        <w:ind w:left="0"/>
        <w:jc w:val="both"/>
      </w:pPr>
      <w:r>
        <w:rPr>
          <w:rFonts w:ascii="Times New Roman"/>
          <w:b w:val="false"/>
          <w:i w:val="false"/>
          <w:color w:val="000000"/>
          <w:sz w:val="28"/>
        </w:rPr>
        <w:t>
      Жарғылық капиталдың артуын көздейтін бағдарламалар бойынша нәтижелерге қол жеткізуді бағалау іске асырылуы бағаланатын қаржы жылында көзделген техникалық-экономикалық негіздемеде көрсетілген іс-шаралар бойынша жүзеге асырылады.</w:t>
      </w:r>
    </w:p>
    <w:bookmarkStart w:name="z36" w:id="35"/>
    <w:p>
      <w:pPr>
        <w:spacing w:after="0"/>
        <w:ind w:left="0"/>
        <w:jc w:val="both"/>
      </w:pPr>
      <w:r>
        <w:rPr>
          <w:rFonts w:ascii="Times New Roman"/>
          <w:b w:val="false"/>
          <w:i w:val="false"/>
          <w:color w:val="000000"/>
          <w:sz w:val="28"/>
        </w:rPr>
        <w:t>
      36. Егер бюджеттік бағдарламалар бойынша тікелей нәтижелердің көрсеткіштері тікелей нәтижеге қол жеткізуді бағалауға мүмкіндік бермейтін сандық сипаттамалардың орнына іс-шараларды көздеген жағдайда, онда осы бюджеттік бағдарлама тікелей нәтижеге қол жеткізілмеген және сапасыз жоспарлаудың нәтижесі ретінде бағаланады.</w:t>
      </w:r>
    </w:p>
    <w:bookmarkEnd w:id="35"/>
    <w:bookmarkStart w:name="z37" w:id="36"/>
    <w:p>
      <w:pPr>
        <w:spacing w:after="0"/>
        <w:ind w:left="0"/>
        <w:jc w:val="both"/>
      </w:pPr>
      <w:r>
        <w:rPr>
          <w:rFonts w:ascii="Times New Roman"/>
          <w:b w:val="false"/>
          <w:i w:val="false"/>
          <w:color w:val="000000"/>
          <w:sz w:val="28"/>
        </w:rPr>
        <w:t>
      37. Бір бюджеттік бағдарлама шеңберіндегі тікелей нәтижелердің барлық көрсеткіштерінің орташа мәні барлық көрсеткіштердің нәтижелерін, оның ішінде бюджеттік бағдарламалардың әкімшісі объективті, бюджеттік бағдарламалардың әкімшілеріне тәуелсіз себептерге (форс-мажорлық жағдайларға) байланысты қол жеткізбеген көрсеткіштерді ескере отырып шығарылады.</w:t>
      </w:r>
    </w:p>
    <w:bookmarkEnd w:id="36"/>
    <w:p>
      <w:pPr>
        <w:spacing w:after="0"/>
        <w:ind w:left="0"/>
        <w:jc w:val="both"/>
      </w:pPr>
      <w:r>
        <w:rPr>
          <w:rFonts w:ascii="Times New Roman"/>
          <w:b w:val="false"/>
          <w:i w:val="false"/>
          <w:color w:val="000000"/>
          <w:sz w:val="28"/>
        </w:rPr>
        <w:t>
      Жергілікті атқарушы орган бойынша бір инвестициялық жоба шеңберіндегі тікелей нәтижелердің барлық көрсеткіштерінің орташа мәні барлық көрсеткіштердің нәтижелерін, оның ішінде бюджеттік бағдарламалардың әкімшісі объективті, бюджеттік бағдарламалардың әкімшілеріне тәуелсіз себептерге (форс-мажорлық жағдайларға) байланысты қол жеткізбеген көрсеткіштерді ескере отырып шығарылады, одан әрі бір бюджеттік бағдарлама шеңберінде барлық инвестициялық жобалар бойынша орташа мән шығарылады.</w:t>
      </w:r>
    </w:p>
    <w:bookmarkStart w:name="z38" w:id="37"/>
    <w:p>
      <w:pPr>
        <w:spacing w:after="0"/>
        <w:ind w:left="0"/>
        <w:jc w:val="both"/>
      </w:pPr>
      <w:r>
        <w:rPr>
          <w:rFonts w:ascii="Times New Roman"/>
          <w:b w:val="false"/>
          <w:i w:val="false"/>
          <w:color w:val="000000"/>
          <w:sz w:val="28"/>
        </w:rPr>
        <w:t>
      38. Бір бюджеттік бағдарлама шеңберіндегі тікелей нәтиженің балы Әдістемеге 7-қосымшада көрсетілген мәндерге сәйкес айқындалады.</w:t>
      </w:r>
    </w:p>
    <w:bookmarkEnd w:id="37"/>
    <w:bookmarkStart w:name="z39" w:id="38"/>
    <w:p>
      <w:pPr>
        <w:spacing w:after="0"/>
        <w:ind w:left="0"/>
        <w:jc w:val="both"/>
      </w:pPr>
      <w:r>
        <w:rPr>
          <w:rFonts w:ascii="Times New Roman"/>
          <w:b w:val="false"/>
          <w:i w:val="false"/>
          <w:color w:val="000000"/>
          <w:sz w:val="28"/>
        </w:rPr>
        <w:t>
      39. Одан әрі барлық республикалық бюджеттік бағдарламалар, облыстың жергілікті атқарушы органы, республикалық маңызы бар қала, астана әкімшісінің бюджеттік бағдарламаларының тікелей нәтижелері көрсеткіштерінің орташа балы айқындалады.</w:t>
      </w:r>
    </w:p>
    <w:bookmarkEnd w:id="38"/>
    <w:bookmarkStart w:name="z40" w:id="39"/>
    <w:p>
      <w:pPr>
        <w:spacing w:after="0"/>
        <w:ind w:left="0"/>
        <w:jc w:val="both"/>
      </w:pPr>
      <w:r>
        <w:rPr>
          <w:rFonts w:ascii="Times New Roman"/>
          <w:b w:val="false"/>
          <w:i w:val="false"/>
          <w:color w:val="000000"/>
          <w:sz w:val="28"/>
        </w:rPr>
        <w:t>
      40. Барынша жоғары балл Әдістемеге 7-қосымшада көрсетілгеннен аса алмайды.</w:t>
      </w:r>
    </w:p>
    <w:bookmarkEnd w:id="39"/>
    <w:bookmarkStart w:name="z41" w:id="40"/>
    <w:p>
      <w:pPr>
        <w:spacing w:after="0"/>
        <w:ind w:left="0"/>
        <w:jc w:val="both"/>
      </w:pPr>
      <w:r>
        <w:rPr>
          <w:rFonts w:ascii="Times New Roman"/>
          <w:b w:val="false"/>
          <w:i w:val="false"/>
          <w:color w:val="000000"/>
          <w:sz w:val="28"/>
        </w:rPr>
        <w:t>
      41. Бір бюджеттік бағдарлама шеңберінде осы критерийдің көрсеткіштері артық орындалған жағдайда "100%" көрсеткіші бойынша балл беріледі.</w:t>
      </w:r>
    </w:p>
    <w:bookmarkEnd w:id="40"/>
    <w:bookmarkStart w:name="z42" w:id="41"/>
    <w:p>
      <w:pPr>
        <w:spacing w:after="0"/>
        <w:ind w:left="0"/>
        <w:jc w:val="both"/>
      </w:pPr>
      <w:r>
        <w:rPr>
          <w:rFonts w:ascii="Times New Roman"/>
          <w:b w:val="false"/>
          <w:i w:val="false"/>
          <w:color w:val="000000"/>
          <w:sz w:val="28"/>
        </w:rPr>
        <w:t>
      42. "Бюджеттік бағдарламалардың нәтижелігінің көрсеткіштерін жоспарлау сапасы" көрсеткіші бойынша бағалау мемлекеттік органның стратегиялық жоспарының құрамында бекітілген бюджеттік бағдарламалардың тиімділігінің көрсеткіштерін талдау жолымен жүзеге асырылады.</w:t>
      </w:r>
    </w:p>
    <w:bookmarkEnd w:id="41"/>
    <w:p>
      <w:pPr>
        <w:spacing w:after="0"/>
        <w:ind w:left="0"/>
        <w:jc w:val="both"/>
      </w:pPr>
      <w:r>
        <w:rPr>
          <w:rFonts w:ascii="Times New Roman"/>
          <w:b w:val="false"/>
          <w:i w:val="false"/>
          <w:color w:val="000000"/>
          <w:sz w:val="28"/>
        </w:rPr>
        <w:t>
      Барлық бюджеттік бағдарламаларында мемлекеттік органның тиісті мақсаттары мен міндеттеріне сәйкес келетін және мемлекеттік жоспарлау жүйесінің құжаттары мен бағалауына жататын сандық өлшемді болып табылатын нәтижелік көрсеткіштерінің болған жағдайда ең жоғары балл беріледі.</w:t>
      </w:r>
    </w:p>
    <w:p>
      <w:pPr>
        <w:spacing w:after="0"/>
        <w:ind w:left="0"/>
        <w:jc w:val="both"/>
      </w:pPr>
      <w:r>
        <w:rPr>
          <w:rFonts w:ascii="Times New Roman"/>
          <w:b w:val="false"/>
          <w:i w:val="false"/>
          <w:color w:val="000000"/>
          <w:sz w:val="28"/>
        </w:rPr>
        <w:t>
      Тiкелей және/немесе түпкiлікті нәтижелер болмаған не тiкелей нәтижеге қол жеткiзудi бағалауға мүмкiндiк бермейтiн сандық сипатының орнына, түпкiлікті нәтижелерi бар тiкелей нәтижелердi қайталайтын түпкі нәтижелерімен тікелей нәтижелерді қайталайтын іс-шаралардың болуы, басқа бюджеттік бағдарламаның көрсеткіштерімен бюджеттік бағдарлама көрсеткіштерін қайталау, сондай-ақ мемлекеттік жоспарлау жүйесінің құжаттарына бюджеттік бағдарламалар әкімшісінің мақсаттары мен міндеттеріне және мемлекеттік жоспарлау жүйесінің құжаттарына тікелей нәтижелер көрсеткіштерінің сәйкес келмеуі болған жағдайда 0 балл беріледі.</w:t>
      </w:r>
    </w:p>
    <w:p>
      <w:pPr>
        <w:spacing w:after="0"/>
        <w:ind w:left="0"/>
        <w:jc w:val="both"/>
      </w:pPr>
      <w:r>
        <w:rPr>
          <w:rFonts w:ascii="Times New Roman"/>
          <w:b w:val="false"/>
          <w:i w:val="false"/>
          <w:color w:val="000000"/>
          <w:sz w:val="28"/>
        </w:rPr>
        <w:t>
      Бюджеттік бағдарламалар әкімшісі бойынша барлық бюджеттік бағдарламалар бойынша тиісті балл берілетін осы көрсеткіш бойынша тиімділіктің орташа балы анықталады.</w:t>
      </w:r>
    </w:p>
    <w:p>
      <w:pPr>
        <w:spacing w:after="0"/>
        <w:ind w:left="0"/>
        <w:jc w:val="both"/>
      </w:pPr>
      <w:r>
        <w:rPr>
          <w:rFonts w:ascii="Times New Roman"/>
          <w:b w:val="false"/>
          <w:i w:val="false"/>
          <w:color w:val="000000"/>
          <w:sz w:val="28"/>
        </w:rPr>
        <w:t>
      Республикалық бюджеттік бағдарламалар, облыстың жергілікті атқарушы органы, республикалық маңызы бар қала, астананың әкімшісі бойынша барлық бюджеттік бағдарламалар бойынша тиісті балл берілетін осы көрсеткіш бойынша бағаланатын барлық бюджеттік бағдарламалар бойынша орташа балл анықталады.</w:t>
      </w:r>
    </w:p>
    <w:p>
      <w:pPr>
        <w:spacing w:after="0"/>
        <w:ind w:left="0"/>
        <w:jc w:val="both"/>
      </w:pPr>
      <w:r>
        <w:rPr>
          <w:rFonts w:ascii="Times New Roman"/>
          <w:b w:val="false"/>
          <w:i w:val="false"/>
          <w:color w:val="000000"/>
          <w:sz w:val="28"/>
        </w:rPr>
        <w:t>
      Баға Әдістемеге 7-қосымшада көрсетілген мәндерге сәйкес қойылады.</w:t>
      </w:r>
    </w:p>
    <w:bookmarkStart w:name="z43" w:id="42"/>
    <w:p>
      <w:pPr>
        <w:spacing w:after="0"/>
        <w:ind w:left="0"/>
        <w:jc w:val="both"/>
      </w:pPr>
      <w:r>
        <w:rPr>
          <w:rFonts w:ascii="Times New Roman"/>
          <w:b w:val="false"/>
          <w:i w:val="false"/>
          <w:color w:val="000000"/>
          <w:sz w:val="28"/>
        </w:rPr>
        <w:t>
      43. Мемлекеттік органдардың стратегиялық жоспарының 7 "Бюджеттік бағдарламалар" тарау және оны іске асыру жөніндегі есеп, ал стратегиялық жоспарларды әзірлемейтін бюджеттік бағдарламалардың әкімшілері бойынша бекітілген бюджеттік бағдарламалар мен оларды іске асыру жөніндегі есептер, сондай-ақ есепті кезеңдегі тікелей көрсеткіштерге қол жеткізудің іс жүзіндегі мәнін растайтын құжаттар, оның ішінде орындалған жұмыстардың актілері, объектілерді қабылдап алу, мемлекеттік сараптама қорытындылары, жүкқұжаттар, қабылдап алу-тапсыру актілері және т.б. туралы актілер ақпарат көзі болып табылады.";</w:t>
      </w:r>
    </w:p>
    <w:bookmarkEnd w:id="42"/>
    <w:bookmarkStart w:name="z44" w:id="43"/>
    <w:p>
      <w:pPr>
        <w:spacing w:after="0"/>
        <w:ind w:left="0"/>
        <w:jc w:val="both"/>
      </w:pPr>
      <w:r>
        <w:rPr>
          <w:rFonts w:ascii="Times New Roman"/>
          <w:b w:val="false"/>
          <w:i w:val="false"/>
          <w:color w:val="000000"/>
          <w:sz w:val="28"/>
        </w:rPr>
        <w:t>
      10-тарау "Бюджеттік бағдарламалардың тікелей нәтижесінің серпіні" критерийі бойынша бағалау алынып тасталсын;</w:t>
      </w:r>
    </w:p>
    <w:bookmarkEnd w:id="43"/>
    <w:bookmarkStart w:name="z45" w:id="44"/>
    <w:p>
      <w:pPr>
        <w:spacing w:after="0"/>
        <w:ind w:left="0"/>
        <w:jc w:val="both"/>
      </w:pPr>
      <w:r>
        <w:rPr>
          <w:rFonts w:ascii="Times New Roman"/>
          <w:b w:val="false"/>
          <w:i w:val="false"/>
          <w:color w:val="000000"/>
          <w:sz w:val="28"/>
        </w:rPr>
        <w:t>
      11-тарау "Бюджеттік бағдарламалардың нәтижелігі көрсеткіштерін жоспарлау сапасы" критерийі бойынша бағалау алынып тасталсын;</w:t>
      </w:r>
    </w:p>
    <w:bookmarkEnd w:id="44"/>
    <w:bookmarkStart w:name="z46" w:id="45"/>
    <w:p>
      <w:pPr>
        <w:spacing w:after="0"/>
        <w:ind w:left="0"/>
        <w:jc w:val="both"/>
      </w:pPr>
      <w:r>
        <w:rPr>
          <w:rFonts w:ascii="Times New Roman"/>
          <w:b w:val="false"/>
          <w:i w:val="false"/>
          <w:color w:val="000000"/>
          <w:sz w:val="28"/>
        </w:rPr>
        <w:t>
      13-тарау "Дебиторлық берешектің болмауы" критерийі бойынша бағалау алынып тасталсын;</w:t>
      </w:r>
    </w:p>
    <w:bookmarkEnd w:id="45"/>
    <w:bookmarkStart w:name="z47" w:id="46"/>
    <w:p>
      <w:pPr>
        <w:spacing w:after="0"/>
        <w:ind w:left="0"/>
        <w:jc w:val="both"/>
      </w:pPr>
      <w:r>
        <w:rPr>
          <w:rFonts w:ascii="Times New Roman"/>
          <w:b w:val="false"/>
          <w:i w:val="false"/>
          <w:color w:val="000000"/>
          <w:sz w:val="28"/>
        </w:rPr>
        <w:t>
      14-тарау "Кредиторлық берешектің болмауы" критерийі бойынша бағалау алынып тасталсын;</w:t>
      </w:r>
    </w:p>
    <w:bookmarkEnd w:id="46"/>
    <w:bookmarkStart w:name="z48" w:id="47"/>
    <w:p>
      <w:pPr>
        <w:spacing w:after="0"/>
        <w:ind w:left="0"/>
        <w:jc w:val="both"/>
      </w:pPr>
      <w:r>
        <w:rPr>
          <w:rFonts w:ascii="Times New Roman"/>
          <w:b w:val="false"/>
          <w:i w:val="false"/>
          <w:color w:val="000000"/>
          <w:sz w:val="28"/>
        </w:rPr>
        <w:t>
      54-9-тармақ мынадай редакцияда жазылсын:</w:t>
      </w:r>
    </w:p>
    <w:bookmarkEnd w:id="47"/>
    <w:p>
      <w:pPr>
        <w:spacing w:after="0"/>
        <w:ind w:left="0"/>
        <w:jc w:val="both"/>
      </w:pPr>
      <w:r>
        <w:rPr>
          <w:rFonts w:ascii="Times New Roman"/>
          <w:b w:val="false"/>
          <w:i w:val="false"/>
          <w:color w:val="000000"/>
          <w:sz w:val="28"/>
        </w:rPr>
        <w:t>
      "54-9. Жүктеме индексі – бюджет қаражатын басқару жөніндегі мемлекеттік органға арналған жүктеменің деңгейін айқындайтын көрсеткіш.</w:t>
      </w:r>
    </w:p>
    <w:p>
      <w:pPr>
        <w:spacing w:after="0"/>
        <w:ind w:left="0"/>
        <w:jc w:val="both"/>
      </w:pPr>
      <w:r>
        <w:rPr>
          <w:rFonts w:ascii="Times New Roman"/>
          <w:b w:val="false"/>
          <w:i w:val="false"/>
          <w:color w:val="000000"/>
          <w:sz w:val="28"/>
        </w:rPr>
        <w:t>
      Жүктеме индексі мемлекеттік органның бағаланатын бюджеттік бағдарламалары бойынша бюджет қаражаты көлемінің көрсеткіші негізінде (есепті кезеңде түзетілген бюджет) мың теңге есептеледі.";</w:t>
      </w:r>
    </w:p>
    <w:bookmarkStart w:name="z49" w:id="48"/>
    <w:p>
      <w:pPr>
        <w:spacing w:after="0"/>
        <w:ind w:left="0"/>
        <w:jc w:val="both"/>
      </w:pPr>
      <w:r>
        <w:rPr>
          <w:rFonts w:ascii="Times New Roman"/>
          <w:b w:val="false"/>
          <w:i w:val="false"/>
          <w:color w:val="000000"/>
          <w:sz w:val="28"/>
        </w:rPr>
        <w:t>
      54-10-тармақ алынып тасталсын;</w:t>
      </w:r>
    </w:p>
    <w:bookmarkEnd w:id="48"/>
    <w:bookmarkStart w:name="z50" w:id="49"/>
    <w:p>
      <w:pPr>
        <w:spacing w:after="0"/>
        <w:ind w:left="0"/>
        <w:jc w:val="both"/>
      </w:pPr>
      <w:r>
        <w:rPr>
          <w:rFonts w:ascii="Times New Roman"/>
          <w:b w:val="false"/>
          <w:i w:val="false"/>
          <w:color w:val="000000"/>
          <w:sz w:val="28"/>
        </w:rPr>
        <w:t>
      54-11-тармақ мынадай редакцияда жазылсын:</w:t>
      </w:r>
    </w:p>
    <w:bookmarkEnd w:id="49"/>
    <w:bookmarkStart w:name="z63" w:id="50"/>
    <w:p>
      <w:pPr>
        <w:spacing w:after="0"/>
        <w:ind w:left="0"/>
        <w:jc w:val="both"/>
      </w:pPr>
      <w:r>
        <w:rPr>
          <w:rFonts w:ascii="Times New Roman"/>
          <w:b w:val="false"/>
          <w:i w:val="false"/>
          <w:color w:val="000000"/>
          <w:sz w:val="28"/>
        </w:rPr>
        <w:t>
      "54-11. Жеке мемлекеттік орган үшін жүктеме индексін есептеу мына формула бойынша жүзеге асырылады:</w:t>
      </w:r>
    </w:p>
    <w:bookmarkEnd w:id="50"/>
    <w:p>
      <w:pPr>
        <w:spacing w:after="0"/>
        <w:ind w:left="0"/>
        <w:jc w:val="both"/>
      </w:pPr>
      <w:r>
        <w:rPr>
          <w:rFonts w:ascii="Times New Roman"/>
          <w:b w:val="false"/>
          <w:i w:val="false"/>
          <w:color w:val="000000"/>
          <w:sz w:val="28"/>
        </w:rPr>
        <w:t>
      Si = bi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i </w:t>
      </w:r>
      <w:r>
        <w:rPr>
          <w:rFonts w:ascii="Times New Roman"/>
          <w:b w:val="false"/>
          <w:i w:val="false"/>
          <w:color w:val="000000"/>
          <w:sz w:val="28"/>
        </w:rPr>
        <w:t>– осы көрсеткіштің мәні;</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 xml:space="preserve">i </w:t>
      </w:r>
      <w:r>
        <w:rPr>
          <w:rFonts w:ascii="Times New Roman"/>
          <w:b w:val="false"/>
          <w:i w:val="false"/>
          <w:color w:val="000000"/>
          <w:sz w:val="28"/>
        </w:rPr>
        <w:t>– салыстырмалы түрге келтірілген, мемлекеттік органдардың бағаланатын бюджеттік бағдарламалары бойынша бюджет қаражаты көлемінің көрсеткіші (i)";</w:t>
      </w:r>
    </w:p>
    <w:bookmarkStart w:name="z51" w:id="51"/>
    <w:p>
      <w:pPr>
        <w:spacing w:after="0"/>
        <w:ind w:left="0"/>
        <w:jc w:val="both"/>
      </w:pPr>
      <w:r>
        <w:rPr>
          <w:rFonts w:ascii="Times New Roman"/>
          <w:b w:val="false"/>
          <w:i w:val="false"/>
          <w:color w:val="000000"/>
          <w:sz w:val="28"/>
        </w:rPr>
        <w:t>
       54-13-тармақ алынып тасталсын;</w:t>
      </w:r>
    </w:p>
    <w:bookmarkEnd w:id="51"/>
    <w:bookmarkStart w:name="z64" w:id="52"/>
    <w:p>
      <w:pPr>
        <w:spacing w:after="0"/>
        <w:ind w:left="0"/>
        <w:jc w:val="both"/>
      </w:pPr>
      <w:r>
        <w:rPr>
          <w:rFonts w:ascii="Times New Roman"/>
          <w:b w:val="false"/>
          <w:i w:val="false"/>
          <w:color w:val="000000"/>
          <w:sz w:val="28"/>
        </w:rPr>
        <w:t>
       мынадай мазмұндағы 54-14-тармақпен толықтырылсын:</w:t>
      </w:r>
    </w:p>
    <w:bookmarkEnd w:id="52"/>
    <w:bookmarkStart w:name="z65" w:id="53"/>
    <w:p>
      <w:pPr>
        <w:spacing w:after="0"/>
        <w:ind w:left="0"/>
        <w:jc w:val="both"/>
      </w:pPr>
      <w:r>
        <w:rPr>
          <w:rFonts w:ascii="Times New Roman"/>
          <w:b w:val="false"/>
          <w:i w:val="false"/>
          <w:color w:val="000000"/>
          <w:sz w:val="28"/>
        </w:rPr>
        <w:t>
      "54–14. Алынған бағалау нәтижесіне сәйкес мемлекеттік орган қызметінің тиімділігі деңгейі анықталады. Мемлекеттік орган тиімділігінің жоғары деңгейі 80-нан 100 баллға дейін бағалау көрсеткішіне, 55-тен 79,99 баллға дейін орташа баллға, 35-ден 54,99 баллға дейін төменгі баллға сәйкес келеді. Бағалау нәтижесі бойынша 34,99 баллдан кем алған мемлекеттік органның қызметі тиімсіз деп танылады.";</w:t>
      </w:r>
    </w:p>
    <w:bookmarkEnd w:id="53"/>
    <w:bookmarkStart w:name="z52" w:id="54"/>
    <w:p>
      <w:pPr>
        <w:spacing w:after="0"/>
        <w:ind w:left="0"/>
        <w:jc w:val="both"/>
      </w:pPr>
      <w:r>
        <w:rPr>
          <w:rFonts w:ascii="Times New Roman"/>
          <w:b w:val="false"/>
          <w:i w:val="false"/>
          <w:color w:val="000000"/>
          <w:sz w:val="28"/>
        </w:rPr>
        <w:t>
      74-тармақ мынадай редакцияда жазылсын:</w:t>
      </w:r>
    </w:p>
    <w:bookmarkEnd w:id="54"/>
    <w:p>
      <w:pPr>
        <w:spacing w:after="0"/>
        <w:ind w:left="0"/>
        <w:jc w:val="both"/>
      </w:pPr>
      <w:r>
        <w:rPr>
          <w:rFonts w:ascii="Times New Roman"/>
          <w:b w:val="false"/>
          <w:i w:val="false"/>
          <w:color w:val="000000"/>
          <w:sz w:val="28"/>
        </w:rPr>
        <w:t>
      "74. Бағаланатын мемлекеттік орган бағалауға уәкілетті мемлекеттік органға Әдістеменің 2, 3, 4-қосымшаларға сәйкес толық және дәйекті ақпаратты Бағалау жүргізу кестесінде белгіленген мерзімде ұсынады.";</w:t>
      </w:r>
    </w:p>
    <w:bookmarkStart w:name="z53" w:id="55"/>
    <w:p>
      <w:pPr>
        <w:spacing w:after="0"/>
        <w:ind w:left="0"/>
        <w:jc w:val="both"/>
      </w:pPr>
      <w:r>
        <w:rPr>
          <w:rFonts w:ascii="Times New Roman"/>
          <w:b w:val="false"/>
          <w:i w:val="false"/>
          <w:color w:val="000000"/>
          <w:sz w:val="28"/>
        </w:rPr>
        <w:t xml:space="preserve">
      1-қосымша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5"/>
    <w:bookmarkStart w:name="z54" w:id="56"/>
    <w:p>
      <w:pPr>
        <w:spacing w:after="0"/>
        <w:ind w:left="0"/>
        <w:jc w:val="both"/>
      </w:pPr>
      <w:r>
        <w:rPr>
          <w:rFonts w:ascii="Times New Roman"/>
          <w:b w:val="false"/>
          <w:i w:val="false"/>
          <w:color w:val="000000"/>
          <w:sz w:val="28"/>
        </w:rPr>
        <w:t>
      5-қосымша алынып тасталсын;</w:t>
      </w:r>
    </w:p>
    <w:bookmarkEnd w:id="56"/>
    <w:bookmarkStart w:name="z55" w:id="57"/>
    <w:p>
      <w:pPr>
        <w:spacing w:after="0"/>
        <w:ind w:left="0"/>
        <w:jc w:val="both"/>
      </w:pPr>
      <w:r>
        <w:rPr>
          <w:rFonts w:ascii="Times New Roman"/>
          <w:b w:val="false"/>
          <w:i w:val="false"/>
          <w:color w:val="000000"/>
          <w:sz w:val="28"/>
        </w:rPr>
        <w:t xml:space="preserve">
      6-7-қосымшалар осы бұйрыққа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3-қосымшаларына</w:t>
      </w:r>
      <w:r>
        <w:rPr>
          <w:rFonts w:ascii="Times New Roman"/>
          <w:b w:val="false"/>
          <w:i w:val="false"/>
          <w:color w:val="000000"/>
          <w:sz w:val="28"/>
        </w:rPr>
        <w:t xml:space="preserve"> сәйкес жазылсын;</w:t>
      </w:r>
    </w:p>
    <w:bookmarkEnd w:id="57"/>
    <w:bookmarkStart w:name="z74" w:id="58"/>
    <w:p>
      <w:pPr>
        <w:spacing w:after="0"/>
        <w:ind w:left="0"/>
        <w:jc w:val="both"/>
      </w:pPr>
      <w:r>
        <w:rPr>
          <w:rFonts w:ascii="Times New Roman"/>
          <w:b w:val="false"/>
          <w:i w:val="false"/>
          <w:color w:val="000000"/>
          <w:sz w:val="28"/>
        </w:rPr>
        <w:t>
      Қазақстан Республикасы Ұлттық Банкiнің ақша қаражатын басқарудың тиiмдiлiгiн бағалау әдiстемесiнде (қызмет бабында пайдалану үшін):</w:t>
      </w:r>
    </w:p>
    <w:bookmarkEnd w:id="58"/>
    <w:bookmarkStart w:name="z56" w:id="59"/>
    <w:p>
      <w:pPr>
        <w:spacing w:after="0"/>
        <w:ind w:left="0"/>
        <w:jc w:val="both"/>
      </w:pPr>
      <w:r>
        <w:rPr>
          <w:rFonts w:ascii="Times New Roman"/>
          <w:b w:val="false"/>
          <w:i w:val="false"/>
          <w:color w:val="000000"/>
          <w:sz w:val="28"/>
        </w:rPr>
        <w:t>
      3-қосымша осы бұйрыққа сәйкес жазылсын.</w:t>
      </w:r>
    </w:p>
    <w:bookmarkEnd w:id="59"/>
    <w:bookmarkStart w:name="z57" w:id="60"/>
    <w:p>
      <w:pPr>
        <w:spacing w:after="0"/>
        <w:ind w:left="0"/>
        <w:jc w:val="both"/>
      </w:pPr>
      <w:r>
        <w:rPr>
          <w:rFonts w:ascii="Times New Roman"/>
          <w:b w:val="false"/>
          <w:i w:val="false"/>
          <w:color w:val="000000"/>
          <w:sz w:val="28"/>
        </w:rPr>
        <w:t>
      2. Есептілік және мемлекеттік қаржы-қаражат статистикасы департаменті (А.Т. Бектұрова) осы бұйрықтың Қазақстан Республикасы Әдiлет министрлiгiнде мемлекеттiк тiркелуiн қамтамасыз етсiн.</w:t>
      </w:r>
    </w:p>
    <w:bookmarkEnd w:id="60"/>
    <w:bookmarkStart w:name="z58" w:id="61"/>
    <w:p>
      <w:pPr>
        <w:spacing w:after="0"/>
        <w:ind w:left="0"/>
        <w:jc w:val="both"/>
      </w:pPr>
      <w:r>
        <w:rPr>
          <w:rFonts w:ascii="Times New Roman"/>
          <w:b w:val="false"/>
          <w:i w:val="false"/>
          <w:color w:val="000000"/>
          <w:sz w:val="28"/>
        </w:rPr>
        <w:t>
      3. Осы бұйрық оның Қазақстан Республикасы Әдiлет министрлiгiнде мемлекеттiк тiркелген күнiнен бастап қолданысқа енгiзiледi және ресми жариялануға жатады.</w:t>
      </w:r>
    </w:p>
    <w:bookmarkEnd w:id="6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Дәленов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 атқарушы</w:t>
            </w:r>
            <w:r>
              <w:br/>
            </w:r>
            <w:r>
              <w:rPr>
                <w:rFonts w:ascii="Times New Roman"/>
                <w:b w:val="false"/>
                <w:i w:val="false"/>
                <w:color w:val="000000"/>
                <w:sz w:val="20"/>
              </w:rPr>
              <w:t>2013 жылғы 31 желтоқсандағы</w:t>
            </w:r>
            <w:r>
              <w:br/>
            </w:r>
            <w:r>
              <w:rPr>
                <w:rFonts w:ascii="Times New Roman"/>
                <w:b w:val="false"/>
                <w:i w:val="false"/>
                <w:color w:val="000000"/>
                <w:sz w:val="20"/>
              </w:rPr>
              <w:t>№ 599 бұйрығына 1-қосымша</w:t>
            </w:r>
            <w:r>
              <w:br/>
            </w:r>
            <w:r>
              <w:rPr>
                <w:rFonts w:ascii="Times New Roman"/>
                <w:b w:val="false"/>
                <w:i w:val="false"/>
                <w:color w:val="000000"/>
                <w:sz w:val="20"/>
              </w:rPr>
              <w:t>Мемлекеттік органның бюджет қаражатын</w:t>
            </w:r>
            <w:r>
              <w:br/>
            </w:r>
            <w:r>
              <w:rPr>
                <w:rFonts w:ascii="Times New Roman"/>
                <w:b w:val="false"/>
                <w:i w:val="false"/>
                <w:color w:val="000000"/>
                <w:sz w:val="20"/>
              </w:rPr>
              <w:t>басқарудың тиімділігін бағалау әдістемесіне</w:t>
            </w:r>
            <w:r>
              <w:br/>
            </w:r>
            <w:r>
              <w:rPr>
                <w:rFonts w:ascii="Times New Roman"/>
                <w:b w:val="false"/>
                <w:i w:val="false"/>
                <w:color w:val="000000"/>
                <w:sz w:val="20"/>
              </w:rPr>
              <w:t>1-қосымша</w:t>
            </w:r>
          </w:p>
        </w:tc>
      </w:tr>
    </w:tbl>
    <w:bookmarkStart w:name="z72" w:id="62"/>
    <w:p>
      <w:pPr>
        <w:spacing w:after="0"/>
        <w:ind w:left="0"/>
        <w:jc w:val="left"/>
      </w:pPr>
      <w:r>
        <w:rPr>
          <w:rFonts w:ascii="Times New Roman"/>
          <w:b/>
          <w:i w:val="false"/>
          <w:color w:val="000000"/>
        </w:rPr>
        <w:t xml:space="preserve"> Мемлекеттiк қаржылық бақылау органдардың бақылау нәтижелері</w:t>
      </w:r>
      <w:r>
        <w:br/>
      </w:r>
      <w:r>
        <w:rPr>
          <w:rFonts w:ascii="Times New Roman"/>
          <w:b/>
          <w:i w:val="false"/>
          <w:color w:val="000000"/>
        </w:rPr>
        <w:t>және нұсқамалар мен қаулылардың орындалуы туралы ақпарат</w:t>
      </w:r>
      <w:r>
        <w:br/>
      </w:r>
      <w:r>
        <w:rPr>
          <w:rFonts w:ascii="Times New Roman"/>
          <w:b/>
          <w:i w:val="false"/>
          <w:color w:val="000000"/>
        </w:rPr>
        <w:t>____________ жылғы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715"/>
        <w:gridCol w:w="716"/>
        <w:gridCol w:w="915"/>
        <w:gridCol w:w="915"/>
        <w:gridCol w:w="716"/>
        <w:gridCol w:w="716"/>
        <w:gridCol w:w="1842"/>
        <w:gridCol w:w="1512"/>
        <w:gridCol w:w="1711"/>
        <w:gridCol w:w="1112"/>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бақылаумен қамтылған қаражат көлемі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бағалатын кезеңде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кезеңінде анықталған бұзушылықтар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тиімсіз пайдалану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бюджетке түскен кезде (кіріс бөлігі)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және мемлекет активтерін пайдалану кезінде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сатып алу</w:t>
            </w:r>
            <w:r>
              <w:br/>
            </w:r>
            <w:r>
              <w:rPr>
                <w:rFonts w:ascii="Times New Roman"/>
                <w:b w:val="false"/>
                <w:i w:val="false"/>
                <w:color w:val="000000"/>
                <w:sz w:val="20"/>
              </w:rPr>
              <w:t>
рәсімдерін</w:t>
            </w:r>
            <w:r>
              <w:br/>
            </w:r>
            <w:r>
              <w:rPr>
                <w:rFonts w:ascii="Times New Roman"/>
                <w:b w:val="false"/>
                <w:i w:val="false"/>
                <w:color w:val="000000"/>
                <w:sz w:val="20"/>
              </w:rPr>
              <w:t>
жүзеге асыру</w:t>
            </w:r>
            <w:r>
              <w:br/>
            </w:r>
            <w:r>
              <w:rPr>
                <w:rFonts w:ascii="Times New Roman"/>
                <w:b w:val="false"/>
                <w:i w:val="false"/>
                <w:color w:val="000000"/>
                <w:sz w:val="20"/>
              </w:rPr>
              <w:t>
кезінде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жалғасы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1469"/>
        <w:gridCol w:w="993"/>
        <w:gridCol w:w="993"/>
        <w:gridCol w:w="1174"/>
        <w:gridCol w:w="1352"/>
        <w:gridCol w:w="994"/>
        <w:gridCol w:w="13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анықталғаны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өтелгені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анықталғаны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қалпына келтірілгені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нәтижелері бойынша құқық қорғау органдарына істі қарауға туралы мәлімет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жауапкершілікке тарту туралы ақпарат</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мен қаулылар жіберілді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белгіленген мерзімде толық көлемде орындалғаны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жіберілген (фактілер бойынша көрсету)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істердің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 бойынша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жұмыстан босатылғандар саны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қозғалған істер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қаржылық бақылау</w:t>
      </w:r>
    </w:p>
    <w:p>
      <w:pPr>
        <w:spacing w:after="0"/>
        <w:ind w:left="0"/>
        <w:jc w:val="both"/>
      </w:pPr>
      <w:r>
        <w:rPr>
          <w:rFonts w:ascii="Times New Roman"/>
          <w:b w:val="false"/>
          <w:i w:val="false"/>
          <w:color w:val="000000"/>
          <w:sz w:val="28"/>
        </w:rPr>
        <w:t>
      органының басшысы _____________ ________________________</w:t>
      </w:r>
    </w:p>
    <w:p>
      <w:pPr>
        <w:spacing w:after="0"/>
        <w:ind w:left="0"/>
        <w:jc w:val="both"/>
      </w:pPr>
      <w:r>
        <w:rPr>
          <w:rFonts w:ascii="Times New Roman"/>
          <w:b w:val="false"/>
          <w:i w:val="false"/>
          <w:color w:val="000000"/>
          <w:sz w:val="28"/>
        </w:rPr>
        <w:t>
       (қолы) (қолын толық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 атқарушы</w:t>
            </w:r>
            <w:r>
              <w:br/>
            </w:r>
            <w:r>
              <w:rPr>
                <w:rFonts w:ascii="Times New Roman"/>
                <w:b w:val="false"/>
                <w:i w:val="false"/>
                <w:color w:val="000000"/>
                <w:sz w:val="20"/>
              </w:rPr>
              <w:t>2013 жылғы 31 желтоқсандағы</w:t>
            </w:r>
            <w:r>
              <w:br/>
            </w:r>
            <w:r>
              <w:rPr>
                <w:rFonts w:ascii="Times New Roman"/>
                <w:b w:val="false"/>
                <w:i w:val="false"/>
                <w:color w:val="000000"/>
                <w:sz w:val="20"/>
              </w:rPr>
              <w:t>№ 599 бұйрығына 2-қосымша</w:t>
            </w:r>
            <w:r>
              <w:br/>
            </w:r>
            <w:r>
              <w:rPr>
                <w:rFonts w:ascii="Times New Roman"/>
                <w:b w:val="false"/>
                <w:i w:val="false"/>
                <w:color w:val="000000"/>
                <w:sz w:val="20"/>
              </w:rPr>
              <w:t>Мемлекеттік органның бюджет қаражатын</w:t>
            </w:r>
            <w:r>
              <w:br/>
            </w:r>
            <w:r>
              <w:rPr>
                <w:rFonts w:ascii="Times New Roman"/>
                <w:b w:val="false"/>
                <w:i w:val="false"/>
                <w:color w:val="000000"/>
                <w:sz w:val="20"/>
              </w:rPr>
              <w:t>басқарудың тиімділігін бағалау әдістемесіне</w:t>
            </w:r>
            <w:r>
              <w:br/>
            </w:r>
            <w:r>
              <w:rPr>
                <w:rFonts w:ascii="Times New Roman"/>
                <w:b w:val="false"/>
                <w:i w:val="false"/>
                <w:color w:val="000000"/>
                <w:sz w:val="20"/>
              </w:rPr>
              <w:t>6-қосымша</w:t>
            </w:r>
          </w:p>
        </w:tc>
      </w:tr>
    </w:tbl>
    <w:bookmarkStart w:name="z71" w:id="63"/>
    <w:p>
      <w:pPr>
        <w:spacing w:after="0"/>
        <w:ind w:left="0"/>
        <w:jc w:val="left"/>
      </w:pPr>
      <w:r>
        <w:rPr>
          <w:rFonts w:ascii="Times New Roman"/>
          <w:b/>
          <w:i w:val="false"/>
          <w:color w:val="000000"/>
        </w:rPr>
        <w:t xml:space="preserve"> "Мемлекеттік органның бюджет қаражатын басқару тиімділігін</w:t>
      </w:r>
      <w:r>
        <w:br/>
      </w:r>
      <w:r>
        <w:rPr>
          <w:rFonts w:ascii="Times New Roman"/>
          <w:b/>
          <w:i w:val="false"/>
          <w:color w:val="000000"/>
        </w:rPr>
        <w:t>_______________________________________________________________</w:t>
      </w:r>
      <w:r>
        <w:br/>
      </w:r>
      <w:r>
        <w:rPr>
          <w:rFonts w:ascii="Times New Roman"/>
          <w:b/>
          <w:i w:val="false"/>
          <w:color w:val="000000"/>
        </w:rPr>
        <w:t>(орталық мемлекеттік органның/жергілікті атқарушы органның атауы)</w:t>
      </w:r>
    </w:p>
    <w:bookmarkEnd w:id="63"/>
    <w:p>
      <w:pPr>
        <w:spacing w:after="0"/>
        <w:ind w:left="0"/>
        <w:jc w:val="both"/>
      </w:pPr>
      <w:r>
        <w:rPr>
          <w:rFonts w:ascii="Times New Roman"/>
          <w:b w:val="false"/>
          <w:i w:val="false"/>
          <w:color w:val="000000"/>
          <w:sz w:val="28"/>
        </w:rPr>
        <w:t>
      </w:t>
      </w:r>
      <w:r>
        <w:rPr>
          <w:rFonts w:ascii="Times New Roman"/>
          <w:b/>
          <w:i w:val="false"/>
          <w:color w:val="000000"/>
          <w:sz w:val="28"/>
        </w:rPr>
        <w:t>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9777"/>
        <w:gridCol w:w="500"/>
        <w:gridCol w:w="693"/>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критерийдің баллдары</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және жоспарлау сапасының деңгейі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бөлінген қаражатты игеру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бекітілген көлеміне бюджеттік бағдарламалар әкімшісінің қайта бөлінген қаражатының көлемі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жобаның сметалық құнын ұлғайту фактiлерiнiң болмауы немесе болуы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берешектердің болмауы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 қорытындылары бойынша бюджеттік және өзге заңнаманы бұзушылықтардың болмауы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 енгiзген нұсқамалар мен қаулыларды орындау бойынша қабылданған (iске асырылған) шаралар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нұсқамалар мен қаулыларға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 жеткізу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 жеткізу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нәтижелілігінің көрсеткіштерін жоспарлау сапасы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орындаудың тиімділігі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мемлекеттік органның/жергілікті атқарушы органның қызметінің тиімділігін бағалау критерийлері</w:t>
      </w:r>
    </w:p>
    <w:p>
      <w:pPr>
        <w:spacing w:after="0"/>
        <w:ind w:left="0"/>
        <w:jc w:val="both"/>
      </w:pPr>
      <w:r>
        <w:rPr>
          <w:rFonts w:ascii="Times New Roman"/>
          <w:b w:val="false"/>
          <w:i w:val="false"/>
          <w:color w:val="000000"/>
          <w:sz w:val="28"/>
        </w:rPr>
        <w:t>
       1. "Бюджетті атқару және жоспарлау сапасының деңгейі" критерийі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"Мемлекеттік қаржылық бақылау органдарының тексеру қорытындылары бойынша бюджеттік және өзге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"Мемлекеттiк қаржылық бақылау органдары енгiзген нұсқамалар мен қаулыларды орындау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"Бюджеттік бағдарламаның тікелей нәтижелеріне қол жеткізу" деген критерий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"Бюджеттік бағдарламаларды орындаудың тиімділігі" критерийі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"Пост-аудит нәтижелері":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Бюджеттің атқарылуы жөніндегі</w:t>
      </w:r>
    </w:p>
    <w:p>
      <w:pPr>
        <w:spacing w:after="0"/>
        <w:ind w:left="0"/>
        <w:jc w:val="both"/>
      </w:pPr>
      <w:r>
        <w:rPr>
          <w:rFonts w:ascii="Times New Roman"/>
          <w:b w:val="false"/>
          <w:i w:val="false"/>
          <w:color w:val="000000"/>
          <w:sz w:val="28"/>
        </w:rPr>
        <w:t>
       орталық уәкілетті органның басшысы ________ ___________________</w:t>
      </w:r>
    </w:p>
    <w:p>
      <w:pPr>
        <w:spacing w:after="0"/>
        <w:ind w:left="0"/>
        <w:jc w:val="both"/>
      </w:pPr>
      <w:r>
        <w:rPr>
          <w:rFonts w:ascii="Times New Roman"/>
          <w:b w:val="false"/>
          <w:i w:val="false"/>
          <w:color w:val="000000"/>
          <w:sz w:val="28"/>
        </w:rPr>
        <w:t>
       (қолы) (қолын толық жазу)</w:t>
      </w:r>
    </w:p>
    <w:p>
      <w:pPr>
        <w:spacing w:after="0"/>
        <w:ind w:left="0"/>
        <w:jc w:val="both"/>
      </w:pPr>
      <w:r>
        <w:rPr>
          <w:rFonts w:ascii="Times New Roman"/>
          <w:b w:val="false"/>
          <w:i w:val="false"/>
          <w:color w:val="000000"/>
          <w:sz w:val="28"/>
        </w:rPr>
        <w:t>
      20 ___ж.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 атқарушы</w:t>
            </w:r>
            <w:r>
              <w:br/>
            </w:r>
            <w:r>
              <w:rPr>
                <w:rFonts w:ascii="Times New Roman"/>
                <w:b w:val="false"/>
                <w:i w:val="false"/>
                <w:color w:val="000000"/>
                <w:sz w:val="20"/>
              </w:rPr>
              <w:t>2013 жылғы 31 желтоқсандағы</w:t>
            </w:r>
            <w:r>
              <w:br/>
            </w:r>
            <w:r>
              <w:rPr>
                <w:rFonts w:ascii="Times New Roman"/>
                <w:b w:val="false"/>
                <w:i w:val="false"/>
                <w:color w:val="000000"/>
                <w:sz w:val="20"/>
              </w:rPr>
              <w:t>№ 599 бұйрығына 3-қосымша</w:t>
            </w:r>
            <w:r>
              <w:br/>
            </w:r>
            <w:r>
              <w:rPr>
                <w:rFonts w:ascii="Times New Roman"/>
                <w:b w:val="false"/>
                <w:i w:val="false"/>
                <w:color w:val="000000"/>
                <w:sz w:val="20"/>
              </w:rPr>
              <w:t>Мемлекеттік органның бюджет қаражатын</w:t>
            </w:r>
            <w:r>
              <w:br/>
            </w:r>
            <w:r>
              <w:rPr>
                <w:rFonts w:ascii="Times New Roman"/>
                <w:b w:val="false"/>
                <w:i w:val="false"/>
                <w:color w:val="000000"/>
                <w:sz w:val="20"/>
              </w:rPr>
              <w:t>басқарудың тиімділігін бағалау әдістемесіне</w:t>
            </w:r>
            <w:r>
              <w:br/>
            </w:r>
            <w:r>
              <w:rPr>
                <w:rFonts w:ascii="Times New Roman"/>
                <w:b w:val="false"/>
                <w:i w:val="false"/>
                <w:color w:val="000000"/>
                <w:sz w:val="20"/>
              </w:rPr>
              <w:t>7-қосымша</w:t>
            </w:r>
          </w:p>
        </w:tc>
      </w:tr>
    </w:tbl>
    <w:bookmarkStart w:name="z66" w:id="64"/>
    <w:p>
      <w:pPr>
        <w:spacing w:after="0"/>
        <w:ind w:left="0"/>
        <w:jc w:val="left"/>
      </w:pPr>
      <w:r>
        <w:rPr>
          <w:rFonts w:ascii="Times New Roman"/>
          <w:b/>
          <w:i w:val="false"/>
          <w:color w:val="000000"/>
        </w:rPr>
        <w:t xml:space="preserve"> Критерийлер мен көрсеткіштердің баллдары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9675"/>
        <w:gridCol w:w="1313"/>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Критерийдің/көрсеткіштің 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және жоспарлау сапасының деңгейі - 28 балл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бөлінген қаражатты игеру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 99,4 %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 99,1%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 98,8%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 98,5 %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98,2 %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 97,9 %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 97,3 %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 97,0 %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 96,7 %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 и менее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3%-ға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20,1%-дан астам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бекітілген көлеміне бюджеттік бағдарламалар әкімшісінің қайта бөлінген қаражатының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бюджеттен қаражатты қайта бөлудің болмауы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бөлунген қаражаттың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7,1 - 10%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10,1%-дан астам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жобаның сметалық құнын ұлғайту фактiлерiнiң болмауы немесе болуы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жобалардың құжаттамасының сметалық құнын ұлғайту фактiлерiнiң болмауы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жобаның сметалық құнының ұлғаюы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50,1%-дан астам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әкiмшiсiнде бюджеттiк инвестициялық жобалардың болмауы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берешектердің болмауы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болмауы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өзгерістері: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болуы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өзгерістері: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 қорытындылары бойынша бюджеттік және өзге заңнаманы бұзушылықтардың болмауы – 8 балл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болмауы/болуы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қаржылық бақылау органдарының тексерулер жүргізбеуі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Бақылаумен қамтылған бюджет қаражатының жалпы көлемінен бұзушылықтардың болуы (тиімсіз шығыстары қоспағанда) мемлекеттік қаржылық бақылау объектілерінде айқындалған бұзушылықтардың сыныптауышына сәйкес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19,9%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25%-дан астам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қағидатына сәйкес келмейтін шығыстардың болмауы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көрсеткішінің игерілген бюджет қаражаты сомасынан мемлекеттік қаржылық бақылау органдары анықтаған тиімділік қағидатына сәйкес келмейтін шығыстар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10,1%-дан жоғары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 енгiзген нұсқамалар мен қаулыларды орындау бойынша қабылданған (iске асырылған) шаралар – 14 балл</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немесе бюджетке қайтарылатын соманың болмауы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70%-ға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нұсқамалар мен қаулыларға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немесе бюджетке қалпына келтірілетін соманың болмауы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 99,9 %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70,0 %-ға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 жеткізу - 28 балл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 жеткізу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92,2- 91,6%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кем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нәтижелілігінің көрсеткіштерін жоспарлау сапасы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мемлекеттік органның тиісті мақсаттары мен міндеттеріне сәйкес келетін және мемлекеттік жоспарлау жүйесінің құжаттары мен бағалауына жататын сандық өлшемді болып табылатын нәтижелік көрсеткіштерінің болуы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тиімділік көрсеткіштерінің бірінің болмауы, тікелей нәтижеге қол жеткізуді бағалауға мүмкіндік бермейтін сандық сипаттаманың орнына түпкі нәтижелерімен тікелей нәтижелерді қайталайтын іс-шаралардың болуы, басқа бюджеттік бағдарламаның көрсеткіштерімен бюджеттік бағдарлама көрсеткіштерін қайталау, мемлекеттік жоспарлау жүйесінің құжаттарына бюджеттік бағдарламалар әкімшісінің мақсаттары мен міндеттеріне тікелей нәтижелер көрсеткіштерінің сәйкес келмеуі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орындаудың тиімділігі - 22 балл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92,2 - 91,6%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и менее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бюджет каражаты игерілген жағдайда тікелей нәтижеге жету: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90,1 - 99,9%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70,1 - 80%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r>
              <w:br/>
            </w:r>
            <w:r>
              <w:rPr>
                <w:rFonts w:ascii="Times New Roman"/>
                <w:b w:val="false"/>
                <w:i w:val="false"/>
                <w:color w:val="000000"/>
                <w:sz w:val="20"/>
              </w:rPr>
              <w:t>№ 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 атқарушы</w:t>
            </w:r>
            <w:r>
              <w:br/>
            </w:r>
            <w:r>
              <w:rPr>
                <w:rFonts w:ascii="Times New Roman"/>
                <w:b w:val="false"/>
                <w:i w:val="false"/>
                <w:color w:val="000000"/>
                <w:sz w:val="20"/>
              </w:rPr>
              <w:t>2013 жылғы 31 желтоқсандағы</w:t>
            </w:r>
            <w:r>
              <w:br/>
            </w:r>
            <w:r>
              <w:rPr>
                <w:rFonts w:ascii="Times New Roman"/>
                <w:b w:val="false"/>
                <w:i w:val="false"/>
                <w:color w:val="000000"/>
                <w:sz w:val="20"/>
              </w:rPr>
              <w:t>№ 599 бұйрығына 4-қосымша</w:t>
            </w:r>
            <w:r>
              <w:br/>
            </w: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ақша қаражатын басқарудың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3-қосымша</w:t>
            </w:r>
          </w:p>
        </w:tc>
      </w:tr>
    </w:tbl>
    <w:bookmarkStart w:name="z67" w:id="65"/>
    <w:p>
      <w:pPr>
        <w:spacing w:after="0"/>
        <w:ind w:left="0"/>
        <w:jc w:val="left"/>
      </w:pPr>
      <w:r>
        <w:rPr>
          <w:rFonts w:ascii="Times New Roman"/>
          <w:b/>
          <w:i w:val="false"/>
          <w:color w:val="000000"/>
        </w:rPr>
        <w:t xml:space="preserve"> Қазақстан Республикасы Ұлттық Банкінің ақша қаражатын</w:t>
      </w:r>
      <w:r>
        <w:br/>
      </w:r>
      <w:r>
        <w:rPr>
          <w:rFonts w:ascii="Times New Roman"/>
          <w:b/>
          <w:i w:val="false"/>
          <w:color w:val="000000"/>
        </w:rPr>
        <w:t>басқарудың тиімділігін бағалау жүргізуге арналған критерийлер</w:t>
      </w:r>
      <w:r>
        <w:br/>
      </w:r>
      <w:r>
        <w:rPr>
          <w:rFonts w:ascii="Times New Roman"/>
          <w:b/>
          <w:i w:val="false"/>
          <w:color w:val="000000"/>
        </w:rPr>
        <w:t>мен көрсеткіштердің балдары</w:t>
      </w:r>
    </w:p>
    <w:bookmarkEnd w:id="65"/>
    <w:p>
      <w:pPr>
        <w:spacing w:after="0"/>
        <w:ind w:left="0"/>
        <w:jc w:val="both"/>
      </w:pPr>
      <w:r>
        <w:rPr>
          <w:rFonts w:ascii="Times New Roman"/>
          <w:b w:val="false"/>
          <w:i w:val="false"/>
          <w:color w:val="ff0000"/>
          <w:sz w:val="28"/>
        </w:rPr>
        <w:t>
      РҚАО-ның ескертпесі: "ҚБП" грифімен берілген құжаттар Деректер базасына енгізілмейді.</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