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25e8" w14:textId="5252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 қыркүйектегі № 50/03 қаулысы. Қарағанды облысының Әділет департаментінде 2015 жылғы 6 қазанда № 3428 болып тіркелді. Күші жойылды - Қарағанды облысының әкімдігінің 2020 жылғы 22 шілдедегі № 46/03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22.07.2020 </w:t>
      </w:r>
      <w:r>
        <w:rPr>
          <w:rFonts w:ascii="Times New Roman"/>
          <w:b w:val="false"/>
          <w:i w:val="false"/>
          <w:color w:val="ff0000"/>
          <w:sz w:val="28"/>
        </w:rPr>
        <w:t>№ 46/03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11338 тіркелген), Қазақстан Республикасының Денсаулық сақтау және әлеуметтік даму министрінің "Денсаулық сақтау саласының кадрларын даярлықтан өткізу, олардың біліктілігін арттыру және қайта даярлау туралы құжаттарды беру" 2015 жылғы 28 сәуірдегі № 297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11303 тіркелген), Қазақстан Республикасының Денсаулық сақтау және әлеуметтік даму министрінің 2015 жылғы 28 сәуірдегі № 294 "Медициналық қызмет саласындағы мемлекеттік көрсетілетін қызметтер стандарттарын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11356 тіркелген)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"Қарағанды облысының денсаулық сақтау басқармасы" мемлекеттік мекемесі осы қаулыдан туындайтын өзге де шараларды қабылдасын.</w:t>
      </w:r>
    </w:p>
    <w:bookmarkEnd w:id="5"/>
    <w:bookmarkStart w:name="z7" w:id="6"/>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02 қыркүйек</w:t>
            </w:r>
            <w:r>
              <w:br/>
            </w:r>
            <w:r>
              <w:rPr>
                <w:rFonts w:ascii="Times New Roman"/>
                <w:b w:val="false"/>
                <w:i w:val="false"/>
                <w:color w:val="000000"/>
                <w:sz w:val="20"/>
              </w:rPr>
              <w:t>№ 50/03</w:t>
            </w:r>
            <w:r>
              <w:br/>
            </w:r>
            <w:r>
              <w:rPr>
                <w:rFonts w:ascii="Times New Roman"/>
                <w:b w:val="false"/>
                <w:i w:val="false"/>
                <w:color w:val="000000"/>
                <w:sz w:val="20"/>
              </w:rPr>
              <w:t>қаулысымен бекітілген</w:t>
            </w:r>
          </w:p>
        </w:tc>
      </w:tr>
    </w:tbl>
    <w:bookmarkStart w:name="z10" w:id="8"/>
    <w:p>
      <w:pPr>
        <w:spacing w:after="0"/>
        <w:ind w:left="0"/>
        <w:jc w:val="left"/>
      </w:pPr>
      <w:r>
        <w:rPr>
          <w:rFonts w:ascii="Times New Roman"/>
          <w:b/>
          <w:i w:val="false"/>
          <w:color w:val="000000"/>
        </w:rPr>
        <w:t xml:space="preserve">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регламенті</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қызметі (бұдан әрі – мемлекеттік көрсетілетін қызмет) облыстың жергілікті атқарушы органымен көрсетіледі (бұдан әрі – көрсетілетін қызметті беруші).</w:t>
      </w:r>
    </w:p>
    <w:bookmarkEnd w:id="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Start w:name="z13"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4" w:id="11"/>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1"/>
    <w:bookmarkStart w:name="z15" w:id="12"/>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12"/>
    <w:bookmarkStart w:name="z16" w:id="13"/>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Республикасының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11338 болып тіркелген) (бұдан әрі - Стандарт),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стандартының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аттестаттау парағы.</w:t>
      </w:r>
    </w:p>
    <w:bookmarkEnd w:id="13"/>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7" w:id="14"/>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Мемлекеттік қызмет көрсету бойынша рәсімнің (іс-қимылды) басталуы үшін негіз болып көрсетілетін мемлекеттік қызмет Стандартының </w:t>
      </w:r>
      <w:r>
        <w:rPr>
          <w:rFonts w:ascii="Times New Roman"/>
          <w:b w:val="false"/>
          <w:i w:val="false"/>
          <w:color w:val="000000"/>
          <w:sz w:val="28"/>
        </w:rPr>
        <w:t xml:space="preserve"> 9-пунктінде</w:t>
      </w:r>
      <w:r>
        <w:rPr>
          <w:rFonts w:ascii="Times New Roman"/>
          <w:b w:val="false"/>
          <w:i w:val="false"/>
          <w:color w:val="000000"/>
          <w:sz w:val="28"/>
        </w:rPr>
        <w:t xml:space="preserve"> қарастырылған құжаттар табылады.</w:t>
      </w:r>
    </w:p>
    <w:bookmarkEnd w:id="15"/>
    <w:bookmarkStart w:name="z19" w:id="16"/>
    <w:p>
      <w:pPr>
        <w:spacing w:after="0"/>
        <w:ind w:left="0"/>
        <w:jc w:val="both"/>
      </w:pPr>
      <w:r>
        <w:rPr>
          <w:rFonts w:ascii="Times New Roman"/>
          <w:b w:val="false"/>
          <w:i w:val="false"/>
          <w:color w:val="000000"/>
          <w:sz w:val="28"/>
        </w:rPr>
        <w:t>
      5. Мемлекеттік қызметті көрсету процесі келесі рәсімдерден (іс-қимылдан) тұрады:</w:t>
      </w:r>
    </w:p>
    <w:bookmarkEnd w:id="16"/>
    <w:bookmarkStart w:name="z20" w:id="17"/>
    <w:p>
      <w:pPr>
        <w:spacing w:after="0"/>
        <w:ind w:left="0"/>
        <w:jc w:val="both"/>
      </w:pPr>
      <w:r>
        <w:rPr>
          <w:rFonts w:ascii="Times New Roman"/>
          <w:b w:val="false"/>
          <w:i w:val="false"/>
          <w:color w:val="000000"/>
          <w:sz w:val="28"/>
        </w:rPr>
        <w:t>
      1) көрсетілетін қызметті берушінің құрылымдық бөлімшесінің кеңсе қызметкері құжаттарды қабылдау және порталда тіркеуді жүзеге асырады және құжаттарды басқарма басшысына қарастыруға жібереді – орындау уақыты 30 (отыз) минут;</w:t>
      </w:r>
    </w:p>
    <w:bookmarkEnd w:id="17"/>
    <w:bookmarkStart w:name="z21" w:id="18"/>
    <w:p>
      <w:pPr>
        <w:spacing w:after="0"/>
        <w:ind w:left="0"/>
        <w:jc w:val="both"/>
      </w:pPr>
      <w:r>
        <w:rPr>
          <w:rFonts w:ascii="Times New Roman"/>
          <w:b w:val="false"/>
          <w:i w:val="false"/>
          <w:color w:val="000000"/>
          <w:sz w:val="28"/>
        </w:rPr>
        <w:t>
      2) басқарма басшысы құжаттарды қарастырады, орындаушыны айқындайды – орындау уақыты 1 (бір) жұмыс күні;</w:t>
      </w:r>
    </w:p>
    <w:bookmarkEnd w:id="18"/>
    <w:bookmarkStart w:name="z22" w:id="19"/>
    <w:p>
      <w:pPr>
        <w:spacing w:after="0"/>
        <w:ind w:left="0"/>
        <w:jc w:val="both"/>
      </w:pPr>
      <w:r>
        <w:rPr>
          <w:rFonts w:ascii="Times New Roman"/>
          <w:b w:val="false"/>
          <w:i w:val="false"/>
          <w:color w:val="000000"/>
          <w:sz w:val="28"/>
        </w:rPr>
        <w:t>
      3) жауапты орындаушы:</w:t>
      </w:r>
    </w:p>
    <w:bookmarkEnd w:id="19"/>
    <w:p>
      <w:pPr>
        <w:spacing w:after="0"/>
        <w:ind w:left="0"/>
        <w:jc w:val="both"/>
      </w:pPr>
      <w:r>
        <w:rPr>
          <w:rFonts w:ascii="Times New Roman"/>
          <w:b w:val="false"/>
          <w:i w:val="false"/>
          <w:color w:val="000000"/>
          <w:sz w:val="28"/>
        </w:rPr>
        <w:t>
      ұсынылған құжаттардың толық болуын және сәйкестігін тексереді;</w:t>
      </w:r>
    </w:p>
    <w:p>
      <w:pPr>
        <w:spacing w:after="0"/>
        <w:ind w:left="0"/>
        <w:jc w:val="both"/>
      </w:pPr>
      <w:r>
        <w:rPr>
          <w:rFonts w:ascii="Times New Roman"/>
          <w:b w:val="false"/>
          <w:i w:val="false"/>
          <w:color w:val="000000"/>
          <w:sz w:val="28"/>
        </w:rPr>
        <w:t>
      ұсынылған құжаттар толық және сәйкес болған жағдайда, құжаттарды аттестаттау комиссиясына қарастыруға жібереді, сондай-ақ көрсетілетін қызмет алушыны жазбаша түрде тестілеудің өтетін күні мен орны туралы хабарландырады – 2 жұмыс күні;</w:t>
      </w:r>
    </w:p>
    <w:p>
      <w:pPr>
        <w:spacing w:after="0"/>
        <w:ind w:left="0"/>
        <w:jc w:val="both"/>
      </w:pPr>
      <w:r>
        <w:rPr>
          <w:rFonts w:ascii="Times New Roman"/>
          <w:b w:val="false"/>
          <w:i w:val="false"/>
          <w:color w:val="000000"/>
          <w:sz w:val="28"/>
        </w:rPr>
        <w:t>
      ұсынылған құжаттар толық болмаған жағдайда өтінішті қараудың тоқтатылғандығы туралы жазбаша жауап дайындайды - 1 жұмыс күні;</w:t>
      </w:r>
    </w:p>
    <w:bookmarkStart w:name="z23" w:id="20"/>
    <w:p>
      <w:pPr>
        <w:spacing w:after="0"/>
        <w:ind w:left="0"/>
        <w:jc w:val="both"/>
      </w:pPr>
      <w:r>
        <w:rPr>
          <w:rFonts w:ascii="Times New Roman"/>
          <w:b w:val="false"/>
          <w:i w:val="false"/>
          <w:color w:val="000000"/>
          <w:sz w:val="28"/>
        </w:rPr>
        <w:t>
      4) Аттестаттау комиссиясы аттестациялау жүргізеді – 7 жұмыс күні;</w:t>
      </w:r>
    </w:p>
    <w:bookmarkEnd w:id="20"/>
    <w:bookmarkStart w:name="z24" w:id="21"/>
    <w:p>
      <w:pPr>
        <w:spacing w:after="0"/>
        <w:ind w:left="0"/>
        <w:jc w:val="both"/>
      </w:pPr>
      <w:r>
        <w:rPr>
          <w:rFonts w:ascii="Times New Roman"/>
          <w:b w:val="false"/>
          <w:i w:val="false"/>
          <w:color w:val="000000"/>
          <w:sz w:val="28"/>
        </w:rPr>
        <w:t>
      5) Жауапты орындаушы – мемлекеттік қызмет көрсету нәтижесін көрсетілетін қызметті алушыға табыстайды – 2 жұмыс күні.</w:t>
      </w:r>
    </w:p>
    <w:bookmarkEnd w:id="21"/>
    <w:bookmarkStart w:name="z25" w:id="22"/>
    <w:p>
      <w:pPr>
        <w:spacing w:after="0"/>
        <w:ind w:left="0"/>
        <w:jc w:val="both"/>
      </w:pPr>
      <w:r>
        <w:rPr>
          <w:rFonts w:ascii="Times New Roman"/>
          <w:b w:val="false"/>
          <w:i w:val="false"/>
          <w:color w:val="000000"/>
          <w:sz w:val="28"/>
        </w:rPr>
        <w:t>
      6. Мынадай рәсімді (іс-қимылды) орындауды бастау үшін негіз болатын рәсім (іс-қимыл) нәтижесі:</w:t>
      </w:r>
    </w:p>
    <w:bookmarkEnd w:id="22"/>
    <w:p>
      <w:pPr>
        <w:spacing w:after="0"/>
        <w:ind w:left="0"/>
        <w:jc w:val="both"/>
      </w:pPr>
      <w:r>
        <w:rPr>
          <w:rFonts w:ascii="Times New Roman"/>
          <w:b w:val="false"/>
          <w:i w:val="false"/>
          <w:color w:val="000000"/>
          <w:sz w:val="28"/>
        </w:rPr>
        <w:t>
      құжаттарды қабылдау, тіркеу және басшыға жіберу;</w:t>
      </w:r>
    </w:p>
    <w:p>
      <w:pPr>
        <w:spacing w:after="0"/>
        <w:ind w:left="0"/>
        <w:jc w:val="both"/>
      </w:pPr>
      <w:r>
        <w:rPr>
          <w:rFonts w:ascii="Times New Roman"/>
          <w:b w:val="false"/>
          <w:i w:val="false"/>
          <w:color w:val="000000"/>
          <w:sz w:val="28"/>
        </w:rPr>
        <w:t>
      жауапты орындаушыны айқындау;</w:t>
      </w:r>
    </w:p>
    <w:p>
      <w:pPr>
        <w:spacing w:after="0"/>
        <w:ind w:left="0"/>
        <w:jc w:val="both"/>
      </w:pPr>
      <w:r>
        <w:rPr>
          <w:rFonts w:ascii="Times New Roman"/>
          <w:b w:val="false"/>
          <w:i w:val="false"/>
          <w:color w:val="000000"/>
          <w:sz w:val="28"/>
        </w:rPr>
        <w:t>
      ұсынылған құжаттардың толық және сәйкес болуын тексеру, көрсетілетін қызмет алушыны әңгімелесудің өтетін орны мен күні туралы хабарландыру, құжаттарды аттестаттау комиссиясына жіберу;</w:t>
      </w:r>
    </w:p>
    <w:p>
      <w:pPr>
        <w:spacing w:after="0"/>
        <w:ind w:left="0"/>
        <w:jc w:val="both"/>
      </w:pPr>
      <w:r>
        <w:rPr>
          <w:rFonts w:ascii="Times New Roman"/>
          <w:b w:val="false"/>
          <w:i w:val="false"/>
          <w:color w:val="000000"/>
          <w:sz w:val="28"/>
        </w:rPr>
        <w:t>
      көрсетілетін қызмет алушыға мемлекеттік қызметті көрсету нәтижесін беру.</w:t>
      </w:r>
    </w:p>
    <w:bookmarkStart w:name="z26" w:id="23"/>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3"/>
    <w:bookmarkStart w:name="z27" w:id="24"/>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келесі құрылымдық бөлімшелері қатысады:</w:t>
      </w:r>
    </w:p>
    <w:bookmarkEnd w:id="24"/>
    <w:bookmarkStart w:name="z28" w:id="25"/>
    <w:p>
      <w:pPr>
        <w:spacing w:after="0"/>
        <w:ind w:left="0"/>
        <w:jc w:val="both"/>
      </w:pPr>
      <w:r>
        <w:rPr>
          <w:rFonts w:ascii="Times New Roman"/>
          <w:b w:val="false"/>
          <w:i w:val="false"/>
          <w:color w:val="000000"/>
          <w:sz w:val="28"/>
        </w:rPr>
        <w:t>
      1) құрылымдық бөлімше қызметкері;</w:t>
      </w:r>
    </w:p>
    <w:bookmarkEnd w:id="25"/>
    <w:bookmarkStart w:name="z29" w:id="26"/>
    <w:p>
      <w:pPr>
        <w:spacing w:after="0"/>
        <w:ind w:left="0"/>
        <w:jc w:val="both"/>
      </w:pPr>
      <w:r>
        <w:rPr>
          <w:rFonts w:ascii="Times New Roman"/>
          <w:b w:val="false"/>
          <w:i w:val="false"/>
          <w:color w:val="000000"/>
          <w:sz w:val="28"/>
        </w:rPr>
        <w:t>
      2) басшы;</w:t>
      </w:r>
    </w:p>
    <w:bookmarkEnd w:id="26"/>
    <w:bookmarkStart w:name="z30" w:id="27"/>
    <w:p>
      <w:pPr>
        <w:spacing w:after="0"/>
        <w:ind w:left="0"/>
        <w:jc w:val="both"/>
      </w:pPr>
      <w:r>
        <w:rPr>
          <w:rFonts w:ascii="Times New Roman"/>
          <w:b w:val="false"/>
          <w:i w:val="false"/>
          <w:color w:val="000000"/>
          <w:sz w:val="28"/>
        </w:rPr>
        <w:t>
      3) жауапты орындаушы;</w:t>
      </w:r>
    </w:p>
    <w:bookmarkEnd w:id="27"/>
    <w:bookmarkStart w:name="z31" w:id="28"/>
    <w:p>
      <w:pPr>
        <w:spacing w:after="0"/>
        <w:ind w:left="0"/>
        <w:jc w:val="both"/>
      </w:pPr>
      <w:r>
        <w:rPr>
          <w:rFonts w:ascii="Times New Roman"/>
          <w:b w:val="false"/>
          <w:i w:val="false"/>
          <w:color w:val="000000"/>
          <w:sz w:val="28"/>
        </w:rPr>
        <w:t>
      4) аттестаттау комиссиясы.</w:t>
      </w:r>
    </w:p>
    <w:bookmarkEnd w:id="28"/>
    <w:bookmarkStart w:name="z32" w:id="29"/>
    <w:p>
      <w:pPr>
        <w:spacing w:after="0"/>
        <w:ind w:left="0"/>
        <w:jc w:val="both"/>
      </w:pPr>
      <w:r>
        <w:rPr>
          <w:rFonts w:ascii="Times New Roman"/>
          <w:b w:val="false"/>
          <w:i w:val="false"/>
          <w:color w:val="000000"/>
          <w:sz w:val="28"/>
        </w:rPr>
        <w:t>
      8. Мемлекеттік қызметті көрсету процесін толық сипаттау:</w:t>
      </w:r>
    </w:p>
    <w:bookmarkEnd w:id="29"/>
    <w:bookmarkStart w:name="z33" w:id="30"/>
    <w:p>
      <w:pPr>
        <w:spacing w:after="0"/>
        <w:ind w:left="0"/>
        <w:jc w:val="both"/>
      </w:pPr>
      <w:r>
        <w:rPr>
          <w:rFonts w:ascii="Times New Roman"/>
          <w:b w:val="false"/>
          <w:i w:val="false"/>
          <w:color w:val="000000"/>
          <w:sz w:val="28"/>
        </w:rPr>
        <w:t>
      1) көрсетілетін қызметті берушінің құрылымдық бөлімшесінің кеңсе қызметкері құжаттарды қабылдау және порталда тіркеуді жүзеге асырады және құжаттарды басқарма басшысына қарастыруға жібереді;</w:t>
      </w:r>
    </w:p>
    <w:bookmarkEnd w:id="30"/>
    <w:bookmarkStart w:name="z34" w:id="31"/>
    <w:p>
      <w:pPr>
        <w:spacing w:after="0"/>
        <w:ind w:left="0"/>
        <w:jc w:val="both"/>
      </w:pPr>
      <w:r>
        <w:rPr>
          <w:rFonts w:ascii="Times New Roman"/>
          <w:b w:val="false"/>
          <w:i w:val="false"/>
          <w:color w:val="000000"/>
          <w:sz w:val="28"/>
        </w:rPr>
        <w:t>
      2) басқарма басшысы құжаттарды қарастырады, орындаушыны айқындайды;</w:t>
      </w:r>
    </w:p>
    <w:bookmarkEnd w:id="31"/>
    <w:bookmarkStart w:name="z35" w:id="32"/>
    <w:p>
      <w:pPr>
        <w:spacing w:after="0"/>
        <w:ind w:left="0"/>
        <w:jc w:val="both"/>
      </w:pPr>
      <w:r>
        <w:rPr>
          <w:rFonts w:ascii="Times New Roman"/>
          <w:b w:val="false"/>
          <w:i w:val="false"/>
          <w:color w:val="000000"/>
          <w:sz w:val="28"/>
        </w:rPr>
        <w:t>
      3) жауапты орындаушы:</w:t>
      </w:r>
    </w:p>
    <w:bookmarkEnd w:id="32"/>
    <w:p>
      <w:pPr>
        <w:spacing w:after="0"/>
        <w:ind w:left="0"/>
        <w:jc w:val="both"/>
      </w:pPr>
      <w:r>
        <w:rPr>
          <w:rFonts w:ascii="Times New Roman"/>
          <w:b w:val="false"/>
          <w:i w:val="false"/>
          <w:color w:val="000000"/>
          <w:sz w:val="28"/>
        </w:rPr>
        <w:t>
      ұсынылған құжаттардың толық болуын және сәйкестігін тексереді;</w:t>
      </w:r>
    </w:p>
    <w:p>
      <w:pPr>
        <w:spacing w:after="0"/>
        <w:ind w:left="0"/>
        <w:jc w:val="both"/>
      </w:pPr>
      <w:r>
        <w:rPr>
          <w:rFonts w:ascii="Times New Roman"/>
          <w:b w:val="false"/>
          <w:i w:val="false"/>
          <w:color w:val="000000"/>
          <w:sz w:val="28"/>
        </w:rPr>
        <w:t>
      ұсынылған құжаттар толық және сәйкес болған жағдайда, құжаттарды аттестаттау комиссиясына қарастыруға жібереді, сондай-ақ көрсетілетін қызмет алушыны жазбаша түрде тестілеудің өтетін күні мен орны туралы хабарландырады;</w:t>
      </w:r>
    </w:p>
    <w:p>
      <w:pPr>
        <w:spacing w:after="0"/>
        <w:ind w:left="0"/>
        <w:jc w:val="both"/>
      </w:pPr>
      <w:r>
        <w:rPr>
          <w:rFonts w:ascii="Times New Roman"/>
          <w:b w:val="false"/>
          <w:i w:val="false"/>
          <w:color w:val="000000"/>
          <w:sz w:val="28"/>
        </w:rPr>
        <w:t>
      ұсынылған құжаттар толық болмаған жағдайда өтінішті қараудың тоқтатылғандығы туралы жазбаша жауап дайындайды;</w:t>
      </w:r>
    </w:p>
    <w:bookmarkStart w:name="z36" w:id="33"/>
    <w:p>
      <w:pPr>
        <w:spacing w:after="0"/>
        <w:ind w:left="0"/>
        <w:jc w:val="both"/>
      </w:pPr>
      <w:r>
        <w:rPr>
          <w:rFonts w:ascii="Times New Roman"/>
          <w:b w:val="false"/>
          <w:i w:val="false"/>
          <w:color w:val="000000"/>
          <w:sz w:val="28"/>
        </w:rPr>
        <w:t>
      4) Аттестаттау комиссиясы аттестациялау жүргізеді;</w:t>
      </w:r>
    </w:p>
    <w:bookmarkEnd w:id="33"/>
    <w:bookmarkStart w:name="z37" w:id="34"/>
    <w:p>
      <w:pPr>
        <w:spacing w:after="0"/>
        <w:ind w:left="0"/>
        <w:jc w:val="both"/>
      </w:pPr>
      <w:r>
        <w:rPr>
          <w:rFonts w:ascii="Times New Roman"/>
          <w:b w:val="false"/>
          <w:i w:val="false"/>
          <w:color w:val="000000"/>
          <w:sz w:val="28"/>
        </w:rPr>
        <w:t>
      5) Жауапты орындаушы – мемлекеттік қызмет көрсету нәтижесін көрсетілетін қызметті алушыға табыстайды.</w:t>
      </w:r>
    </w:p>
    <w:bookmarkEnd w:id="34"/>
    <w:bookmarkStart w:name="z38" w:id="35"/>
    <w:p>
      <w:pPr>
        <w:spacing w:after="0"/>
        <w:ind w:left="0"/>
        <w:jc w:val="left"/>
      </w:pPr>
      <w:r>
        <w:rPr>
          <w:rFonts w:ascii="Times New Roman"/>
          <w:b/>
          <w:i w:val="false"/>
          <w:color w:val="000000"/>
        </w:rPr>
        <w:t xml:space="preserve"> 4. Халыққа қызмет көрсету орталығымен және (немесе) басқа қызмет берушілермен өзара іс-қимыл тәртібін, сондай-ақ мемлекеттік қызметті көрсету процесінде ақпараттық жүйелерді пайдалану тәртібін сипаттау</w:t>
      </w:r>
    </w:p>
    <w:bookmarkEnd w:id="35"/>
    <w:bookmarkStart w:name="z39" w:id="36"/>
    <w:p>
      <w:pPr>
        <w:spacing w:after="0"/>
        <w:ind w:left="0"/>
        <w:jc w:val="both"/>
      </w:pPr>
      <w:r>
        <w:rPr>
          <w:rFonts w:ascii="Times New Roman"/>
          <w:b w:val="false"/>
          <w:i w:val="false"/>
          <w:color w:val="000000"/>
          <w:sz w:val="28"/>
        </w:rPr>
        <w:t>
      9. ЭҮП арқылы мемлекеттік қызмет көрсету кезіндегі жүгіну тәртібі мен рәсімдердің (іс-әрекеттердің) реттілігін сипаттау:</w:t>
      </w:r>
    </w:p>
    <w:bookmarkEnd w:id="36"/>
    <w:bookmarkStart w:name="z40" w:id="37"/>
    <w:p>
      <w:pPr>
        <w:spacing w:after="0"/>
        <w:ind w:left="0"/>
        <w:jc w:val="both"/>
      </w:pPr>
      <w:r>
        <w:rPr>
          <w:rFonts w:ascii="Times New Roman"/>
          <w:b w:val="false"/>
          <w:i w:val="false"/>
          <w:color w:val="000000"/>
          <w:sz w:val="28"/>
        </w:rPr>
        <w:t>
      1) көрсетілетін қызметті алушы жеке сәйкестендіру нөмірімен (бұдан әрі – ЖСН) және парольдің көмегімен ЭҮП-да тіркелуді жүзеге асырады (ЭҮП тіркелмеген көрсетілетін қызметті алушылар үшін жүзеге асырылады);</w:t>
      </w:r>
    </w:p>
    <w:bookmarkEnd w:id="37"/>
    <w:bookmarkStart w:name="z41" w:id="38"/>
    <w:p>
      <w:pPr>
        <w:spacing w:after="0"/>
        <w:ind w:left="0"/>
        <w:jc w:val="both"/>
      </w:pPr>
      <w:r>
        <w:rPr>
          <w:rFonts w:ascii="Times New Roman"/>
          <w:b w:val="false"/>
          <w:i w:val="false"/>
          <w:color w:val="000000"/>
          <w:sz w:val="28"/>
        </w:rPr>
        <w:t>
      2) 1 үдеріс – мемлекеттік қызметті алу үшін ЭҮП-ке көрсетілетін қызметті алушының ЖСН мен паролін енгізуі (авторизациялау үдерісі);</w:t>
      </w:r>
    </w:p>
    <w:bookmarkEnd w:id="38"/>
    <w:bookmarkStart w:name="z42" w:id="39"/>
    <w:p>
      <w:pPr>
        <w:spacing w:after="0"/>
        <w:ind w:left="0"/>
        <w:jc w:val="both"/>
      </w:pPr>
      <w:r>
        <w:rPr>
          <w:rFonts w:ascii="Times New Roman"/>
          <w:b w:val="false"/>
          <w:i w:val="false"/>
          <w:color w:val="000000"/>
          <w:sz w:val="28"/>
        </w:rPr>
        <w:t>
      3) 1 шарт – логин (ЖСН) және пароль арқылы тіркелген көрсетілетін қызметті алушы туралы деректердің түпнұсқалығын ЭҮП-те тексеру;</w:t>
      </w:r>
    </w:p>
    <w:bookmarkEnd w:id="39"/>
    <w:bookmarkStart w:name="z43" w:id="40"/>
    <w:p>
      <w:pPr>
        <w:spacing w:after="0"/>
        <w:ind w:left="0"/>
        <w:jc w:val="both"/>
      </w:pPr>
      <w:r>
        <w:rPr>
          <w:rFonts w:ascii="Times New Roman"/>
          <w:b w:val="false"/>
          <w:i w:val="false"/>
          <w:color w:val="000000"/>
          <w:sz w:val="28"/>
        </w:rPr>
        <w:t>
      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p>
    <w:bookmarkEnd w:id="40"/>
    <w:bookmarkStart w:name="z44" w:id="41"/>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ЭЦҚ-дан тіркеу куәлігін таңдауы;</w:t>
      </w:r>
    </w:p>
    <w:bookmarkEnd w:id="41"/>
    <w:bookmarkStart w:name="z45" w:id="42"/>
    <w:p>
      <w:pPr>
        <w:spacing w:after="0"/>
        <w:ind w:left="0"/>
        <w:jc w:val="both"/>
      </w:pPr>
      <w:r>
        <w:rPr>
          <w:rFonts w:ascii="Times New Roman"/>
          <w:b w:val="false"/>
          <w:i w:val="false"/>
          <w:color w:val="000000"/>
          <w:sz w:val="28"/>
        </w:rPr>
        <w:t>
      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p>
    <w:bookmarkEnd w:id="42"/>
    <w:bookmarkStart w:name="z46" w:id="43"/>
    <w:p>
      <w:pPr>
        <w:spacing w:after="0"/>
        <w:ind w:left="0"/>
        <w:jc w:val="both"/>
      </w:pPr>
      <w:r>
        <w:rPr>
          <w:rFonts w:ascii="Times New Roman"/>
          <w:b w:val="false"/>
          <w:i w:val="false"/>
          <w:color w:val="000000"/>
          <w:sz w:val="28"/>
        </w:rPr>
        <w:t>
      7) 4 үдеріс – көрсетілетін қызметті алушының ЭЦҚ түпнұсқалылығының расталмауына байланысты сұрау салынған мемлекеттік қызметтi көрсетуден бас тарту туралы хабарламаның қалыптасуы;</w:t>
      </w:r>
    </w:p>
    <w:bookmarkEnd w:id="43"/>
    <w:bookmarkStart w:name="z47" w:id="44"/>
    <w:p>
      <w:pPr>
        <w:spacing w:after="0"/>
        <w:ind w:left="0"/>
        <w:jc w:val="both"/>
      </w:pPr>
      <w:r>
        <w:rPr>
          <w:rFonts w:ascii="Times New Roman"/>
          <w:b w:val="false"/>
          <w:i w:val="false"/>
          <w:color w:val="000000"/>
          <w:sz w:val="28"/>
        </w:rPr>
        <w:t>
      8) 5 үдеріс – көрсетілетін қызметті алушының ЭЦҚ көмегiмен мемлекеттік қызмет көрсету үшін сұрау салуды куәландыру және көрсетілетін қызметті беруші өңдеу үшін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p>
    <w:bookmarkEnd w:id="44"/>
    <w:bookmarkStart w:name="z48" w:id="45"/>
    <w:p>
      <w:pPr>
        <w:spacing w:after="0"/>
        <w:ind w:left="0"/>
        <w:jc w:val="both"/>
      </w:pPr>
      <w:r>
        <w:rPr>
          <w:rFonts w:ascii="Times New Roman"/>
          <w:b w:val="false"/>
          <w:i w:val="false"/>
          <w:color w:val="000000"/>
          <w:sz w:val="28"/>
        </w:rPr>
        <w:t>
      9) 3 шарт – электрондық құжаттың (сұрау алудың) мемлекеттік қызмет көрсету негiздерiне сәйкестiгiн көрсетілетін қызметті берушiнiң (өңдеуі) тексеруi;</w:t>
      </w:r>
    </w:p>
    <w:bookmarkEnd w:id="45"/>
    <w:bookmarkStart w:name="z49" w:id="46"/>
    <w:p>
      <w:pPr>
        <w:spacing w:after="0"/>
        <w:ind w:left="0"/>
        <w:jc w:val="both"/>
      </w:pPr>
      <w:r>
        <w:rPr>
          <w:rFonts w:ascii="Times New Roman"/>
          <w:b w:val="false"/>
          <w:i w:val="false"/>
          <w:color w:val="000000"/>
          <w:sz w:val="28"/>
        </w:rPr>
        <w:t>
      10) 6 үдеріс – бұзушылықтардың болуымен байланысты сұрау салынған мемлекеттік қызметтi көрсетуден бас тарту туралы хабарламаның қалыптасуы;</w:t>
      </w:r>
    </w:p>
    <w:bookmarkEnd w:id="46"/>
    <w:bookmarkStart w:name="z50" w:id="47"/>
    <w:p>
      <w:pPr>
        <w:spacing w:after="0"/>
        <w:ind w:left="0"/>
        <w:jc w:val="both"/>
      </w:pPr>
      <w:r>
        <w:rPr>
          <w:rFonts w:ascii="Times New Roman"/>
          <w:b w:val="false"/>
          <w:i w:val="false"/>
          <w:color w:val="000000"/>
          <w:sz w:val="28"/>
        </w:rPr>
        <w:t>
      11) 7 үдеріс – көрсетілетін қызметті алушының (жеке кабинетінде электрондық өтінім статусы түріндегі хабарлама) мемлекеттік көрсетілетін қызмет нәтижесін алуы.</w:t>
      </w:r>
    </w:p>
    <w:bookmarkEnd w:id="47"/>
    <w:p>
      <w:pPr>
        <w:spacing w:after="0"/>
        <w:ind w:left="0"/>
        <w:jc w:val="both"/>
      </w:pP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w:t>
      </w:r>
    </w:p>
    <w:bookmarkStart w:name="z51" w:id="48"/>
    <w:p>
      <w:pPr>
        <w:spacing w:after="0"/>
        <w:ind w:left="0"/>
        <w:jc w:val="both"/>
      </w:pPr>
      <w:r>
        <w:rPr>
          <w:rFonts w:ascii="Times New Roman"/>
          <w:b w:val="false"/>
          <w:i w:val="false"/>
          <w:color w:val="000000"/>
          <w:sz w:val="28"/>
        </w:rPr>
        <w:t xml:space="preserve">
      10.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диаграммада келтірілген.</w:t>
      </w:r>
    </w:p>
    <w:bookmarkEnd w:id="48"/>
    <w:bookmarkStart w:name="z52" w:id="49"/>
    <w:p>
      <w:pPr>
        <w:spacing w:after="0"/>
        <w:ind w:left="0"/>
        <w:jc w:val="both"/>
      </w:pPr>
      <w:r>
        <w:rPr>
          <w:rFonts w:ascii="Times New Roman"/>
          <w:b w:val="false"/>
          <w:i w:val="false"/>
          <w:color w:val="000000"/>
          <w:sz w:val="28"/>
        </w:rPr>
        <w:t xml:space="preserve">
      11.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іс-әрекеттер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орталықтарынан шалғайдағы елді</w:t>
            </w:r>
            <w:r>
              <w:br/>
            </w:r>
            <w:r>
              <w:rPr>
                <w:rFonts w:ascii="Times New Roman"/>
                <w:b w:val="false"/>
                <w:i w:val="false"/>
                <w:color w:val="000000"/>
                <w:sz w:val="20"/>
              </w:rPr>
              <w:t>мекендерде фармацевтикалық білімі бар маман</w:t>
            </w:r>
            <w:r>
              <w:br/>
            </w:r>
            <w:r>
              <w:rPr>
                <w:rFonts w:ascii="Times New Roman"/>
                <w:b w:val="false"/>
                <w:i w:val="false"/>
                <w:color w:val="000000"/>
                <w:sz w:val="20"/>
              </w:rPr>
              <w:t>болмаған жағдайда алғашқы медициналық-</w:t>
            </w:r>
            <w:r>
              <w:br/>
            </w:r>
            <w:r>
              <w:rPr>
                <w:rFonts w:ascii="Times New Roman"/>
                <w:b w:val="false"/>
                <w:i w:val="false"/>
                <w:color w:val="000000"/>
                <w:sz w:val="20"/>
              </w:rPr>
              <w:t>санитариялық, консультациялық-диагностикалық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ұйымдарындағы дәріхана пункттері және</w:t>
            </w:r>
            <w:r>
              <w:br/>
            </w:r>
            <w:r>
              <w:rPr>
                <w:rFonts w:ascii="Times New Roman"/>
                <w:b w:val="false"/>
                <w:i w:val="false"/>
                <w:color w:val="000000"/>
                <w:sz w:val="20"/>
              </w:rPr>
              <w:t>жылжымалы дәріхана пункттері арқылы дәрілік</w:t>
            </w:r>
            <w:r>
              <w:br/>
            </w:r>
            <w:r>
              <w:rPr>
                <w:rFonts w:ascii="Times New Roman"/>
                <w:b w:val="false"/>
                <w:i w:val="false"/>
                <w:color w:val="000000"/>
                <w:sz w:val="20"/>
              </w:rPr>
              <w:t>заттар мен медициналық мақсаттағы бұйымдарды</w:t>
            </w:r>
            <w:r>
              <w:br/>
            </w:r>
            <w:r>
              <w:rPr>
                <w:rFonts w:ascii="Times New Roman"/>
                <w:b w:val="false"/>
                <w:i w:val="false"/>
                <w:color w:val="000000"/>
                <w:sz w:val="20"/>
              </w:rPr>
              <w:t>өткізуді жүзеге асыру үшін медициналық білімі</w:t>
            </w:r>
            <w:r>
              <w:br/>
            </w:r>
            <w:r>
              <w:rPr>
                <w:rFonts w:ascii="Times New Roman"/>
                <w:b w:val="false"/>
                <w:i w:val="false"/>
                <w:color w:val="000000"/>
                <w:sz w:val="20"/>
              </w:rPr>
              <w:t>бар мамандарды аттестаттау"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54" w:id="50"/>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w:t>
      </w:r>
    </w:p>
    <w:bookmarkEnd w:id="50"/>
    <w:p>
      <w:pPr>
        <w:spacing w:after="0"/>
        <w:ind w:left="0"/>
        <w:jc w:val="left"/>
      </w:pP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8547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547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орталықтарынан шалғайдағы елді</w:t>
            </w:r>
            <w:r>
              <w:br/>
            </w:r>
            <w:r>
              <w:rPr>
                <w:rFonts w:ascii="Times New Roman"/>
                <w:b w:val="false"/>
                <w:i w:val="false"/>
                <w:color w:val="000000"/>
                <w:sz w:val="20"/>
              </w:rPr>
              <w:t>мекендерде фармацевтикалық білімі бар маман</w:t>
            </w:r>
            <w:r>
              <w:br/>
            </w:r>
            <w:r>
              <w:rPr>
                <w:rFonts w:ascii="Times New Roman"/>
                <w:b w:val="false"/>
                <w:i w:val="false"/>
                <w:color w:val="000000"/>
                <w:sz w:val="20"/>
              </w:rPr>
              <w:t>болмаған жағдайда алғашқы медициналық-</w:t>
            </w:r>
            <w:r>
              <w:br/>
            </w:r>
            <w:r>
              <w:rPr>
                <w:rFonts w:ascii="Times New Roman"/>
                <w:b w:val="false"/>
                <w:i w:val="false"/>
                <w:color w:val="000000"/>
                <w:sz w:val="20"/>
              </w:rPr>
              <w:t>санитариялық, консультациялық-диагностикалық</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ұйымдарындағы дәріхана пункттері және</w:t>
            </w:r>
            <w:r>
              <w:br/>
            </w:r>
            <w:r>
              <w:rPr>
                <w:rFonts w:ascii="Times New Roman"/>
                <w:b w:val="false"/>
                <w:i w:val="false"/>
                <w:color w:val="000000"/>
                <w:sz w:val="20"/>
              </w:rPr>
              <w:t>жылжымалы дәріхана пункттері арқылы дәрілік</w:t>
            </w:r>
            <w:r>
              <w:br/>
            </w:r>
            <w:r>
              <w:rPr>
                <w:rFonts w:ascii="Times New Roman"/>
                <w:b w:val="false"/>
                <w:i w:val="false"/>
                <w:color w:val="000000"/>
                <w:sz w:val="20"/>
              </w:rPr>
              <w:t>заттар мен медициналық мақсаттағы бұйымдарды</w:t>
            </w:r>
            <w:r>
              <w:br/>
            </w:r>
            <w:r>
              <w:rPr>
                <w:rFonts w:ascii="Times New Roman"/>
                <w:b w:val="false"/>
                <w:i w:val="false"/>
                <w:color w:val="000000"/>
                <w:sz w:val="20"/>
              </w:rPr>
              <w:t>өткізуді жүзеге асыру үшін медициналық білімі</w:t>
            </w:r>
            <w:r>
              <w:br/>
            </w:r>
            <w:r>
              <w:rPr>
                <w:rFonts w:ascii="Times New Roman"/>
                <w:b w:val="false"/>
                <w:i w:val="false"/>
                <w:color w:val="000000"/>
                <w:sz w:val="20"/>
              </w:rPr>
              <w:t>бар мамандарды аттестаттау"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бизнес-процесінің сызбасы</w:t>
      </w:r>
    </w:p>
    <w:p>
      <w:pPr>
        <w:spacing w:after="0"/>
        <w:ind w:left="0"/>
        <w:jc w:val="left"/>
      </w:pPr>
      <w:r>
        <w:br/>
      </w:r>
    </w:p>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02 қыркүйек</w:t>
            </w:r>
            <w:r>
              <w:br/>
            </w:r>
            <w:r>
              <w:rPr>
                <w:rFonts w:ascii="Times New Roman"/>
                <w:b w:val="false"/>
                <w:i w:val="false"/>
                <w:color w:val="000000"/>
                <w:sz w:val="20"/>
              </w:rPr>
              <w:t>№ 50/03</w:t>
            </w:r>
            <w:r>
              <w:br/>
            </w:r>
            <w:r>
              <w:rPr>
                <w:rFonts w:ascii="Times New Roman"/>
                <w:b w:val="false"/>
                <w:i w:val="false"/>
                <w:color w:val="000000"/>
                <w:sz w:val="20"/>
              </w:rPr>
              <w:t>қаулысымен бекітілген</w:t>
            </w:r>
          </w:p>
        </w:tc>
      </w:tr>
    </w:tbl>
    <w:bookmarkStart w:name="z57" w:id="51"/>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w:t>
      </w:r>
      <w:r>
        <w:br/>
      </w:r>
      <w:r>
        <w:rPr>
          <w:rFonts w:ascii="Times New Roman"/>
          <w:b/>
          <w:i w:val="false"/>
          <w:color w:val="000000"/>
        </w:rPr>
        <w:t>1. Жалпы ережелер</w:t>
      </w:r>
    </w:p>
    <w:bookmarkEnd w:id="51"/>
    <w:bookmarkStart w:name="z59" w:id="52"/>
    <w:p>
      <w:pPr>
        <w:spacing w:after="0"/>
        <w:ind w:left="0"/>
        <w:jc w:val="both"/>
      </w:pPr>
      <w:r>
        <w:rPr>
          <w:rFonts w:ascii="Times New Roman"/>
          <w:b w:val="false"/>
          <w:i w:val="false"/>
          <w:color w:val="000000"/>
          <w:sz w:val="28"/>
        </w:rPr>
        <w:t>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қызметін (бұдан әрі – мемлекеттік көрсетілетін қызмет) денсаулық сақтау саласындағы білім беру ұйымдары (бұдан әрі – көрсетілетін қызметті беруші) көрсетеді.</w:t>
      </w:r>
    </w:p>
    <w:bookmarkEnd w:id="52"/>
    <w:bookmarkStart w:name="z60" w:id="53"/>
    <w:p>
      <w:pPr>
        <w:spacing w:after="0"/>
        <w:ind w:left="0"/>
        <w:jc w:val="both"/>
      </w:pPr>
      <w:r>
        <w:rPr>
          <w:rFonts w:ascii="Times New Roman"/>
          <w:b w:val="false"/>
          <w:i w:val="false"/>
          <w:color w:val="000000"/>
          <w:sz w:val="28"/>
        </w:rPr>
        <w:t>
      2. Мемлекеттік қызметті көрсету нысаны: қағаз түрінде.</w:t>
      </w:r>
    </w:p>
    <w:bookmarkEnd w:id="53"/>
    <w:bookmarkStart w:name="z61" w:id="54"/>
    <w:p>
      <w:pPr>
        <w:spacing w:after="0"/>
        <w:ind w:left="0"/>
        <w:jc w:val="both"/>
      </w:pPr>
      <w:r>
        <w:rPr>
          <w:rFonts w:ascii="Times New Roman"/>
          <w:b w:val="false"/>
          <w:i w:val="false"/>
          <w:color w:val="000000"/>
          <w:sz w:val="28"/>
        </w:rPr>
        <w:t>
      3. Мемлекеттік қызметті көрсету нәтижесі –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(Нормативтік құқықтық актілерді мемлекеттік тіркеу тізілімінде № 5904 болып тіркелген) денсаулық сақтау саласының кадрларын даярлықтан өткізу, біліктілігін арттыру және қайта даярлау туралы құжаттар не "Денсаулық сақтау саласының кадрларын даярлықтан өткізу, олардың біліктілігін арттыру және қайта даярлау туралы құжаттарды беру" мемлекеттік қызмет стандартын бекіту туралы" Қазақстан Республикасы Денсаулық сақтау және әлеуметтік даму министрінің 2015 жылғы 28 сәуірдегі № 297 бұйрығымен (Нормативтік құқықтық актілерді мемлекеттік тіркеу тізілімінде № 11303 тіркелді), (бұдан әрі – Стандарт) бекітілген Стандарттың </w:t>
      </w:r>
      <w:r>
        <w:rPr>
          <w:rFonts w:ascii="Times New Roman"/>
          <w:b w:val="false"/>
          <w:i w:val="false"/>
          <w:color w:val="000000"/>
          <w:sz w:val="28"/>
        </w:rPr>
        <w:t>10-1-тармағында</w:t>
      </w:r>
      <w:r>
        <w:rPr>
          <w:rFonts w:ascii="Times New Roman"/>
          <w:b w:val="false"/>
          <w:i w:val="false"/>
          <w:color w:val="000000"/>
          <w:sz w:val="28"/>
        </w:rPr>
        <w:t xml:space="preserve"> белгіленген негіздер бойынша мемлекеттiк қызметтi көрсетуден бас тарту туралы дәлелдi жауап.</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облысының әкімдігінің 21.02.2017 № 11/03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2" w:id="5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55"/>
    <w:bookmarkStart w:name="z63" w:id="56"/>
    <w:p>
      <w:pPr>
        <w:spacing w:after="0"/>
        <w:ind w:left="0"/>
        <w:jc w:val="both"/>
      </w:pPr>
      <w:r>
        <w:rPr>
          <w:rFonts w:ascii="Times New Roman"/>
          <w:b w:val="false"/>
          <w:i w:val="false"/>
          <w:color w:val="000000"/>
          <w:sz w:val="28"/>
        </w:rPr>
        <w:t>
      4. Мемлекеттік қызметті алушымен стандарттың 9-тармағына сәйкес құжаттарды ұсынуы мемлекеттік қызметті көрсету бойынша процедураны (іс-әрекетті) бастау үшін негіздеме болып табылады.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облысының әкімдігінің 21.02.2017 № 11/03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5. Мемлекеттік қызмет көрсетуге жауапты көрсетілетін қызмет берушінің құрылымдық бөлімшесінің маманы құжаттарды қабылдауды жүзеге асырады, ұсынылған құжаттардың толықтығын және дұрыстығын тексереді - орындау мерзімі 30 (отыз) минут.</w:t>
      </w:r>
    </w:p>
    <w:bookmarkEnd w:id="57"/>
    <w:bookmarkStart w:name="z46" w:id="58"/>
    <w:p>
      <w:pPr>
        <w:spacing w:after="0"/>
        <w:ind w:left="0"/>
        <w:jc w:val="both"/>
      </w:pPr>
      <w:r>
        <w:rPr>
          <w:rFonts w:ascii="Times New Roman"/>
          <w:b w:val="false"/>
          <w:i w:val="false"/>
          <w:color w:val="000000"/>
          <w:sz w:val="28"/>
        </w:rPr>
        <w:t>
      Көрсетілетін қызметті алушымен мемлекеттік көрсетілетін қызметті алу үшін ұсынған құжаттары және (немесе) олардағы деректердің (мәліметтердің) дұрыс еместігі анықталған жағдайда қызметті беруші мемлекеттік қызмет көрсетуден бас тартады.</w:t>
      </w:r>
    </w:p>
    <w:bookmarkEnd w:id="58"/>
    <w:bookmarkStart w:name="z47" w:id="59"/>
    <w:p>
      <w:pPr>
        <w:spacing w:after="0"/>
        <w:ind w:left="0"/>
        <w:jc w:val="both"/>
      </w:pPr>
      <w:r>
        <w:rPr>
          <w:rFonts w:ascii="Times New Roman"/>
          <w:b w:val="false"/>
          <w:i w:val="false"/>
          <w:color w:val="000000"/>
          <w:sz w:val="28"/>
        </w:rPr>
        <w:t>
      Мемлекеттік қызмет көрсетуге жауапты құрылымдық бөлімше маманы ұсынылған құжаттарды қарайды және тиісті бұйрыққа сәйкес кадрлардың даярлықтан өткені (15 жұмыс күні), біліктіліктерін арттырғаны және қайта даярланғаны туралы құжатты ресімдейді 3 (үш) жұмыс күні және көрсетілетін қызметті берушінің басшысына жібереді;</w:t>
      </w:r>
    </w:p>
    <w:bookmarkEnd w:id="59"/>
    <w:p>
      <w:pPr>
        <w:spacing w:after="0"/>
        <w:ind w:left="0"/>
        <w:jc w:val="both"/>
      </w:pPr>
      <w:r>
        <w:rPr>
          <w:rFonts w:ascii="Times New Roman"/>
          <w:b w:val="false"/>
          <w:i w:val="false"/>
          <w:color w:val="000000"/>
          <w:sz w:val="28"/>
        </w:rPr>
        <w:t>
      Басшы құжатқа 10 (он) минут ішінде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облысының әкімдігінің 21.02.2017 № 11/03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6. Рәсімнің (іс-қимылдың) нәтижесі, мынадай рәсімдерді (іс-қимылды) орындауды бастау үшін негіз болады:</w:t>
      </w:r>
    </w:p>
    <w:bookmarkEnd w:id="60"/>
    <w:bookmarkStart w:name="z51" w:id="61"/>
    <w:p>
      <w:pPr>
        <w:spacing w:after="0"/>
        <w:ind w:left="0"/>
        <w:jc w:val="both"/>
      </w:pPr>
      <w:r>
        <w:rPr>
          <w:rFonts w:ascii="Times New Roman"/>
          <w:b w:val="false"/>
          <w:i w:val="false"/>
          <w:color w:val="000000"/>
          <w:sz w:val="28"/>
        </w:rPr>
        <w:t>
      ұсынылған құжаттарды қабыладу және олардың толықтығы мен дұрыстығын тексеру;</w:t>
      </w:r>
    </w:p>
    <w:bookmarkEnd w:id="61"/>
    <w:bookmarkStart w:name="z52" w:id="62"/>
    <w:p>
      <w:pPr>
        <w:spacing w:after="0"/>
        <w:ind w:left="0"/>
        <w:jc w:val="both"/>
      </w:pPr>
      <w:r>
        <w:rPr>
          <w:rFonts w:ascii="Times New Roman"/>
          <w:b w:val="false"/>
          <w:i w:val="false"/>
          <w:color w:val="000000"/>
          <w:sz w:val="28"/>
        </w:rPr>
        <w:t>
      құжатты ресімдеу және қол қоюға жіберу;</w:t>
      </w:r>
    </w:p>
    <w:bookmarkEnd w:id="62"/>
    <w:bookmarkStart w:name="z53" w:id="63"/>
    <w:p>
      <w:pPr>
        <w:spacing w:after="0"/>
        <w:ind w:left="0"/>
        <w:jc w:val="both"/>
      </w:pPr>
      <w:r>
        <w:rPr>
          <w:rFonts w:ascii="Times New Roman"/>
          <w:b w:val="false"/>
          <w:i w:val="false"/>
          <w:color w:val="000000"/>
          <w:sz w:val="28"/>
        </w:rPr>
        <w:t>
      басшының қол қоюы;</w:t>
      </w:r>
    </w:p>
    <w:bookmarkEnd w:id="63"/>
    <w:p>
      <w:pPr>
        <w:spacing w:after="0"/>
        <w:ind w:left="0"/>
        <w:jc w:val="both"/>
      </w:pPr>
      <w:r>
        <w:rPr>
          <w:rFonts w:ascii="Times New Roman"/>
          <w:b w:val="false"/>
          <w:i w:val="false"/>
          <w:color w:val="000000"/>
          <w:sz w:val="28"/>
        </w:rPr>
        <w:t>
      көрсетілетін қызметті алушыға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облысының әкімдігінің 21.02.2017 № 11/03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6" w:id="6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4"/>
    <w:bookmarkStart w:name="z67" w:id="6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5"/>
    <w:bookmarkStart w:name="z68" w:id="66"/>
    <w:p>
      <w:pPr>
        <w:spacing w:after="0"/>
        <w:ind w:left="0"/>
        <w:jc w:val="both"/>
      </w:pPr>
      <w:r>
        <w:rPr>
          <w:rFonts w:ascii="Times New Roman"/>
          <w:b w:val="false"/>
          <w:i w:val="false"/>
          <w:color w:val="000000"/>
          <w:sz w:val="28"/>
        </w:rPr>
        <w:t>
      1) мемлекеттік қызмет көрсетуге жауапты, көрсетілетін қызмет берушінің құрылымдық бөлімшесінің маманы;</w:t>
      </w:r>
    </w:p>
    <w:bookmarkEnd w:id="66"/>
    <w:bookmarkStart w:name="z69" w:id="67"/>
    <w:p>
      <w:pPr>
        <w:spacing w:after="0"/>
        <w:ind w:left="0"/>
        <w:jc w:val="both"/>
      </w:pPr>
      <w:r>
        <w:rPr>
          <w:rFonts w:ascii="Times New Roman"/>
          <w:b w:val="false"/>
          <w:i w:val="false"/>
          <w:color w:val="000000"/>
          <w:sz w:val="28"/>
        </w:rPr>
        <w:t>
      2) ұйым басшысы.</w:t>
      </w:r>
    </w:p>
    <w:bookmarkEnd w:id="67"/>
    <w:bookmarkStart w:name="z70" w:id="68"/>
    <w:p>
      <w:pPr>
        <w:spacing w:after="0"/>
        <w:ind w:left="0"/>
        <w:jc w:val="both"/>
      </w:pPr>
      <w:r>
        <w:rPr>
          <w:rFonts w:ascii="Times New Roman"/>
          <w:b w:val="false"/>
          <w:i w:val="false"/>
          <w:color w:val="000000"/>
          <w:sz w:val="28"/>
        </w:rPr>
        <w:t>
      8. Құрылымдық бөлімшелердің (қызметкерлердің) арасындағы рәсімнің (іс-қимылдың) реттілігін сипаттау:</w:t>
      </w:r>
    </w:p>
    <w:bookmarkEnd w:id="68"/>
    <w:bookmarkStart w:name="z71" w:id="69"/>
    <w:p>
      <w:pPr>
        <w:spacing w:after="0"/>
        <w:ind w:left="0"/>
        <w:jc w:val="both"/>
      </w:pPr>
      <w:r>
        <w:rPr>
          <w:rFonts w:ascii="Times New Roman"/>
          <w:b w:val="false"/>
          <w:i w:val="false"/>
          <w:color w:val="000000"/>
          <w:sz w:val="28"/>
        </w:rPr>
        <w:t>
      1) мемлекеттік қызмет көрсетуге жауапты көрсетілетін қызмет берушінің құрылымдық бөлімшесінің маманы құжаттарды қабылдауды жүзегеасырады,</w:t>
      </w:r>
    </w:p>
    <w:bookmarkEnd w:id="69"/>
    <w:bookmarkStart w:name="z57" w:id="70"/>
    <w:p>
      <w:pPr>
        <w:spacing w:after="0"/>
        <w:ind w:left="0"/>
        <w:jc w:val="both"/>
      </w:pPr>
      <w:r>
        <w:rPr>
          <w:rFonts w:ascii="Times New Roman"/>
          <w:b w:val="false"/>
          <w:i w:val="false"/>
          <w:color w:val="000000"/>
          <w:sz w:val="28"/>
        </w:rPr>
        <w:t>
      ұсынылған құжаттардың толықтығын және дұрыстығын тексереді - орындау мерзімі 30 (отыз) минут.</w:t>
      </w:r>
    </w:p>
    <w:bookmarkEnd w:id="70"/>
    <w:bookmarkStart w:name="z58" w:id="71"/>
    <w:p>
      <w:pPr>
        <w:spacing w:after="0"/>
        <w:ind w:left="0"/>
        <w:jc w:val="both"/>
      </w:pPr>
      <w:r>
        <w:rPr>
          <w:rFonts w:ascii="Times New Roman"/>
          <w:b w:val="false"/>
          <w:i w:val="false"/>
          <w:color w:val="000000"/>
          <w:sz w:val="28"/>
        </w:rPr>
        <w:t>
      Көрсетілетін қызметті алушымен мемлекеттік көрсетілетін қызметті алу үшін ұсынған құжаттары және (немесе) олардағы деректердің (мәліметтердің) дұрыс еместігі анықталған жағдайда қызметті беруші мемлекеттік қызмет көрсетуден бас тартады.</w:t>
      </w:r>
    </w:p>
    <w:bookmarkEnd w:id="71"/>
    <w:bookmarkStart w:name="z59" w:id="72"/>
    <w:p>
      <w:pPr>
        <w:spacing w:after="0"/>
        <w:ind w:left="0"/>
        <w:jc w:val="both"/>
      </w:pPr>
      <w:r>
        <w:rPr>
          <w:rFonts w:ascii="Times New Roman"/>
          <w:b w:val="false"/>
          <w:i w:val="false"/>
          <w:color w:val="000000"/>
          <w:sz w:val="28"/>
        </w:rPr>
        <w:t>
      Құрылымдық бөлімшенің маманы құжатты беру үшін ресімдейді және басшыға қол қоюға жібереді;</w:t>
      </w:r>
    </w:p>
    <w:bookmarkEnd w:id="72"/>
    <w:p>
      <w:pPr>
        <w:spacing w:after="0"/>
        <w:ind w:left="0"/>
        <w:jc w:val="both"/>
      </w:pPr>
      <w:r>
        <w:rPr>
          <w:rFonts w:ascii="Times New Roman"/>
          <w:b w:val="false"/>
          <w:i w:val="false"/>
          <w:color w:val="000000"/>
          <w:sz w:val="28"/>
        </w:rPr>
        <w:t>
      Ұйымның басшысы құжатқа қол қояды;</w:t>
      </w:r>
    </w:p>
    <w:p>
      <w:pPr>
        <w:spacing w:after="0"/>
        <w:ind w:left="0"/>
        <w:jc w:val="both"/>
      </w:pPr>
      <w:r>
        <w:rPr>
          <w:rFonts w:ascii="Times New Roman"/>
          <w:b w:val="false"/>
          <w:i w:val="false"/>
          <w:color w:val="000000"/>
          <w:sz w:val="28"/>
        </w:rPr>
        <w:t>
      2) мемлекеттік қызмет көрсетуге жауапты көрсетілетін қызмет берушінің құрылымдық бөлімшесінің маманы құжаттарды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облысының әкімдігінің 21.02.2017 № 11/03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бизнес-процестерінің анықтамалығында көрсетіледі.</w:t>
      </w:r>
    </w:p>
    <w:bookmarkEnd w:id="73"/>
    <w:bookmarkStart w:name="z74" w:id="74"/>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қоғамы 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74"/>
    <w:p>
      <w:pPr>
        <w:spacing w:after="0"/>
        <w:ind w:left="0"/>
        <w:jc w:val="both"/>
      </w:pPr>
      <w:r>
        <w:rPr>
          <w:rFonts w:ascii="Times New Roman"/>
          <w:b w:val="false"/>
          <w:i w:val="false"/>
          <w:color w:val="ff0000"/>
          <w:sz w:val="28"/>
        </w:rPr>
        <w:t xml:space="preserve">
      Ескерту. 4-тараудың тақырыбы жаңа редакцияда - Қарағанды облысының әкімдігінің 21.02.2017 № 11/03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75" w:id="75"/>
    <w:p>
      <w:pPr>
        <w:spacing w:after="0"/>
        <w:ind w:left="0"/>
        <w:jc w:val="both"/>
      </w:pPr>
      <w:r>
        <w:rPr>
          <w:rFonts w:ascii="Times New Roman"/>
          <w:b w:val="false"/>
          <w:i w:val="false"/>
          <w:color w:val="000000"/>
          <w:sz w:val="28"/>
        </w:rPr>
        <w:t>
      10. Мемлекеттік көрсетілетін қызмет "Азаматтарға арналған Үкімет" Мемлекеттік корпорациясы" коммерциялық емес акционерлік қоғамы және веб-портал арқылы көрсетілмейді.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облысының әкімдігінің 21.02.2017 № 11/03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кадрларын даярлықтан өткізу,</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және қайта даярлау</w:t>
            </w:r>
            <w:r>
              <w:br/>
            </w:r>
            <w:r>
              <w:rPr>
                <w:rFonts w:ascii="Times New Roman"/>
                <w:b w:val="false"/>
                <w:i w:val="false"/>
                <w:color w:val="000000"/>
                <w:sz w:val="20"/>
              </w:rPr>
              <w:t>туралы құжаттарды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қызметін көрсету бизнес-процестерінің анықтамалығы</w:t>
      </w:r>
    </w:p>
    <w:p>
      <w:pPr>
        <w:spacing w:after="0"/>
        <w:ind w:left="0"/>
        <w:jc w:val="left"/>
      </w:pPr>
      <w:r>
        <w:br/>
      </w:r>
    </w:p>
    <w:p>
      <w:pPr>
        <w:spacing w:after="0"/>
        <w:ind w:left="0"/>
        <w:jc w:val="both"/>
      </w:pPr>
      <w:r>
        <w:drawing>
          <wp:inline distT="0" distB="0" distL="0" distR="0">
            <wp:extent cx="5067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02 қыркүйек</w:t>
            </w:r>
            <w:r>
              <w:br/>
            </w:r>
            <w:r>
              <w:rPr>
                <w:rFonts w:ascii="Times New Roman"/>
                <w:b w:val="false"/>
                <w:i w:val="false"/>
                <w:color w:val="000000"/>
                <w:sz w:val="20"/>
              </w:rPr>
              <w:t>№ 50/03</w:t>
            </w:r>
            <w:r>
              <w:br/>
            </w:r>
            <w:r>
              <w:rPr>
                <w:rFonts w:ascii="Times New Roman"/>
                <w:b w:val="false"/>
                <w:i w:val="false"/>
                <w:color w:val="000000"/>
                <w:sz w:val="20"/>
              </w:rPr>
              <w:t>қаулысымен бекітілген</w:t>
            </w:r>
          </w:p>
        </w:tc>
      </w:tr>
    </w:tbl>
    <w:bookmarkStart w:name="z78" w:id="76"/>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w:t>
      </w:r>
      <w:r>
        <w:br/>
      </w:r>
      <w:r>
        <w:rPr>
          <w:rFonts w:ascii="Times New Roman"/>
          <w:b/>
          <w:i w:val="false"/>
          <w:color w:val="000000"/>
        </w:rPr>
        <w:t>1. Жалпы ережелер</w:t>
      </w:r>
    </w:p>
    <w:bookmarkEnd w:id="76"/>
    <w:bookmarkStart w:name="z80" w:id="77"/>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қызметі (бұдан әрі – мемлекеттік көрсетілетін қызмет) облыстың денсаулық сақтау басқармасымен (бұдан әрі – көрсетілетін қызметті беруші) Қазақстан Республикасының Денсаулық сақтау және әлеуметтік даму министрінің 2015 жылғы 28 сәуірдегі № 294 "Медициналық қызмет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11356 тіркелген),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(бұдан әрі - Стандарт) мемлекеттік көрсетілетін қызмет </w:t>
      </w:r>
      <w:r>
        <w:rPr>
          <w:rFonts w:ascii="Times New Roman"/>
          <w:b w:val="false"/>
          <w:i w:val="false"/>
          <w:color w:val="000000"/>
          <w:sz w:val="28"/>
        </w:rPr>
        <w:t xml:space="preserve"> стандартына</w:t>
      </w:r>
      <w:r>
        <w:rPr>
          <w:rFonts w:ascii="Times New Roman"/>
          <w:b w:val="false"/>
          <w:i w:val="false"/>
          <w:color w:val="000000"/>
          <w:sz w:val="28"/>
        </w:rPr>
        <w:t xml:space="preserve"> сәйкес көрсетіледі.</w:t>
      </w:r>
    </w:p>
    <w:bookmarkEnd w:id="7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Start w:name="z81" w:id="78"/>
    <w:p>
      <w:pPr>
        <w:spacing w:after="0"/>
        <w:ind w:left="0"/>
        <w:jc w:val="both"/>
      </w:pPr>
      <w:r>
        <w:rPr>
          <w:rFonts w:ascii="Times New Roman"/>
          <w:b w:val="false"/>
          <w:i w:val="false"/>
          <w:color w:val="000000"/>
          <w:sz w:val="28"/>
        </w:rPr>
        <w:t>
      1) көрсетілетін қызметті беруші;</w:t>
      </w:r>
    </w:p>
    <w:bookmarkEnd w:id="78"/>
    <w:bookmarkStart w:name="z82" w:id="7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29.09.2016 № 71/05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2. Мемлекеттік қызметті ұсыну нысаны: қағаз түрінде.</w:t>
      </w:r>
    </w:p>
    <w:bookmarkEnd w:id="80"/>
    <w:bookmarkStart w:name="z84" w:id="81"/>
    <w:p>
      <w:pPr>
        <w:spacing w:after="0"/>
        <w:ind w:left="0"/>
        <w:jc w:val="both"/>
      </w:pPr>
      <w:r>
        <w:rPr>
          <w:rFonts w:ascii="Times New Roman"/>
          <w:b w:val="false"/>
          <w:i w:val="false"/>
          <w:color w:val="000000"/>
          <w:sz w:val="28"/>
        </w:rPr>
        <w:t>
      3. Мемлекеттік қызметті көрсету нәтижесі:</w:t>
      </w:r>
    </w:p>
    <w:bookmarkEnd w:id="81"/>
    <w:bookmarkStart w:name="z85" w:id="82"/>
    <w:p>
      <w:pPr>
        <w:spacing w:after="0"/>
        <w:ind w:left="0"/>
        <w:jc w:val="both"/>
      </w:pPr>
      <w:r>
        <w:rPr>
          <w:rFonts w:ascii="Times New Roman"/>
          <w:b w:val="false"/>
          <w:i w:val="false"/>
          <w:color w:val="000000"/>
          <w:sz w:val="28"/>
        </w:rPr>
        <w:t xml:space="preserve">
      1) осы мемлекеттік көрсетілетін қызметтің стандартына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нысандағы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туралы хаттамадан үзінді көшірме;</w:t>
      </w:r>
    </w:p>
    <w:bookmarkEnd w:id="82"/>
    <w:bookmarkStart w:name="z86" w:id="83"/>
    <w:p>
      <w:pPr>
        <w:spacing w:after="0"/>
        <w:ind w:left="0"/>
        <w:jc w:val="both"/>
      </w:pPr>
      <w:r>
        <w:rPr>
          <w:rFonts w:ascii="Times New Roman"/>
          <w:b w:val="false"/>
          <w:i w:val="false"/>
          <w:color w:val="000000"/>
          <w:sz w:val="28"/>
        </w:rPr>
        <w:t xml:space="preserve">
      2) осы мемлекеттік көрсетілетін қызметтің стандартына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нысандағы тегін медициналық көмектің кепілдік берілген көлемі жөніндегі қызметтерді (бұдан әрі – ТМККК) беру үшін әлеуетті қызметтер берушіге қойылатын талаптарға сәйкестігі (сәйкес келмейтіні) туралы хаттамадан үзінді көшірме.</w:t>
      </w:r>
    </w:p>
    <w:bookmarkEnd w:id="8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87" w:id="8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84"/>
    <w:bookmarkStart w:name="z88" w:id="85"/>
    <w:p>
      <w:pPr>
        <w:spacing w:after="0"/>
        <w:ind w:left="0"/>
        <w:jc w:val="both"/>
      </w:pPr>
      <w:r>
        <w:rPr>
          <w:rFonts w:ascii="Times New Roman"/>
          <w:b w:val="false"/>
          <w:i w:val="false"/>
          <w:color w:val="000000"/>
          <w:sz w:val="28"/>
        </w:rPr>
        <w:t xml:space="preserve">
      4. Мемлекеттік қызмет көрсету бойынша рәсімнің (іс-қимылды) басталуы үшін негіз болып көрсетілетін қызметті алушының өтініші немесе электрондық сұрауы, сондай-ақ Стандарттың </w:t>
      </w:r>
      <w:r>
        <w:rPr>
          <w:rFonts w:ascii="Times New Roman"/>
          <w:b w:val="false"/>
          <w:i w:val="false"/>
          <w:color w:val="000000"/>
          <w:sz w:val="28"/>
        </w:rPr>
        <w:t xml:space="preserve"> 9-пунктінде</w:t>
      </w:r>
      <w:r>
        <w:rPr>
          <w:rFonts w:ascii="Times New Roman"/>
          <w:b w:val="false"/>
          <w:i w:val="false"/>
          <w:color w:val="000000"/>
          <w:sz w:val="28"/>
        </w:rPr>
        <w:t xml:space="preserve"> қарастырылған құжаттар табылады. </w:t>
      </w:r>
    </w:p>
    <w:bookmarkEnd w:id="85"/>
    <w:bookmarkStart w:name="z89" w:id="8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86"/>
    <w:bookmarkStart w:name="z90" w:id="87"/>
    <w:p>
      <w:pPr>
        <w:spacing w:after="0"/>
        <w:ind w:left="0"/>
        <w:jc w:val="both"/>
      </w:pPr>
      <w:r>
        <w:rPr>
          <w:rFonts w:ascii="Times New Roman"/>
          <w:b w:val="false"/>
          <w:i w:val="false"/>
          <w:color w:val="000000"/>
          <w:sz w:val="28"/>
        </w:rPr>
        <w:t>
      1) тегін медициналық көмектің кепілдік берілген көлемінің қызметтерін берушілерді таңдау жөніндегі комиссияның (бұдан әрі – комиссия) хатшысы көрсетілетін қызметті берушіге тікелей жүгінген кезде көрсетілетін қызметті алушының тегін медициналық көмектің кепілдік берілген көлемінің қызметтерін берушілерді таңдау рәсіміне қатысуға арналған өтінімін (бұдан әрі - өтінім) қабылдауды және өтінімдерді тіркеу журналына тіркеуді жүзеге асырады– орындау мерзімі 20 (жиырма) минут;</w:t>
      </w:r>
    </w:p>
    <w:bookmarkEnd w:id="87"/>
    <w:bookmarkStart w:name="z91" w:id="88"/>
    <w:p>
      <w:pPr>
        <w:spacing w:after="0"/>
        <w:ind w:left="0"/>
        <w:jc w:val="both"/>
      </w:pPr>
      <w:r>
        <w:rPr>
          <w:rFonts w:ascii="Times New Roman"/>
          <w:b w:val="false"/>
          <w:i w:val="false"/>
          <w:color w:val="000000"/>
          <w:sz w:val="28"/>
        </w:rPr>
        <w:t>
      2) комиссияның хатшысы өтінімді және оған қоса берілген құжаттарды көрсетілетін қызметті алушының өтінімімен комиссияға үсынады – орындау мерзімі 10 (он) минут;</w:t>
      </w:r>
    </w:p>
    <w:bookmarkEnd w:id="88"/>
    <w:bookmarkStart w:name="z92" w:id="89"/>
    <w:p>
      <w:pPr>
        <w:spacing w:after="0"/>
        <w:ind w:left="0"/>
        <w:jc w:val="both"/>
      </w:pPr>
      <w:r>
        <w:rPr>
          <w:rFonts w:ascii="Times New Roman"/>
          <w:b w:val="false"/>
          <w:i w:val="false"/>
          <w:color w:val="000000"/>
          <w:sz w:val="28"/>
        </w:rPr>
        <w:t>
      3) комиссия көрсетілетін қызметті алушының өтінімін қарайды:</w:t>
      </w:r>
    </w:p>
    <w:bookmarkEnd w:id="89"/>
    <w:p>
      <w:pPr>
        <w:spacing w:after="0"/>
        <w:ind w:left="0"/>
        <w:jc w:val="both"/>
      </w:pPr>
      <w:r>
        <w:rPr>
          <w:rFonts w:ascii="Times New Roman"/>
          <w:b w:val="false"/>
          <w:i w:val="false"/>
          <w:color w:val="000000"/>
          <w:sz w:val="28"/>
        </w:rPr>
        <w:t>
      ұсынылған құжаттардың толықтығы және тиісті ресімделуіне;</w:t>
      </w:r>
    </w:p>
    <w:p>
      <w:pPr>
        <w:spacing w:after="0"/>
        <w:ind w:left="0"/>
        <w:jc w:val="both"/>
      </w:pPr>
      <w:r>
        <w:rPr>
          <w:rFonts w:ascii="Times New Roman"/>
          <w:b w:val="false"/>
          <w:i w:val="false"/>
          <w:color w:val="000000"/>
          <w:sz w:val="28"/>
        </w:rPr>
        <w:t>
      құжаттарда көрсетілген мәліметтерге мәлімделген медициналық көмектің сәйкестігіне – орындау мерзімі 3 (үш) жұмыс күні;</w:t>
      </w:r>
    </w:p>
    <w:p>
      <w:pPr>
        <w:spacing w:after="0"/>
        <w:ind w:left="0"/>
        <w:jc w:val="both"/>
      </w:pPr>
      <w:r>
        <w:rPr>
          <w:rFonts w:ascii="Times New Roman"/>
          <w:b w:val="false"/>
          <w:i w:val="false"/>
          <w:color w:val="000000"/>
          <w:sz w:val="28"/>
        </w:rPr>
        <w:t>
      Көрсетілетін қызметті алушының қатысуға арналған өтініміне ұсынған құжаттардың дәйектілігін анықтау қажет болған жағдайда – 30 (отыз) күнтізбелік күн ішінде.</w:t>
      </w:r>
    </w:p>
    <w:bookmarkStart w:name="z93" w:id="90"/>
    <w:p>
      <w:pPr>
        <w:spacing w:after="0"/>
        <w:ind w:left="0"/>
        <w:jc w:val="both"/>
      </w:pPr>
      <w:r>
        <w:rPr>
          <w:rFonts w:ascii="Times New Roman"/>
          <w:b w:val="false"/>
          <w:i w:val="false"/>
          <w:color w:val="000000"/>
          <w:sz w:val="28"/>
        </w:rPr>
        <w:t>
      4) комиссия қараудың нәтижелері бойынша ТМККК әлеуетті қызметтер берушісінің қойылатын талаптарға сәйкестігі (сәйкес келмейтіні) туралы шешімді қабылдайды – орындау мерзімі 1 (бір) сағат;</w:t>
      </w:r>
    </w:p>
    <w:bookmarkEnd w:id="90"/>
    <w:bookmarkStart w:name="z94" w:id="91"/>
    <w:p>
      <w:pPr>
        <w:spacing w:after="0"/>
        <w:ind w:left="0"/>
        <w:jc w:val="both"/>
      </w:pPr>
      <w:r>
        <w:rPr>
          <w:rFonts w:ascii="Times New Roman"/>
          <w:b w:val="false"/>
          <w:i w:val="false"/>
          <w:color w:val="000000"/>
          <w:sz w:val="28"/>
        </w:rPr>
        <w:t xml:space="preserve">
      5) комиссияның хатшысы комиссия шешімінің негізінде әлеуетті қызметтер берушілерге қойылатын талаптарға сәйкестігі (сәйкес келмейтіні) туралы хаттаманы (бұдан әрі – хаттама) мемлекеттік көрсетілетін қызметтің стандартына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ресімдейді – орындау мерзімі 1 (бір) сағат;</w:t>
      </w:r>
    </w:p>
    <w:bookmarkEnd w:id="91"/>
    <w:bookmarkStart w:name="z95" w:id="92"/>
    <w:p>
      <w:pPr>
        <w:spacing w:after="0"/>
        <w:ind w:left="0"/>
        <w:jc w:val="both"/>
      </w:pPr>
      <w:r>
        <w:rPr>
          <w:rFonts w:ascii="Times New Roman"/>
          <w:b w:val="false"/>
          <w:i w:val="false"/>
          <w:color w:val="000000"/>
          <w:sz w:val="28"/>
        </w:rPr>
        <w:t>
      6) комиссия хаттамаға қолын қояды – орындау мерзімі 20 (жиырма) минут;</w:t>
      </w:r>
    </w:p>
    <w:bookmarkEnd w:id="92"/>
    <w:bookmarkStart w:name="z96" w:id="93"/>
    <w:p>
      <w:pPr>
        <w:spacing w:after="0"/>
        <w:ind w:left="0"/>
        <w:jc w:val="both"/>
      </w:pPr>
      <w:r>
        <w:rPr>
          <w:rFonts w:ascii="Times New Roman"/>
          <w:b w:val="false"/>
          <w:i w:val="false"/>
          <w:color w:val="000000"/>
          <w:sz w:val="28"/>
        </w:rPr>
        <w:t>
      7) комиссияның хатшысы хаттамадан үзінді жазбаны ресімдейді – орындау мерзімі 20 (жиырма) минут;</w:t>
      </w:r>
    </w:p>
    <w:bookmarkEnd w:id="93"/>
    <w:bookmarkStart w:name="z97" w:id="94"/>
    <w:p>
      <w:pPr>
        <w:spacing w:after="0"/>
        <w:ind w:left="0"/>
        <w:jc w:val="both"/>
      </w:pPr>
      <w:r>
        <w:rPr>
          <w:rFonts w:ascii="Times New Roman"/>
          <w:b w:val="false"/>
          <w:i w:val="false"/>
          <w:color w:val="000000"/>
          <w:sz w:val="28"/>
        </w:rPr>
        <w:t>
      8) көрсетілетін қызметті берушінің басшысы хаттамадан үзінді жазбаға қол қояды - орындау мерзімі 20 (жиырма) минут;</w:t>
      </w:r>
    </w:p>
    <w:bookmarkEnd w:id="94"/>
    <w:bookmarkStart w:name="z98" w:id="95"/>
    <w:p>
      <w:pPr>
        <w:spacing w:after="0"/>
        <w:ind w:left="0"/>
        <w:jc w:val="both"/>
      </w:pPr>
      <w:r>
        <w:rPr>
          <w:rFonts w:ascii="Times New Roman"/>
          <w:b w:val="false"/>
          <w:i w:val="false"/>
          <w:color w:val="000000"/>
          <w:sz w:val="28"/>
        </w:rPr>
        <w:t>
      9) өтінімді тікелей қабылдаған жағдайда комиссияның хатшысы хаттамадан үзінді жазбаны көрсетілетін қызметті алушыға тапсырады – орындау мерзімі 10 (он) минут;</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облысының әкімдігінің 21.02.2017 № 11/03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6. Мынадай рәсімдерді (іс-қимылды) орындауды бастауға негіздеме болатын мемлекеттік қызметті көрсету бойынша рәсімнің (іс-қимылдың) нәтижелері:</w:t>
      </w:r>
    </w:p>
    <w:bookmarkEnd w:id="96"/>
    <w:bookmarkStart w:name="z100" w:id="97"/>
    <w:p>
      <w:pPr>
        <w:spacing w:after="0"/>
        <w:ind w:left="0"/>
        <w:jc w:val="both"/>
      </w:pPr>
      <w:r>
        <w:rPr>
          <w:rFonts w:ascii="Times New Roman"/>
          <w:b w:val="false"/>
          <w:i w:val="false"/>
          <w:color w:val="000000"/>
          <w:sz w:val="28"/>
        </w:rPr>
        <w:t>
      1) тіркелген өтінім;</w:t>
      </w:r>
    </w:p>
    <w:bookmarkEnd w:id="97"/>
    <w:bookmarkStart w:name="z101" w:id="98"/>
    <w:p>
      <w:pPr>
        <w:spacing w:after="0"/>
        <w:ind w:left="0"/>
        <w:jc w:val="both"/>
      </w:pPr>
      <w:r>
        <w:rPr>
          <w:rFonts w:ascii="Times New Roman"/>
          <w:b w:val="false"/>
          <w:i w:val="false"/>
          <w:color w:val="000000"/>
          <w:sz w:val="28"/>
        </w:rPr>
        <w:t>
      2) өтінімді және оған қоса берілген құжаттарды комиссияға ұсыну;</w:t>
      </w:r>
    </w:p>
    <w:bookmarkEnd w:id="98"/>
    <w:bookmarkStart w:name="z102" w:id="99"/>
    <w:p>
      <w:pPr>
        <w:spacing w:after="0"/>
        <w:ind w:left="0"/>
        <w:jc w:val="both"/>
      </w:pPr>
      <w:r>
        <w:rPr>
          <w:rFonts w:ascii="Times New Roman"/>
          <w:b w:val="false"/>
          <w:i w:val="false"/>
          <w:color w:val="000000"/>
          <w:sz w:val="28"/>
        </w:rPr>
        <w:t>
      3) көрсетілетін қызметті алушының өтінімін қарау;</w:t>
      </w:r>
    </w:p>
    <w:bookmarkEnd w:id="99"/>
    <w:bookmarkStart w:name="z103" w:id="100"/>
    <w:p>
      <w:pPr>
        <w:spacing w:after="0"/>
        <w:ind w:left="0"/>
        <w:jc w:val="both"/>
      </w:pPr>
      <w:r>
        <w:rPr>
          <w:rFonts w:ascii="Times New Roman"/>
          <w:b w:val="false"/>
          <w:i w:val="false"/>
          <w:color w:val="000000"/>
          <w:sz w:val="28"/>
        </w:rPr>
        <w:t>
      4) әлеуетті қызметтер берушісінің қойылатын талаптарға сәйкестігі немесе сәйкес келмейтіні туралы шешімді қабылдау;</w:t>
      </w:r>
    </w:p>
    <w:bookmarkEnd w:id="100"/>
    <w:bookmarkStart w:name="z104" w:id="101"/>
    <w:p>
      <w:pPr>
        <w:spacing w:after="0"/>
        <w:ind w:left="0"/>
        <w:jc w:val="both"/>
      </w:pPr>
      <w:r>
        <w:rPr>
          <w:rFonts w:ascii="Times New Roman"/>
          <w:b w:val="false"/>
          <w:i w:val="false"/>
          <w:color w:val="000000"/>
          <w:sz w:val="28"/>
        </w:rPr>
        <w:t>
      5) хаттаманы ресімдеу;</w:t>
      </w:r>
    </w:p>
    <w:bookmarkEnd w:id="101"/>
    <w:bookmarkStart w:name="z105" w:id="102"/>
    <w:p>
      <w:pPr>
        <w:spacing w:after="0"/>
        <w:ind w:left="0"/>
        <w:jc w:val="both"/>
      </w:pPr>
      <w:r>
        <w:rPr>
          <w:rFonts w:ascii="Times New Roman"/>
          <w:b w:val="false"/>
          <w:i w:val="false"/>
          <w:color w:val="000000"/>
          <w:sz w:val="28"/>
        </w:rPr>
        <w:t>
      6) хаттамаға қол қою;</w:t>
      </w:r>
    </w:p>
    <w:bookmarkEnd w:id="102"/>
    <w:bookmarkStart w:name="z106" w:id="103"/>
    <w:p>
      <w:pPr>
        <w:spacing w:after="0"/>
        <w:ind w:left="0"/>
        <w:jc w:val="both"/>
      </w:pPr>
      <w:r>
        <w:rPr>
          <w:rFonts w:ascii="Times New Roman"/>
          <w:b w:val="false"/>
          <w:i w:val="false"/>
          <w:color w:val="000000"/>
          <w:sz w:val="28"/>
        </w:rPr>
        <w:t>
      7) хаттамадан үзінді жазбаны ресімдеу;</w:t>
      </w:r>
    </w:p>
    <w:bookmarkEnd w:id="103"/>
    <w:bookmarkStart w:name="z107" w:id="104"/>
    <w:p>
      <w:pPr>
        <w:spacing w:after="0"/>
        <w:ind w:left="0"/>
        <w:jc w:val="both"/>
      </w:pPr>
      <w:r>
        <w:rPr>
          <w:rFonts w:ascii="Times New Roman"/>
          <w:b w:val="false"/>
          <w:i w:val="false"/>
          <w:color w:val="000000"/>
          <w:sz w:val="28"/>
        </w:rPr>
        <w:t>
      8) хаттамадан үзінді жазбаға қол қою;</w:t>
      </w:r>
    </w:p>
    <w:bookmarkEnd w:id="104"/>
    <w:bookmarkStart w:name="z108" w:id="105"/>
    <w:p>
      <w:pPr>
        <w:spacing w:after="0"/>
        <w:ind w:left="0"/>
        <w:jc w:val="both"/>
      </w:pPr>
      <w:r>
        <w:rPr>
          <w:rFonts w:ascii="Times New Roman"/>
          <w:b w:val="false"/>
          <w:i w:val="false"/>
          <w:color w:val="000000"/>
          <w:sz w:val="28"/>
        </w:rPr>
        <w:t>
      9) көрсетілетін қызметті берушінің хаттамадан үзінді жазбаны беру.</w:t>
      </w:r>
    </w:p>
    <w:bookmarkEnd w:id="105"/>
    <w:bookmarkStart w:name="z109" w:id="10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06"/>
    <w:bookmarkStart w:name="z110" w:id="107"/>
    <w:p>
      <w:pPr>
        <w:spacing w:after="0"/>
        <w:ind w:left="0"/>
        <w:jc w:val="both"/>
      </w:pPr>
      <w:r>
        <w:rPr>
          <w:rFonts w:ascii="Times New Roman"/>
          <w:b w:val="false"/>
          <w:i w:val="false"/>
          <w:color w:val="000000"/>
          <w:sz w:val="28"/>
        </w:rPr>
        <w:t>
      7. Мемлекеттік көрсетілетін қызметті көрсету процесіне қатысатын құрылымдық бөлімшелердің (қызметкерлердің), көрсетілетін қызметтерді берушілердің тізбесі:</w:t>
      </w:r>
    </w:p>
    <w:bookmarkEnd w:id="107"/>
    <w:bookmarkStart w:name="z111" w:id="108"/>
    <w:p>
      <w:pPr>
        <w:spacing w:after="0"/>
        <w:ind w:left="0"/>
        <w:jc w:val="both"/>
      </w:pPr>
      <w:r>
        <w:rPr>
          <w:rFonts w:ascii="Times New Roman"/>
          <w:b w:val="false"/>
          <w:i w:val="false"/>
          <w:color w:val="000000"/>
          <w:sz w:val="28"/>
        </w:rPr>
        <w:t>
      1) комиссияның хатшысы;</w:t>
      </w:r>
    </w:p>
    <w:bookmarkEnd w:id="108"/>
    <w:bookmarkStart w:name="z112" w:id="109"/>
    <w:p>
      <w:pPr>
        <w:spacing w:after="0"/>
        <w:ind w:left="0"/>
        <w:jc w:val="both"/>
      </w:pPr>
      <w:r>
        <w:rPr>
          <w:rFonts w:ascii="Times New Roman"/>
          <w:b w:val="false"/>
          <w:i w:val="false"/>
          <w:color w:val="000000"/>
          <w:sz w:val="28"/>
        </w:rPr>
        <w:t>
      2) ХҚО қызметкері;</w:t>
      </w:r>
    </w:p>
    <w:bookmarkEnd w:id="109"/>
    <w:bookmarkStart w:name="z113" w:id="110"/>
    <w:p>
      <w:pPr>
        <w:spacing w:after="0"/>
        <w:ind w:left="0"/>
        <w:jc w:val="both"/>
      </w:pPr>
      <w:r>
        <w:rPr>
          <w:rFonts w:ascii="Times New Roman"/>
          <w:b w:val="false"/>
          <w:i w:val="false"/>
          <w:color w:val="000000"/>
          <w:sz w:val="28"/>
        </w:rPr>
        <w:t>
      3) комиссия.</w:t>
      </w:r>
    </w:p>
    <w:bookmarkEnd w:id="110"/>
    <w:bookmarkStart w:name="z114" w:id="111"/>
    <w:p>
      <w:pPr>
        <w:spacing w:after="0"/>
        <w:ind w:left="0"/>
        <w:jc w:val="both"/>
      </w:pPr>
      <w:r>
        <w:rPr>
          <w:rFonts w:ascii="Times New Roman"/>
          <w:b w:val="false"/>
          <w:i w:val="false"/>
          <w:color w:val="000000"/>
          <w:sz w:val="28"/>
        </w:rPr>
        <w:t>
      4) көрсетілетін қызметті берушінің басшысы.</w:t>
      </w:r>
    </w:p>
    <w:bookmarkEnd w:id="111"/>
    <w:bookmarkStart w:name="z115" w:id="112"/>
    <w:p>
      <w:pPr>
        <w:spacing w:after="0"/>
        <w:ind w:left="0"/>
        <w:jc w:val="both"/>
      </w:pPr>
      <w:r>
        <w:rPr>
          <w:rFonts w:ascii="Times New Roman"/>
          <w:b w:val="false"/>
          <w:i w:val="false"/>
          <w:color w:val="000000"/>
          <w:sz w:val="28"/>
        </w:rPr>
        <w:t>
      8. Құрылымдық бөлімшеледің (қызметкерлердің) арасында рәсімнің (іс-қимылдың) реттілігін әр рәсімнің (іс-қимылдың) ұзақтығын көрсетумен сипаттау:</w:t>
      </w:r>
    </w:p>
    <w:bookmarkEnd w:id="112"/>
    <w:bookmarkStart w:name="z116" w:id="113"/>
    <w:p>
      <w:pPr>
        <w:spacing w:after="0"/>
        <w:ind w:left="0"/>
        <w:jc w:val="both"/>
      </w:pPr>
      <w:r>
        <w:rPr>
          <w:rFonts w:ascii="Times New Roman"/>
          <w:b w:val="false"/>
          <w:i w:val="false"/>
          <w:color w:val="000000"/>
          <w:sz w:val="28"/>
        </w:rPr>
        <w:t>
      1) көрсетілетін қызмет берушіге тікелей жүгінген кезде: мемлекеттік қызметті алуға өтінімді және оған қоса берілген құжаттарды қабылдау – орындау мерзімі 20 (жиырма) минут;</w:t>
      </w:r>
    </w:p>
    <w:bookmarkEnd w:id="113"/>
    <w:bookmarkStart w:name="z117" w:id="114"/>
    <w:p>
      <w:pPr>
        <w:spacing w:after="0"/>
        <w:ind w:left="0"/>
        <w:jc w:val="both"/>
      </w:pPr>
      <w:r>
        <w:rPr>
          <w:rFonts w:ascii="Times New Roman"/>
          <w:b w:val="false"/>
          <w:i w:val="false"/>
          <w:color w:val="000000"/>
          <w:sz w:val="28"/>
        </w:rPr>
        <w:t>
      2) комиссияның мемлекеттік қызметті көрсетуге өтініммен және оған қоса берілген құжаттармен танысуы – орындау мерзімі 10 (он) минут;</w:t>
      </w:r>
    </w:p>
    <w:bookmarkEnd w:id="114"/>
    <w:bookmarkStart w:name="z118" w:id="115"/>
    <w:p>
      <w:pPr>
        <w:spacing w:after="0"/>
        <w:ind w:left="0"/>
        <w:jc w:val="both"/>
      </w:pPr>
      <w:r>
        <w:rPr>
          <w:rFonts w:ascii="Times New Roman"/>
          <w:b w:val="false"/>
          <w:i w:val="false"/>
          <w:color w:val="000000"/>
          <w:sz w:val="28"/>
        </w:rPr>
        <w:t>
      3) комиссияның көрсетілетін қызмет алушының өтінімін қарауы – орындау мерзімі 3 (үш) жұмыс күні;</w:t>
      </w:r>
    </w:p>
    <w:bookmarkEnd w:id="115"/>
    <w:bookmarkStart w:name="z119" w:id="116"/>
    <w:p>
      <w:pPr>
        <w:spacing w:after="0"/>
        <w:ind w:left="0"/>
        <w:jc w:val="both"/>
      </w:pPr>
      <w:r>
        <w:rPr>
          <w:rFonts w:ascii="Times New Roman"/>
          <w:b w:val="false"/>
          <w:i w:val="false"/>
          <w:color w:val="000000"/>
          <w:sz w:val="28"/>
        </w:rPr>
        <w:t>
      4) комиссияның әлеуетті қызметтер берушісінің қойылатын талаптарға сәйкестігі немесе сәйкес келмейтіні туралы шешімді қабылдауы – орындау мерзімі 1 (бір) сағат;</w:t>
      </w:r>
    </w:p>
    <w:bookmarkEnd w:id="116"/>
    <w:bookmarkStart w:name="z120" w:id="117"/>
    <w:p>
      <w:pPr>
        <w:spacing w:after="0"/>
        <w:ind w:left="0"/>
        <w:jc w:val="both"/>
      </w:pPr>
      <w:r>
        <w:rPr>
          <w:rFonts w:ascii="Times New Roman"/>
          <w:b w:val="false"/>
          <w:i w:val="false"/>
          <w:color w:val="000000"/>
          <w:sz w:val="28"/>
        </w:rPr>
        <w:t>
      5) хаттаманы ресімдеу – орындау мерзімі 1 (бір) сағат;</w:t>
      </w:r>
    </w:p>
    <w:bookmarkEnd w:id="117"/>
    <w:bookmarkStart w:name="z121" w:id="118"/>
    <w:p>
      <w:pPr>
        <w:spacing w:after="0"/>
        <w:ind w:left="0"/>
        <w:jc w:val="both"/>
      </w:pPr>
      <w:r>
        <w:rPr>
          <w:rFonts w:ascii="Times New Roman"/>
          <w:b w:val="false"/>
          <w:i w:val="false"/>
          <w:color w:val="000000"/>
          <w:sz w:val="28"/>
        </w:rPr>
        <w:t>
      6) комиссияның хаттамаға қол қоюы – орындау мерзімі 20 (жиырма) минут;</w:t>
      </w:r>
    </w:p>
    <w:bookmarkEnd w:id="118"/>
    <w:bookmarkStart w:name="z122" w:id="119"/>
    <w:p>
      <w:pPr>
        <w:spacing w:after="0"/>
        <w:ind w:left="0"/>
        <w:jc w:val="both"/>
      </w:pPr>
      <w:r>
        <w:rPr>
          <w:rFonts w:ascii="Times New Roman"/>
          <w:b w:val="false"/>
          <w:i w:val="false"/>
          <w:color w:val="000000"/>
          <w:sz w:val="28"/>
        </w:rPr>
        <w:t>
      7) комиссияның хатшысы хаттамадан үзінді жазбаны ресімдейді – орындау мерзімі 20 (жиырма) минут;</w:t>
      </w:r>
    </w:p>
    <w:bookmarkEnd w:id="119"/>
    <w:bookmarkStart w:name="z123" w:id="120"/>
    <w:p>
      <w:pPr>
        <w:spacing w:after="0"/>
        <w:ind w:left="0"/>
        <w:jc w:val="both"/>
      </w:pPr>
      <w:r>
        <w:rPr>
          <w:rFonts w:ascii="Times New Roman"/>
          <w:b w:val="false"/>
          <w:i w:val="false"/>
          <w:color w:val="000000"/>
          <w:sz w:val="28"/>
        </w:rPr>
        <w:t>
      8) көрсетілетін қызметті берушінің басшысы хаттамадан үзінді жазбаға қол қояды - орындау мерзімі 20 (жиырма) минут;</w:t>
      </w:r>
    </w:p>
    <w:bookmarkEnd w:id="120"/>
    <w:bookmarkStart w:name="z124" w:id="121"/>
    <w:p>
      <w:pPr>
        <w:spacing w:after="0"/>
        <w:ind w:left="0"/>
        <w:jc w:val="both"/>
      </w:pPr>
      <w:r>
        <w:rPr>
          <w:rFonts w:ascii="Times New Roman"/>
          <w:b w:val="false"/>
          <w:i w:val="false"/>
          <w:color w:val="000000"/>
          <w:sz w:val="28"/>
        </w:rPr>
        <w:t>
      9) көрсетілетін қызметті берушінің өтінімін тікелей қабылдау кезінде көрсетілетін қызмет берушіге хаттамадан үзінді жазбаны беру – орындау мерзімі 10 (он) минут.</w:t>
      </w:r>
    </w:p>
    <w:bookmarkEnd w:id="121"/>
    <w:bookmarkStart w:name="z125" w:id="122"/>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басқа қызмет берушілермен өз-ара іс-қимыл тәртібін, ақпараттық жүйелерді пайдалану тәртібін сипаттау</w:t>
      </w:r>
    </w:p>
    <w:bookmarkEnd w:id="122"/>
    <w:p>
      <w:pPr>
        <w:spacing w:after="0"/>
        <w:ind w:left="0"/>
        <w:jc w:val="both"/>
      </w:pPr>
      <w:r>
        <w:rPr>
          <w:rFonts w:ascii="Times New Roman"/>
          <w:b w:val="false"/>
          <w:i w:val="false"/>
          <w:color w:val="ff0000"/>
          <w:sz w:val="28"/>
        </w:rPr>
        <w:t xml:space="preserve">
      Ескерту. 4-тараудың тақырыбы жаңа редакцияда - Қарағанды облысының әкімдігінің 29.09.2016 № 71/05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26" w:id="123"/>
    <w:p>
      <w:pPr>
        <w:spacing w:after="0"/>
        <w:ind w:left="0"/>
        <w:jc w:val="both"/>
      </w:pPr>
      <w:r>
        <w:rPr>
          <w:rFonts w:ascii="Times New Roman"/>
          <w:b w:val="false"/>
          <w:i w:val="false"/>
          <w:color w:val="000000"/>
          <w:sz w:val="28"/>
        </w:rPr>
        <w:t>
      9. Мемлекеттік корпорацияның жүгіну тәртібін, көрсетілетін қызметті алушының сұратуын өңдеу ұзақтығын сипаттау:</w:t>
      </w:r>
    </w:p>
    <w:bookmarkEnd w:id="123"/>
    <w:bookmarkStart w:name="z28" w:id="124"/>
    <w:p>
      <w:pPr>
        <w:spacing w:after="0"/>
        <w:ind w:left="0"/>
        <w:jc w:val="both"/>
      </w:pPr>
      <w:r>
        <w:rPr>
          <w:rFonts w:ascii="Times New Roman"/>
          <w:b w:val="false"/>
          <w:i w:val="false"/>
          <w:color w:val="000000"/>
          <w:sz w:val="28"/>
        </w:rPr>
        <w:t>
      құжаттарды қабылдаған кезде қызметті алушыға тиісті құжаттар қабылданғаны туралы қолхат беріледі;</w:t>
      </w:r>
    </w:p>
    <w:bookmarkEnd w:id="124"/>
    <w:bookmarkStart w:name="z29" w:id="125"/>
    <w:p>
      <w:pPr>
        <w:spacing w:after="0"/>
        <w:ind w:left="0"/>
        <w:jc w:val="both"/>
      </w:pPr>
      <w:r>
        <w:rPr>
          <w:rFonts w:ascii="Times New Roman"/>
          <w:b w:val="false"/>
          <w:i w:val="false"/>
          <w:color w:val="000000"/>
          <w:sz w:val="28"/>
        </w:rPr>
        <w:t>
      Мемлекеттік корпорацияның қызметкері 15 минут ішінде көрсетілетін қызметті алушының өтінішің және мемлекеттік қызметті көрсетуге қажетті өзге де құжаттарын тіркейді және көрсетілетін қызметті алушыға Мемлекеттік корпорация қызметкерінің ЭЦК-мен куәландырылған Мемлекеттік корпорация интеграциялық ақпараттық жүйе (бұдан әрі – Мемлекеттік корпорация ИАЖ) арқылы электрондық құжат нысанындағы құжаттардың көшірмесін жолдайды.</w:t>
      </w:r>
    </w:p>
    <w:bookmarkEnd w:id="125"/>
    <w:bookmarkStart w:name="z30" w:id="126"/>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толық топтамасын ұсынбаған және (немесе) мерзімі өткен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11-қосымшаға сәйкес нысан бойынша құжаттарды қабылдаудан бас тарту туралы қолхат береді.</w:t>
      </w:r>
    </w:p>
    <w:bookmarkEnd w:id="126"/>
    <w:bookmarkStart w:name="z31" w:id="127"/>
    <w:p>
      <w:pPr>
        <w:spacing w:after="0"/>
        <w:ind w:left="0"/>
        <w:jc w:val="both"/>
      </w:pPr>
      <w:r>
        <w:rPr>
          <w:rFonts w:ascii="Times New Roman"/>
          <w:b w:val="false"/>
          <w:i w:val="false"/>
          <w:color w:val="000000"/>
          <w:sz w:val="28"/>
        </w:rPr>
        <w:t>
      Мемлекеттік корпорация ИАЖ-да көрсетілетін қызмет алушының сұрауын тіркеу және өңдеу кезіндегі Мемлекеттік корпорация жұмысшыларының іс-қимылдарын сипаттау:</w:t>
      </w:r>
    </w:p>
    <w:bookmarkEnd w:id="127"/>
    <w:bookmarkStart w:name="z32" w:id="128"/>
    <w:p>
      <w:pPr>
        <w:spacing w:after="0"/>
        <w:ind w:left="0"/>
        <w:jc w:val="both"/>
      </w:pPr>
      <w:r>
        <w:rPr>
          <w:rFonts w:ascii="Times New Roman"/>
          <w:b w:val="false"/>
          <w:i w:val="false"/>
          <w:color w:val="000000"/>
          <w:sz w:val="28"/>
        </w:rPr>
        <w:t>
      1) 1-үдеріс – қызмет көрсету үшін Мемлекеттік корпорация операторының Мемлекеттік корпорация ИАЖ-сінің ақпараттық жұмыс орнына логинді және парольді (авторизациялау үдерісі) енгізуі;</w:t>
      </w:r>
    </w:p>
    <w:bookmarkEnd w:id="128"/>
    <w:bookmarkStart w:name="z33" w:id="129"/>
    <w:p>
      <w:pPr>
        <w:spacing w:after="0"/>
        <w:ind w:left="0"/>
        <w:jc w:val="both"/>
      </w:pPr>
      <w:r>
        <w:rPr>
          <w:rFonts w:ascii="Times New Roman"/>
          <w:b w:val="false"/>
          <w:i w:val="false"/>
          <w:color w:val="000000"/>
          <w:sz w:val="28"/>
        </w:rPr>
        <w:t>
      2) 2-үдеріс – Мемлекеттік корпорация операторының қызметті таңдауы, экранға мемлекеттік қызметті көрсету үшін сұраныс нысанының шығуы және Мемлекеттік корпорация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p>
    <w:bookmarkEnd w:id="129"/>
    <w:bookmarkStart w:name="z34" w:id="130"/>
    <w:p>
      <w:pPr>
        <w:spacing w:after="0"/>
        <w:ind w:left="0"/>
        <w:jc w:val="both"/>
      </w:pPr>
      <w:r>
        <w:rPr>
          <w:rFonts w:ascii="Times New Roman"/>
          <w:b w:val="false"/>
          <w:i w:val="false"/>
          <w:color w:val="000000"/>
          <w:sz w:val="28"/>
        </w:rPr>
        <w:t>
      3) 3-үдеріс – электрондық үкімет шлюзі арқылы жеке тұлғалар мемлекеттік деректер қорына, заңды тұлғалар мемлекеттік деректер қорына қызмет алушының мәліметтері туралы сұрауын, сондай-ақ бірыңғай нотариалдық ақпараттық жүйесіне - қызмет алушы өкілінің сенімхат мәліметтері туралы жолдау;</w:t>
      </w:r>
    </w:p>
    <w:bookmarkEnd w:id="130"/>
    <w:bookmarkStart w:name="z35" w:id="131"/>
    <w:p>
      <w:pPr>
        <w:spacing w:after="0"/>
        <w:ind w:left="0"/>
        <w:jc w:val="both"/>
      </w:pPr>
      <w:r>
        <w:rPr>
          <w:rFonts w:ascii="Times New Roman"/>
          <w:b w:val="false"/>
          <w:i w:val="false"/>
          <w:color w:val="000000"/>
          <w:sz w:val="28"/>
        </w:rPr>
        <w:t>
      4) 1-шарт - жеке тұлғалар мемлекеттік деректер қорына, заңды тұлғалар мемлекеттік деректер қорына қызмет алушының мәліметтерінің және бірыңғай нотариалдық ақпараттық жүйесінде сенім хат мәліметтерінің бар болуын тексеру;</w:t>
      </w:r>
    </w:p>
    <w:bookmarkEnd w:id="131"/>
    <w:bookmarkStart w:name="z36" w:id="132"/>
    <w:p>
      <w:pPr>
        <w:spacing w:after="0"/>
        <w:ind w:left="0"/>
        <w:jc w:val="both"/>
      </w:pPr>
      <w:r>
        <w:rPr>
          <w:rFonts w:ascii="Times New Roman"/>
          <w:b w:val="false"/>
          <w:i w:val="false"/>
          <w:color w:val="000000"/>
          <w:sz w:val="28"/>
        </w:rPr>
        <w:t>
      5) 4-үдеріс – қызмет алушының жеке тұлғалар мемлекеттік деректер қорына, заңды тұлғалар мемлекеттік деректер қорына және сенімхаттың бірыңғай нотариалдық ақпараттық жүйесінде мәліметтерінің болмауына байланысты, мәліметтерді алуға мүмкіншіліктің жоқтығы туралы хабарламаны қалыптастыру;</w:t>
      </w:r>
    </w:p>
    <w:bookmarkEnd w:id="132"/>
    <w:bookmarkStart w:name="z37" w:id="133"/>
    <w:p>
      <w:pPr>
        <w:spacing w:after="0"/>
        <w:ind w:left="0"/>
        <w:jc w:val="both"/>
      </w:pPr>
      <w:r>
        <w:rPr>
          <w:rFonts w:ascii="Times New Roman"/>
          <w:b w:val="false"/>
          <w:i w:val="false"/>
          <w:color w:val="000000"/>
          <w:sz w:val="28"/>
        </w:rPr>
        <w:t>
      6) 5-үдеріс – электрондық үкіметтің аумақтық шлюзі ақпараттық жұмыс орнына электрондық үкімет шлюзі арқылы Мемлекеттік корпорация операторының ЭЦҚ-мен куәландырылған (қол қойылған) электрондық құжаттарды (қызмет алушының сұранысын) жолдау;</w:t>
      </w:r>
    </w:p>
    <w:bookmarkEnd w:id="133"/>
    <w:p>
      <w:pPr>
        <w:spacing w:after="0"/>
        <w:ind w:left="0"/>
        <w:jc w:val="both"/>
      </w:pPr>
      <w:r>
        <w:rPr>
          <w:rFonts w:ascii="Times New Roman"/>
          <w:b w:val="false"/>
          <w:i w:val="false"/>
          <w:color w:val="000000"/>
          <w:sz w:val="28"/>
        </w:rPr>
        <w:t>
      7) 6-үдеріс – 15 минут ішінде Мемлекеттік корпорация ИАЖ ақпараттық жұмыс орнына қалыптастырған мемлекеттік қызмет көрсету қорытындысын алушының алуы жеке басы куәлігін көрсеткен кезде (немесе нотариалды расталған сенімхат бойынша оның өкілінің) тиісті құжаттарды қабылдау туралы қолхат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облысының әкімдігінің 21.02.2017 № 11/03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34" w:id="134"/>
    <w:p>
      <w:pPr>
        <w:spacing w:after="0"/>
        <w:ind w:left="0"/>
        <w:jc w:val="both"/>
      </w:pPr>
      <w:r>
        <w:rPr>
          <w:rFonts w:ascii="Times New Roman"/>
          <w:b w:val="false"/>
          <w:i w:val="false"/>
          <w:color w:val="000000"/>
          <w:sz w:val="28"/>
        </w:rPr>
        <w:t xml:space="preserve">
      10. Мемлекеттік қызмет көрсету нәтижелерін Мемлекеттік корпорация арқылы алу үрдісін сипаттау, оның ұзақтығы: </w:t>
      </w:r>
    </w:p>
    <w:bookmarkEnd w:id="134"/>
    <w:bookmarkStart w:name="z66" w:id="135"/>
    <w:p>
      <w:pPr>
        <w:spacing w:after="0"/>
        <w:ind w:left="0"/>
        <w:jc w:val="both"/>
      </w:pPr>
      <w:r>
        <w:rPr>
          <w:rFonts w:ascii="Times New Roman"/>
          <w:b w:val="false"/>
          <w:i w:val="false"/>
          <w:color w:val="000000"/>
          <w:sz w:val="28"/>
        </w:rPr>
        <w:t xml:space="preserve">
      1) мемлекеттік қызмет көрсету нәтижесін алу үшін көрсетілетін қызметті алушы өтінімді беру кезінде оған берілген қолхатпен бірге жеке куәлігін (сенімхат) ұсына отырып Мемлекеттік корпорацияға жүгінеді; </w:t>
      </w:r>
    </w:p>
    <w:bookmarkEnd w:id="135"/>
    <w:bookmarkStart w:name="z67" w:id="136"/>
    <w:p>
      <w:pPr>
        <w:spacing w:after="0"/>
        <w:ind w:left="0"/>
        <w:jc w:val="both"/>
      </w:pPr>
      <w:r>
        <w:rPr>
          <w:rFonts w:ascii="Times New Roman"/>
          <w:b w:val="false"/>
          <w:i w:val="false"/>
          <w:color w:val="000000"/>
          <w:sz w:val="28"/>
        </w:rPr>
        <w:t xml:space="preserve">
      2) Мемлекеттік корпорация қызметкері қолхаттың негізінде көрсетілетін қызмет алушыға мемлекеттік қызмет көрсетудің нәтижелерін қағаз тасымалдағышта тапсырады. Мемлекеттік қызмет көрсетудің нәтижелерін Мемлекеттік корпорацияға тапсыру ұзақтығы – 20 минуттан аспайды. </w:t>
      </w:r>
    </w:p>
    <w:bookmarkEnd w:id="136"/>
    <w:p>
      <w:pPr>
        <w:spacing w:after="0"/>
        <w:ind w:left="0"/>
        <w:jc w:val="both"/>
      </w:pPr>
      <w:r>
        <w:rPr>
          <w:rFonts w:ascii="Times New Roman"/>
          <w:b w:val="false"/>
          <w:i w:val="false"/>
          <w:color w:val="000000"/>
          <w:sz w:val="28"/>
        </w:rPr>
        <w:t>
      Рәсімдер (іс-қимылдар) реттілігінің, мемлекеттік қызметті көрсету процесінде көрсетілетін қызметті беруші қызметкерлерінің өзара іс-қимылының толық сипаттамасы осы Регламентке қосымшаға сәйкес мемлекеттік қызмет көрсетудің бизнес-процестері анықтамалығында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облысының әкімдігінің 29.09.2016 № 71/05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 әлеуетті</w:t>
            </w:r>
            <w:r>
              <w:br/>
            </w:r>
            <w:r>
              <w:rPr>
                <w:rFonts w:ascii="Times New Roman"/>
                <w:b w:val="false"/>
                <w:i w:val="false"/>
                <w:color w:val="000000"/>
                <w:sz w:val="20"/>
              </w:rPr>
              <w:t>қызметтер берушінің қойылатын талаптарға</w:t>
            </w:r>
            <w:r>
              <w:br/>
            </w:r>
            <w:r>
              <w:rPr>
                <w:rFonts w:ascii="Times New Roman"/>
                <w:b w:val="false"/>
                <w:i w:val="false"/>
                <w:color w:val="000000"/>
                <w:sz w:val="20"/>
              </w:rPr>
              <w:t>сәйкестігін (сәйкес келмейтінін) анықтау"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138" w:id="13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37"/>
    <w:p>
      <w:pPr>
        <w:spacing w:after="0"/>
        <w:ind w:left="0"/>
        <w:jc w:val="both"/>
      </w:pPr>
      <w:r>
        <w:rPr>
          <w:rFonts w:ascii="Times New Roman"/>
          <w:b w:val="false"/>
          <w:i w:val="false"/>
          <w:color w:val="ff0000"/>
          <w:sz w:val="28"/>
        </w:rPr>
        <w:t xml:space="preserve">
      Ескерту. Қосымша жаңа редакцияда - Қарағанды облысының әкімдігінің 29.09.2016 № 71/05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138"/>
    <w:p>
      <w:pPr>
        <w:spacing w:after="0"/>
        <w:ind w:left="0"/>
        <w:jc w:val="both"/>
      </w:pPr>
      <w:r>
        <w:rPr>
          <w:rFonts w:ascii="Times New Roman"/>
          <w:b w:val="false"/>
          <w:i w:val="false"/>
          <w:color w:val="000000"/>
          <w:sz w:val="28"/>
        </w:rPr>
        <w:t>
      Шартты белгілер:</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