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ff3d" w14:textId="12df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Зеренді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Зеренді ауылдық округі әкімінің 2018 жылғы 9 қарашадағы № 4 шешімі. Ақмола облысының Әділет департаментінде 2018 жылғы 29 қарашада № 6874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5 қазандағы қорытындысы негізінде, Зеренді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Зеренді ауылының көшесі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 көшесін Тәуелсіздік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К.Новокрещенов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