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217d" w14:textId="8f12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Шортанды аудандық мәслихатының 2019 жылғы 24 желтоқсандағы № С-51/2 шешімі. Ақмола облысының Әділет департаментінде 2020 жылғы 9 қаңтарда № 7620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6 576 490,6 мың теңге, соның ішінде:</w:t>
      </w:r>
    </w:p>
    <w:p>
      <w:pPr>
        <w:spacing w:after="0"/>
        <w:ind w:left="0"/>
        <w:jc w:val="both"/>
      </w:pPr>
      <w:r>
        <w:rPr>
          <w:rFonts w:ascii="Times New Roman"/>
          <w:b w:val="false"/>
          <w:i w:val="false"/>
          <w:color w:val="000000"/>
          <w:sz w:val="28"/>
        </w:rPr>
        <w:t>
      салықтық түсімдер – 924 466 мың теңге;</w:t>
      </w:r>
    </w:p>
    <w:p>
      <w:pPr>
        <w:spacing w:after="0"/>
        <w:ind w:left="0"/>
        <w:jc w:val="both"/>
      </w:pPr>
      <w:r>
        <w:rPr>
          <w:rFonts w:ascii="Times New Roman"/>
          <w:b w:val="false"/>
          <w:i w:val="false"/>
          <w:color w:val="000000"/>
          <w:sz w:val="28"/>
        </w:rPr>
        <w:t>
      салықтық емес түсімдер – 12 565,2 мың теңге;</w:t>
      </w:r>
    </w:p>
    <w:p>
      <w:pPr>
        <w:spacing w:after="0"/>
        <w:ind w:left="0"/>
        <w:jc w:val="both"/>
      </w:pPr>
      <w:r>
        <w:rPr>
          <w:rFonts w:ascii="Times New Roman"/>
          <w:b w:val="false"/>
          <w:i w:val="false"/>
          <w:color w:val="000000"/>
          <w:sz w:val="28"/>
        </w:rPr>
        <w:t>
      негізгі капиталды сатудан түсетін түсімдер – 16 562 мың теңге;</w:t>
      </w:r>
    </w:p>
    <w:p>
      <w:pPr>
        <w:spacing w:after="0"/>
        <w:ind w:left="0"/>
        <w:jc w:val="both"/>
      </w:pPr>
      <w:r>
        <w:rPr>
          <w:rFonts w:ascii="Times New Roman"/>
          <w:b w:val="false"/>
          <w:i w:val="false"/>
          <w:color w:val="000000"/>
          <w:sz w:val="28"/>
        </w:rPr>
        <w:t>
      трансферттер түсімі – 5 622 897,4 мың теңге;</w:t>
      </w:r>
    </w:p>
    <w:p>
      <w:pPr>
        <w:spacing w:after="0"/>
        <w:ind w:left="0"/>
        <w:jc w:val="both"/>
      </w:pPr>
      <w:r>
        <w:rPr>
          <w:rFonts w:ascii="Times New Roman"/>
          <w:b w:val="false"/>
          <w:i w:val="false"/>
          <w:color w:val="000000"/>
          <w:sz w:val="28"/>
        </w:rPr>
        <w:t>
      2) шығындар – 7 254 671,4 мың теңге;</w:t>
      </w:r>
    </w:p>
    <w:p>
      <w:pPr>
        <w:spacing w:after="0"/>
        <w:ind w:left="0"/>
        <w:jc w:val="both"/>
      </w:pPr>
      <w:r>
        <w:rPr>
          <w:rFonts w:ascii="Times New Roman"/>
          <w:b w:val="false"/>
          <w:i w:val="false"/>
          <w:color w:val="000000"/>
          <w:sz w:val="28"/>
        </w:rPr>
        <w:t>
      3) таза бюджеттік кредиттеу – 64 986 мың теңге, соның ішінде:</w:t>
      </w:r>
    </w:p>
    <w:p>
      <w:pPr>
        <w:spacing w:after="0"/>
        <w:ind w:left="0"/>
        <w:jc w:val="both"/>
      </w:pPr>
      <w:r>
        <w:rPr>
          <w:rFonts w:ascii="Times New Roman"/>
          <w:b w:val="false"/>
          <w:i w:val="false"/>
          <w:color w:val="000000"/>
          <w:sz w:val="28"/>
        </w:rPr>
        <w:t>
      бюджеттік кредиттер – 120 248 мың теңге;</w:t>
      </w:r>
    </w:p>
    <w:p>
      <w:pPr>
        <w:spacing w:after="0"/>
        <w:ind w:left="0"/>
        <w:jc w:val="both"/>
      </w:pPr>
      <w:r>
        <w:rPr>
          <w:rFonts w:ascii="Times New Roman"/>
          <w:b w:val="false"/>
          <w:i w:val="false"/>
          <w:color w:val="000000"/>
          <w:sz w:val="28"/>
        </w:rPr>
        <w:t>
      бюджеттік кредиттерді өтеу – 55 262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(-743 166,8)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743 166,8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10.12.2020 </w:t>
      </w:r>
      <w:r>
        <w:rPr>
          <w:rFonts w:ascii="Times New Roman"/>
          <w:b w:val="false"/>
          <w:i w:val="false"/>
          <w:color w:val="000000"/>
          <w:sz w:val="28"/>
        </w:rPr>
        <w:t>№ С-69/2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арналған аудандық бюджетте 2 562 562 мың теңге сомасында субвенция есепке алынсын.</w:t>
      </w:r>
    </w:p>
    <w:bookmarkEnd w:id="2"/>
    <w:bookmarkStart w:name="z4" w:id="3"/>
    <w:p>
      <w:pPr>
        <w:spacing w:after="0"/>
        <w:ind w:left="0"/>
        <w:jc w:val="both"/>
      </w:pPr>
      <w:r>
        <w:rPr>
          <w:rFonts w:ascii="Times New Roman"/>
          <w:b w:val="false"/>
          <w:i w:val="false"/>
          <w:color w:val="000000"/>
          <w:sz w:val="28"/>
        </w:rPr>
        <w:t>
      3. 2020 жылға арналған аудандық бюджетте кенттердің, ауылдық округтердің бюджеттеріне аудандық бюджеттен берілетін 126 566 мың теңге сомасындағы бюджеттік субвенциялар көлемдері көзделгені есепке алынсын, оның ішінде:</w:t>
      </w:r>
    </w:p>
    <w:bookmarkEnd w:id="3"/>
    <w:p>
      <w:pPr>
        <w:spacing w:after="0"/>
        <w:ind w:left="0"/>
        <w:jc w:val="both"/>
      </w:pPr>
      <w:r>
        <w:rPr>
          <w:rFonts w:ascii="Times New Roman"/>
          <w:b w:val="false"/>
          <w:i w:val="false"/>
          <w:color w:val="000000"/>
          <w:sz w:val="28"/>
        </w:rPr>
        <w:t>
      Шортанды кенті – 15 525 мың теңге;</w:t>
      </w:r>
    </w:p>
    <w:p>
      <w:pPr>
        <w:spacing w:after="0"/>
        <w:ind w:left="0"/>
        <w:jc w:val="both"/>
      </w:pPr>
      <w:r>
        <w:rPr>
          <w:rFonts w:ascii="Times New Roman"/>
          <w:b w:val="false"/>
          <w:i w:val="false"/>
          <w:color w:val="000000"/>
          <w:sz w:val="28"/>
        </w:rPr>
        <w:t>
      Жолымбет кенті – 10 145 мың теңге;</w:t>
      </w:r>
    </w:p>
    <w:p>
      <w:pPr>
        <w:spacing w:after="0"/>
        <w:ind w:left="0"/>
        <w:jc w:val="both"/>
      </w:pPr>
      <w:r>
        <w:rPr>
          <w:rFonts w:ascii="Times New Roman"/>
          <w:b w:val="false"/>
          <w:i w:val="false"/>
          <w:color w:val="000000"/>
          <w:sz w:val="28"/>
        </w:rPr>
        <w:t>
      Дамса ауылдық округі – 14 293 мың теңге;</w:t>
      </w:r>
    </w:p>
    <w:p>
      <w:pPr>
        <w:spacing w:after="0"/>
        <w:ind w:left="0"/>
        <w:jc w:val="both"/>
      </w:pPr>
      <w:r>
        <w:rPr>
          <w:rFonts w:ascii="Times New Roman"/>
          <w:b w:val="false"/>
          <w:i w:val="false"/>
          <w:color w:val="000000"/>
          <w:sz w:val="28"/>
        </w:rPr>
        <w:t>
      Новокубанка ауылдық округі – 12 561 мың теңге;</w:t>
      </w:r>
    </w:p>
    <w:p>
      <w:pPr>
        <w:spacing w:after="0"/>
        <w:ind w:left="0"/>
        <w:jc w:val="both"/>
      </w:pPr>
      <w:r>
        <w:rPr>
          <w:rFonts w:ascii="Times New Roman"/>
          <w:b w:val="false"/>
          <w:i w:val="false"/>
          <w:color w:val="000000"/>
          <w:sz w:val="28"/>
        </w:rPr>
        <w:t>
      Бозайғыр ауылдық округі – 10 858 мың теңге;</w:t>
      </w:r>
    </w:p>
    <w:p>
      <w:pPr>
        <w:spacing w:after="0"/>
        <w:ind w:left="0"/>
        <w:jc w:val="both"/>
      </w:pPr>
      <w:r>
        <w:rPr>
          <w:rFonts w:ascii="Times New Roman"/>
          <w:b w:val="false"/>
          <w:i w:val="false"/>
          <w:color w:val="000000"/>
          <w:sz w:val="28"/>
        </w:rPr>
        <w:t>
      Бектау ауылдық округі – 9 422 мың теңге;</w:t>
      </w:r>
    </w:p>
    <w:p>
      <w:pPr>
        <w:spacing w:after="0"/>
        <w:ind w:left="0"/>
        <w:jc w:val="both"/>
      </w:pPr>
      <w:r>
        <w:rPr>
          <w:rFonts w:ascii="Times New Roman"/>
          <w:b w:val="false"/>
          <w:i w:val="false"/>
          <w:color w:val="000000"/>
          <w:sz w:val="28"/>
        </w:rPr>
        <w:t>
      Петровка ауылдық округі – 8 600 мың теңге;</w:t>
      </w:r>
    </w:p>
    <w:p>
      <w:pPr>
        <w:spacing w:after="0"/>
        <w:ind w:left="0"/>
        <w:jc w:val="both"/>
      </w:pPr>
      <w:r>
        <w:rPr>
          <w:rFonts w:ascii="Times New Roman"/>
          <w:b w:val="false"/>
          <w:i w:val="false"/>
          <w:color w:val="000000"/>
          <w:sz w:val="28"/>
        </w:rPr>
        <w:t>
      Андреевка ауылдық округі – 10 168 мың теңге;</w:t>
      </w:r>
    </w:p>
    <w:p>
      <w:pPr>
        <w:spacing w:after="0"/>
        <w:ind w:left="0"/>
        <w:jc w:val="both"/>
      </w:pPr>
      <w:r>
        <w:rPr>
          <w:rFonts w:ascii="Times New Roman"/>
          <w:b w:val="false"/>
          <w:i w:val="false"/>
          <w:color w:val="000000"/>
          <w:sz w:val="28"/>
        </w:rPr>
        <w:t>
      Раевка ауылдық округі – 11 244 мың теңге;</w:t>
      </w:r>
    </w:p>
    <w:p>
      <w:pPr>
        <w:spacing w:after="0"/>
        <w:ind w:left="0"/>
        <w:jc w:val="both"/>
      </w:pPr>
      <w:r>
        <w:rPr>
          <w:rFonts w:ascii="Times New Roman"/>
          <w:b w:val="false"/>
          <w:i w:val="false"/>
          <w:color w:val="000000"/>
          <w:sz w:val="28"/>
        </w:rPr>
        <w:t>
      Пригородный ауылдық округі – 12 521 мың теңге;</w:t>
      </w:r>
    </w:p>
    <w:p>
      <w:pPr>
        <w:spacing w:after="0"/>
        <w:ind w:left="0"/>
        <w:jc w:val="both"/>
      </w:pPr>
      <w:r>
        <w:rPr>
          <w:rFonts w:ascii="Times New Roman"/>
          <w:b w:val="false"/>
          <w:i w:val="false"/>
          <w:color w:val="000000"/>
          <w:sz w:val="28"/>
        </w:rPr>
        <w:t>
      Новоселовка ауылдық округі – 11 229 мың теңге.</w:t>
      </w:r>
    </w:p>
    <w:bookmarkStart w:name="z5" w:id="4"/>
    <w:p>
      <w:pPr>
        <w:spacing w:after="0"/>
        <w:ind w:left="0"/>
        <w:jc w:val="both"/>
      </w:pPr>
      <w:r>
        <w:rPr>
          <w:rFonts w:ascii="Times New Roman"/>
          <w:b w:val="false"/>
          <w:i w:val="false"/>
          <w:color w:val="000000"/>
          <w:sz w:val="28"/>
        </w:rPr>
        <w:t>
      "4. 2020 жылға арналған аудандық бюджетте мамандарды әлеуметтік қолдау шараларын жүзеге асыру үшін республикалық бюджеттен 120 248 мың теңге сомасында бюджеттік кредиттер есепке алынсын.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Шортанды аудандық мәслихатының 10.12.2020 </w:t>
      </w:r>
      <w:r>
        <w:rPr>
          <w:rFonts w:ascii="Times New Roman"/>
          <w:b w:val="false"/>
          <w:i w:val="false"/>
          <w:color w:val="000000"/>
          <w:sz w:val="28"/>
        </w:rPr>
        <w:t>№ С-69/2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2020 жылға арналған аудандық бюджетте мамандарды әлеуметтік қолдау шараларын жүзеге асыру үшін бөлінген бюджеттік кредиттер бойынша негізгі қарызды өтеуге 55 262 мың теңге сомасында есепке алынсын.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Шортанды аудандық мәслихатының 10.04.2020 </w:t>
      </w:r>
      <w:r>
        <w:rPr>
          <w:rFonts w:ascii="Times New Roman"/>
          <w:b w:val="false"/>
          <w:i w:val="false"/>
          <w:color w:val="000000"/>
          <w:sz w:val="28"/>
        </w:rPr>
        <w:t>№ С-54/2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2020 жылға арналған аудандық бюджетте мамандарды әлеуметтік қолдау шараларын жүзеге асыру үшін республикалық бюджеттен бюджеттік кредиттер бойынша сыйақы төлемдері 72,2 мың теңге сомасында есепке алынсын.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Шортанды аудандық мәслихатының 27.10.2020 </w:t>
      </w:r>
      <w:r>
        <w:rPr>
          <w:rFonts w:ascii="Times New Roman"/>
          <w:b w:val="false"/>
          <w:i w:val="false"/>
          <w:color w:val="000000"/>
          <w:sz w:val="28"/>
        </w:rPr>
        <w:t>№ С-65/2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облыстық мәслихатпен келiсiлген тiзбеге сәйкес есепке алынсын.</w:t>
      </w:r>
    </w:p>
    <w:bookmarkEnd w:id="7"/>
    <w:bookmarkStart w:name="z9" w:id="8"/>
    <w:p>
      <w:pPr>
        <w:spacing w:after="0"/>
        <w:ind w:left="0"/>
        <w:jc w:val="both"/>
      </w:pPr>
      <w:r>
        <w:rPr>
          <w:rFonts w:ascii="Times New Roman"/>
          <w:b w:val="false"/>
          <w:i w:val="false"/>
          <w:color w:val="000000"/>
          <w:sz w:val="28"/>
        </w:rPr>
        <w:t>
      8. 2020 жылға арналған ауданның жергілікті атқарушы органының резерві 10 013,4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Шортанды аудандық мәслихатының 12.11.2020 </w:t>
      </w:r>
      <w:r>
        <w:rPr>
          <w:rFonts w:ascii="Times New Roman"/>
          <w:b w:val="false"/>
          <w:i w:val="false"/>
          <w:color w:val="000000"/>
          <w:sz w:val="28"/>
        </w:rPr>
        <w:t>№ С-67/2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2020 жылға арналған аудандық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2020 жылға арналған аудандық бюджетте республикалық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есепке алынсын.</w:t>
      </w:r>
    </w:p>
    <w:bookmarkEnd w:id="10"/>
    <w:bookmarkStart w:name="z12" w:id="11"/>
    <w:p>
      <w:pPr>
        <w:spacing w:after="0"/>
        <w:ind w:left="0"/>
        <w:jc w:val="both"/>
      </w:pPr>
      <w:r>
        <w:rPr>
          <w:rFonts w:ascii="Times New Roman"/>
          <w:b w:val="false"/>
          <w:i w:val="false"/>
          <w:color w:val="000000"/>
          <w:sz w:val="28"/>
        </w:rPr>
        <w:t xml:space="preserve">
      11. 2020 жылға арналған аудандық бюджетте облыстық бюджеттен нысаналы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есепке алынсын.</w:t>
      </w:r>
    </w:p>
    <w:bookmarkEnd w:id="11"/>
    <w:bookmarkStart w:name="z26" w:id="12"/>
    <w:p>
      <w:pPr>
        <w:spacing w:after="0"/>
        <w:ind w:left="0"/>
        <w:jc w:val="both"/>
      </w:pPr>
      <w:r>
        <w:rPr>
          <w:rFonts w:ascii="Times New Roman"/>
          <w:b w:val="false"/>
          <w:i w:val="false"/>
          <w:color w:val="000000"/>
          <w:sz w:val="28"/>
        </w:rPr>
        <w:t xml:space="preserve">
      11-1. 2020 жылға арналған аудандық бюджетте жергілікті бюджет қаражаты есебінен нысаналы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есепке алынсын.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11-1-тармағымен толықтырылды - Ақмола облысы Шортанды аудандық мәслихатының 28.02.2020 </w:t>
      </w:r>
      <w:r>
        <w:rPr>
          <w:rFonts w:ascii="Times New Roman"/>
          <w:b w:val="false"/>
          <w:i w:val="false"/>
          <w:color w:val="000000"/>
          <w:sz w:val="28"/>
        </w:rPr>
        <w:t>№ С-53/2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11-2. 2020 жылдың 1 қаңтарында қалыптасқан жағдай бойынша аудандық бюджетте 66 073,5 мың теңге сомасында бюджет қаражатының бос қалдықтары есепке алынсын.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11-2-тармағымен толықтырылды - Ақмола облысы Шортанды аудандық мәслихатының 28.02.2020 </w:t>
      </w:r>
      <w:r>
        <w:rPr>
          <w:rFonts w:ascii="Times New Roman"/>
          <w:b w:val="false"/>
          <w:i w:val="false"/>
          <w:color w:val="000000"/>
          <w:sz w:val="28"/>
        </w:rPr>
        <w:t>№ С-53/2</w:t>
      </w:r>
      <w:r>
        <w:rPr>
          <w:rFonts w:ascii="Times New Roman"/>
          <w:b w:val="false"/>
          <w:i w:val="false"/>
          <w:color w:val="ff0000"/>
          <w:sz w:val="28"/>
        </w:rPr>
        <w:t xml:space="preserve"> (01.01.2020 бастап қолданысқа енгізіледі) шешімімен: жаңа редакцияда - Ақмола облысы Шортанды аудандық мәслихатының 29.06.2020 </w:t>
      </w:r>
      <w:r>
        <w:rPr>
          <w:rFonts w:ascii="Times New Roman"/>
          <w:b w:val="false"/>
          <w:i w:val="false"/>
          <w:color w:val="000000"/>
          <w:sz w:val="28"/>
        </w:rPr>
        <w:t>№ С-60/2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С-51/2 шешіміне</w:t>
            </w:r>
            <w:r>
              <w:br/>
            </w:r>
            <w:r>
              <w:rPr>
                <w:rFonts w:ascii="Times New Roman"/>
                <w:b w:val="false"/>
                <w:i w:val="false"/>
                <w:color w:val="000000"/>
                <w:sz w:val="20"/>
              </w:rPr>
              <w:t>1 қосымша</w:t>
            </w:r>
          </w:p>
        </w:tc>
      </w:tr>
    </w:tbl>
    <w:bookmarkStart w:name="z15" w:id="15"/>
    <w:p>
      <w:pPr>
        <w:spacing w:after="0"/>
        <w:ind w:left="0"/>
        <w:jc w:val="left"/>
      </w:pPr>
      <w:r>
        <w:rPr>
          <w:rFonts w:ascii="Times New Roman"/>
          <w:b/>
          <w:i w:val="false"/>
          <w:color w:val="000000"/>
        </w:rPr>
        <w:t xml:space="preserve"> 2020 жылға арналған аудандық бюджет</w:t>
      </w:r>
    </w:p>
    <w:bookmarkEnd w:id="15"/>
    <w:p>
      <w:pPr>
        <w:spacing w:after="0"/>
        <w:ind w:left="0"/>
        <w:jc w:val="both"/>
      </w:pPr>
      <w:r>
        <w:rPr>
          <w:rFonts w:ascii="Times New Roman"/>
          <w:b w:val="false"/>
          <w:i w:val="false"/>
          <w:color w:val="ff0000"/>
          <w:sz w:val="28"/>
        </w:rPr>
        <w:t xml:space="preserve">
      Ескерту. 1-қосымша жаңа редакцияда - Ақмола облысы Шортанды аудандық мәслихатының 10.12.2020 </w:t>
      </w:r>
      <w:r>
        <w:rPr>
          <w:rFonts w:ascii="Times New Roman"/>
          <w:b w:val="false"/>
          <w:i w:val="false"/>
          <w:color w:val="ff0000"/>
          <w:sz w:val="28"/>
        </w:rPr>
        <w:t>№ С-69/2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59"/>
        <w:gridCol w:w="1166"/>
        <w:gridCol w:w="1166"/>
        <w:gridCol w:w="5396"/>
        <w:gridCol w:w="28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r>
              <w:br/>
            </w:r>
            <w:r>
              <w:rPr>
                <w:rFonts w:ascii="Times New Roman"/>
                <w:b/>
                <w:i w:val="false"/>
                <w:color w:val="000000"/>
                <w:sz w:val="20"/>
              </w:rPr>
              <w:t>Санаты</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r>
              <w:br/>
            </w: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6576490,6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5622897,4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5622681,2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5622681,2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7254671,4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4161997,8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783338,8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3223031,3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3117935,3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406041,7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347496,2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305442,7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605098,7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605098,7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-743166,8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743166,8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С-51/2 шешіміне</w:t>
            </w:r>
            <w:r>
              <w:br/>
            </w:r>
            <w:r>
              <w:rPr>
                <w:rFonts w:ascii="Times New Roman"/>
                <w:b w:val="false"/>
                <w:i w:val="false"/>
                <w:color w:val="000000"/>
                <w:sz w:val="20"/>
              </w:rPr>
              <w:t>2 қосымша</w:t>
            </w:r>
          </w:p>
        </w:tc>
      </w:tr>
    </w:tbl>
    <w:bookmarkStart w:name="z17" w:id="16"/>
    <w:p>
      <w:pPr>
        <w:spacing w:after="0"/>
        <w:ind w:left="0"/>
        <w:jc w:val="left"/>
      </w:pPr>
      <w:r>
        <w:rPr>
          <w:rFonts w:ascii="Times New Roman"/>
          <w:b/>
          <w:i w:val="false"/>
          <w:color w:val="000000"/>
        </w:rPr>
        <w:t xml:space="preserve"> 2021 жылға арналған аудандық бюджет</w:t>
      </w:r>
    </w:p>
    <w:bookmarkEnd w:id="16"/>
    <w:p>
      <w:pPr>
        <w:spacing w:after="0"/>
        <w:ind w:left="0"/>
        <w:jc w:val="both"/>
      </w:pPr>
      <w:r>
        <w:rPr>
          <w:rFonts w:ascii="Times New Roman"/>
          <w:b w:val="false"/>
          <w:i w:val="false"/>
          <w:color w:val="ff0000"/>
          <w:sz w:val="28"/>
        </w:rPr>
        <w:t xml:space="preserve">
      Ескерту. 2-қосымша жаңа редакцияда - Ақмола облысы Шортанды аудандық мәслихатының 29.06.2020 </w:t>
      </w:r>
      <w:r>
        <w:rPr>
          <w:rFonts w:ascii="Times New Roman"/>
          <w:b w:val="false"/>
          <w:i w:val="false"/>
          <w:color w:val="ff0000"/>
          <w:sz w:val="28"/>
        </w:rPr>
        <w:t>№ С-60/2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1212"/>
        <w:gridCol w:w="1212"/>
        <w:gridCol w:w="5605"/>
        <w:gridCol w:w="2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r>
              <w:br/>
            </w:r>
            <w:r>
              <w:rPr>
                <w:rFonts w:ascii="Times New Roman"/>
                <w:b w:val="false"/>
                <w:i w:val="false"/>
                <w:color w:val="000000"/>
                <w:sz w:val="20"/>
              </w:rPr>
              <w:t>
</w:t>
            </w:r>
            <w:r>
              <w:rPr>
                <w:rFonts w:ascii="Times New Roman"/>
                <w:b/>
                <w:i w:val="false"/>
                <w:color w:val="000000"/>
                <w:sz w:val="20"/>
              </w:rPr>
              <w:t>Санаты</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резерві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Таза бюджеттiк кредиттеу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С-51/2 шешіміне</w:t>
            </w:r>
            <w:r>
              <w:br/>
            </w:r>
            <w:r>
              <w:rPr>
                <w:rFonts w:ascii="Times New Roman"/>
                <w:b w:val="false"/>
                <w:i w:val="false"/>
                <w:color w:val="000000"/>
                <w:sz w:val="20"/>
              </w:rPr>
              <w:t>3 қосымша</w:t>
            </w:r>
          </w:p>
        </w:tc>
      </w:tr>
    </w:tbl>
    <w:bookmarkStart w:name="z19" w:id="17"/>
    <w:p>
      <w:pPr>
        <w:spacing w:after="0"/>
        <w:ind w:left="0"/>
        <w:jc w:val="left"/>
      </w:pPr>
      <w:r>
        <w:rPr>
          <w:rFonts w:ascii="Times New Roman"/>
          <w:b/>
          <w:i w:val="false"/>
          <w:color w:val="000000"/>
        </w:rPr>
        <w:t xml:space="preserve"> 2022 жылға арналған аудандық бюджет</w:t>
      </w:r>
    </w:p>
    <w:bookmarkEnd w:id="17"/>
    <w:p>
      <w:pPr>
        <w:spacing w:after="0"/>
        <w:ind w:left="0"/>
        <w:jc w:val="both"/>
      </w:pPr>
      <w:r>
        <w:rPr>
          <w:rFonts w:ascii="Times New Roman"/>
          <w:b w:val="false"/>
          <w:i w:val="false"/>
          <w:color w:val="ff0000"/>
          <w:sz w:val="28"/>
        </w:rPr>
        <w:t xml:space="preserve">
      Ескерту. 3-қосымша жаңа редакцияда - Ақмола облысы Шортанды аудандық мәслихатының 29.06.2020 </w:t>
      </w:r>
      <w:r>
        <w:rPr>
          <w:rFonts w:ascii="Times New Roman"/>
          <w:b w:val="false"/>
          <w:i w:val="false"/>
          <w:color w:val="ff0000"/>
          <w:sz w:val="28"/>
        </w:rPr>
        <w:t>№ С-60/2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1212"/>
        <w:gridCol w:w="1212"/>
        <w:gridCol w:w="5605"/>
        <w:gridCol w:w="2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r>
              <w:br/>
            </w:r>
            <w:r>
              <w:rPr>
                <w:rFonts w:ascii="Times New Roman"/>
                <w:b w:val="false"/>
                <w:i w:val="false"/>
                <w:color w:val="000000"/>
                <w:sz w:val="20"/>
              </w:rPr>
              <w:t>
</w:t>
            </w:r>
            <w:r>
              <w:rPr>
                <w:rFonts w:ascii="Times New Roman"/>
                <w:b/>
                <w:i w:val="false"/>
                <w:color w:val="000000"/>
                <w:sz w:val="20"/>
              </w:rPr>
              <w:t>Санаты</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2659506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резерві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Таза бюджеттiк кредиттеу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С-51/2 шешіміне</w:t>
            </w:r>
            <w:r>
              <w:br/>
            </w:r>
            <w:r>
              <w:rPr>
                <w:rFonts w:ascii="Times New Roman"/>
                <w:b w:val="false"/>
                <w:i w:val="false"/>
                <w:color w:val="000000"/>
                <w:sz w:val="20"/>
              </w:rPr>
              <w:t>4 қосымша</w:t>
            </w:r>
          </w:p>
        </w:tc>
      </w:tr>
    </w:tbl>
    <w:bookmarkStart w:name="z21" w:id="18"/>
    <w:p>
      <w:pPr>
        <w:spacing w:after="0"/>
        <w:ind w:left="0"/>
        <w:jc w:val="left"/>
      </w:pPr>
      <w:r>
        <w:rPr>
          <w:rFonts w:ascii="Times New Roman"/>
          <w:b/>
          <w:i w:val="false"/>
          <w:color w:val="000000"/>
        </w:rPr>
        <w:t xml:space="preserve"> 2020 жылға арналған аудандық бюджетті орындау барысында секвестрлеуге жатпайтын жергілікті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242"/>
        <w:gridCol w:w="2620"/>
        <w:gridCol w:w="2620"/>
        <w:gridCol w:w="3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С-51/2 шешіміне</w:t>
            </w:r>
            <w:r>
              <w:br/>
            </w:r>
            <w:r>
              <w:rPr>
                <w:rFonts w:ascii="Times New Roman"/>
                <w:b w:val="false"/>
                <w:i w:val="false"/>
                <w:color w:val="000000"/>
                <w:sz w:val="20"/>
              </w:rPr>
              <w:t>5 қосымша</w:t>
            </w:r>
          </w:p>
        </w:tc>
      </w:tr>
    </w:tbl>
    <w:bookmarkStart w:name="z23" w:id="19"/>
    <w:p>
      <w:pPr>
        <w:spacing w:after="0"/>
        <w:ind w:left="0"/>
        <w:jc w:val="left"/>
      </w:pPr>
      <w:r>
        <w:rPr>
          <w:rFonts w:ascii="Times New Roman"/>
          <w:b/>
          <w:i w:val="false"/>
          <w:color w:val="000000"/>
        </w:rPr>
        <w:t xml:space="preserve"> 2020 жылға арналған республикалық бюджеттен нысаналы трансферттер</w:t>
      </w:r>
    </w:p>
    <w:bookmarkEnd w:id="19"/>
    <w:p>
      <w:pPr>
        <w:spacing w:after="0"/>
        <w:ind w:left="0"/>
        <w:jc w:val="both"/>
      </w:pPr>
      <w:r>
        <w:rPr>
          <w:rFonts w:ascii="Times New Roman"/>
          <w:b w:val="false"/>
          <w:i w:val="false"/>
          <w:color w:val="ff0000"/>
          <w:sz w:val="28"/>
        </w:rPr>
        <w:t xml:space="preserve">
      Ескерту. 5-қосымша жаңа редакцияда - Ақмола облысы Шортанды аудандық мәслихатының 10.12.2020 </w:t>
      </w:r>
      <w:r>
        <w:rPr>
          <w:rFonts w:ascii="Times New Roman"/>
          <w:b w:val="false"/>
          <w:i w:val="false"/>
          <w:color w:val="ff0000"/>
          <w:sz w:val="28"/>
        </w:rPr>
        <w:t>№ С-69/2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5287"/>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2150110,2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1900110,2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мемлекеттік ұйымдарында арнаулы әлеуметтік қызмет көрсететін жұмыскерлердің жалақысына қосымша ақылар орнатуға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248201,6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орнатуға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229000,6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719541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662475,2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педагогтеріне біліктілік санаты үшін қосымша ақы төлеуге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359189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еңбегіне ақы төлеуді ұлғайтуға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педагогтеріне біліктілік санаты үшін қосымша ақы төлеуге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76346,2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100933,4</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97013,4</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сумен жабдықтауды бөлетін желілерді реконструкциялауға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С-51/2 шешіміне</w:t>
            </w:r>
            <w:r>
              <w:br/>
            </w:r>
            <w:r>
              <w:rPr>
                <w:rFonts w:ascii="Times New Roman"/>
                <w:b w:val="false"/>
                <w:i w:val="false"/>
                <w:color w:val="000000"/>
                <w:sz w:val="20"/>
              </w:rPr>
              <w:t>6 қосымша</w:t>
            </w:r>
          </w:p>
        </w:tc>
      </w:tr>
    </w:tbl>
    <w:bookmarkStart w:name="z25" w:id="20"/>
    <w:p>
      <w:pPr>
        <w:spacing w:after="0"/>
        <w:ind w:left="0"/>
        <w:jc w:val="left"/>
      </w:pPr>
      <w:r>
        <w:rPr>
          <w:rFonts w:ascii="Times New Roman"/>
          <w:b/>
          <w:i w:val="false"/>
          <w:color w:val="000000"/>
        </w:rPr>
        <w:t xml:space="preserve"> 2020 жылға арналған облыстық бюджеттен нысаналы трансферттер</w:t>
      </w:r>
    </w:p>
    <w:bookmarkEnd w:id="20"/>
    <w:p>
      <w:pPr>
        <w:spacing w:after="0"/>
        <w:ind w:left="0"/>
        <w:jc w:val="both"/>
      </w:pPr>
      <w:r>
        <w:rPr>
          <w:rFonts w:ascii="Times New Roman"/>
          <w:b w:val="false"/>
          <w:i w:val="false"/>
          <w:color w:val="ff0000"/>
          <w:sz w:val="28"/>
        </w:rPr>
        <w:t xml:space="preserve">
      Ескерту. 6-қосымша жаңа редакцияда - Ақмола облысы Шортанды аудандық мәслихатының 10.12.2020 </w:t>
      </w:r>
      <w:r>
        <w:rPr>
          <w:rFonts w:ascii="Times New Roman"/>
          <w:b w:val="false"/>
          <w:i w:val="false"/>
          <w:color w:val="ff0000"/>
          <w:sz w:val="28"/>
        </w:rPr>
        <w:t>№ С-69/2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8"/>
        <w:gridCol w:w="3272"/>
      </w:tblGrid>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910009</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769662,7</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29014</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қоңыс аударушылар мен оралмандар үшін тұрғын үйді жалдау (жалға алу) бойынша шығындарды өтеуге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енгізуге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жылы шеңберінде, сондай-ақ толық емес және көп балалы отбасылар, мүгедектер, сондай-ақ мүгедек балаларды тәрбиелеп отырған көп балалы/аз қамтылған отбасылар үшін бизнес-идеяларды іске асыруға 200 айлық есептік көрсеткіштер мемлекеттік гранттар беруге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27561,6</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25444,6</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231907,6</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73779,6</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105012,5</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53115,5</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468650,2</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19820,2</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компьютерлер сатып алуға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кабинеттерін сатып алуға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жарақтандыруға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жағдайында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359824</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педагог-психологтарына лауазымдық жалақысы мөлшерін ұлғайтуға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үшін қосымша ақы төлеуге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педагогтеріне сынып жетекшілігі үшін қосымша ақыны ұлғайтуға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педагогтеріне дәптер мен жазба жұмыстарын тексергені үшін қосымша ақы төлеуге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автобусын сатып алуға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12999,9</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бейнебақылау жүйелермен қамтамасыз ету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мұғалімдерге үшін қосымша ақы төлеуге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10779,3</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10779,3</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140346,3</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140346,3</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сумен жабдықтауды бөлетін желілерді реконструкциялау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35751,4</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кентінде су құбыры желілерін қайта жаңарту, ведомстводан тыс кешенді сараптама жүргізу мен жобалау-сметалық құжаттама әзірлеу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Егемен - Гуляй Поле ауылында сумен жабдықтауды бөлетін желілерді қайта жаңарту, ведомстводан тыс кешенді сараптама жүргізу мен жобалау-сметалық құжаттама әзірлеу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9517,5</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кентінде 36 пәтерлі үйдің құрылысы (Новая көшесі 2 бойынша)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33380,8</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кентіндегі 36 пәтерлі үйді байлау (Новая көшесі 2 бойынша)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Төңкеріс ауылында жеке тұрғын үй құрылысының жаңа учаскелеріне инженерлік-коммуникациялық инфрақұрылым салу" жобасына ведомстводан тыс кешенді сараптама жүргізу мен жобалау-сметалық құжаттама әзірлеу. 1. Сумен жабдықтау желілері"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4269,6</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Төңкеріс ауылында жеке тұрғын үй құрылысының жаңа учаскелеріне инженерлік-коммуникациялық инфрақұрылым салу" нысаны бойынша жобалау-сметалық құжаттама әзірлеу. 2. Электрмен жабдықтау желілері"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2368,9</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Төңкеріс ауылында 36 пәтерлі тұрғын үйге құрылысы" жобасына, ведомстводан тыс кешенді сараптамадан өтумен жобалау-сметалық құжаттама әзірлеу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3091,9</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Төңкеріс ауылында 36 пәтерлі инженерлік желілерінің құрылысы" жобасына, ведомстводан тыс кешенді сараптамадан өтумен жобалау-сметалық құжаттама әзірлеу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Төңкеріс ауылындағы 36 пәтерлі тұрғын үйге блокты-модульдік қазандық құрылысы" жобасына, ведомстводан тыс кешенді сараптамадан өтумен жобалау-сметалық құжаттама әзірлеу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2640,8</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ауданының Дамса ауылында орталық қазандық үйі және жылу желілерінің құрылысы" объектісі бойынша жобалау-сметалық құжаттаманы әзірлеу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Төңкеріс ауылында 140 орындық балабақшаны құрылысы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С-51/2 шешіміне</w:t>
            </w:r>
            <w:r>
              <w:br/>
            </w:r>
            <w:r>
              <w:rPr>
                <w:rFonts w:ascii="Times New Roman"/>
                <w:b w:val="false"/>
                <w:i w:val="false"/>
                <w:color w:val="000000"/>
                <w:sz w:val="20"/>
              </w:rPr>
              <w:t>7 қосымша</w:t>
            </w:r>
          </w:p>
        </w:tc>
      </w:tr>
    </w:tbl>
    <w:bookmarkStart w:name="z29" w:id="21"/>
    <w:p>
      <w:pPr>
        <w:spacing w:after="0"/>
        <w:ind w:left="0"/>
        <w:jc w:val="left"/>
      </w:pPr>
      <w:r>
        <w:rPr>
          <w:rFonts w:ascii="Times New Roman"/>
          <w:b/>
          <w:i w:val="false"/>
          <w:color w:val="000000"/>
        </w:rPr>
        <w:t xml:space="preserve"> 2020 жылға арналған жергілікті бюджет қаражаты есебінен нысаналы трансферттер</w:t>
      </w:r>
    </w:p>
    <w:bookmarkEnd w:id="21"/>
    <w:p>
      <w:pPr>
        <w:spacing w:after="0"/>
        <w:ind w:left="0"/>
        <w:jc w:val="both"/>
      </w:pPr>
      <w:r>
        <w:rPr>
          <w:rFonts w:ascii="Times New Roman"/>
          <w:b w:val="false"/>
          <w:i w:val="false"/>
          <w:color w:val="ff0000"/>
          <w:sz w:val="28"/>
        </w:rPr>
        <w:t xml:space="preserve">
      Ескерту. Шешім 7-қосымшамен толықтырылды - Ақмола облысы Шортанды аудандық мәслихатының 28.02.2020 </w:t>
      </w:r>
      <w:r>
        <w:rPr>
          <w:rFonts w:ascii="Times New Roman"/>
          <w:b w:val="false"/>
          <w:i w:val="false"/>
          <w:color w:val="ff0000"/>
          <w:sz w:val="28"/>
        </w:rPr>
        <w:t>№ С-53/2</w:t>
      </w:r>
      <w:r>
        <w:rPr>
          <w:rFonts w:ascii="Times New Roman"/>
          <w:b w:val="false"/>
          <w:i w:val="false"/>
          <w:color w:val="ff0000"/>
          <w:sz w:val="28"/>
        </w:rPr>
        <w:t xml:space="preserve"> (01.01.2020 бастап қолданысқа енгізіледі) шешімімен; жаңа редакцияда - Ақмола облысы Шортанды аудандық мәслихатының 12.11.2020 </w:t>
      </w:r>
      <w:r>
        <w:rPr>
          <w:rFonts w:ascii="Times New Roman"/>
          <w:b w:val="false"/>
          <w:i w:val="false"/>
          <w:color w:val="ff0000"/>
          <w:sz w:val="28"/>
        </w:rPr>
        <w:t>№ С-67/2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7"/>
        <w:gridCol w:w="6363"/>
      </w:tblGrid>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99441,9</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округіне бағдарламалық қамтамасыз етуді сатып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округіне бағдарламалық қамтамасыз етуді сатып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округіне бағдарламалық қамтамасыз етуді сатып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округіне генератор сатып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округіне суды сору үшін мотопомпа сатып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округіне суды сору үшін мотопомпа сатып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округіне суды сору үшін мотопомпа сатып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округіне жылыту қазандығын сатып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округіне компьютерлік техника сатып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округіне компьютерлік техника сатып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кентіне компьютерлік техника сатып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қызметін қамтамасыз ету жөніндегі қызметтерге</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қызметін қамтамасыз ету жөніндегі қызметтерге</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қызметін қамтамасыз ету жөніндегі қызметтерге</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шаруашылығың дамытуға, соның ішінде:</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95112,5</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округінде жолдарды қардан тазартуға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округінде жолдарды қардан тазартуға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округінде жолдарды қардан тазартуға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округінде жолдарды қардан тазартуға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округінде жолдарды қардан тазартуға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округінде жолдарды қардан тазартуға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округінде жолдарды қардан тазартуға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округінде жолдарды қардан тазартуға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 жолдарды қардан тазартуға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кентінде жолдарды қардан тазартуға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округінде су тасқынының алдын алуға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 жылдығына Шортанды кентін абаттандыруға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округінің елді мекендерін абаттандыруға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3817,7</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округінің елді мекендерін абаттандыруға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округінің елді мекендерін абаттандыруға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округінің елді мекендерін абаттандыруға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округінің елді мекендерін абаттандыруға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округінің елді мекендерін абаттандыруға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округінің елді мекендерін абаттандыруға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округінің елді мекендерін абаттандыруға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кентін абаттандыруға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округінің елді мекендерінде көшелерді жарықтандыруға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округінің елді мекендерінде көшелерді жарықтандыруға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округінің елді мекендерінде көшелерді жарықтандыруға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округінің елді мекендерінде көшелерді жарықтандыруға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округінің елді мекендерінде көшелерді жарықтандыруға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кентіндегі көше жарығын ағымдағы жөндеуге</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округінің көше жарығын ағымдағы жөндеуге</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 абаттандыруға</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