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63a0" w14:textId="8426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Жамбыл ауылдық округі әкімінің 2019 жылғы 7 маусымдағы № 3 шешімі. Қостанай облысының Әділет департаментінде 2019 жылғы 10 маусымда № 8515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Жамбыл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талшықты-оптикалық байланыс желісін жүргізу мен пайдалану үшін, Қостанай ауданы Жамбыл ауылдық округінің аумағында орналасқан жалпы алаңы 1,058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Жамбыл ауылдық округі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