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277d" w14:textId="6c52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Алмаз ауылдық округінің Алмаз ауылы аумағындағы карантинді тоқтату туралы</w:t>
      </w:r>
    </w:p>
    <w:p>
      <w:pPr>
        <w:spacing w:after="0"/>
        <w:ind w:left="0"/>
        <w:jc w:val="both"/>
      </w:pPr>
      <w:r>
        <w:rPr>
          <w:rFonts w:ascii="Times New Roman"/>
          <w:b w:val="false"/>
          <w:i w:val="false"/>
          <w:color w:val="000000"/>
          <w:sz w:val="28"/>
        </w:rPr>
        <w:t>Батыс Қазақстан облысы Шыңғырлау ауданы Алмаз ауылдық округі әкімінің 2019 жылғы 8 ақпандағы № 1 шешімі. Батыс Қазақстан облысының Әділет департаментінде 2019 жылғы 8 ақпанда № 5532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 басшысының 2018 жылғы 25 желтоқсандағы № 01-18/878 ұсынысы негізінде Алмаз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Алмаз ауылдық округінің Алмаз ауылы аумағында мүйізді ірі - қара мал арасында қарасан ауруының пайда болуына байланысты белгіленген карантин тоқтатылсын.</w:t>
      </w:r>
    </w:p>
    <w:bookmarkEnd w:id="1"/>
    <w:bookmarkStart w:name="z5" w:id="2"/>
    <w:p>
      <w:pPr>
        <w:spacing w:after="0"/>
        <w:ind w:left="0"/>
        <w:jc w:val="both"/>
      </w:pPr>
      <w:r>
        <w:rPr>
          <w:rFonts w:ascii="Times New Roman"/>
          <w:b w:val="false"/>
          <w:i w:val="false"/>
          <w:color w:val="000000"/>
          <w:sz w:val="28"/>
        </w:rPr>
        <w:t xml:space="preserve">
      2. Шыңғырлау ауданы Алмаз ауылдық округі әкімінің 2018 жылғы 13 желтоқсандағы № 11 "Шыңғырлау ауданы Алмаз ауылдық округінің Алмаз ауылы аумағында карантин белгілеу туралы" (Нормативтік құқықтық актілерді мемлекеттік тіркеу тізілімінде №5435 тіркелген, 2018 жылы 24 желтоқсанда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Алмаз ауылдық округі әкімі аппаратының бас маманы (А.Б.Баракбаева)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Г.Каиргалиев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