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59ce" w14:textId="5aa5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саласындағы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28 наурыздағы № 261 бұйрығы. Қазақстан Республикасының Әділет министрлігінде 2020 жылғы 31 наурызда № 20224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"Күзет қызметімен айналысу құқығына лицензия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"Ұлттық компанияның күзет ұйымын құруын уәкілетті органмен келісу" мемлекеттік қызмет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28 наурыздағы</w:t>
            </w:r>
            <w:r>
              <w:br/>
            </w:r>
            <w:r>
              <w:rPr>
                <w:rFonts w:ascii="Times New Roman"/>
                <w:b w:val="false"/>
                <w:i w:val="false"/>
                <w:color w:val="000000"/>
                <w:sz w:val="20"/>
              </w:rPr>
              <w:t>№ 261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"Күзет қызметімен айналысу құқығына лицензия беру" мемлекеттік қызмет көрсету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"Күзет қызметімен айналысу құқығына лицензия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"Күзет қызметімен айналысу құқығына лицензия беру" мемлекеттік қызмет көрсету тәртібін айқындайды.</w:t>
      </w:r>
    </w:p>
    <w:bookmarkEnd w:id="14"/>
    <w:bookmarkStart w:name="z17" w:id="15"/>
    <w:p>
      <w:pPr>
        <w:spacing w:after="0"/>
        <w:ind w:left="0"/>
        <w:jc w:val="both"/>
      </w:pPr>
      <w:r>
        <w:rPr>
          <w:rFonts w:ascii="Times New Roman"/>
          <w:b w:val="false"/>
          <w:i w:val="false"/>
          <w:color w:val="000000"/>
          <w:sz w:val="28"/>
        </w:rPr>
        <w:t>
      2. "Күзет қызметімен айналысу құқығына лицензия беру"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xml:space="preserve">
      Мемлекеттік қызметтің мынадай кіші түрлері бар: </w:t>
      </w:r>
    </w:p>
    <w:p>
      <w:pPr>
        <w:spacing w:after="0"/>
        <w:ind w:left="0"/>
        <w:jc w:val="both"/>
      </w:pPr>
      <w:r>
        <w:rPr>
          <w:rFonts w:ascii="Times New Roman"/>
          <w:b w:val="false"/>
          <w:i w:val="false"/>
          <w:color w:val="000000"/>
          <w:sz w:val="28"/>
        </w:rPr>
        <w:t>
      1) күзет қызметтерінің барлық түрі, оның ішінде террористік тұрғыдан осал объектілерді күзету;</w:t>
      </w:r>
    </w:p>
    <w:p>
      <w:pPr>
        <w:spacing w:after="0"/>
        <w:ind w:left="0"/>
        <w:jc w:val="both"/>
      </w:pPr>
      <w:r>
        <w:rPr>
          <w:rFonts w:ascii="Times New Roman"/>
          <w:b w:val="false"/>
          <w:i w:val="false"/>
          <w:color w:val="000000"/>
          <w:sz w:val="28"/>
        </w:rPr>
        <w:t>
      2) террористік тұрғыдан осал объектілерді күзетуді қоспағанда, күзет қызметтерінің барлық түрі.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Мемлекеттік қызмет көрсетудің тәртібі</w:t>
      </w:r>
    </w:p>
    <w:bookmarkEnd w:id="16"/>
    <w:bookmarkStart w:name="z19" w:id="17"/>
    <w:p>
      <w:pPr>
        <w:spacing w:after="0"/>
        <w:ind w:left="0"/>
        <w:jc w:val="both"/>
      </w:pPr>
      <w:r>
        <w:rPr>
          <w:rFonts w:ascii="Times New Roman"/>
          <w:b w:val="false"/>
          <w:i w:val="false"/>
          <w:color w:val="000000"/>
          <w:sz w:val="28"/>
        </w:rPr>
        <w:t>
      3. Мемлекеттік көрсетілетін қызметті алу үшін заңды тұлғалар (бұдан әрі – көрсетілетін қызметті алушы) көрсетілетін қызметті берушіге "электрондық үкіметтің" www.egov.kz немесе www.elicense.kz веб-порталы (бұдан әрі – Портал) арқылы Қағидаларға 2 және 3-қосымшаларға сәйкес мәліметтер нысанымен толтырылған көрсетілетін қызметті алушының электрондық цифрлық қолтаңбасымен (бұдан әрі – ЭЦҚ) қол қойылған электрондық құжат нысанындағы 1-қосымшаға сәйкес "Күзет қызметімен айналысу құқығына лицензия беру" мемлекеттік қызмет көрсетуге қойылатын негізгі талаптар тізбесінің (бұдан әрі – Тізбе) 8-тармағында көрсетілген құжаттарды қоса бере отырып, өтінішті жолдайды.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Мемлекеттік қызмет көрсетуге қойылатын негізгі талаптар Тізбеде көрсетілген.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Құжаттарды тапсырғаннан кейін көрсетілетін қызметті алушының "жеке кабинетінде" мемлекеттік қызмет көрсету үшін сұрау салуды қарау мәртебесі туралы ақпарат, сондай-ақ мемлекеттік көрсетілетін қызмет нәтижесін алу күні мен уақыты көрсетілген хабарлама бейнеленеді.</w:t>
      </w:r>
    </w:p>
    <w:bookmarkEnd w:id="19"/>
    <w:bookmarkStart w:name="z22" w:id="20"/>
    <w:p>
      <w:pPr>
        <w:spacing w:after="0"/>
        <w:ind w:left="0"/>
        <w:jc w:val="both"/>
      </w:pPr>
      <w:r>
        <w:rPr>
          <w:rFonts w:ascii="Times New Roman"/>
          <w:b w:val="false"/>
          <w:i w:val="false"/>
          <w:color w:val="000000"/>
          <w:sz w:val="28"/>
        </w:rPr>
        <w:t>
      6. Көрсетілетін қызметті беруші өтінішті алған күні тіркеуді жүзеге асырайды.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20"/>
    <w:bookmarkStart w:name="z23" w:id="21"/>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21"/>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7" w:id="22"/>
    <w:p>
      <w:pPr>
        <w:spacing w:after="0"/>
        <w:ind w:left="0"/>
        <w:jc w:val="both"/>
      </w:pPr>
      <w:r>
        <w:rPr>
          <w:rFonts w:ascii="Times New Roman"/>
          <w:b w:val="false"/>
          <w:i w:val="false"/>
          <w:color w:val="000000"/>
          <w:sz w:val="28"/>
        </w:rPr>
        <w:t xml:space="preserve">
      7-1. Көрсетілетін қызметті беруші мемлекеттік қызметтер көрсету кезінде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Ішкі істер министрінің м.а. 27.06.2024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тапсырған кезде көрсетілетін қызметті беруші 7 (жеті) жұмыс күні ішінде ұсынылған құжаттарды зерделейді және көрсетілетін қызметті алушыны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10371 болып тіркелген) сәйкес біліктілік талаптарына сәйкестігі мәніне, сондай-ақ Қазақстан Республикасының Бас прокуратурасы Құқықтық статистика және арнайы есепке алу жөніндегі комитетінің басқармасына жеке тұлғаға қойылатын талаптарды және ішкі істер органдарына сұрау салулар жолдау жолымен тексереді.</w:t>
      </w:r>
    </w:p>
    <w:bookmarkEnd w:id="23"/>
    <w:p>
      <w:pPr>
        <w:spacing w:after="0"/>
        <w:ind w:left="0"/>
        <w:jc w:val="both"/>
      </w:pPr>
      <w:r>
        <w:rPr>
          <w:rFonts w:ascii="Times New Roman"/>
          <w:b w:val="false"/>
          <w:i w:val="false"/>
          <w:color w:val="000000"/>
          <w:sz w:val="28"/>
        </w:rPr>
        <w:t>
      Тізбенің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Ішкі істер министрінің м.а. 27.06.2024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9. Көрсетілетін қызметті беруші тиісті тексеріс жүргізілгеннен және қажетті құжаттарды алғаннан кейін 1 (бір) жұмыс күні ішінде "Е-лицензиялау" мемлекеттік деректер базасы" ақпараттық жүйесінде (бұдан әрі – "Е-лицензиялау" МДБ" АЖ) мемлекеттік қызмет көрсету нәтижесін қалыптастырады,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10. Көрсетілетін қызметті алушы лицензияны және (немесе) лицензияға қосымшаны қайта ресімдеу үшін өтінішті тапсырған кезде көрсетілетін қызметті беруші ұсынылған құжаттарды алған сәттен бастап 2 (екі) жұмыс күні ішінде оларды қарайды және толықтығын тексереді. Көрсетілетін қызметті алушы құжаттардың толық пакетін тапсырмаған және (немесе) мерзімі өтіп кеткен құжаттарды тапсырған жағдайда не Тізбенің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bookmarkEnd w:id="25"/>
    <w:p>
      <w:pPr>
        <w:spacing w:after="0"/>
        <w:ind w:left="0"/>
        <w:jc w:val="both"/>
      </w:pPr>
      <w:r>
        <w:rPr>
          <w:rFonts w:ascii="Times New Roman"/>
          <w:b w:val="false"/>
          <w:i w:val="false"/>
          <w:color w:val="000000"/>
          <w:sz w:val="28"/>
        </w:rPr>
        <w:t>
      Көрсетілетін қызметті беруші құжаттарды қарағаннан және тиісті тексеріс жүргізілгеннен кейін 1 (бір) жұмыс күні ішінде "Е-лицензиялау" МДБ" АЖ-да мемлекеттік қызмет көрсету нәтижесін қалыптастырады,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11. Көрсетілетін қызметті алушы лицензия және (немесе) лицензияға қосымшаның телнұсқасын беру үшін өтінішті тапсырған кезде көрсетілетін қызметті беруші ұсынылған құжаттарды алған сәттен бастап 1 (бір) жұмыс күні ішінде оларды қарайды және толықтығын тексереді. Көрсетілетін қызметті алушы құжаттардың толық пакетін тапсырмаған және (немесе) мерзімі өтіп кеткен құжаттарды тапсырған жағдайда не Тізбенің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bookmarkEnd w:id="26"/>
    <w:p>
      <w:pPr>
        <w:spacing w:after="0"/>
        <w:ind w:left="0"/>
        <w:jc w:val="both"/>
      </w:pPr>
      <w:r>
        <w:rPr>
          <w:rFonts w:ascii="Times New Roman"/>
          <w:b w:val="false"/>
          <w:i w:val="false"/>
          <w:color w:val="000000"/>
          <w:sz w:val="28"/>
        </w:rPr>
        <w:t>
      Көрсетілетін қызметті беруші құжаттарды қарағаннан және тиісті тексеріс жүргізілгеннен кейін 1 (бір) жұмыс күні ішінде "Е-лицензиялау" МДБ" АЖ-да мемлекеттік қызмет көрсету нәтижесін қалыптастырады,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12.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7"/>
    <w:bookmarkStart w:name="z29" w:id="28"/>
    <w:p>
      <w:pPr>
        <w:spacing w:after="0"/>
        <w:ind w:left="0"/>
        <w:jc w:val="both"/>
      </w:pPr>
      <w:r>
        <w:rPr>
          <w:rFonts w:ascii="Times New Roman"/>
          <w:b w:val="false"/>
          <w:i w:val="false"/>
          <w:color w:val="000000"/>
          <w:sz w:val="28"/>
        </w:rPr>
        <w:t>
      13. Көрсетілетін қызметті беруші ақпараттандыру саласындағы уәкілетті орган белгілеген тәртіпте мемлекеттік қызмет көрсету мониторингінің ақпараттық жүйесіне мемлекеттік қызмет көрсету сатысы туралы деректерді енгізуді қамтасыз етеді.</w:t>
      </w:r>
    </w:p>
    <w:bookmarkEnd w:id="28"/>
    <w:p>
      <w:pPr>
        <w:spacing w:after="0"/>
        <w:ind w:left="0"/>
        <w:jc w:val="both"/>
      </w:pPr>
      <w:r>
        <w:rPr>
          <w:rFonts w:ascii="Times New Roman"/>
          <w:b w:val="false"/>
          <w:i w:val="false"/>
          <w:color w:val="000000"/>
          <w:sz w:val="28"/>
        </w:rPr>
        <w:t>
      Рұқсаттар және хабарламалар мемлекеттік ақпараттық жүйесі арқылы мемлекеттік қызмет көрсету кезінде оны көрсету сатысындағы деректер автоматты түрде мемлекеттік қызмет көрсету мониторингінің ақпараттық жүйесіне енгізіледі.</w:t>
      </w:r>
    </w:p>
    <w:bookmarkStart w:name="z30" w:id="2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шешімдеріне, әрекеттеріне (әрекетсіздігіне) шағымдану тәртібі</w:t>
      </w:r>
    </w:p>
    <w:bookmarkEnd w:id="29"/>
    <w:p>
      <w:pPr>
        <w:spacing w:after="0"/>
        <w:ind w:left="0"/>
        <w:jc w:val="both"/>
      </w:pPr>
      <w:r>
        <w:rPr>
          <w:rFonts w:ascii="Times New Roman"/>
          <w:b w:val="false"/>
          <w:i w:val="false"/>
          <w:color w:val="ff0000"/>
          <w:sz w:val="28"/>
        </w:rPr>
        <w:t xml:space="preserve">
      Ескерту. 3-тарау жаңа редакцияда – ҚР Ішкі істер министрінің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4" w:id="30"/>
    <w:p>
      <w:pPr>
        <w:spacing w:after="0"/>
        <w:ind w:left="0"/>
        <w:jc w:val="both"/>
      </w:pPr>
      <w:r>
        <w:rPr>
          <w:rFonts w:ascii="Times New Roman"/>
          <w:b w:val="false"/>
          <w:i w:val="false"/>
          <w:color w:val="000000"/>
          <w:sz w:val="28"/>
        </w:rPr>
        <w:t>
      14. Көрсетілетін қызметті алушы әкімшілік (сотқа дейінгі) тәртіпте әкімшілік актіні қабылдауға байланысты емес шешімге, әрекетке (әрекетсіздікке) шағымданады.</w:t>
      </w:r>
    </w:p>
    <w:bookmarkEnd w:id="3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көрсетілетін қызметті алушы әкімшілік актіні қабылдауға байланысты әрекетке (әрекетсіздікке) шағымданады.</w:t>
      </w:r>
    </w:p>
    <w:p>
      <w:pPr>
        <w:spacing w:after="0"/>
        <w:ind w:left="0"/>
        <w:jc w:val="both"/>
      </w:pPr>
      <w:r>
        <w:rPr>
          <w:rFonts w:ascii="Times New Roman"/>
          <w:b w:val="false"/>
          <w:i w:val="false"/>
          <w:color w:val="000000"/>
          <w:sz w:val="28"/>
        </w:rPr>
        <w:t>
      Шағымды әкімшілік (сотқа дейінгі) тәртіпте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м.а. 27.06.2024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 w:id="31"/>
    <w:p>
      <w:pPr>
        <w:spacing w:after="0"/>
        <w:ind w:left="0"/>
        <w:jc w:val="left"/>
      </w:pPr>
      <w:r>
        <w:rPr>
          <w:rFonts w:ascii="Times New Roman"/>
          <w:b/>
          <w:i w:val="false"/>
          <w:color w:val="000000"/>
        </w:rPr>
        <w:t xml:space="preserve"> "Күзет қызметімен айналысу құқығына лицензия беру" мемлекеттік қызмет көрсетуге қойылатын негізгі талаптардың тізбесі</w:t>
      </w:r>
    </w:p>
    <w:bookmarkEnd w:id="31"/>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 мемлекеттік көрсетілетін қызмет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күзет қызметтерінің барлық түрі, оның ішінде террористік тұрғыдан осал объектілерді күзету;</w:t>
            </w:r>
          </w:p>
          <w:p>
            <w:pPr>
              <w:spacing w:after="20"/>
              <w:ind w:left="20"/>
              <w:jc w:val="both"/>
            </w:pPr>
            <w:r>
              <w:rPr>
                <w:rFonts w:ascii="Times New Roman"/>
                <w:b w:val="false"/>
                <w:i w:val="false"/>
                <w:color w:val="000000"/>
                <w:sz w:val="20"/>
              </w:rPr>
              <w:t>
2) террористік тұрғыдан осал объектілерді күзетуді қоспағанда, күзет қызметтерінің барлық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барлық кіші түрлері бойынша мемлекеттік қызмет көрсету нәтижелерін беру:</w:t>
            </w:r>
          </w:p>
          <w:p>
            <w:pPr>
              <w:spacing w:after="20"/>
              <w:ind w:left="20"/>
              <w:jc w:val="both"/>
            </w:pPr>
            <w:r>
              <w:rPr>
                <w:rFonts w:ascii="Times New Roman"/>
                <w:b w:val="false"/>
                <w:i w:val="false"/>
                <w:color w:val="000000"/>
                <w:sz w:val="20"/>
              </w:rPr>
              <w:t>
"электрондық үкіметтің" веб-порталы www.​egov.​kz немесе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берген кезінде – 10 (он)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Лицензия және (немесе) лицензияға қосымшаның телнұсқасын берген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Қағидаларға 4 және 5-қосымшаларға сәйкес күзет қызметімен айналысу құқығына берілген лицензия және (немесе) лицензияға қосымша, лицензияны және (немесе) лицензияға қосымшаны қайта ресімдеу, лицензия және (немесе) лицензияға қосымшаның телнұсқасы не лицензияны беруден бас тарту туралы дәлелді жауап.</w:t>
            </w:r>
          </w:p>
          <w:p>
            <w:pPr>
              <w:spacing w:after="20"/>
              <w:ind w:left="20"/>
              <w:jc w:val="both"/>
            </w:pPr>
            <w:r>
              <w:rPr>
                <w:rFonts w:ascii="Times New Roman"/>
                <w:b w:val="false"/>
                <w:i w:val="false"/>
                <w:color w:val="000000"/>
                <w:sz w:val="20"/>
              </w:rPr>
              <w:t>
Барлық кіші түрлері бойынша мемлекеттік көрсетілетін қызметтің нәтижесін ұсыну нысаны: электрондық.</w:t>
            </w:r>
          </w:p>
          <w:p>
            <w:pPr>
              <w:spacing w:after="20"/>
              <w:ind w:left="20"/>
              <w:jc w:val="both"/>
            </w:pPr>
            <w:r>
              <w:rPr>
                <w:rFonts w:ascii="Times New Roman"/>
                <w:b w:val="false"/>
                <w:i w:val="false"/>
                <w:color w:val="000000"/>
                <w:sz w:val="20"/>
              </w:rPr>
              <w:t>
Порталда барлық кіші түрлері бойынша мемлекеттік көрсетілетін қызметтің нәтижесі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ақылы негізде көрсетіледі.</w:t>
            </w:r>
          </w:p>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68-тарауына сәйкес күзет қызметін жүзеге асыруға мемлекеттік қызмет көрсету үшін көрсетілетін қызметті алушылардан қызметтің жекелеген түрлерімен айналысу құқығы үшін 6 (алты) айлық есептік көрсеткіш (бұдан әрі – АЕК) көлемінде лицензиялық алым (бұдан әрі – лицензиялық алым) алынады.</w:t>
            </w:r>
          </w:p>
          <w:p>
            <w:pPr>
              <w:spacing w:after="20"/>
              <w:ind w:left="20"/>
              <w:jc w:val="both"/>
            </w:pPr>
            <w:r>
              <w:rPr>
                <w:rFonts w:ascii="Times New Roman"/>
                <w:b w:val="false"/>
                <w:i w:val="false"/>
                <w:color w:val="000000"/>
                <w:sz w:val="20"/>
              </w:rPr>
              <w:t>
Көрсетілетін қызметті алушылардан күзет қызметін жүзеге асыруға лицензияны қайта ресімдеу кезінде лицензиялық алым лицензиялық алымды төлеу күніне белгіленген төлемнен лицензияны беру кезіндегі мөлшерлемеден он пайыз көлемінде, бірақ 4 (төрт) АЕК-тан көп емес мөлшерде алынады.</w:t>
            </w:r>
          </w:p>
          <w:p>
            <w:pPr>
              <w:spacing w:after="20"/>
              <w:ind w:left="20"/>
              <w:jc w:val="both"/>
            </w:pPr>
            <w:r>
              <w:rPr>
                <w:rFonts w:ascii="Times New Roman"/>
                <w:b w:val="false"/>
                <w:i w:val="false"/>
                <w:color w:val="000000"/>
                <w:sz w:val="20"/>
              </w:rPr>
              <w:t>
Лицензияның телнұсқасын алған кезде лицензиялық алым лицензияны беру кезінде лицензиялық алымды төлеу күніне белгіленген мөлшерлемеден жүз пайыз мөлшерінде алынады.</w:t>
            </w:r>
          </w:p>
          <w:p>
            <w:pPr>
              <w:spacing w:after="20"/>
              <w:ind w:left="20"/>
              <w:jc w:val="both"/>
            </w:pPr>
            <w:r>
              <w:rPr>
                <w:rFonts w:ascii="Times New Roman"/>
                <w:b w:val="false"/>
                <w:i w:val="false"/>
                <w:color w:val="000000"/>
                <w:sz w:val="20"/>
              </w:rPr>
              <w:t>
Лицензиялық алым сомасы көрсетілетін қызметті алушының тұрғылықты жері бойынша бюджетке лицензиарға тиісті құжаттарды тапсырғанға дейін төленеді.</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жүргізіледі, сондай-ақ Порталда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жұма күні аралығында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Мемлекеттік қызметті көрсету орындарының мекенжайлары ІІМ-нің www.​mvd.​gov.​kz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"Күзет қызметтерінің барлық түрі, оның ішнде террористік тұрғыдан осал объектілерді күзету" қызметтің кіші түрі бойынша лицензия және (немесе) лицензияға қосымшаны алу,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мәліметтер нысанымен толтырылған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жалдап пайдалану жағдайларында орталықтандырылған күзет пунктін орналастыру үшін офистік үй-жайдың болуын растайтын құжаттар;</w:t>
            </w:r>
          </w:p>
          <w:p>
            <w:pPr>
              <w:spacing w:after="20"/>
              <w:ind w:left="20"/>
              <w:jc w:val="both"/>
            </w:pPr>
            <w:r>
              <w:rPr>
                <w:rFonts w:ascii="Times New Roman"/>
                <w:b w:val="false"/>
                <w:i w:val="false"/>
                <w:color w:val="000000"/>
                <w:sz w:val="20"/>
              </w:rPr>
              <w:t>
орталықтандырылған бақылау пультінің болуын растайтын құжаттар:</w:t>
            </w:r>
          </w:p>
          <w:p>
            <w:pPr>
              <w:spacing w:after="20"/>
              <w:ind w:left="20"/>
              <w:jc w:val="both"/>
            </w:pPr>
            <w:r>
              <w:rPr>
                <w:rFonts w:ascii="Times New Roman"/>
                <w:b w:val="false"/>
                <w:i w:val="false"/>
                <w:color w:val="000000"/>
                <w:sz w:val="20"/>
              </w:rPr>
              <w:t>
- орталықтандырылған бақылау пульті қызметкерлерінің болуы туралы штаттық орналастыру және бұйрық (тар);</w:t>
            </w:r>
          </w:p>
          <w:p>
            <w:pPr>
              <w:spacing w:after="20"/>
              <w:ind w:left="20"/>
              <w:jc w:val="both"/>
            </w:pPr>
            <w:r>
              <w:rPr>
                <w:rFonts w:ascii="Times New Roman"/>
                <w:b w:val="false"/>
                <w:i w:val="false"/>
                <w:color w:val="000000"/>
                <w:sz w:val="20"/>
              </w:rPr>
              <w:t>
- күзетілетін объектілерде орнатылған қабылдау-бақылау аспаптарынан сигналдарды қабылдауды жүзеге асыратын компьютерлік техникаға және тиісті бағдарламалық қамтамасыз етуге, сондай-ақ күзетілетін объектілерден деректерді сақтауға арналған меншікті қорғалған серверге техникалық құжаттама (түгендеу нөмірлері, жүкқұжаттар, фискалдық чектер немесе басқа құжаттар);</w:t>
            </w:r>
          </w:p>
          <w:p>
            <w:pPr>
              <w:spacing w:after="20"/>
              <w:ind w:left="20"/>
              <w:jc w:val="both"/>
            </w:pPr>
            <w:r>
              <w:rPr>
                <w:rFonts w:ascii="Times New Roman"/>
                <w:b w:val="false"/>
                <w:i w:val="false"/>
                <w:color w:val="000000"/>
                <w:sz w:val="20"/>
              </w:rPr>
              <w:t>
радиожиілік спектрін пайдалануға рұқсат не жиілігі бар радиобайланыстарға абоненттік қызмет көрсетуге (жалға алу) арналған шарт;</w:t>
            </w:r>
          </w:p>
          <w:p>
            <w:pPr>
              <w:spacing w:after="20"/>
              <w:ind w:left="20"/>
              <w:jc w:val="both"/>
            </w:pPr>
            <w:r>
              <w:rPr>
                <w:rFonts w:ascii="Times New Roman"/>
                <w:b w:val="false"/>
                <w:i w:val="false"/>
                <w:color w:val="000000"/>
                <w:sz w:val="20"/>
              </w:rPr>
              <w:t>
штаттық орналастыру және мобильді топтарды (жедел ден қою тобын) құру және тиісті қызметкерлерді лауазымға тағайындау туралы бұйрық (тар);</w:t>
            </w:r>
          </w:p>
          <w:p>
            <w:pPr>
              <w:spacing w:after="20"/>
              <w:ind w:left="20"/>
              <w:jc w:val="both"/>
            </w:pPr>
            <w:r>
              <w:rPr>
                <w:rFonts w:ascii="Times New Roman"/>
                <w:b w:val="false"/>
                <w:i w:val="false"/>
                <w:color w:val="000000"/>
                <w:sz w:val="20"/>
              </w:rPr>
              <w:t>
мобильді топтардың (жедел ден қою топтарының) жүріп-тұруына арналған меншік құқығындағы кемінде екі көлік құралын мемлекеттік тіркеу туралы куәліктері;</w:t>
            </w:r>
          </w:p>
          <w:p>
            <w:pPr>
              <w:spacing w:after="20"/>
              <w:ind w:left="20"/>
              <w:jc w:val="both"/>
            </w:pPr>
            <w:r>
              <w:rPr>
                <w:rFonts w:ascii="Times New Roman"/>
                <w:b w:val="false"/>
                <w:i w:val="false"/>
                <w:color w:val="000000"/>
                <w:sz w:val="20"/>
              </w:rPr>
              <w:t>
2) "террористік тұрғыдан осал объектілерді күзетуді қоспағанда, күзет қызметтерінің барлық түрі" қызметтің кіші түрі бойынша лицензия және (немесе) лицензияға қосымшаны алу,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мәліметтер нысанымен толтырылған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барлық кіші түрлері бойынша лицензияның және (немесе) лицензияға қосымшаның телнұсқасын алу үшін жүгінеді және мынадай құжаттарды ұсынады:</w:t>
            </w:r>
          </w:p>
          <w:p>
            <w:pPr>
              <w:spacing w:after="20"/>
              <w:ind w:left="20"/>
              <w:jc w:val="both"/>
            </w:pPr>
            <w:r>
              <w:rPr>
                <w:rFonts w:ascii="Times New Roman"/>
                <w:b w:val="false"/>
                <w:i w:val="false"/>
                <w:color w:val="000000"/>
                <w:sz w:val="20"/>
              </w:rPr>
              <w:t>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құжаттар, заңды тұлға ретінде мемлекеттік тіркелуі (қайта тіркелуі) туралы, заңды тұлғаның жарғысынан, лицензия туралы, көрсетілетін қызметті алушы басшысының жоғарғы заңгерлік білімі туралы (Порталдағы тиісті ақпараттық жүйелерден мәліметтерді алу мүмкіндігі болмаған жағдайда көрсетілетін қызметті алушыдан өтініш келіп түскеннен кейін 1 (бір) жұмыс күні ішінде жоғарғы заңгерлік білімді растайтын құжаттың (диплом) электрондық көшірмесі талап етіледі),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өтініш келіп түскеннен кейін 1 (бір) жұмыс күні ішінде еңбек қызметін растайтын құжаттың электрондық көшірмесі талап етіледі), психикалық денсаулық саласында медициналық көмек көрсететін ұйымдардан (медициналық анықтамалар), меншік құқығындағы жылжымайтын мүлік туралы мәліметтерді көрсетілетін қызметті беруші "электрондық үкіметтің" шлюзі арқылы, лицензиялық алымның, оның ішінде лицензияны қайта ресімдегені үшін төленгені туралы "электрондық үкіметтің" төлем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"Күзет қызметі туралы" Қазақстан Республикасының Заңында осы санаттағы субъектілер үшін тыйым салынған қызмет түрімен айналысуы;</w:t>
            </w:r>
          </w:p>
          <w:p>
            <w:pPr>
              <w:spacing w:after="20"/>
              <w:ind w:left="20"/>
              <w:jc w:val="both"/>
            </w:pPr>
            <w:r>
              <w:rPr>
                <w:rFonts w:ascii="Times New Roman"/>
                <w:b w:val="false"/>
                <w:i w:val="false"/>
                <w:color w:val="000000"/>
                <w:sz w:val="20"/>
              </w:rPr>
              <w:t>
3) жекелеген қызмет түрлерімен айналысу құқығына лицензиялық алымның енгізілмеуі;</w:t>
            </w:r>
          </w:p>
          <w:p>
            <w:pPr>
              <w:spacing w:after="20"/>
              <w:ind w:left="20"/>
              <w:jc w:val="both"/>
            </w:pPr>
            <w:r>
              <w:rPr>
                <w:rFonts w:ascii="Times New Roman"/>
                <w:b w:val="false"/>
                <w:i w:val="false"/>
                <w:color w:val="000000"/>
                <w:sz w:val="20"/>
              </w:rPr>
              <w:t>
4) көрсетілетін қызметті алушының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бұйрығымен (Нормативтік құқықтық актілерді мемлекеттік тіркеу тізілімінде № 10371 болып тіркелген) белгіленген біліктілік талаптарына сәйкес келмеуі;</w:t>
            </w:r>
          </w:p>
          <w:p>
            <w:pPr>
              <w:spacing w:after="20"/>
              <w:ind w:left="20"/>
              <w:jc w:val="both"/>
            </w:pPr>
            <w:r>
              <w:rPr>
                <w:rFonts w:ascii="Times New Roman"/>
                <w:b w:val="false"/>
                <w:i w:val="false"/>
                <w:color w:val="000000"/>
                <w:sz w:val="20"/>
              </w:rPr>
              <w:t>
5) көрсетілетін қызметті алушының Ұлттық компанияның күзет ұйымын құруға келісуші мемлекеттік органның лицензия беруге келісім хатын ұсынбауы;</w:t>
            </w:r>
          </w:p>
          <w:p>
            <w:pPr>
              <w:spacing w:after="20"/>
              <w:ind w:left="20"/>
              <w:jc w:val="both"/>
            </w:pPr>
            <w:r>
              <w:rPr>
                <w:rFonts w:ascii="Times New Roman"/>
                <w:b w:val="false"/>
                <w:i w:val="false"/>
                <w:color w:val="000000"/>
                <w:sz w:val="20"/>
              </w:rPr>
              <w:t>
6) көрсетілетін қызметті алушы мемлекеттік көрсетілетін қызметті алу үшін өтінішті заңды тұлғаның тіркеу орны бойынша жолдамауы;</w:t>
            </w:r>
          </w:p>
          <w:p>
            <w:pPr>
              <w:spacing w:after="20"/>
              <w:ind w:left="20"/>
              <w:jc w:val="both"/>
            </w:pPr>
            <w:r>
              <w:rPr>
                <w:rFonts w:ascii="Times New Roman"/>
                <w:b w:val="false"/>
                <w:i w:val="false"/>
                <w:color w:val="000000"/>
                <w:sz w:val="20"/>
              </w:rPr>
              <w:t>
7)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9) сот орындаушысының ұсынысы негізінде соттың 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xml:space="preserve">
10) заңды тұлғаның Қазақстан Республикасы Кәсіпкерлік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кәсіпкерлік субъектілері санатына сәйкес келмеуі;</w:t>
            </w:r>
          </w:p>
          <w:p>
            <w:pPr>
              <w:spacing w:after="20"/>
              <w:ind w:left="20"/>
              <w:jc w:val="both"/>
            </w:pPr>
            <w:r>
              <w:rPr>
                <w:rFonts w:ascii="Times New Roman"/>
                <w:b w:val="false"/>
                <w:i w:val="false"/>
                <w:color w:val="000000"/>
                <w:sz w:val="20"/>
              </w:rPr>
              <w:t>
11) көрсетілетін қызметті алушыға қатысты оның экстремизмге, терроризмге немесе ұйымдасқан қылмысқа қарсы іс-қимыл желісі бойынша жеке басын сипаттайтын, лицензия беру туралы шешім қабылдауға әсер ететін ішкі істер органдарынан сұрау салулар шеңберінде алынған деректер бар;</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"Күзет қызметі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көрсетудің тәртібі мен мәртебесі туралы ақпаратты Порталда "жеке кабинеті" арқылы қашықтықтан кіру режимінде, сондай-ақ бірыңғай байланыс-орталығы арқылы алуы мүмкін.</w:t>
            </w:r>
          </w:p>
          <w:p>
            <w:pPr>
              <w:spacing w:after="20"/>
              <w:ind w:left="20"/>
              <w:jc w:val="both"/>
            </w:pPr>
            <w:r>
              <w:rPr>
                <w:rFonts w:ascii="Times New Roman"/>
                <w:b w:val="false"/>
                <w:i w:val="false"/>
                <w:color w:val="000000"/>
                <w:sz w:val="20"/>
              </w:rPr>
              <w:t>
Бірыңғай байланыс-орталығы: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 xml:space="preserve">құқығына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 2-қосымшамен бекітілген</w:t>
            </w:r>
          </w:p>
        </w:tc>
      </w:tr>
    </w:tbl>
    <w:bookmarkStart w:name="z37" w:id="32"/>
    <w:p>
      <w:pPr>
        <w:spacing w:after="0"/>
        <w:ind w:left="0"/>
        <w:jc w:val="left"/>
      </w:pPr>
      <w:r>
        <w:rPr>
          <w:rFonts w:ascii="Times New Roman"/>
          <w:b/>
          <w:i w:val="false"/>
          <w:color w:val="000000"/>
        </w:rPr>
        <w:t xml:space="preserve"> Күзет қызметімен айналысу құқығына лицензия алуға/лицензияны қайта ресімдеуге/лицензияның телнұсқасын және (немесе) лицензияға қосымшаны алуға арналған өтініші</w:t>
      </w:r>
    </w:p>
    <w:bookmarkEnd w:id="32"/>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29.03.2021 </w:t>
      </w:r>
      <w:r>
        <w:rPr>
          <w:rFonts w:ascii="Times New Roman"/>
          <w:b w:val="false"/>
          <w:i w:val="false"/>
          <w:color w:val="ff0000"/>
          <w:sz w:val="28"/>
        </w:rPr>
        <w:t>№ 171</w:t>
      </w:r>
      <w:r>
        <w:rPr>
          <w:rFonts w:ascii="Times New Roman"/>
          <w:b w:val="false"/>
          <w:i w:val="false"/>
          <w:color w:val="ff0000"/>
          <w:sz w:val="28"/>
        </w:rPr>
        <w:t xml:space="preserve"> (17.07.2021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(ішкі істер органдарының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xml:space="preserve">
      Күзет қызметімен айналысу құқығына лицензия беруді/лицензияны қайта </w:t>
      </w:r>
    </w:p>
    <w:p>
      <w:pPr>
        <w:spacing w:after="0"/>
        <w:ind w:left="0"/>
        <w:jc w:val="both"/>
      </w:pPr>
      <w:r>
        <w:rPr>
          <w:rFonts w:ascii="Times New Roman"/>
          <w:b w:val="false"/>
          <w:i w:val="false"/>
          <w:color w:val="000000"/>
          <w:sz w:val="28"/>
        </w:rPr>
        <w:t xml:space="preserve">
      ресімдеуді/лицензияның телнұсқасын және (немесе) лицензияға қосымшаны беруді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түрі(лері)нің толық атауы көрсетілсін)</w:t>
      </w:r>
    </w:p>
    <w:p>
      <w:pPr>
        <w:spacing w:after="0"/>
        <w:ind w:left="0"/>
        <w:jc w:val="both"/>
      </w:pPr>
      <w:r>
        <w:rPr>
          <w:rFonts w:ascii="Times New Roman"/>
          <w:b w:val="false"/>
          <w:i w:val="false"/>
          <w:color w:val="000000"/>
          <w:sz w:val="28"/>
        </w:rPr>
        <w:t xml:space="preserve">
      Заңды тұлғаның мекенжайы (лары) 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жүзеге асыру объектісінің мекенжайы _______________________________ </w:t>
      </w:r>
    </w:p>
    <w:p>
      <w:pPr>
        <w:spacing w:after="0"/>
        <w:ind w:left="0"/>
        <w:jc w:val="both"/>
      </w:pPr>
      <w:r>
        <w:rPr>
          <w:rFonts w:ascii="Times New Roman"/>
          <w:b w:val="false"/>
          <w:i w:val="false"/>
          <w:color w:val="000000"/>
          <w:sz w:val="28"/>
        </w:rPr>
        <w:t>
                                                      (пошталық индексі, облысы, қаласы,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Заңды тұлға басшысының ЭЦҚ ________________</w:t>
      </w:r>
    </w:p>
    <w:p>
      <w:pPr>
        <w:spacing w:after="0"/>
        <w:ind w:left="0"/>
        <w:jc w:val="both"/>
      </w:pPr>
      <w:r>
        <w:rPr>
          <w:rFonts w:ascii="Times New Roman"/>
          <w:b w:val="false"/>
          <w:i w:val="false"/>
          <w:color w:val="000000"/>
          <w:sz w:val="28"/>
        </w:rPr>
        <w:t>
      Толтыру күні 20 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3-қосымшамен</w:t>
            </w:r>
            <w:r>
              <w:br/>
            </w:r>
            <w:r>
              <w:rPr>
                <w:rFonts w:ascii="Times New Roman"/>
                <w:b w:val="false"/>
                <w:i w:val="false"/>
                <w:color w:val="000000"/>
                <w:sz w:val="20"/>
              </w:rPr>
              <w:t>бекітілген</w:t>
            </w:r>
          </w:p>
        </w:tc>
      </w:tr>
    </w:tbl>
    <w:bookmarkStart w:name="z39" w:id="33"/>
    <w:p>
      <w:pPr>
        <w:spacing w:after="0"/>
        <w:ind w:left="0"/>
        <w:jc w:val="left"/>
      </w:pPr>
      <w:r>
        <w:rPr>
          <w:rFonts w:ascii="Times New Roman"/>
          <w:b/>
          <w:i w:val="false"/>
          <w:color w:val="000000"/>
        </w:rPr>
        <w:t xml:space="preserve"> Күзет қызметімен айналысу құқығына лицензия беру/лицензияны және (немесе) лицензияға қосымшаны қайта ресімдеу бойынша мәліметтер нысаны</w:t>
      </w:r>
    </w:p>
    <w:bookmarkEnd w:id="33"/>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w:t>
      </w:r>
    </w:p>
    <w:p>
      <w:pPr>
        <w:spacing w:after="0"/>
        <w:ind w:left="0"/>
        <w:jc w:val="both"/>
      </w:pPr>
      <w:r>
        <w:rPr>
          <w:rFonts w:ascii="Times New Roman"/>
          <w:b w:val="false"/>
          <w:i w:val="false"/>
          <w:color w:val="000000"/>
          <w:sz w:val="28"/>
        </w:rPr>
        <w:t>
      2. Күзет ұйымы басшысының, сондай-ақ олардың филиалдары мен өкілдіктері басшыларының біліктілік талаптары туралы мәліметтер</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xml:space="preserve">                                                    (мамандығы және біліктілігі)</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xml:space="preserve">               (лицензияланатын қызмет түрінің бейіні бойынша жоғарғы білім туралы дипломның  нөмірі және берілген күні)</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xml:space="preserve">                                                                (оқу орнының атауы)</w:t>
      </w:r>
    </w:p>
    <w:p>
      <w:pPr>
        <w:spacing w:after="0"/>
        <w:ind w:left="0"/>
        <w:jc w:val="both"/>
      </w:pPr>
      <w:r>
        <w:rPr>
          <w:rFonts w:ascii="Times New Roman"/>
          <w:b w:val="false"/>
          <w:i w:val="false"/>
          <w:color w:val="000000"/>
          <w:sz w:val="28"/>
        </w:rPr>
        <w:t>
      4) ____________________________________________________________________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бұйрықтың/жеке еңбек шартының нөмірі және күні)</w:t>
      </w:r>
    </w:p>
    <w:p>
      <w:pPr>
        <w:spacing w:after="0"/>
        <w:ind w:left="0"/>
        <w:jc w:val="both"/>
      </w:pPr>
      <w:r>
        <w:rPr>
          <w:rFonts w:ascii="Times New Roman"/>
          <w:b w:val="false"/>
          <w:i w:val="false"/>
          <w:color w:val="000000"/>
          <w:sz w:val="28"/>
        </w:rPr>
        <w:t>
      5) ____________________________________________________________________</w:t>
      </w:r>
    </w:p>
    <w:p>
      <w:pPr>
        <w:spacing w:after="0"/>
        <w:ind w:left="0"/>
        <w:jc w:val="both"/>
      </w:pPr>
      <w:r>
        <w:rPr>
          <w:rFonts w:ascii="Times New Roman"/>
          <w:b w:val="false"/>
          <w:i w:val="false"/>
          <w:color w:val="000000"/>
          <w:sz w:val="28"/>
        </w:rPr>
        <w:t xml:space="preserve">     (арнайы бағдарлама бойынша курстан өткені туралы куәліктің нөмірі және берілген күні)</w:t>
      </w:r>
    </w:p>
    <w:p>
      <w:pPr>
        <w:spacing w:after="0"/>
        <w:ind w:left="0"/>
        <w:jc w:val="both"/>
      </w:pPr>
      <w:r>
        <w:rPr>
          <w:rFonts w:ascii="Times New Roman"/>
          <w:b w:val="false"/>
          <w:i w:val="false"/>
          <w:color w:val="000000"/>
          <w:sz w:val="28"/>
        </w:rPr>
        <w:t>
      6) ____________________________________________________________________</w:t>
      </w:r>
    </w:p>
    <w:p>
      <w:pPr>
        <w:spacing w:after="0"/>
        <w:ind w:left="0"/>
        <w:jc w:val="both"/>
      </w:pPr>
      <w:r>
        <w:rPr>
          <w:rFonts w:ascii="Times New Roman"/>
          <w:b w:val="false"/>
          <w:i w:val="false"/>
          <w:color w:val="000000"/>
          <w:sz w:val="28"/>
        </w:rPr>
        <w:t xml:space="preserve">   (даярлау және біліктілікті арттыру жөніндегі мамандандырылған оқу орталығының атауы және заңды мекенжайы)</w:t>
      </w:r>
    </w:p>
    <w:p>
      <w:pPr>
        <w:spacing w:after="0"/>
        <w:ind w:left="0"/>
        <w:jc w:val="both"/>
      </w:pPr>
      <w:r>
        <w:rPr>
          <w:rFonts w:ascii="Times New Roman"/>
          <w:b w:val="false"/>
          <w:i w:val="false"/>
          <w:color w:val="000000"/>
          <w:sz w:val="28"/>
        </w:rPr>
        <w:t>
      7) ___________________________________________________________________</w:t>
      </w:r>
    </w:p>
    <w:p>
      <w:pPr>
        <w:spacing w:after="0"/>
        <w:ind w:left="0"/>
        <w:jc w:val="both"/>
      </w:pPr>
      <w:r>
        <w:rPr>
          <w:rFonts w:ascii="Times New Roman"/>
          <w:b w:val="false"/>
          <w:i w:val="false"/>
          <w:color w:val="000000"/>
          <w:sz w:val="28"/>
        </w:rPr>
        <w:t xml:space="preserve">                           (теріс себептер бойынша босатылғаны туралы мәліметтер)</w:t>
      </w:r>
    </w:p>
    <w:p>
      <w:pPr>
        <w:spacing w:after="0"/>
        <w:ind w:left="0"/>
        <w:jc w:val="both"/>
      </w:pPr>
      <w:r>
        <w:rPr>
          <w:rFonts w:ascii="Times New Roman"/>
          <w:b w:val="false"/>
          <w:i w:val="false"/>
          <w:color w:val="000000"/>
          <w:sz w:val="28"/>
        </w:rPr>
        <w:t>
      8) ___________________________________________________________________</w:t>
      </w:r>
    </w:p>
    <w:p>
      <w:pPr>
        <w:spacing w:after="0"/>
        <w:ind w:left="0"/>
        <w:jc w:val="both"/>
      </w:pPr>
      <w:r>
        <w:rPr>
          <w:rFonts w:ascii="Times New Roman"/>
          <w:b w:val="false"/>
          <w:i w:val="false"/>
          <w:color w:val="000000"/>
          <w:sz w:val="28"/>
        </w:rPr>
        <w:t>(Қазақстан Республикасы Еңбек кодексінің 52-бабы 1-тармағының 9), 10), 11), 12),   15), 16) және 17) тармақшалары бойынша еңбек шартын бұзу туралы мәліметтер)</w:t>
      </w:r>
    </w:p>
    <w:p>
      <w:pPr>
        <w:spacing w:after="0"/>
        <w:ind w:left="0"/>
        <w:jc w:val="both"/>
      </w:pPr>
      <w:r>
        <w:rPr>
          <w:rFonts w:ascii="Times New Roman"/>
          <w:b w:val="false"/>
          <w:i w:val="false"/>
          <w:color w:val="000000"/>
          <w:sz w:val="28"/>
        </w:rPr>
        <w:t>
      3. Террористік тұрғыдан осал объектілерді күзету үшін жеке күзет ұйымына, сондай-ақ оның филиалдары мен өкілдіктеріне қойылатын біліктілік талаптары туралы мәліметтер ("Күзет қызметтерінің барлық түрі, оның ішнде террористік тұрғыдан осал объектілерді күзету" қызметтің кіші түрін алған кезде толтырылады)</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xml:space="preserve">                            (меншік құқығында кеңсе үй-жайдың болуы (ия/жоқ))</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xml:space="preserve">         (кеңсе үй-жайға құжаттың кадастрлық нөмірі (меншік құқығында болған жағдайда   толтырылады)</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пайдалануға рұқсаттың болуы (ия/жоқ))</w:t>
      </w:r>
    </w:p>
    <w:p>
      <w:pPr>
        <w:spacing w:after="0"/>
        <w:ind w:left="0"/>
        <w:jc w:val="both"/>
      </w:pPr>
      <w:r>
        <w:rPr>
          <w:rFonts w:ascii="Times New Roman"/>
          <w:b w:val="false"/>
          <w:i w:val="false"/>
          <w:color w:val="000000"/>
          <w:sz w:val="28"/>
        </w:rPr>
        <w:t>
      4) 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пайдалануға рұқсаттың нөмірі және күні (болған жағдайда   толтырылады))</w:t>
      </w:r>
    </w:p>
    <w:p>
      <w:pPr>
        <w:spacing w:after="0"/>
        <w:ind w:left="0"/>
        <w:jc w:val="both"/>
      </w:pPr>
      <w:r>
        <w:rPr>
          <w:rFonts w:ascii="Times New Roman"/>
          <w:b w:val="false"/>
          <w:i w:val="false"/>
          <w:color w:val="000000"/>
          <w:sz w:val="28"/>
        </w:rPr>
        <w:t>
      5) _____________________________________________________________________</w:t>
      </w:r>
    </w:p>
    <w:p>
      <w:pPr>
        <w:spacing w:after="0"/>
        <w:ind w:left="0"/>
        <w:jc w:val="both"/>
      </w:pPr>
      <w:r>
        <w:rPr>
          <w:rFonts w:ascii="Times New Roman"/>
          <w:b w:val="false"/>
          <w:i w:val="false"/>
          <w:color w:val="000000"/>
          <w:sz w:val="28"/>
        </w:rPr>
        <w:t xml:space="preserve">                              (мобильді топтардың (жедел ден қою топтарының) саны)</w:t>
      </w:r>
    </w:p>
    <w:p>
      <w:pPr>
        <w:spacing w:after="0"/>
        <w:ind w:left="0"/>
        <w:jc w:val="both"/>
      </w:pPr>
      <w:r>
        <w:rPr>
          <w:rFonts w:ascii="Times New Roman"/>
          <w:b w:val="false"/>
          <w:i w:val="false"/>
          <w:color w:val="000000"/>
          <w:sz w:val="28"/>
        </w:rPr>
        <w:t>
      6) _____________________________________________________________________</w:t>
      </w:r>
    </w:p>
    <w:p>
      <w:pPr>
        <w:spacing w:after="0"/>
        <w:ind w:left="0"/>
        <w:jc w:val="both"/>
      </w:pPr>
      <w:r>
        <w:rPr>
          <w:rFonts w:ascii="Times New Roman"/>
          <w:b w:val="false"/>
          <w:i w:val="false"/>
          <w:color w:val="000000"/>
          <w:sz w:val="28"/>
        </w:rPr>
        <w:t>(мобильді топтарға (жедел ден қою топтарына) арналған көлік құралдарын   мемлекеттік тіркеу туралы куәліктердің нөмірі мен күні)</w:t>
      </w:r>
    </w:p>
    <w:p>
      <w:pPr>
        <w:spacing w:after="0"/>
        <w:ind w:left="0"/>
        <w:jc w:val="both"/>
      </w:pPr>
      <w:r>
        <w:rPr>
          <w:rFonts w:ascii="Times New Roman"/>
          <w:b w:val="false"/>
          <w:i w:val="false"/>
          <w:color w:val="000000"/>
          <w:sz w:val="28"/>
        </w:rPr>
        <w:t>
      7) _____________________________________________________________________</w:t>
      </w:r>
    </w:p>
    <w:p>
      <w:pPr>
        <w:spacing w:after="0"/>
        <w:ind w:left="0"/>
        <w:jc w:val="both"/>
      </w:pPr>
      <w:r>
        <w:rPr>
          <w:rFonts w:ascii="Times New Roman"/>
          <w:b w:val="false"/>
          <w:i w:val="false"/>
          <w:color w:val="000000"/>
          <w:sz w:val="28"/>
        </w:rPr>
        <w:t>(қару мен оның патрондарын сатып алуға, сақтауға, сақтауға және алып жүруге   рұқсаттың нөмірі мен күні)</w:t>
      </w:r>
    </w:p>
    <w:p>
      <w:pPr>
        <w:spacing w:after="0"/>
        <w:ind w:left="0"/>
        <w:jc w:val="both"/>
      </w:pPr>
      <w:r>
        <w:rPr>
          <w:rFonts w:ascii="Times New Roman"/>
          <w:b w:val="false"/>
          <w:i w:val="false"/>
          <w:color w:val="000000"/>
          <w:sz w:val="28"/>
        </w:rPr>
        <w:t>
      4. Ұлттық компанияның күзет ұйымын құруын уәкілетті органмен келісу туралы мәліметтер</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Ішкі істер министрлігінің келісу хатының нөмірі және күні)</w:t>
      </w:r>
    </w:p>
    <w:p>
      <w:pPr>
        <w:spacing w:after="0"/>
        <w:ind w:left="0"/>
        <w:jc w:val="both"/>
      </w:pPr>
      <w:r>
        <w:rPr>
          <w:rFonts w:ascii="Times New Roman"/>
          <w:b w:val="false"/>
          <w:i w:val="false"/>
          <w:color w:val="000000"/>
          <w:sz w:val="28"/>
        </w:rPr>
        <w:t>
      5. Лицензиялық алымды төлеу</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xml:space="preserve">                              (сомасы және төлеу туралы түбіртектің нөмірі және күні)</w:t>
      </w:r>
    </w:p>
    <w:p>
      <w:pPr>
        <w:spacing w:after="0"/>
        <w:ind w:left="0"/>
        <w:jc w:val="both"/>
      </w:pPr>
      <w:r>
        <w:rPr>
          <w:rFonts w:ascii="Times New Roman"/>
          <w:b w:val="false"/>
          <w:i w:val="false"/>
          <w:color w:val="000000"/>
          <w:sz w:val="28"/>
        </w:rPr>
        <w:t>
      6. Әкімшілік жауапкершілік туралы ескерту</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кодексі 464-бабының 2-бөлігі бойынша  лицензия алған кезде көрінеу анық емес (жалған) ақпарат бергені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121" w:id="34"/>
    <w:p>
      <w:pPr>
        <w:spacing w:after="0"/>
        <w:ind w:left="0"/>
        <w:jc w:val="left"/>
      </w:pPr>
      <w:r>
        <w:rPr>
          <w:rFonts w:ascii="Times New Roman"/>
          <w:b/>
          <w:i w:val="false"/>
          <w:color w:val="000000"/>
        </w:rPr>
        <w:t xml:space="preserve"> Лицензия</w:t>
      </w:r>
    </w:p>
    <w:bookmarkEnd w:id="34"/>
    <w:p>
      <w:pPr>
        <w:spacing w:after="0"/>
        <w:ind w:left="0"/>
        <w:jc w:val="both"/>
      </w:pPr>
      <w:r>
        <w:rPr>
          <w:rFonts w:ascii="Times New Roman"/>
          <w:b w:val="false"/>
          <w:i w:val="false"/>
          <w:color w:val="ff0000"/>
          <w:sz w:val="28"/>
        </w:rPr>
        <w:t xml:space="preserve">
      Ескерту. Қағида 4-қосымшамен толықтырылды – ҚР Ішкі істер министрінің 29.03.2021 </w:t>
      </w:r>
      <w:r>
        <w:rPr>
          <w:rFonts w:ascii="Times New Roman"/>
          <w:b w:val="false"/>
          <w:i w:val="false"/>
          <w:color w:val="ff0000"/>
          <w:sz w:val="28"/>
        </w:rPr>
        <w:t>№ 171</w:t>
      </w:r>
      <w:r>
        <w:rPr>
          <w:rFonts w:ascii="Times New Roman"/>
          <w:b w:val="false"/>
          <w:i w:val="false"/>
          <w:color w:val="ff0000"/>
          <w:sz w:val="28"/>
        </w:rPr>
        <w:t xml:space="preserve"> (17.07.2021 бастап қолданысқа енгізіледі) бұйрығымен.</w:t>
      </w:r>
    </w:p>
    <w:p>
      <w:pPr>
        <w:spacing w:after="0"/>
        <w:ind w:left="0"/>
        <w:jc w:val="both"/>
      </w:pPr>
      <w:r>
        <w:rPr>
          <w:rFonts w:ascii="Times New Roman"/>
          <w:b w:val="false"/>
          <w:i w:val="false"/>
          <w:color w:val="000000"/>
          <w:sz w:val="28"/>
        </w:rPr>
        <w:t xml:space="preserve">
      20____ жылғы "___" ___________                               №_____________ </w:t>
      </w:r>
    </w:p>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толық атауы, мекенжайы,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айналысуға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Заңына </w:t>
      </w:r>
    </w:p>
    <w:p>
      <w:pPr>
        <w:spacing w:after="0"/>
        <w:ind w:left="0"/>
        <w:jc w:val="both"/>
      </w:pPr>
      <w:r>
        <w:rPr>
          <w:rFonts w:ascii="Times New Roman"/>
          <w:b w:val="false"/>
          <w:i w:val="false"/>
          <w:color w:val="000000"/>
          <w:sz w:val="28"/>
        </w:rPr>
        <w:t xml:space="preserve">
      сәйкес лицензияланатын қызмет түрінің атауы) </w:t>
      </w:r>
    </w:p>
    <w:p>
      <w:pPr>
        <w:spacing w:after="0"/>
        <w:ind w:left="0"/>
        <w:jc w:val="both"/>
      </w:pPr>
      <w:r>
        <w:rPr>
          <w:rFonts w:ascii="Times New Roman"/>
          <w:b w:val="false"/>
          <w:i w:val="false"/>
          <w:color w:val="000000"/>
          <w:sz w:val="28"/>
        </w:rPr>
        <w:t xml:space="preserve">
      Ерекше шарттары 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(уәкілетті адам)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Алғашқы берілген күні: "____" ____________ _______ ж. </w:t>
      </w:r>
    </w:p>
    <w:p>
      <w:pPr>
        <w:spacing w:after="0"/>
        <w:ind w:left="0"/>
        <w:jc w:val="both"/>
      </w:pPr>
      <w:r>
        <w:rPr>
          <w:rFonts w:ascii="Times New Roman"/>
          <w:b w:val="false"/>
          <w:i w:val="false"/>
          <w:color w:val="000000"/>
          <w:sz w:val="28"/>
        </w:rPr>
        <w:t xml:space="preserve">
      Лицензияның қолданылу мерзімі: "____" ____________ _______ ж. </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bookmarkStart w:name="z123" w:id="35"/>
    <w:p>
      <w:pPr>
        <w:spacing w:after="0"/>
        <w:ind w:left="0"/>
        <w:jc w:val="left"/>
      </w:pPr>
      <w:r>
        <w:rPr>
          <w:rFonts w:ascii="Times New Roman"/>
          <w:b/>
          <w:i w:val="false"/>
          <w:color w:val="000000"/>
        </w:rPr>
        <w:t xml:space="preserve"> Лицензияға қосымша</w:t>
      </w:r>
    </w:p>
    <w:bookmarkEnd w:id="35"/>
    <w:p>
      <w:pPr>
        <w:spacing w:after="0"/>
        <w:ind w:left="0"/>
        <w:jc w:val="both"/>
      </w:pPr>
      <w:r>
        <w:rPr>
          <w:rFonts w:ascii="Times New Roman"/>
          <w:b w:val="false"/>
          <w:i w:val="false"/>
          <w:color w:val="ff0000"/>
          <w:sz w:val="28"/>
        </w:rPr>
        <w:t xml:space="preserve">
      Ескерту. Қағида 5-қосымшамен толықтырылды – ҚР Ішкі істер министрінің 29.03.2021 </w:t>
      </w:r>
      <w:r>
        <w:rPr>
          <w:rFonts w:ascii="Times New Roman"/>
          <w:b w:val="false"/>
          <w:i w:val="false"/>
          <w:color w:val="ff0000"/>
          <w:sz w:val="28"/>
        </w:rPr>
        <w:t>№ 171</w:t>
      </w:r>
      <w:r>
        <w:rPr>
          <w:rFonts w:ascii="Times New Roman"/>
          <w:b w:val="false"/>
          <w:i w:val="false"/>
          <w:color w:val="ff0000"/>
          <w:sz w:val="28"/>
        </w:rPr>
        <w:t xml:space="preserve"> (17.07.2021 бастап қолданысқа енгізіледі) бұйрығымен.</w:t>
      </w:r>
    </w:p>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
      Лицензияның берілген күні 20__ жылғы _________________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Заңына сәйкес </w:t>
      </w:r>
    </w:p>
    <w:p>
      <w:pPr>
        <w:spacing w:after="0"/>
        <w:ind w:left="0"/>
        <w:jc w:val="both"/>
      </w:pPr>
      <w:r>
        <w:rPr>
          <w:rFonts w:ascii="Times New Roman"/>
          <w:b w:val="false"/>
          <w:i w:val="false"/>
          <w:color w:val="000000"/>
          <w:sz w:val="28"/>
        </w:rPr>
        <w:t xml:space="preserve">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мекенжайы, бизнес-сәйкестендіру нөмірі) </w:t>
      </w:r>
    </w:p>
    <w:p>
      <w:pPr>
        <w:spacing w:after="0"/>
        <w:ind w:left="0"/>
        <w:jc w:val="both"/>
      </w:pPr>
      <w:r>
        <w:rPr>
          <w:rFonts w:ascii="Times New Roman"/>
          <w:b w:val="false"/>
          <w:i w:val="false"/>
          <w:color w:val="000000"/>
          <w:sz w:val="28"/>
        </w:rPr>
        <w:t xml:space="preserve">
      Өндірістік база және/немесе объект 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(уәкілетті адам)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Қосымшаның нөмірі _________________ </w:t>
      </w:r>
    </w:p>
    <w:p>
      <w:pPr>
        <w:spacing w:after="0"/>
        <w:ind w:left="0"/>
        <w:jc w:val="both"/>
      </w:pPr>
      <w:r>
        <w:rPr>
          <w:rFonts w:ascii="Times New Roman"/>
          <w:b w:val="false"/>
          <w:i w:val="false"/>
          <w:color w:val="000000"/>
          <w:sz w:val="28"/>
        </w:rPr>
        <w:t xml:space="preserve">
      Қолданылу мерзімі "____" _______________ _____ ж. </w:t>
      </w:r>
    </w:p>
    <w:p>
      <w:pPr>
        <w:spacing w:after="0"/>
        <w:ind w:left="0"/>
        <w:jc w:val="both"/>
      </w:pPr>
      <w:r>
        <w:rPr>
          <w:rFonts w:ascii="Times New Roman"/>
          <w:b w:val="false"/>
          <w:i w:val="false"/>
          <w:color w:val="000000"/>
          <w:sz w:val="28"/>
        </w:rPr>
        <w:t xml:space="preserve">
      Қосымшаның берілген күні _______________ 20 ____ ж. </w:t>
      </w:r>
    </w:p>
    <w:p>
      <w:pPr>
        <w:spacing w:after="0"/>
        <w:ind w:left="0"/>
        <w:jc w:val="both"/>
      </w:pPr>
      <w:r>
        <w:rPr>
          <w:rFonts w:ascii="Times New Roman"/>
          <w:b w:val="false"/>
          <w:i w:val="false"/>
          <w:color w:val="000000"/>
          <w:sz w:val="28"/>
        </w:rPr>
        <w:t>
      Берілген орны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28 наурыздағы</w:t>
            </w:r>
            <w:r>
              <w:br/>
            </w:r>
            <w:r>
              <w:rPr>
                <w:rFonts w:ascii="Times New Roman"/>
                <w:b w:val="false"/>
                <w:i w:val="false"/>
                <w:color w:val="000000"/>
                <w:sz w:val="20"/>
              </w:rPr>
              <w:t>№ 261 бұйрығына</w:t>
            </w:r>
            <w:r>
              <w:br/>
            </w:r>
            <w:r>
              <w:rPr>
                <w:rFonts w:ascii="Times New Roman"/>
                <w:b w:val="false"/>
                <w:i w:val="false"/>
                <w:color w:val="000000"/>
                <w:sz w:val="20"/>
              </w:rPr>
              <w:t>2-қосымша</w:t>
            </w:r>
          </w:p>
        </w:tc>
      </w:tr>
    </w:tbl>
    <w:bookmarkStart w:name="z46" w:id="36"/>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қағидалары</w:t>
      </w:r>
    </w:p>
    <w:bookmarkEnd w:id="36"/>
    <w:bookmarkStart w:name="z47" w:id="37"/>
    <w:p>
      <w:pPr>
        <w:spacing w:after="0"/>
        <w:ind w:left="0"/>
        <w:jc w:val="left"/>
      </w:pPr>
      <w:r>
        <w:rPr>
          <w:rFonts w:ascii="Times New Roman"/>
          <w:b/>
          <w:i w:val="false"/>
          <w:color w:val="000000"/>
        </w:rPr>
        <w:t xml:space="preserve"> 1-тарау. Жалпы ережелер</w:t>
      </w:r>
    </w:p>
    <w:bookmarkEnd w:id="37"/>
    <w:bookmarkStart w:name="z48" w:id="38"/>
    <w:p>
      <w:pPr>
        <w:spacing w:after="0"/>
        <w:ind w:left="0"/>
        <w:jc w:val="both"/>
      </w:pPr>
      <w:r>
        <w:rPr>
          <w:rFonts w:ascii="Times New Roman"/>
          <w:b w:val="false"/>
          <w:i w:val="false"/>
          <w:color w:val="000000"/>
          <w:sz w:val="28"/>
        </w:rPr>
        <w:t xml:space="preserve">
      1. Осы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тәртібін айқындайды.</w:t>
      </w:r>
    </w:p>
    <w:bookmarkEnd w:id="38"/>
    <w:bookmarkStart w:name="z49" w:id="39"/>
    <w:p>
      <w:pPr>
        <w:spacing w:after="0"/>
        <w:ind w:left="0"/>
        <w:jc w:val="both"/>
      </w:pPr>
      <w:r>
        <w:rPr>
          <w:rFonts w:ascii="Times New Roman"/>
          <w:b w:val="false"/>
          <w:i w:val="false"/>
          <w:color w:val="000000"/>
          <w:sz w:val="28"/>
        </w:rPr>
        <w:t>
      2.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көрсетілетін қызметті (бұдан әрі – мемлекеттік көрсетілетін қызмет) Қазақстан Республикасы Ішкі істер министрлігі (бұдан әрі – көрсетілетін қызметті беруші) көрсетеді.</w:t>
      </w:r>
    </w:p>
    <w:bookmarkEnd w:id="39"/>
    <w:bookmarkStart w:name="z50" w:id="40"/>
    <w:p>
      <w:pPr>
        <w:spacing w:after="0"/>
        <w:ind w:left="0"/>
        <w:jc w:val="left"/>
      </w:pPr>
      <w:r>
        <w:rPr>
          <w:rFonts w:ascii="Times New Roman"/>
          <w:b/>
          <w:i w:val="false"/>
          <w:color w:val="000000"/>
        </w:rPr>
        <w:t xml:space="preserve"> 2-тарау. Мемлекеттік қызмет көрсетудің тәртібі</w:t>
      </w:r>
    </w:p>
    <w:bookmarkEnd w:id="40"/>
    <w:bookmarkStart w:name="z51" w:id="41"/>
    <w:p>
      <w:pPr>
        <w:spacing w:after="0"/>
        <w:ind w:left="0"/>
        <w:jc w:val="both"/>
      </w:pPr>
      <w:r>
        <w:rPr>
          <w:rFonts w:ascii="Times New Roman"/>
          <w:b w:val="false"/>
          <w:i w:val="false"/>
          <w:color w:val="000000"/>
          <w:sz w:val="28"/>
        </w:rPr>
        <w:t>
      3. Мемлекеттік көрсетілетін қызметті алу үшін заңды тұлғалар (бұдан әрі – көрсетілетін қызметті алушы) көрсетілетін қызметті берушіге "электрондық үкіметтің" www.egov.kz немесе www.elicense.kz веб-порталы (бұдан әрі – Портал) арқылы Қағидаларға 2 және 3-қосымшаларға сәйкес мәліметтер нысанымен толтырылған көрсетілетін қызметті алушының электрондық цифрлық қолтаңбасымен (бұдан әрі – ЭЦҚ) қол қойылған электрондық құжат нысанындағы 1-қосымшаға сәйкес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көрсетуге қойылатын негізгі талаптар тізбесінің (бұдан әрі – Тізбе) 8-тармағында көрсетілген құжаттарды қоса бере отырып, өтінішті жолдайды.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4. Мемлекеттік қызмет көрсетуге қойылатын негізгі талаптар Тізбеде көрсетілген.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5. Құжаттарды тапсырғаннан кейін көрсетілетін қызметті алушының "жеке кабинетінде" мемлекеттік қызмет көрсету үшін сұрау салуды қарау мәртебесі туралы ақпарат, сондай-ақ мемлекеттік көрсетілетін қызмет нәтижесін алу күні мен уақыты көрсетілген хабарлама бейнеленеді.</w:t>
      </w:r>
    </w:p>
    <w:bookmarkEnd w:id="43"/>
    <w:bookmarkStart w:name="z54" w:id="44"/>
    <w:p>
      <w:pPr>
        <w:spacing w:after="0"/>
        <w:ind w:left="0"/>
        <w:jc w:val="both"/>
      </w:pPr>
      <w:r>
        <w:rPr>
          <w:rFonts w:ascii="Times New Roman"/>
          <w:b w:val="false"/>
          <w:i w:val="false"/>
          <w:color w:val="000000"/>
          <w:sz w:val="28"/>
        </w:rPr>
        <w:t>
      6. Көрсетілетін қызметті беруші өтінішті алған күні тіркеуді жүзеге асырады.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45"/>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8" w:id="46"/>
    <w:p>
      <w:pPr>
        <w:spacing w:after="0"/>
        <w:ind w:left="0"/>
        <w:jc w:val="both"/>
      </w:pPr>
      <w:r>
        <w:rPr>
          <w:rFonts w:ascii="Times New Roman"/>
          <w:b w:val="false"/>
          <w:i w:val="false"/>
          <w:color w:val="000000"/>
          <w:sz w:val="28"/>
        </w:rPr>
        <w:t xml:space="preserve">
      7-1. Көрсетілетін қызметті беруші мемлекеттік қызметтер көрсету кезінде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Ішкі істер министрінің м.а. 27.06.2024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8. Көрсетілетін қызметті алушы құжаттардың толық пакетін тапсырған кезде көрсетілетін қызметті беруші 3 (үш) жұмыс күні ішінде ұсынылған құжаттарды зерделейді және көрсетілетін қызметті алушыны "Күзет қызметі туралы" Қазақстан Республикасы Заңының талаптарына сәйкестігіне тексереді.</w:t>
      </w:r>
    </w:p>
    <w:bookmarkEnd w:id="47"/>
    <w:p>
      <w:pPr>
        <w:spacing w:after="0"/>
        <w:ind w:left="0"/>
        <w:jc w:val="both"/>
      </w:pPr>
      <w:r>
        <w:rPr>
          <w:rFonts w:ascii="Times New Roman"/>
          <w:b w:val="false"/>
          <w:i w:val="false"/>
          <w:color w:val="000000"/>
          <w:sz w:val="28"/>
        </w:rPr>
        <w:t>
      Тізбенің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9. Көрсетілетін қызметті беруші тиісті тексеріс жүргізілгеннен кейін 3 (үш) жұмыс күні ішінде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туралы" Қазақстан Республикасы Ішкі істер министрі бұйрығының жобасын әзірлейді (бұдан әрі – Бұйрық), оны Қазақстан Республикасы Ішкі істер министрлігінің мүдделі қызметтеріне құқықтық және редакциялық сараптамаларға жолдайды.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10. Көрсетілетін қызметті беруші сарапшылардың қорытындыларын алғаннан кейін 4 (төрт) жұмыс күні ішінде бұйрықты келіседі және Қазақстан Республикасының Ішкі істер министрі қол қояды және мемлекеттік көрсетілетін қызметтің нәтижесін (Бұйрық)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11.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50"/>
    <w:bookmarkStart w:name="z60" w:id="51"/>
    <w:p>
      <w:pPr>
        <w:spacing w:after="0"/>
        <w:ind w:left="0"/>
        <w:jc w:val="both"/>
      </w:pPr>
      <w:r>
        <w:rPr>
          <w:rFonts w:ascii="Times New Roman"/>
          <w:b w:val="false"/>
          <w:i w:val="false"/>
          <w:color w:val="000000"/>
          <w:sz w:val="28"/>
        </w:rPr>
        <w:t>
      12. Көрсетілетін қызметті беруші ақпараттандыру саласындағы уәкілетті орган белгілеген тәртіпте мемлекеттік қызмет көрсету мониторингінің ақпараттық жүйесіне мемлекеттік қызмет көрсету сатысы туралы деректерді енгізуді қамтасыз етеді.</w:t>
      </w:r>
    </w:p>
    <w:bookmarkEnd w:id="51"/>
    <w:p>
      <w:pPr>
        <w:spacing w:after="0"/>
        <w:ind w:left="0"/>
        <w:jc w:val="both"/>
      </w:pPr>
      <w:r>
        <w:rPr>
          <w:rFonts w:ascii="Times New Roman"/>
          <w:b w:val="false"/>
          <w:i w:val="false"/>
          <w:color w:val="000000"/>
          <w:sz w:val="28"/>
        </w:rPr>
        <w:t>
      Рұқсаттар және хабарламалар мемлекеттік ақпараттық жүйесі арқылы мемлекеттік қызмет көрсету кезінде оны көрсету сатысындағы деректер автоматты түрде мемлекеттік қызмет көрсету мониторингінің ақпараттық жүйесіне енгізіледі.</w:t>
      </w:r>
    </w:p>
    <w:bookmarkStart w:name="z61" w:id="52"/>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шешімдеріне, әрекеттеріне (әрекетсіздігіне) шағымдану тәртібі</w:t>
      </w:r>
    </w:p>
    <w:bookmarkEnd w:id="52"/>
    <w:p>
      <w:pPr>
        <w:spacing w:after="0"/>
        <w:ind w:left="0"/>
        <w:jc w:val="both"/>
      </w:pPr>
      <w:r>
        <w:rPr>
          <w:rFonts w:ascii="Times New Roman"/>
          <w:b w:val="false"/>
          <w:i w:val="false"/>
          <w:color w:val="ff0000"/>
          <w:sz w:val="28"/>
        </w:rPr>
        <w:t xml:space="preserve">
      Ескерту. 3-тарау жаңа редакцияда – ҚР Ішкі істер министрінің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5" w:id="53"/>
    <w:p>
      <w:pPr>
        <w:spacing w:after="0"/>
        <w:ind w:left="0"/>
        <w:jc w:val="both"/>
      </w:pPr>
      <w:r>
        <w:rPr>
          <w:rFonts w:ascii="Times New Roman"/>
          <w:b w:val="false"/>
          <w:i w:val="false"/>
          <w:color w:val="000000"/>
          <w:sz w:val="28"/>
        </w:rPr>
        <w:t>
      13. Көрсетілетін қызметті алушы әкімшілік (сотқа дейінгі) тәртіпте әкімшілік актіні қабылдауға байланысты емес шешімге, әрекетке (әрекетсіздікке) шағымданады.</w:t>
      </w:r>
    </w:p>
    <w:bookmarkEnd w:id="5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көрсетілетін қызметті алушы әкімшілік актіні қабылдауға байланысты әрекетке (әрекетсіздікке) шағымданады.</w:t>
      </w:r>
    </w:p>
    <w:p>
      <w:pPr>
        <w:spacing w:after="0"/>
        <w:ind w:left="0"/>
        <w:jc w:val="both"/>
      </w:pPr>
      <w:r>
        <w:rPr>
          <w:rFonts w:ascii="Times New Roman"/>
          <w:b w:val="false"/>
          <w:i w:val="false"/>
          <w:color w:val="000000"/>
          <w:sz w:val="28"/>
        </w:rPr>
        <w:t>
      Шағымды әкімшілік (сотқа дейінгі) тәртіпте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Қазақстан Республикасы Әкімшілік рәсімдік-процестік кодексінің 91-бабының 4-тармағына сәйкес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м.а. 27.06.2024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жеке күзет </w:t>
            </w:r>
            <w:r>
              <w:br/>
            </w:r>
            <w:r>
              <w:rPr>
                <w:rFonts w:ascii="Times New Roman"/>
                <w:b w:val="false"/>
                <w:i w:val="false"/>
                <w:color w:val="000000"/>
                <w:sz w:val="20"/>
              </w:rPr>
              <w:t xml:space="preserve">ұйымында басшы және күзетші </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 xml:space="preserve">жұмыскерлерді даярлау және </w:t>
            </w:r>
            <w:r>
              <w:br/>
            </w:r>
            <w:r>
              <w:rPr>
                <w:rFonts w:ascii="Times New Roman"/>
                <w:b w:val="false"/>
                <w:i w:val="false"/>
                <w:color w:val="000000"/>
                <w:sz w:val="20"/>
              </w:rPr>
              <w:t xml:space="preserve">біліктілігін арттыру жөніндегі </w:t>
            </w:r>
            <w:r>
              <w:br/>
            </w:r>
            <w:r>
              <w:rPr>
                <w:rFonts w:ascii="Times New Roman"/>
                <w:b w:val="false"/>
                <w:i w:val="false"/>
                <w:color w:val="000000"/>
                <w:sz w:val="20"/>
              </w:rPr>
              <w:t xml:space="preserve">мамандандырылған оқу </w:t>
            </w:r>
            <w:r>
              <w:br/>
            </w:r>
            <w:r>
              <w:rPr>
                <w:rFonts w:ascii="Times New Roman"/>
                <w:b w:val="false"/>
                <w:i w:val="false"/>
                <w:color w:val="000000"/>
                <w:sz w:val="20"/>
              </w:rPr>
              <w:t xml:space="preserve">орталығын айқындау"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 w:id="54"/>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көрсетуге қойылатын негізгі талаптардың тізбесі</w:t>
      </w:r>
    </w:p>
    <w:bookmarkEnd w:id="54"/>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29.03.2021 </w:t>
      </w:r>
      <w:r>
        <w:rPr>
          <w:rFonts w:ascii="Times New Roman"/>
          <w:b w:val="false"/>
          <w:i w:val="false"/>
          <w:color w:val="ff0000"/>
          <w:sz w:val="28"/>
        </w:rPr>
        <w:t>№ 171</w:t>
      </w:r>
      <w:r>
        <w:rPr>
          <w:rFonts w:ascii="Times New Roman"/>
          <w:b w:val="false"/>
          <w:i w:val="false"/>
          <w:color w:val="ff0000"/>
          <w:sz w:val="28"/>
        </w:rPr>
        <w:t xml:space="preserve"> (17.07.2021 бастап қолданысқа енгізіледі);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27.06.2024 </w:t>
      </w:r>
      <w:r>
        <w:rPr>
          <w:rFonts w:ascii="Times New Roman"/>
          <w:b w:val="false"/>
          <w:i w:val="false"/>
          <w:color w:val="ff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"электрондық үкіметтің" веб-порталы www.egov.kz немесе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біліктілігін арттыру жөніндегі мамандандырылған оқу орталығын айқындау туралы" Қазақстан Республикасы Ішкі істер министрінің бұйрығы немесе мемлекеттік қызмет көрсетуден бас тартудың себептерін көрсете отырып, дәлелді жауап.</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p>
            <w:pPr>
              <w:spacing w:after="20"/>
              <w:ind w:left="20"/>
              <w:jc w:val="both"/>
            </w:pPr>
            <w:r>
              <w:rPr>
                <w:rFonts w:ascii="Times New Roman"/>
                <w:b w:val="false"/>
                <w:i w:val="false"/>
                <w:color w:val="000000"/>
                <w:sz w:val="20"/>
              </w:rPr>
              <w:t>
Порталда мемлекеттік көрсетілетін қызметтің нәтижесі көрсетілетін қызметті алушының "жеке кабинетіне" бұйрықтың электрондық көшірмесін қоса бере отырып, көрсетілетін қызметті берушінің уәкілетті адамының ЭЦҚ-мен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жұма күні аралығында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Мемлекеттік қызметті көрсету орнының мекенжайы ІІМ-нің www.mvd.gov.kz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 нысанымен толтырылған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2) көрсетілетін қызметті берушінің аумақтық бөлінісінің басшысы бекіткен көрсетілетін қызмет алушыда оқу жоспарларында көзделген арнайы және техникалық құралдардың, теориялық сабақтар өткізу үшін үй-жайдың, сондай-ақ дене даярлығы бойынша сабақтар өткізу үшін спорт залдың бар-жоғын растайтын тексеру актісі;</w:t>
            </w:r>
          </w:p>
          <w:p>
            <w:pPr>
              <w:spacing w:after="20"/>
              <w:ind w:left="20"/>
              <w:jc w:val="both"/>
            </w:pPr>
            <w:r>
              <w:rPr>
                <w:rFonts w:ascii="Times New Roman"/>
                <w:b w:val="false"/>
                <w:i w:val="false"/>
                <w:color w:val="000000"/>
                <w:sz w:val="20"/>
              </w:rPr>
              <w:t>
3) тиісті теориялық, практикалық білімдері және өзінің кәсіби құзыреті саласында білім беру дағдылары бар оқытушылардың және оқыту процесіне тартылатын күзет қызметі саласында кәсіби жұмыс тәжірибесі бар мамандардың бар-жоғын растайтын құжаттар (еңбек қызметін растайтын құжаттар);</w:t>
            </w:r>
          </w:p>
          <w:p>
            <w:pPr>
              <w:spacing w:after="20"/>
              <w:ind w:left="20"/>
              <w:jc w:val="both"/>
            </w:pPr>
            <w:r>
              <w:rPr>
                <w:rFonts w:ascii="Times New Roman"/>
                <w:b w:val="false"/>
                <w:i w:val="false"/>
                <w:color w:val="000000"/>
                <w:sz w:val="20"/>
              </w:rPr>
              <w:t>
4) көрсетілетін қызметті алушының басшысы бекіткен жеке күзет ұйымында басшы және күзетші лауазымын атқаратын жұмыскерлерді даярлау және біліктілігін арттыру жөніндегі оқу бағдарламалары мен оқу жоспарлары;</w:t>
            </w:r>
          </w:p>
          <w:p>
            <w:pPr>
              <w:spacing w:after="20"/>
              <w:ind w:left="20"/>
              <w:jc w:val="both"/>
            </w:pPr>
            <w:r>
              <w:rPr>
                <w:rFonts w:ascii="Times New Roman"/>
                <w:b w:val="false"/>
                <w:i w:val="false"/>
                <w:color w:val="000000"/>
                <w:sz w:val="20"/>
              </w:rPr>
              <w:t>
5) жалдап пайдалану жағдайларында атыс даярлығы бойынша сабақтар өткізуге арналған атыс тирінің болуын растайтын құжаттар.</w:t>
            </w:r>
          </w:p>
          <w:p>
            <w:pPr>
              <w:spacing w:after="20"/>
              <w:ind w:left="20"/>
              <w:jc w:val="both"/>
            </w:pPr>
            <w:r>
              <w:rPr>
                <w:rFonts w:ascii="Times New Roman"/>
                <w:b w:val="false"/>
                <w:i w:val="false"/>
                <w:color w:val="000000"/>
                <w:sz w:val="20"/>
              </w:rPr>
              <w:t>
Көрсетілетін қызметті алушының барлық құрылтайшылары (қатысушылары) мен басшыларының жеке басын, заңды тұлғаның жарғысынан, соттылығының жоқтығы туралы, қылмыстық жауапкершіліктен және ақталмайтын негіздер бойынша жазадан босатылғаны туралы анықтамаларды; көрсетілетін қызметті алушының барлық құрылтайшылары (қатысушылары) мен басшыларына қатысты қозғалған қылмыстық істер, ақталмайтын негіздер бойынша тоқтатылған қылмыстық істер және ақталмайтын негіздер бойынша қылмыстық істерді қозғаудан бас тарту туралы, психикалық денсаулық саласында медициналық көмек көрсететін ұйымдардан (медициналық анықтамалар), атыс даярлығы бойынша сабақтар өткізуге арналған меншік құқығындағы атыс тирінің бар-жоғын, санитарлық нормаларға лайықты сабақтар өткізуге арналған үй-жайдың бар-жоғын растайтын мәліметтерді көрсетілетін қызметті берушінің жауапты құрылымдық бөлімшесінің қызметкері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5"/>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"Күзет қызметі туралы" Қазақстан Республикасының Заңында және "Жеке күзет ұйымдарында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бекіту туралы" Қазақстан Республикасы Ішкі істер министрінің 2015 жылғы 23 ақпандағы № 143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 10557 болып тіркелген)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көрсетудің тәртібі мен мәртебесі туралы ақпаратты Порталда "жеке кабинеті" арқылы қашықтықтан кіру режимінде, сондай-ақ бірыңғай байланыс-орталығы арқылы алуы мүмкін.</w:t>
            </w:r>
          </w:p>
          <w:p>
            <w:pPr>
              <w:spacing w:after="20"/>
              <w:ind w:left="20"/>
              <w:jc w:val="both"/>
            </w:pPr>
            <w:r>
              <w:rPr>
                <w:rFonts w:ascii="Times New Roman"/>
                <w:b w:val="false"/>
                <w:i w:val="false"/>
                <w:color w:val="000000"/>
                <w:sz w:val="20"/>
              </w:rPr>
              <w:t>
Бірыңғай байланыс-орталығы: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жеке күзет </w:t>
            </w:r>
            <w:r>
              <w:br/>
            </w:r>
            <w:r>
              <w:rPr>
                <w:rFonts w:ascii="Times New Roman"/>
                <w:b w:val="false"/>
                <w:i w:val="false"/>
                <w:color w:val="000000"/>
                <w:sz w:val="20"/>
              </w:rPr>
              <w:t xml:space="preserve">ұйымында басшы және күзетші </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 xml:space="preserve">жұмыскерлерді даярлау және </w:t>
            </w:r>
            <w:r>
              <w:br/>
            </w:r>
            <w:r>
              <w:rPr>
                <w:rFonts w:ascii="Times New Roman"/>
                <w:b w:val="false"/>
                <w:i w:val="false"/>
                <w:color w:val="000000"/>
                <w:sz w:val="20"/>
              </w:rPr>
              <w:t xml:space="preserve">біліктілігін арттыру жөніндегі </w:t>
            </w:r>
            <w:r>
              <w:br/>
            </w:r>
            <w:r>
              <w:rPr>
                <w:rFonts w:ascii="Times New Roman"/>
                <w:b w:val="false"/>
                <w:i w:val="false"/>
                <w:color w:val="000000"/>
                <w:sz w:val="20"/>
              </w:rPr>
              <w:t xml:space="preserve">мамандандырылған оқу </w:t>
            </w:r>
            <w:r>
              <w:br/>
            </w:r>
            <w:r>
              <w:rPr>
                <w:rFonts w:ascii="Times New Roman"/>
                <w:b w:val="false"/>
                <w:i w:val="false"/>
                <w:color w:val="000000"/>
                <w:sz w:val="20"/>
              </w:rPr>
              <w:t xml:space="preserve">орталығын айқындау"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 w:id="56"/>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айқындауға арналған өтініші</w:t>
      </w:r>
    </w:p>
    <w:bookmarkEnd w:id="56"/>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органдарының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Жеке күзет ұйымында басшы және күзетші лауазымдарын атқаратын жұмыскерлерді </w:t>
      </w:r>
    </w:p>
    <w:p>
      <w:pPr>
        <w:spacing w:after="0"/>
        <w:ind w:left="0"/>
        <w:jc w:val="both"/>
      </w:pPr>
      <w:r>
        <w:rPr>
          <w:rFonts w:ascii="Times New Roman"/>
          <w:b w:val="false"/>
          <w:i w:val="false"/>
          <w:color w:val="000000"/>
          <w:sz w:val="28"/>
        </w:rPr>
        <w:t xml:space="preserve">
      даярлау және біліктілігін арттыру жөніндегі мамандандырылған оқу орталығын </w:t>
      </w:r>
    </w:p>
    <w:p>
      <w:pPr>
        <w:spacing w:after="0"/>
        <w:ind w:left="0"/>
        <w:jc w:val="both"/>
      </w:pPr>
      <w:r>
        <w:rPr>
          <w:rFonts w:ascii="Times New Roman"/>
          <w:b w:val="false"/>
          <w:i w:val="false"/>
          <w:color w:val="000000"/>
          <w:sz w:val="28"/>
        </w:rPr>
        <w:t xml:space="preserve">
      айқындауды сұраймын 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көрсетiлсiн) </w:t>
      </w:r>
    </w:p>
    <w:p>
      <w:pPr>
        <w:spacing w:after="0"/>
        <w:ind w:left="0"/>
        <w:jc w:val="both"/>
      </w:pPr>
      <w:r>
        <w:rPr>
          <w:rFonts w:ascii="Times New Roman"/>
          <w:b w:val="false"/>
          <w:i w:val="false"/>
          <w:color w:val="000000"/>
          <w:sz w:val="28"/>
        </w:rPr>
        <w:t xml:space="preserve">
      Заңды тұлғаның мекенжайы 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мемлекеттік көрсетілетін қызметті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көрсетілетін қызметті алушыға өтініш берген қызмет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w:t>
      </w:r>
    </w:p>
    <w:p>
      <w:pPr>
        <w:spacing w:after="0"/>
        <w:ind w:left="0"/>
        <w:jc w:val="both"/>
      </w:pPr>
      <w:r>
        <w:rPr>
          <w:rFonts w:ascii="Times New Roman"/>
          <w:b w:val="false"/>
          <w:i w:val="false"/>
          <w:color w:val="000000"/>
          <w:sz w:val="28"/>
        </w:rPr>
        <w:t>
      көрсетілетін қызметті алушының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Заңды тұлға басшысының ЭЦҚ ____________ </w:t>
      </w:r>
    </w:p>
    <w:p>
      <w:pPr>
        <w:spacing w:after="0"/>
        <w:ind w:left="0"/>
        <w:jc w:val="both"/>
      </w:pPr>
      <w:r>
        <w:rPr>
          <w:rFonts w:ascii="Times New Roman"/>
          <w:b w:val="false"/>
          <w:i w:val="false"/>
          <w:color w:val="000000"/>
          <w:sz w:val="28"/>
        </w:rPr>
        <w:t>
      Толтыру күні 20 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органның жеке күзет </w:t>
            </w:r>
            <w:r>
              <w:br/>
            </w:r>
            <w:r>
              <w:rPr>
                <w:rFonts w:ascii="Times New Roman"/>
                <w:b w:val="false"/>
                <w:i w:val="false"/>
                <w:color w:val="000000"/>
                <w:sz w:val="20"/>
              </w:rPr>
              <w:t xml:space="preserve">ұйымында басшы және күзетші </w:t>
            </w:r>
            <w:r>
              <w:br/>
            </w:r>
            <w:r>
              <w:rPr>
                <w:rFonts w:ascii="Times New Roman"/>
                <w:b w:val="false"/>
                <w:i w:val="false"/>
                <w:color w:val="000000"/>
                <w:sz w:val="20"/>
              </w:rPr>
              <w:t xml:space="preserve">лауазымдарын атқаратын </w:t>
            </w:r>
            <w:r>
              <w:br/>
            </w:r>
            <w:r>
              <w:rPr>
                <w:rFonts w:ascii="Times New Roman"/>
                <w:b w:val="false"/>
                <w:i w:val="false"/>
                <w:color w:val="000000"/>
                <w:sz w:val="20"/>
              </w:rPr>
              <w:t xml:space="preserve">жұмыскерлерді даярлау және </w:t>
            </w:r>
            <w:r>
              <w:br/>
            </w:r>
            <w:r>
              <w:rPr>
                <w:rFonts w:ascii="Times New Roman"/>
                <w:b w:val="false"/>
                <w:i w:val="false"/>
                <w:color w:val="000000"/>
                <w:sz w:val="20"/>
              </w:rPr>
              <w:t xml:space="preserve">біліктілігін арттыру жөніндегі </w:t>
            </w:r>
            <w:r>
              <w:br/>
            </w:r>
            <w:r>
              <w:rPr>
                <w:rFonts w:ascii="Times New Roman"/>
                <w:b w:val="false"/>
                <w:i w:val="false"/>
                <w:color w:val="000000"/>
                <w:sz w:val="20"/>
              </w:rPr>
              <w:t xml:space="preserve">мамандандырылған оқу </w:t>
            </w:r>
            <w:r>
              <w:br/>
            </w:r>
            <w:r>
              <w:rPr>
                <w:rFonts w:ascii="Times New Roman"/>
                <w:b w:val="false"/>
                <w:i w:val="false"/>
                <w:color w:val="000000"/>
                <w:sz w:val="20"/>
              </w:rPr>
              <w:t xml:space="preserve">орталығын айқындау"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0" w:id="57"/>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бойынша мәліметтер нысаны</w:t>
      </w:r>
    </w:p>
    <w:bookmarkEnd w:id="57"/>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м.а. 27.06.2024 </w:t>
      </w:r>
      <w:r>
        <w:rPr>
          <w:rFonts w:ascii="Times New Roman"/>
          <w:b w:val="false"/>
          <w:i w:val="false"/>
          <w:color w:val="ff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1" w:id="58"/>
    <w:p>
      <w:pPr>
        <w:spacing w:after="0"/>
        <w:ind w:left="0"/>
        <w:jc w:val="both"/>
      </w:pPr>
      <w:r>
        <w:rPr>
          <w:rFonts w:ascii="Times New Roman"/>
          <w:b w:val="false"/>
          <w:i w:val="false"/>
          <w:color w:val="000000"/>
          <w:sz w:val="28"/>
        </w:rPr>
        <w:t>
      1. Жалпы ақпарат</w:t>
      </w:r>
    </w:p>
    <w:bookmarkEnd w:id="58"/>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xml:space="preserve">                                                               (заңды мекенжайы)</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(құрылтайшының (директордың) Т.А.Ә., ЖСН, азаматтығы)</w:t>
      </w:r>
    </w:p>
    <w:p>
      <w:pPr>
        <w:spacing w:after="0"/>
        <w:ind w:left="0"/>
        <w:jc w:val="both"/>
      </w:pPr>
      <w:r>
        <w:rPr>
          <w:rFonts w:ascii="Times New Roman"/>
          <w:b w:val="false"/>
          <w:i w:val="false"/>
          <w:color w:val="000000"/>
          <w:sz w:val="28"/>
        </w:rPr>
        <w:t>
      2. Меншік құқығындағы атыс тирі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xml:space="preserve">                                                                           (иә/жоқ)</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(атыс тирі меншік құқығында болған жағдайда кадастрлық нөмірі,  мекенжайы, ауқымы)</w:t>
      </w:r>
    </w:p>
    <w:p>
      <w:pPr>
        <w:spacing w:after="0"/>
        <w:ind w:left="0"/>
        <w:jc w:val="both"/>
      </w:pPr>
      <w:r>
        <w:rPr>
          <w:rFonts w:ascii="Times New Roman"/>
          <w:b w:val="false"/>
          <w:i w:val="false"/>
          <w:color w:val="000000"/>
          <w:sz w:val="28"/>
        </w:rPr>
        <w:t>
      3. Рұқсаттардың болуы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("Атыс тирін (атыс орны) және стендтерді ашуға және олардың жұмыс істеуіне рұқсат  беру" қызметі бойынша рұқсаттың көрсетілетін қызметті алушыда болуын тексеру  (атыс тирі меншік құқығында болған жағдайда))</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("Эпидемиялық маңыздылығы болмашы объекті қызметінің басталғаны және  тоқтатылғаны (оларды пайдалану) туралы хабарлама" хабарламаның көрсетілетін  қызметті алушыда болуын тексеру)</w:t>
      </w:r>
    </w:p>
    <w:p>
      <w:pPr>
        <w:spacing w:after="0"/>
        <w:ind w:left="0"/>
        <w:jc w:val="both"/>
      </w:pPr>
      <w:r>
        <w:rPr>
          <w:rFonts w:ascii="Times New Roman"/>
          <w:b w:val="false"/>
          <w:i w:val="false"/>
          <w:color w:val="000000"/>
          <w:sz w:val="28"/>
        </w:rPr>
        <w:t>
      4. Қоса берілетін құжаттар</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тексеру актісі, мамандардың бар-жоғын растайтын құжаттар, оқу бағдарламалары мен  оқу жоспарлары, атыс тирін жалдау шарты (жалдап пайдалану жағдайында))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28 наурыздағы</w:t>
            </w:r>
            <w:r>
              <w:br/>
            </w:r>
            <w:r>
              <w:rPr>
                <w:rFonts w:ascii="Times New Roman"/>
                <w:b w:val="false"/>
                <w:i w:val="false"/>
                <w:color w:val="000000"/>
                <w:sz w:val="20"/>
              </w:rPr>
              <w:t>№ 261 бұйрығына</w:t>
            </w:r>
            <w:r>
              <w:br/>
            </w:r>
            <w:r>
              <w:rPr>
                <w:rFonts w:ascii="Times New Roman"/>
                <w:b w:val="false"/>
                <w:i w:val="false"/>
                <w:color w:val="000000"/>
                <w:sz w:val="20"/>
              </w:rPr>
              <w:t>3-қосымша</w:t>
            </w:r>
          </w:p>
        </w:tc>
      </w:tr>
    </w:tbl>
    <w:bookmarkStart w:name="z77" w:id="59"/>
    <w:p>
      <w:pPr>
        <w:spacing w:after="0"/>
        <w:ind w:left="0"/>
        <w:jc w:val="left"/>
      </w:pPr>
      <w:r>
        <w:rPr>
          <w:rFonts w:ascii="Times New Roman"/>
          <w:b/>
          <w:i w:val="false"/>
          <w:color w:val="000000"/>
        </w:rPr>
        <w:t xml:space="preserve"> "Ұлттық компанияның күзет ұйымын құруын уәкілетті органмен келісу" мемлекеттік қызмет көрсету қағидалары</w:t>
      </w:r>
    </w:p>
    <w:bookmarkEnd w:id="59"/>
    <w:bookmarkStart w:name="z78" w:id="60"/>
    <w:p>
      <w:pPr>
        <w:spacing w:after="0"/>
        <w:ind w:left="0"/>
        <w:jc w:val="left"/>
      </w:pPr>
      <w:r>
        <w:rPr>
          <w:rFonts w:ascii="Times New Roman"/>
          <w:b/>
          <w:i w:val="false"/>
          <w:color w:val="000000"/>
        </w:rPr>
        <w:t xml:space="preserve"> 1-тарау. Жалпы ережелер</w:t>
      </w:r>
    </w:p>
    <w:bookmarkEnd w:id="60"/>
    <w:bookmarkStart w:name="z79" w:id="61"/>
    <w:p>
      <w:pPr>
        <w:spacing w:after="0"/>
        <w:ind w:left="0"/>
        <w:jc w:val="both"/>
      </w:pPr>
      <w:r>
        <w:rPr>
          <w:rFonts w:ascii="Times New Roman"/>
          <w:b w:val="false"/>
          <w:i w:val="false"/>
          <w:color w:val="000000"/>
          <w:sz w:val="28"/>
        </w:rPr>
        <w:t xml:space="preserve">
      1. Осы "Ұлттық компанияның күзет ұйымын құруын уәкілетті органмен келісу"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"Ұлттық компанияның күзет ұйымын құруын уәкілетті органмен келісу" мемлекеттік қызмет көрсету тәртібін айқындайды.</w:t>
      </w:r>
    </w:p>
    <w:bookmarkEnd w:id="61"/>
    <w:bookmarkStart w:name="z80" w:id="62"/>
    <w:p>
      <w:pPr>
        <w:spacing w:after="0"/>
        <w:ind w:left="0"/>
        <w:jc w:val="both"/>
      </w:pPr>
      <w:r>
        <w:rPr>
          <w:rFonts w:ascii="Times New Roman"/>
          <w:b w:val="false"/>
          <w:i w:val="false"/>
          <w:color w:val="000000"/>
          <w:sz w:val="28"/>
        </w:rPr>
        <w:t>
      2. "Ұлттық компанияның күзет ұйымын құруын уәкілетті органмен келісу" мемлекеттік көрсетілетін қызметті (бұдан әрі – мемлекеттік көрсетілетін қызмет) Қазақстан Республикасы Ішкі істер министрлігі (бұдан әрі – көрсетілетін қызметті беруші) көрсетеді.</w:t>
      </w:r>
    </w:p>
    <w:bookmarkEnd w:id="62"/>
    <w:bookmarkStart w:name="z81" w:id="63"/>
    <w:p>
      <w:pPr>
        <w:spacing w:after="0"/>
        <w:ind w:left="0"/>
        <w:jc w:val="left"/>
      </w:pPr>
      <w:r>
        <w:rPr>
          <w:rFonts w:ascii="Times New Roman"/>
          <w:b/>
          <w:i w:val="false"/>
          <w:color w:val="000000"/>
        </w:rPr>
        <w:t xml:space="preserve"> 2-тарау. Мемлекеттік қызмет көрсетудің тәртібі</w:t>
      </w:r>
    </w:p>
    <w:bookmarkEnd w:id="63"/>
    <w:bookmarkStart w:name="z82" w:id="64"/>
    <w:p>
      <w:pPr>
        <w:spacing w:after="0"/>
        <w:ind w:left="0"/>
        <w:jc w:val="both"/>
      </w:pPr>
      <w:r>
        <w:rPr>
          <w:rFonts w:ascii="Times New Roman"/>
          <w:b w:val="false"/>
          <w:i w:val="false"/>
          <w:color w:val="000000"/>
          <w:sz w:val="28"/>
        </w:rPr>
        <w:t>
      3. Мемлекеттік көрсетілетін қызметті алу үшін заңды тұлғалар (бұдан әрі – көрсетілетін қызметті алушы) "электрондық үкіметтің" www.egov.kz немесе www.elicense.kz веб-порталы (бұдан әрі – Портал) арқылы немесе көрсетілетін қызметті берушіге Қағидаларға 2-қосымшаға сәйкес көрсетілетін қызметті алушының электрондық цифрлық қолтаңбасымен (бұдан әрі – ЭЦҚ) қол қойылған электрондық құжат нысанындағы 1-қосымшаға сәйкес "Ұлттық компанияның күзет ұйымын құруын уәкілетті органмен келісу" мемлекеттік қызмет көрсетуге қойылатын негізгі талаптар тізбесінің (бұдан әрі – Тізбе) 8-тармағында көрсетілген құжаттарды қоса бере отырып, өтінішті жолдайды.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4. Мемлекеттік қызмет көрсетуге қойылатын негізгі талаптар Тізбеде көрсетілген.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66"/>
    <w:p>
      <w:pPr>
        <w:spacing w:after="0"/>
        <w:ind w:left="0"/>
        <w:jc w:val="both"/>
      </w:pPr>
      <w:r>
        <w:rPr>
          <w:rFonts w:ascii="Times New Roman"/>
          <w:b w:val="false"/>
          <w:i w:val="false"/>
          <w:color w:val="000000"/>
          <w:sz w:val="28"/>
        </w:rPr>
        <w:t>
      5. Құжаттарды Портал арқылы тапсырған жағдайда көрсетілетін қызметті алушының "жеке кабинетінде" мемлекеттік қызмет көрсету үшін сұрау салуды қарау мәртебесі туралы ақпарат, сондай-ақ мемлекеттік көрсетілетін қызмет нәтижесін алу күні мен уақыты көрсетілген хабарлама бейнеленеді.</w:t>
      </w:r>
    </w:p>
    <w:bookmarkEnd w:id="66"/>
    <w:bookmarkStart w:name="z85" w:id="67"/>
    <w:p>
      <w:pPr>
        <w:spacing w:after="0"/>
        <w:ind w:left="0"/>
        <w:jc w:val="both"/>
      </w:pPr>
      <w:r>
        <w:rPr>
          <w:rFonts w:ascii="Times New Roman"/>
          <w:b w:val="false"/>
          <w:i w:val="false"/>
          <w:color w:val="000000"/>
          <w:sz w:val="28"/>
        </w:rPr>
        <w:t>
      6. Көрсетілетін қызметті беруші өтінішті алған күні тіркеуді жүзеге асырады.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68"/>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68"/>
    <w:p>
      <w:pPr>
        <w:spacing w:after="0"/>
        <w:ind w:left="0"/>
        <w:jc w:val="both"/>
      </w:pPr>
      <w:r>
        <w:rPr>
          <w:rFonts w:ascii="Times New Roman"/>
          <w:b w:val="false"/>
          <w:i w:val="false"/>
          <w:color w:val="000000"/>
          <w:sz w:val="28"/>
        </w:rPr>
        <w:t>
      Көрсетілетін қызметті алушы құжаттардың толық пакетін тапсырмаған және (немесе) мерзімі өтіп кеткен құжаттарды тапсырған жағдайда көрсетілетін қызметті беруші көрсетілген мерзімде көрсетілетін қызметті алушының "жеке кабинетіне" көрсетілетін қызметті берушінің уәкілетті адамының ЭЦҚ-мен қол қойылған электрондық құжат нысанында өтінішті одан әрі қараудан дәлелді бас тарту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көзделген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9" w:id="69"/>
    <w:p>
      <w:pPr>
        <w:spacing w:after="0"/>
        <w:ind w:left="0"/>
        <w:jc w:val="both"/>
      </w:pPr>
      <w:r>
        <w:rPr>
          <w:rFonts w:ascii="Times New Roman"/>
          <w:b w:val="false"/>
          <w:i w:val="false"/>
          <w:color w:val="000000"/>
          <w:sz w:val="28"/>
        </w:rPr>
        <w:t xml:space="preserve">
      7-1. Көрсетілетін қызметті беруші мемлекеттік қызметтер көрсету кезінде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Ішкі істер министрінің м.а. 27.06.2024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70"/>
    <w:p>
      <w:pPr>
        <w:spacing w:after="0"/>
        <w:ind w:left="0"/>
        <w:jc w:val="both"/>
      </w:pPr>
      <w:r>
        <w:rPr>
          <w:rFonts w:ascii="Times New Roman"/>
          <w:b w:val="false"/>
          <w:i w:val="false"/>
          <w:color w:val="000000"/>
          <w:sz w:val="28"/>
        </w:rPr>
        <w:t>
      8. Көрсетілетін қызметті алушы құжаттардың толық пакетін тапсырған кезде көрсетілетін қызметті беруші 3 (үш) жұмыс күні ішінде ұсынылған құжаттарды зерделейді және көрсетілетін қызметті алушыны "Күзет қызметі туралы" Қазақстан Республикасы Заңының талаптарына сәйкестігіне тексереді.</w:t>
      </w:r>
    </w:p>
    <w:bookmarkEnd w:id="70"/>
    <w:p>
      <w:pPr>
        <w:spacing w:after="0"/>
        <w:ind w:left="0"/>
        <w:jc w:val="both"/>
      </w:pPr>
      <w:r>
        <w:rPr>
          <w:rFonts w:ascii="Times New Roman"/>
          <w:b w:val="false"/>
          <w:i w:val="false"/>
          <w:color w:val="000000"/>
          <w:sz w:val="28"/>
        </w:rPr>
        <w:t>
      Тізбенің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Ішкі істер министрінің 22.11.2024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8" w:id="71"/>
    <w:p>
      <w:pPr>
        <w:spacing w:after="0"/>
        <w:ind w:left="0"/>
        <w:jc w:val="both"/>
      </w:pPr>
      <w:r>
        <w:rPr>
          <w:rFonts w:ascii="Times New Roman"/>
          <w:b w:val="false"/>
          <w:i w:val="false"/>
          <w:color w:val="000000"/>
          <w:sz w:val="28"/>
        </w:rPr>
        <w:t>
      9. Көрсетілетін қызметті беруші тиісті тексеріс жүргізілгеннен кейін 6 (алты) жұмыс күні ішінде Қазақстан Республикасының Кәсіпкерлік кодексіне сәйкес көрсетілетін қызметті алушы құратын күзет ұйымын құруға, оның ішінде қызметтің жарғылық түрлерін кеңейтуге және (немесе) өзгертуге алдын ала келісімін растау үшін монополияға қарсы органға хат жолдайды.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10. Көрсетілетін қызметті беруші монополияға қарсы органнан жауап алғаннан кейін 4 (төрт) жұмыс күні ішінде ұлттық компанияның күзет ұйымын құруға келісім – хатты әзірлейді, келіседі және басшысы қол қояды, сондай-ақ мемлекеттік көрсетілетін қызметтің нәтижесін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11.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73"/>
    <w:bookmarkStart w:name="z91" w:id="74"/>
    <w:p>
      <w:pPr>
        <w:spacing w:after="0"/>
        <w:ind w:left="0"/>
        <w:jc w:val="both"/>
      </w:pPr>
      <w:r>
        <w:rPr>
          <w:rFonts w:ascii="Times New Roman"/>
          <w:b w:val="false"/>
          <w:i w:val="false"/>
          <w:color w:val="000000"/>
          <w:sz w:val="28"/>
        </w:rPr>
        <w:t>
      12. Көрсетілетін қызметті беруші ақпараттандыру саласындағы уәкілетті орган белгілеген тәртіпте мемлекеттік қызмет көрсету мониторингінің ақпараттық жүйесіне мемлекеттік қызмет көрсету сатысы туралы деректерді енгізуді қамтасыз етеді.</w:t>
      </w:r>
    </w:p>
    <w:bookmarkEnd w:id="74"/>
    <w:p>
      <w:pPr>
        <w:spacing w:after="0"/>
        <w:ind w:left="0"/>
        <w:jc w:val="both"/>
      </w:pPr>
      <w:r>
        <w:rPr>
          <w:rFonts w:ascii="Times New Roman"/>
          <w:b w:val="false"/>
          <w:i w:val="false"/>
          <w:color w:val="000000"/>
          <w:sz w:val="28"/>
        </w:rPr>
        <w:t>
      Рұқсаттар және хабарламалар мемлекеттік ақпараттық жүйесі арқылы мемлекеттік қызмет көрсету кезінде оны көрсету сатысындағы деректер автоматты түрде мемлекеттік қызмет көрсету мониторингінің ақпараттық жүйесіне енгізіледі.</w:t>
      </w:r>
    </w:p>
    <w:bookmarkStart w:name="z92" w:id="75"/>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шешімдеріне, әрекеттеріне (әрекетсіздігіне) шағымдану тәртібі</w:t>
      </w:r>
    </w:p>
    <w:bookmarkEnd w:id="75"/>
    <w:p>
      <w:pPr>
        <w:spacing w:after="0"/>
        <w:ind w:left="0"/>
        <w:jc w:val="both"/>
      </w:pPr>
      <w:r>
        <w:rPr>
          <w:rFonts w:ascii="Times New Roman"/>
          <w:b w:val="false"/>
          <w:i w:val="false"/>
          <w:color w:val="ff0000"/>
          <w:sz w:val="28"/>
        </w:rPr>
        <w:t xml:space="preserve">
      Ескерту. 3-тарау жаңа редакцияда – ҚР Ішкі істер министрінің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6" w:id="76"/>
    <w:p>
      <w:pPr>
        <w:spacing w:after="0"/>
        <w:ind w:left="0"/>
        <w:jc w:val="both"/>
      </w:pPr>
      <w:r>
        <w:rPr>
          <w:rFonts w:ascii="Times New Roman"/>
          <w:b w:val="false"/>
          <w:i w:val="false"/>
          <w:color w:val="000000"/>
          <w:sz w:val="28"/>
        </w:rPr>
        <w:t>
      13. Көрсетілетін қызметті алушы әкімшілік (сотқа дейінгі) тәртіпте әкімшілік актіні қабылдауға байланысты емес шешімге, әрекетке (әрекетсіздікке) шағымданады.</w:t>
      </w:r>
    </w:p>
    <w:bookmarkEnd w:id="7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көрсетілетін қызметті алушы әкімшілік актіні қабылдауға байланысты әрекетке (әрекетсіздікке) шағымданады.</w:t>
      </w:r>
    </w:p>
    <w:p>
      <w:pPr>
        <w:spacing w:after="0"/>
        <w:ind w:left="0"/>
        <w:jc w:val="both"/>
      </w:pPr>
      <w:r>
        <w:rPr>
          <w:rFonts w:ascii="Times New Roman"/>
          <w:b w:val="false"/>
          <w:i w:val="false"/>
          <w:color w:val="000000"/>
          <w:sz w:val="28"/>
        </w:rPr>
        <w:t>
      Шағымды әкімшілік (сотқа дейінгі) тәртіпте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м.а. 27.06.2024 </w:t>
      </w:r>
      <w:r>
        <w:rPr>
          <w:rFonts w:ascii="Times New Roman"/>
          <w:b w:val="false"/>
          <w:i w:val="false"/>
          <w:color w:val="00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компанияның</w:t>
            </w:r>
            <w:r>
              <w:br/>
            </w:r>
            <w:r>
              <w:rPr>
                <w:rFonts w:ascii="Times New Roman"/>
                <w:b w:val="false"/>
                <w:i w:val="false"/>
                <w:color w:val="000000"/>
                <w:sz w:val="20"/>
              </w:rPr>
              <w:t xml:space="preserve">күзет ұйымын құруын уәкілетті </w:t>
            </w:r>
            <w:r>
              <w:br/>
            </w:r>
            <w:r>
              <w:rPr>
                <w:rFonts w:ascii="Times New Roman"/>
                <w:b w:val="false"/>
                <w:i w:val="false"/>
                <w:color w:val="000000"/>
                <w:sz w:val="20"/>
              </w:rPr>
              <w:t xml:space="preserve">органмен келісу"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97" w:id="77"/>
    <w:p>
      <w:pPr>
        <w:spacing w:after="0"/>
        <w:ind w:left="0"/>
        <w:jc w:val="left"/>
      </w:pPr>
      <w:r>
        <w:rPr>
          <w:rFonts w:ascii="Times New Roman"/>
          <w:b/>
          <w:i w:val="false"/>
          <w:color w:val="000000"/>
        </w:rPr>
        <w:t xml:space="preserve"> "Ұлттық компанияның күзет ұйымын құруын уәкілетті органмен келісу" мемлекеттік қызмет көрсетуге қойылатын негізгі талаптардың тізбесі</w:t>
      </w:r>
    </w:p>
    <w:bookmarkEnd w:id="77"/>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29.03.2021 </w:t>
      </w:r>
      <w:r>
        <w:rPr>
          <w:rFonts w:ascii="Times New Roman"/>
          <w:b w:val="false"/>
          <w:i w:val="false"/>
          <w:color w:val="ff0000"/>
          <w:sz w:val="28"/>
        </w:rPr>
        <w:t>№ 171</w:t>
      </w:r>
      <w:r>
        <w:rPr>
          <w:rFonts w:ascii="Times New Roman"/>
          <w:b w:val="false"/>
          <w:i w:val="false"/>
          <w:color w:val="ff0000"/>
          <w:sz w:val="28"/>
        </w:rPr>
        <w:t xml:space="preserve"> (17.07.2021 бастап қолданысқа енгізіледі); 10.09.2021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27.06.2024 </w:t>
      </w:r>
      <w:r>
        <w:rPr>
          <w:rFonts w:ascii="Times New Roman"/>
          <w:b w:val="false"/>
          <w:i w:val="false"/>
          <w:color w:val="ff0000"/>
          <w:sz w:val="28"/>
        </w:rPr>
        <w:t>№ 519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ff0000"/>
          <w:sz w:val="28"/>
        </w:rPr>
        <w:t>№ 923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"электрондық үкімет" веб-порталы www.egov.kz немесе www.elicense.kz;</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құруға келісім-хат немесе мемлекеттік қызмет көрсетуден бас тартудың себептерін көрсете отырып, дәлелді жауап.</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p>
            <w:pPr>
              <w:spacing w:after="20"/>
              <w:ind w:left="20"/>
              <w:jc w:val="both"/>
            </w:pPr>
            <w:r>
              <w:rPr>
                <w:rFonts w:ascii="Times New Roman"/>
                <w:b w:val="false"/>
                <w:i w:val="false"/>
                <w:color w:val="000000"/>
                <w:sz w:val="20"/>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алушының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жұма күні аралығында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Өтініштерді қабылдау және мемлекеттік көрсетілетін қызмет нәтижелерін беру сағат 13-00-ден 14-30 дейін түскі үзіліспен сағат 9-00-ден 17-30 дейін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ІІМ-нің www.mvd.gov.kz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Портал арқылы немесе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2) Қазақстан Республикасы Кәсіпкерлік кодексіне сәйкес ұлттық компания құратын күзет ұйымын құруға, оның ішінде қызметтің жарғылық түрлерін кеңейтуге және (немесе) өзгертуге монополияға қарсы органның алдын ала келісімін растайтын құжат;</w:t>
            </w:r>
          </w:p>
          <w:p>
            <w:pPr>
              <w:spacing w:after="20"/>
              <w:ind w:left="20"/>
              <w:jc w:val="both"/>
            </w:pPr>
            <w:r>
              <w:rPr>
                <w:rFonts w:ascii="Times New Roman"/>
                <w:b w:val="false"/>
                <w:i w:val="false"/>
                <w:color w:val="000000"/>
                <w:sz w:val="20"/>
              </w:rPr>
              <w:t xml:space="preserve">
3) "Ұлттық компанияларға күзет ұйымдарын құруға құқық беру қағидаларын бекіту туралы" Қазақстан Республикасы Ішкі істер министрінің 2024 жылғы 29 қазандағы № 863 бұйрығымен (Нормативтік құқықтық актілерді мемлекеттік тіркеу тізілімінде № 35303 болып тіркелген) бекітілген Ұлттық компанияларға жеке күзет ұйымдарын құруға құқық беру қағидаларының </w:t>
            </w:r>
            <w:r>
              <w:rPr>
                <w:rFonts w:ascii="Times New Roman"/>
                <w:b w:val="false"/>
                <w:i w:val="false"/>
                <w:color w:val="000000"/>
                <w:sz w:val="20"/>
              </w:rPr>
              <w:t>3-тармағына</w:t>
            </w:r>
            <w:r>
              <w:rPr>
                <w:rFonts w:ascii="Times New Roman"/>
                <w:b w:val="false"/>
                <w:i w:val="false"/>
                <w:color w:val="000000"/>
                <w:sz w:val="20"/>
              </w:rPr>
              <w:t xml:space="preserve"> көрсетілетін қызметті алушының сәйкестігін растайтын құрылтай құжаттар;</w:t>
            </w:r>
          </w:p>
          <w:p>
            <w:pPr>
              <w:spacing w:after="20"/>
              <w:ind w:left="20"/>
              <w:jc w:val="both"/>
            </w:pPr>
            <w:r>
              <w:rPr>
                <w:rFonts w:ascii="Times New Roman"/>
                <w:b w:val="false"/>
                <w:i w:val="false"/>
                <w:color w:val="000000"/>
                <w:sz w:val="20"/>
              </w:rPr>
              <w:t>
4) объектілердің (атауы, орналасқан орны), оның ішінде құрылатын күзет ұйымдарының күзетіне тапсырылуға жоспарланған еншілес ұйымдар объектілерінің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"Күзет қызметі туралы" Қазақстан Республикасының Заңында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көрсетудің тәртібі мен мәртебесі туралы ақпаратты Порталда "жеке кабинеті" арқылы қашықтықтан кіру режимінде, сондай-ақ бірыңғай байланыс-орталығы арқылы алуы мүмкін.</w:t>
            </w:r>
          </w:p>
          <w:p>
            <w:pPr>
              <w:spacing w:after="20"/>
              <w:ind w:left="20"/>
              <w:jc w:val="both"/>
            </w:pPr>
            <w:r>
              <w:rPr>
                <w:rFonts w:ascii="Times New Roman"/>
                <w:b w:val="false"/>
                <w:i w:val="false"/>
                <w:color w:val="000000"/>
                <w:sz w:val="20"/>
              </w:rPr>
              <w:t>
Бірыңғай байланыс-орталығы: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компанияның</w:t>
            </w:r>
            <w:r>
              <w:br/>
            </w:r>
            <w:r>
              <w:rPr>
                <w:rFonts w:ascii="Times New Roman"/>
                <w:b w:val="false"/>
                <w:i w:val="false"/>
                <w:color w:val="000000"/>
                <w:sz w:val="20"/>
              </w:rPr>
              <w:t xml:space="preserve">күзет ұйымын құруын уәкілетті </w:t>
            </w:r>
            <w:r>
              <w:br/>
            </w:r>
            <w:r>
              <w:rPr>
                <w:rFonts w:ascii="Times New Roman"/>
                <w:b w:val="false"/>
                <w:i w:val="false"/>
                <w:color w:val="000000"/>
                <w:sz w:val="20"/>
              </w:rPr>
              <w:t xml:space="preserve">органмен келісу"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99" w:id="78"/>
    <w:p>
      <w:pPr>
        <w:spacing w:after="0"/>
        <w:ind w:left="0"/>
        <w:jc w:val="left"/>
      </w:pPr>
      <w:r>
        <w:rPr>
          <w:rFonts w:ascii="Times New Roman"/>
          <w:b/>
          <w:i w:val="false"/>
          <w:color w:val="000000"/>
        </w:rPr>
        <w:t xml:space="preserve"> Ұлттық компанияның күзет ұйымын құруын уәкілетті органмен келісуге арналған өтініші</w:t>
      </w:r>
    </w:p>
    <w:bookmarkEnd w:id="78"/>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органдарының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Ұлттық компанияның күзет ұйымын құруын келісуді сұраймын 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көрсетiлсiн) </w:t>
      </w:r>
    </w:p>
    <w:p>
      <w:pPr>
        <w:spacing w:after="0"/>
        <w:ind w:left="0"/>
        <w:jc w:val="both"/>
      </w:pPr>
      <w:r>
        <w:rPr>
          <w:rFonts w:ascii="Times New Roman"/>
          <w:b w:val="false"/>
          <w:i w:val="false"/>
          <w:color w:val="000000"/>
          <w:sz w:val="28"/>
        </w:rPr>
        <w:t xml:space="preserve">
      Заңды тұлғаның мекенжайы 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мемлекеттік көрсетілетін қызметті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көрсетілетін қызметті алушыға өтініш берген қызмет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табылатындығы; </w:t>
      </w:r>
    </w:p>
    <w:p>
      <w:pPr>
        <w:spacing w:after="0"/>
        <w:ind w:left="0"/>
        <w:jc w:val="both"/>
      </w:pPr>
      <w:r>
        <w:rPr>
          <w:rFonts w:ascii="Times New Roman"/>
          <w:b w:val="false"/>
          <w:i w:val="false"/>
          <w:color w:val="000000"/>
          <w:sz w:val="28"/>
        </w:rPr>
        <w:t>
      көрсетілетін қызметті алушының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Заңды тұлға басшысының ЭЦҚ ________________ </w:t>
      </w:r>
    </w:p>
    <w:p>
      <w:pPr>
        <w:spacing w:after="0"/>
        <w:ind w:left="0"/>
        <w:jc w:val="both"/>
      </w:pPr>
      <w:r>
        <w:rPr>
          <w:rFonts w:ascii="Times New Roman"/>
          <w:b w:val="false"/>
          <w:i w:val="false"/>
          <w:color w:val="000000"/>
          <w:sz w:val="28"/>
        </w:rPr>
        <w:t>
      Толтыру күні 20 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28 наурыздағы</w:t>
            </w:r>
            <w:r>
              <w:br/>
            </w:r>
            <w:r>
              <w:rPr>
                <w:rFonts w:ascii="Times New Roman"/>
                <w:b w:val="false"/>
                <w:i w:val="false"/>
                <w:color w:val="000000"/>
                <w:sz w:val="20"/>
              </w:rPr>
              <w:t>№ 261 бұйрығына</w:t>
            </w:r>
            <w:r>
              <w:br/>
            </w:r>
            <w:r>
              <w:rPr>
                <w:rFonts w:ascii="Times New Roman"/>
                <w:b w:val="false"/>
                <w:i w:val="false"/>
                <w:color w:val="000000"/>
                <w:sz w:val="20"/>
              </w:rPr>
              <w:t>4-қосымша</w:t>
            </w:r>
          </w:p>
        </w:tc>
      </w:tr>
    </w:tbl>
    <w:bookmarkStart w:name="z101" w:id="79"/>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79"/>
    <w:bookmarkStart w:name="z102" w:id="80"/>
    <w:p>
      <w:pPr>
        <w:spacing w:after="0"/>
        <w:ind w:left="0"/>
        <w:jc w:val="both"/>
      </w:pPr>
      <w:r>
        <w:rPr>
          <w:rFonts w:ascii="Times New Roman"/>
          <w:b w:val="false"/>
          <w:i w:val="false"/>
          <w:color w:val="000000"/>
          <w:sz w:val="28"/>
        </w:rPr>
        <w:t xml:space="preserve">
      1. "Күзет қызметімен айналысу кұқығына лицензия беру" мемлекеттік көрсетілетін қызмет стандартын бекіту туралы" Қазақстан Республикасы Ішкі істер министрінің 2015 жылғы 16 наурыздағы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11143 болып тіркелген, "Әділет" ақпараттық-құқықтық жүйесінде 2015 жылғы 9 қыркүйекте жарияланған);</w:t>
      </w:r>
    </w:p>
    <w:bookmarkEnd w:id="80"/>
    <w:bookmarkStart w:name="z103" w:id="81"/>
    <w:p>
      <w:pPr>
        <w:spacing w:after="0"/>
        <w:ind w:left="0"/>
        <w:jc w:val="both"/>
      </w:pPr>
      <w:r>
        <w:rPr>
          <w:rFonts w:ascii="Times New Roman"/>
          <w:b w:val="false"/>
          <w:i w:val="false"/>
          <w:color w:val="000000"/>
          <w:sz w:val="28"/>
        </w:rPr>
        <w:t xml:space="preserve">
      2.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айқындауы" мемлекеттік көрсетілетін қызмет стандартын бекіту туралы" Қазақстан Республикасы Ішкі істер министрінің 2015 жылғы 16 наурыздағы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11132 болып тіркелген, "Егемен Қазақстан" газетінде 2016 жылғы 23 шілдеде № 140 (28868) болып жарияланған);</w:t>
      </w:r>
    </w:p>
    <w:bookmarkEnd w:id="81"/>
    <w:bookmarkStart w:name="z104" w:id="82"/>
    <w:p>
      <w:pPr>
        <w:spacing w:after="0"/>
        <w:ind w:left="0"/>
        <w:jc w:val="both"/>
      </w:pPr>
      <w:r>
        <w:rPr>
          <w:rFonts w:ascii="Times New Roman"/>
          <w:b w:val="false"/>
          <w:i w:val="false"/>
          <w:color w:val="000000"/>
          <w:sz w:val="28"/>
        </w:rPr>
        <w:t xml:space="preserve">
      3. "Ұлттық компанияның күзет ұйымын құруын уәкілетті органмен келісу" мемлекеттік көрсетілетін қызмет стандартын бекіту туралы" Қазақстан Республикасы Ішкі істер министрінің 2015 жылғы 16 наурыздағы №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11100 болып тіркелген, "Егемен Қазақстан" газетінде 2016 жылғы 23 шілдеде № 140 (28868) болып жарияланған);</w:t>
      </w:r>
    </w:p>
    <w:bookmarkEnd w:id="82"/>
    <w:bookmarkStart w:name="z105" w:id="83"/>
    <w:p>
      <w:pPr>
        <w:spacing w:after="0"/>
        <w:ind w:left="0"/>
        <w:jc w:val="both"/>
      </w:pPr>
      <w:r>
        <w:rPr>
          <w:rFonts w:ascii="Times New Roman"/>
          <w:b w:val="false"/>
          <w:i w:val="false"/>
          <w:color w:val="000000"/>
          <w:sz w:val="28"/>
        </w:rPr>
        <w:t xml:space="preserve">
      4. "Күзет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11368 болып тіркелген, "Әділет" ақпараттық-құқықтық жүйесінде 2015 жылғы 30 қазанда жарияланған);</w:t>
      </w:r>
    </w:p>
    <w:bookmarkEnd w:id="83"/>
    <w:bookmarkStart w:name="z106" w:id="84"/>
    <w:p>
      <w:pPr>
        <w:spacing w:after="0"/>
        <w:ind w:left="0"/>
        <w:jc w:val="both"/>
      </w:pPr>
      <w:r>
        <w:rPr>
          <w:rFonts w:ascii="Times New Roman"/>
          <w:b w:val="false"/>
          <w:i w:val="false"/>
          <w:color w:val="000000"/>
          <w:sz w:val="28"/>
        </w:rPr>
        <w:t xml:space="preserve">
      5. "Ұлттық компанияның күзет ұйымын құруға уәкілетті органмен келісу" мемлекеттік көрсетілетін қызмет регламентін бекіту туралы" Қазақстан Республикасы Ішкі істер министрінің 2015 жылғы 8 мамырдағы № 441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11358 болып тіркелген, "Әділет" ақпараттық-құқықтық жүйесінде 2015 жылғы 30 қазанда жарияланған);</w:t>
      </w:r>
    </w:p>
    <w:bookmarkEnd w:id="84"/>
    <w:bookmarkStart w:name="z107" w:id="85"/>
    <w:p>
      <w:pPr>
        <w:spacing w:after="0"/>
        <w:ind w:left="0"/>
        <w:jc w:val="both"/>
      </w:pPr>
      <w:r>
        <w:rPr>
          <w:rFonts w:ascii="Times New Roman"/>
          <w:b w:val="false"/>
          <w:i w:val="false"/>
          <w:color w:val="000000"/>
          <w:sz w:val="28"/>
        </w:rPr>
        <w:t xml:space="preserve">
      6.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көрсетілетін қызмет регламентін бекіту туралы" Қазақстан Республикасы Ішкі істер министрінің 2015 жылғы 8 мамырдағы № 442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11352 болып тіркелген, "Әділет" ақпараттық-құқықтық жүйесінде 2015 жылғы 30 қазанда жарияланған);</w:t>
      </w:r>
    </w:p>
    <w:bookmarkEnd w:id="85"/>
    <w:bookmarkStart w:name="z108" w:id="86"/>
    <w:p>
      <w:pPr>
        <w:spacing w:after="0"/>
        <w:ind w:left="0"/>
        <w:jc w:val="both"/>
      </w:pPr>
      <w:r>
        <w:rPr>
          <w:rFonts w:ascii="Times New Roman"/>
          <w:b w:val="false"/>
          <w:i w:val="false"/>
          <w:color w:val="000000"/>
          <w:sz w:val="28"/>
        </w:rPr>
        <w:t xml:space="preserve">
      7.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көрсетілетін қызмет стандартын бекіту туралы" Қазақстан Республикасы Ішкі істер министрінің 2015 жылғы 16 наурыздағы № 237 бұйрығына өзгерістер мен толықтыру енгізу туралы" Қазақстан Республикасы Ішкі істер министрінің 2017 жылғы 15 наурыздағы № 189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15083 болып тіркелген, Қазақстан Республикасы нормативтік құқықтық актілерінің эталондық бақылау банкінде 2017 жылғы 12 мамырда жарияланған);</w:t>
      </w:r>
    </w:p>
    <w:bookmarkEnd w:id="86"/>
    <w:bookmarkStart w:name="z109" w:id="87"/>
    <w:p>
      <w:pPr>
        <w:spacing w:after="0"/>
        <w:ind w:left="0"/>
        <w:jc w:val="both"/>
      </w:pPr>
      <w:r>
        <w:rPr>
          <w:rFonts w:ascii="Times New Roman"/>
          <w:b w:val="false"/>
          <w:i w:val="false"/>
          <w:color w:val="000000"/>
          <w:sz w:val="28"/>
        </w:rPr>
        <w:t xml:space="preserve">
      8. "Ұлттық компанияның күзет ұйымын құруын уәкілетті органмен келісу" мемлекеттік көрсетілетін қызмет стандартын бекіту туралы" Қазақстан Республикасы Ішкі істер министрінің 2015 жылғы 16 наурыздағы № 238 бұйрығына өзгерістер мен толықтыру енгізу туралы" Қазақстан Республикасы Ішкі істер министрінің 2017 жылғы 15 наурыздағы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15066 болып тіркелген, Қазақстан Республикасы нормативтік құқықтық актілерінің эталондық бақылау банкінде 2017 жылғы 12 мамырда жарияланған);</w:t>
      </w:r>
    </w:p>
    <w:bookmarkEnd w:id="87"/>
    <w:bookmarkStart w:name="z110" w:id="88"/>
    <w:p>
      <w:pPr>
        <w:spacing w:after="0"/>
        <w:ind w:left="0"/>
        <w:jc w:val="both"/>
      </w:pPr>
      <w:r>
        <w:rPr>
          <w:rFonts w:ascii="Times New Roman"/>
          <w:b w:val="false"/>
          <w:i w:val="false"/>
          <w:color w:val="000000"/>
          <w:sz w:val="28"/>
        </w:rPr>
        <w:t xml:space="preserve">
      9.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көрсетілетін қызмет регламентін бекіту туралы" Қазақстан Республикасы Ішкі істер министрінің 2015 жылғы 8 мамырдағы № 442 бұйрығына өзгерістер енгізу туралы" Қазақстан Республикасы Ішкі істер министрінің 2017 жылғы 30 мамырдағы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15289 болып тіркелген, Қазақстан Республикасы нормативтік құқықтық актілерінің эталондық бақылау банкінде 2017 жылғы 5 шілдеде жарияланған);</w:t>
      </w:r>
    </w:p>
    <w:bookmarkEnd w:id="88"/>
    <w:bookmarkStart w:name="z111" w:id="89"/>
    <w:p>
      <w:pPr>
        <w:spacing w:after="0"/>
        <w:ind w:left="0"/>
        <w:jc w:val="both"/>
      </w:pPr>
      <w:r>
        <w:rPr>
          <w:rFonts w:ascii="Times New Roman"/>
          <w:b w:val="false"/>
          <w:i w:val="false"/>
          <w:color w:val="000000"/>
          <w:sz w:val="28"/>
        </w:rPr>
        <w:t xml:space="preserve">
      10. "Ұлттық компанияның күзет ұйымын құруға уәкілетті органмен келісу" мемлекеттік көрсетілетін қызмет регламентін бекіту туралы" Қазақстан Республикасы Ішкі істер министрінің 2015 жылғы 8 мамырдағы № 441 бұйрығына өзгерістер енгізу туралы" Қазақстан Республикасы Ішкі істер министрінің 2017 жылғы 30 мамырдағы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15279 болып тіркелген, Қазақстан Республикасы нормативтік құқықтық актілерінің эталондық бақылау банкінде 2017 жылғы 10 шілдеде жарияланған);</w:t>
      </w:r>
    </w:p>
    <w:bookmarkEnd w:id="89"/>
    <w:bookmarkStart w:name="z112" w:id="90"/>
    <w:p>
      <w:pPr>
        <w:spacing w:after="0"/>
        <w:ind w:left="0"/>
        <w:jc w:val="both"/>
      </w:pPr>
      <w:r>
        <w:rPr>
          <w:rFonts w:ascii="Times New Roman"/>
          <w:b w:val="false"/>
          <w:i w:val="false"/>
          <w:color w:val="000000"/>
          <w:sz w:val="28"/>
        </w:rPr>
        <w:t xml:space="preserve">
      11. "Күзет қызметімен айналысу кұқығына лицензия беру" мемлекеттік көрсетілетін қызмет стандартын бекіту туралы" Қазақстан Республикасы Ішкі істер министрінің 2015 жылғы 16 наурыздағы № 236 бұйрығына өзгерістер енгізу туралы" Қазақстан Республикасы Ішкі істер министрінің 2018 жылғы 4 сәуірдегі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16827 болып тіркелген, Қазақстан Республикасы нормативтік құқықтық актілерінің эталондық бақылау банкінде 2018 жылғы 15 мамырда жарияланған);</w:t>
      </w:r>
    </w:p>
    <w:bookmarkEnd w:id="90"/>
    <w:bookmarkStart w:name="z113" w:id="91"/>
    <w:p>
      <w:pPr>
        <w:spacing w:after="0"/>
        <w:ind w:left="0"/>
        <w:jc w:val="both"/>
      </w:pPr>
      <w:r>
        <w:rPr>
          <w:rFonts w:ascii="Times New Roman"/>
          <w:b w:val="false"/>
          <w:i w:val="false"/>
          <w:color w:val="000000"/>
          <w:sz w:val="28"/>
        </w:rPr>
        <w:t xml:space="preserve">
      12. "Күзет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бұйрығына өзгеріс енгізу туралы" Қазақстан Республикасы Ішкі істер министрінің 2018 жылғы 19 маусымдағы № 454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17164 болып тіркелген, Қазақстан Республикасы нормативтік құқықтық актілерінің эталондық бақылау банкінде 2018 жылғы 16 шілдеде жарияланған);</w:t>
      </w:r>
    </w:p>
    <w:bookmarkEnd w:id="91"/>
    <w:bookmarkStart w:name="z114" w:id="92"/>
    <w:p>
      <w:pPr>
        <w:spacing w:after="0"/>
        <w:ind w:left="0"/>
        <w:jc w:val="both"/>
      </w:pPr>
      <w:r>
        <w:rPr>
          <w:rFonts w:ascii="Times New Roman"/>
          <w:b w:val="false"/>
          <w:i w:val="false"/>
          <w:color w:val="000000"/>
          <w:sz w:val="28"/>
        </w:rPr>
        <w:t xml:space="preserve">
      13. "Күзет қызметімен айналысу кұқығына лицензия беру" мемлекеттік көрсетілетін қызмет стандартын бекіту туралы" Қазақстан Республикасы Ішкі істер министрінің 2015 жылғы 16 наурыздағы № 236 бұйрығына өзгерістер енгізу туралы" Қазақстан Республикасы Ішкі істер министрінің 2018 жылғы 18 қазандағы № 726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17710 болып тіркелген, Қазақстан Республикасы нормативтік құқықтық актілерінің эталондық бақылау банкінде 2018 жылғы 14 қарашада жарияланған);</w:t>
      </w:r>
    </w:p>
    <w:bookmarkEnd w:id="92"/>
    <w:bookmarkStart w:name="z115" w:id="93"/>
    <w:p>
      <w:pPr>
        <w:spacing w:after="0"/>
        <w:ind w:left="0"/>
        <w:jc w:val="both"/>
      </w:pPr>
      <w:r>
        <w:rPr>
          <w:rFonts w:ascii="Times New Roman"/>
          <w:b w:val="false"/>
          <w:i w:val="false"/>
          <w:color w:val="000000"/>
          <w:sz w:val="28"/>
        </w:rPr>
        <w:t xml:space="preserve">
      14. "Күзет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бұйрығына өзгеріс енгізу туралы" Қазақстан Республикасы Ішкі істер министрінің 2018 жылғы 8 желтоқсандағы № 895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17996 болып тіркелген, Қазақстан Республикасы нормативтік құқықтық актілерінің эталондық бақылау банкінде 2019 жылғы 3 қаңтарда жарияланған);</w:t>
      </w:r>
    </w:p>
    <w:bookmarkEnd w:id="93"/>
    <w:bookmarkStart w:name="z116" w:id="94"/>
    <w:p>
      <w:pPr>
        <w:spacing w:after="0"/>
        <w:ind w:left="0"/>
        <w:jc w:val="both"/>
      </w:pPr>
      <w:r>
        <w:rPr>
          <w:rFonts w:ascii="Times New Roman"/>
          <w:b w:val="false"/>
          <w:i w:val="false"/>
          <w:color w:val="000000"/>
          <w:sz w:val="28"/>
        </w:rPr>
        <w:t xml:space="preserve">
      15.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көрсетілетін қызмет стандартын бекіту туралы" Қазақстан Республикасы Ішкі істер министрінің 2015 жылғы 16 наурыздағы № 237 бұйрығына өзгерістер енгізу туралы" Қазақстан Республикасы Ішкі істер министрінің 2019 жылғы 6 наурыздағы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18385 болып тіркелген, Қазақстан Республикасы нормативтік құқықтық актілерінің эталондық бақылау банкінде 2019 жылғы 15 наурызда жарияланған);</w:t>
      </w:r>
    </w:p>
    <w:bookmarkEnd w:id="94"/>
    <w:bookmarkStart w:name="z117" w:id="95"/>
    <w:p>
      <w:pPr>
        <w:spacing w:after="0"/>
        <w:ind w:left="0"/>
        <w:jc w:val="both"/>
      </w:pPr>
      <w:r>
        <w:rPr>
          <w:rFonts w:ascii="Times New Roman"/>
          <w:b w:val="false"/>
          <w:i w:val="false"/>
          <w:color w:val="000000"/>
          <w:sz w:val="28"/>
        </w:rPr>
        <w:t xml:space="preserve">
      16. "Күзет қызметімен айналысу кұқығына лицензия беру" мемлекеттік көрсетілетін қызмет стандартын бекіту туралы" Қазақстан Республикасы Ішкі істер министрінің 2015 жылғы 16 наурыздағы № 236 бұйрығына өзгеріс енгізу туралы" Қазақстан Республикасы Ішкі істер министрінің 2019 жылғы 6 наурыздағы № 185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18386 болып тіркелген, Қазақстан Республикасы нормативтік құқықтық актілерінің эталондық бақылау банкінде 2019 жылғы 18 наурызда жарияланған);</w:t>
      </w:r>
    </w:p>
    <w:bookmarkEnd w:id="95"/>
    <w:bookmarkStart w:name="z118" w:id="96"/>
    <w:p>
      <w:pPr>
        <w:spacing w:after="0"/>
        <w:ind w:left="0"/>
        <w:jc w:val="both"/>
      </w:pPr>
      <w:r>
        <w:rPr>
          <w:rFonts w:ascii="Times New Roman"/>
          <w:b w:val="false"/>
          <w:i w:val="false"/>
          <w:color w:val="000000"/>
          <w:sz w:val="28"/>
        </w:rPr>
        <w:t xml:space="preserve">
      17. "Күзет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бұйрығына өзгерістер енгізу туралы" Қазақстан Республикасы Ішкі істер министрінің 2015 жылғы 8 мамырдағы № 442 бұйрығына өзгеріс енгізу туралы" Қазақстан Республикасы Ішкі істер министрінің 2019 жылғы 19 наурыздағы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18423 болып тіркелген, Қазақстан Республикасы нормативтік құқықтық актілерінің эталондық бақылау банкінде 2019 жылғы 3 сәуірде жарияланған);</w:t>
      </w:r>
    </w:p>
    <w:bookmarkEnd w:id="96"/>
    <w:bookmarkStart w:name="z119" w:id="97"/>
    <w:p>
      <w:pPr>
        <w:spacing w:after="0"/>
        <w:ind w:left="0"/>
        <w:jc w:val="both"/>
      </w:pPr>
      <w:r>
        <w:rPr>
          <w:rFonts w:ascii="Times New Roman"/>
          <w:b w:val="false"/>
          <w:i w:val="false"/>
          <w:color w:val="000000"/>
          <w:sz w:val="28"/>
        </w:rPr>
        <w:t xml:space="preserve">
      18.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көрсетілетін қызмет регламентін бекіту туралы" Қазақстан Республикасы Ішкі істер министрінің 2015 жылғы 8 мамырдағы № 442 бұйрығына өзгеріс енгізу туралы" Қазақстан Республикасы Ішкі істер министрінің 2019 жылғы 11 сәуірдегі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18543 болып тіркелген, Қазақстан Республикасы нормативтік құқықтық актілерінің эталондық бақылау банкінде 2019 жылғы 24 сәуірде жарияланған).</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