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7735" w14:textId="e7b7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Жұмыскердің өз еңбек (қызметтік) міндеттерін не жұмыс берушінің мүддесі үшін өз бастамасы бойынша өзге де әрекеттерді орындауымен байланысты кәсіптік аурулар және (немесе) улану оқиғалары туралы хабарлау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2020 жылғы 28 қазандағы № 416 бұйрығы. Қазақстан Республикасының Әділет министрлігінде 2020 жылғы 30 қазанда № 21542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2020 жылғы 7 шілдедегі Қазақстан Республикасы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Жұмыскердің өз еңбек (қызметтік) міндеттерін не жұмыс берушінің мүддесі үшін өз бастамасы бойынша өзге де әрекеттерді орындауымен байланысты кәсіптік аурулар және (немесе) улану оқиғалары туралы хабарлау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Еңбек, әлеуметтік қорғау және көші-қон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Еңбек және халықты әлеуметтік қорғау бірінші вице-министрі А.Ә. Сарбасовқа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416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Жұмыскердің өз еңбек (қызметтік) міндеттерін не жұмыс берушінің мүддесі үшін өз бастамасы бойынша өзге де әрекеттерді орындауымен байланысты кәсіптік аурулар және (немесе) улану оқиғалары туралы хабарлау нысаны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сообщения о случаях профессиональных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 работодателя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Ұйымның атауы, оның меншік түрі (Наименование организации, ее форма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собственности) ____________________________________________________________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Ұйымның мекенжайы, заңды, нақты (Адрес организации, юридический, фактический)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Науқастың тегі, аты, әкесінің аты (бар болса), ЖСН (Фамилия, имя, отчество (при его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наличии) ИИН больного,- ___________________________________________________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Жынысы (Пол) __________________________________________________________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Жасы (Возраст)__________________________________________________________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күні, айы, жылы,- (дата, месяц, год рождения), толық жасы (полных лет)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Цехтің, бөлімшенің, учаскенің атауы (Наименование цеха, отделения, участка)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Мамандығы, қызметі (Профессия, должность) ________________________________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Жалпы еңбек өтілі (Общий стаж работы) _____________________________________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Зиянды және (немесе) қауіпті еңбек жағдайындағы еңбек өтілі (Стаж работы во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вредных и (или) опасных условиях труда) _____________________________________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Кәсіби аурудың және (немесе) уланудың туындау жағдайларының қысқаша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сипаттамасы не олардың салдарлары, оның ішінде жұмыс аяқталғаннан кейін ұзақ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мерзім өткен соң туындаған салдарлар (Краткое описание обстоятельств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возникновения профессионального заболевания и (или) отравления либо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последствий, в том числе возникших спустя длительный срок после прекращения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работы)__________________________________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Бір мезгілде жарақат алғандар саны (жіті улану кезінде) (Количество одновременно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пострадавших (при острых отравлениях)_______________________________________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Негізгі диагнозы (Основной диагноз) ______________________________________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 диагнозы (Сопутствующий диагноз) ____________________________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Ауруды тудырған зиянды өндірістік фактор (Вредный производственный фактор,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вызвавший заболевание и (или) отравление) __________________________________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Қорытынды диагноз қойылған күн (Дата установления окончательного диагноза)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Диагнозды қойған ұйымның атауы (Наименование организации, установивший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диагноз) _________________________________________________________________ 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Хабар жіберілген күн (Дата отправления сообщения) "____" _________ 20__ ж.(г.)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берушінің қолы (Подпись работодателя) 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Ұйым мөрінің орны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 (при ее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