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f52c" w14:textId="29bf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Бектөбе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Қаратөбе ауылдық округі әкімінің 2020 жылғы 28 шілдедегі № 65 шешімі. Жамбыл облысының Әділет департаментінде 2020 жылғы 4 тамызда № 4692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Жамбыл облысы әкімдігі жанындағы облыстық ономастика комиссиясының 2019 жылдың 27 желтоқсандағы қорытындысы негізінде және тиісті аумақ халқының пікірін ескере отырып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округінің Бектөбе ауылындағы көше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Бұлақ 1 көшесі Қожа Ахмет Яссауи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Көктем 2 көшесі Керей хан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Қаратөбе ауылдық округі әкімінің орынбасары А. Саршаевқа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Джатканбаев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