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0e76" w14:textId="d410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Мүктікөл ауылдық округі әкімінің 2020 жылғы 19 ақпандағы № 2 шешімі. Қостанай облысының Әділет департаментінде 2020 жылғы 2 наурызда № 8992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мекемесінің бас мемлекеттік ветеринариялық – санитариялық инспекторының 2020 жылғы 5 қаңтардағы № 01-20/01 ұсынысы негізінде Жітіқара ауданы Мүктікөл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Жітіқара ауданы Мүктікөл ауылдық округінің Волгоград ауылының аумағында ірі қара малдың бруцеллез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Жітіқара ауданы Тимирязев ауылдық округі әкімінің "Шектеу іс-шараларын белгілеу туралы" 2019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19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8751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"Жітіқара ауданының Мүктікөл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Мүктікөл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