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da22c" w14:textId="18da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Жарма ауданы Қызылағаш ауылдық округінің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2020 жылғы 30 желтоқсандағы № 53/550-VI шешімі. Шығыс Қазақстан облысының Әділет департаментінде 2020 жылғы 31 желтоқсанда № 8242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2020 жылғы 25 желтоқсандағы №53/521-VІ "2021-2023 жылдарға арналған Жарма ауданының бюджеті туралы" (нормативтік құқықтық актілерді мемлекеттік тіркеу Тізілімінде № 8095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7" w:id="1"/>
    <w:p>
      <w:pPr>
        <w:spacing w:after="0"/>
        <w:ind w:left="0"/>
        <w:jc w:val="both"/>
      </w:pPr>
      <w:r>
        <w:rPr>
          <w:rFonts w:ascii="Times New Roman"/>
          <w:b w:val="false"/>
          <w:i w:val="false"/>
          <w:color w:val="000000"/>
          <w:sz w:val="28"/>
        </w:rPr>
        <w:t>
      1. 2021-2023 жылдарға арналған Жарма ауданы Қызылағаш ауылдық округінің бюджеті 1, 2 және 3 қосымшаларға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30670,5 мың теңге, соның ішінде:</w:t>
      </w:r>
    </w:p>
    <w:p>
      <w:pPr>
        <w:spacing w:after="0"/>
        <w:ind w:left="0"/>
        <w:jc w:val="both"/>
      </w:pPr>
      <w:r>
        <w:rPr>
          <w:rFonts w:ascii="Times New Roman"/>
          <w:b w:val="false"/>
          <w:i w:val="false"/>
          <w:color w:val="000000"/>
          <w:sz w:val="28"/>
        </w:rPr>
        <w:t>
      салықтық түсімдер – 1322,1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29348,4 мың теңге;</w:t>
      </w:r>
    </w:p>
    <w:p>
      <w:pPr>
        <w:spacing w:after="0"/>
        <w:ind w:left="0"/>
        <w:jc w:val="both"/>
      </w:pPr>
      <w:r>
        <w:rPr>
          <w:rFonts w:ascii="Times New Roman"/>
          <w:b w:val="false"/>
          <w:i w:val="false"/>
          <w:color w:val="000000"/>
          <w:sz w:val="28"/>
        </w:rPr>
        <w:t>
      2) шығындар – 31220,4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bookmarkStart w:name="z20" w:id="2"/>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2"/>
    <w:bookmarkStart w:name="z21" w:id="3"/>
    <w:p>
      <w:pPr>
        <w:spacing w:after="0"/>
        <w:ind w:left="0"/>
        <w:jc w:val="both"/>
      </w:pPr>
      <w:r>
        <w:rPr>
          <w:rFonts w:ascii="Times New Roman"/>
          <w:b w:val="false"/>
          <w:i w:val="false"/>
          <w:color w:val="000000"/>
          <w:sz w:val="28"/>
        </w:rPr>
        <w:t>
      5) бюджет тапшылығы (профициті) – - 549,9 мың теңге;</w:t>
      </w:r>
    </w:p>
    <w:bookmarkEnd w:id="3"/>
    <w:bookmarkStart w:name="z22" w:id="4"/>
    <w:p>
      <w:pPr>
        <w:spacing w:after="0"/>
        <w:ind w:left="0"/>
        <w:jc w:val="both"/>
      </w:pPr>
      <w:r>
        <w:rPr>
          <w:rFonts w:ascii="Times New Roman"/>
          <w:b w:val="false"/>
          <w:i w:val="false"/>
          <w:color w:val="000000"/>
          <w:sz w:val="28"/>
        </w:rPr>
        <w:t>
      6) бюджет тапшылығын қаржыландыру (профицитін пайдалану) – 549,9 мың теңге, соның ішінде:</w:t>
      </w:r>
    </w:p>
    <w:bookmarkEnd w:id="4"/>
    <w:bookmarkStart w:name="z23" w:id="5"/>
    <w:p>
      <w:pPr>
        <w:spacing w:after="0"/>
        <w:ind w:left="0"/>
        <w:jc w:val="both"/>
      </w:pPr>
      <w:r>
        <w:rPr>
          <w:rFonts w:ascii="Times New Roman"/>
          <w:b w:val="false"/>
          <w:i w:val="false"/>
          <w:color w:val="000000"/>
          <w:sz w:val="28"/>
        </w:rPr>
        <w:t>
      қарыздар түсімі – 0,0 теңге;</w:t>
      </w:r>
    </w:p>
    <w:bookmarkEnd w:id="5"/>
    <w:bookmarkStart w:name="z24" w:id="6"/>
    <w:p>
      <w:pPr>
        <w:spacing w:after="0"/>
        <w:ind w:left="0"/>
        <w:jc w:val="both"/>
      </w:pPr>
      <w:r>
        <w:rPr>
          <w:rFonts w:ascii="Times New Roman"/>
          <w:b w:val="false"/>
          <w:i w:val="false"/>
          <w:color w:val="000000"/>
          <w:sz w:val="28"/>
        </w:rPr>
        <w:t>
      қарыздарды өтеу – 0,0 теңге;</w:t>
      </w:r>
    </w:p>
    <w:bookmarkEnd w:id="6"/>
    <w:p>
      <w:pPr>
        <w:spacing w:after="0"/>
        <w:ind w:left="0"/>
        <w:jc w:val="both"/>
      </w:pPr>
      <w:r>
        <w:rPr>
          <w:rFonts w:ascii="Times New Roman"/>
          <w:b w:val="false"/>
          <w:i w:val="false"/>
          <w:color w:val="000000"/>
          <w:sz w:val="28"/>
        </w:rPr>
        <w:t>
      бюджет қаражатының пайдаланылатын қалдықтары – 549,9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облысы Жарма аудандық мәслихатының 13.12.2021 </w:t>
      </w:r>
      <w:r>
        <w:rPr>
          <w:rFonts w:ascii="Times New Roman"/>
          <w:b w:val="false"/>
          <w:i w:val="false"/>
          <w:color w:val="000000"/>
          <w:sz w:val="28"/>
        </w:rPr>
        <w:t>№ 10/175-VII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2021 жылға Жарма ауданы Қызылағаш ауылдық округінің бюджетіне субвенция көлемi 12474,0 мың теңге сомада қарастырылсын.</w:t>
      </w:r>
    </w:p>
    <w:bookmarkEnd w:id="7"/>
    <w:bookmarkStart w:name="z9" w:id="8"/>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4 қосымшаға</w:t>
      </w:r>
      <w:r>
        <w:rPr>
          <w:rFonts w:ascii="Times New Roman"/>
          <w:b w:val="false"/>
          <w:i w:val="false"/>
          <w:color w:val="000000"/>
          <w:sz w:val="28"/>
        </w:rPr>
        <w:t xml:space="preserve"> сәйкес, 2021 жылдын 1 қаңтарынан Жарма аудандық мәслихаты шешімдерінің күші жойылды деп танылсын.</w:t>
      </w:r>
    </w:p>
    <w:bookmarkEnd w:id="8"/>
    <w:p>
      <w:pPr>
        <w:spacing w:after="0"/>
        <w:ind w:left="0"/>
        <w:jc w:val="both"/>
      </w:pPr>
      <w:r>
        <w:rPr>
          <w:rFonts w:ascii="Times New Roman"/>
          <w:b w:val="false"/>
          <w:i w:val="false"/>
          <w:color w:val="000000"/>
          <w:sz w:val="28"/>
        </w:rPr>
        <w:t>
      4.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53/550-VI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Қызылағаш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Жарма аудандық мәслихатының 13.12.2021 </w:t>
      </w:r>
      <w:r>
        <w:rPr>
          <w:rFonts w:ascii="Times New Roman"/>
          <w:b w:val="false"/>
          <w:i w:val="false"/>
          <w:color w:val="ff0000"/>
          <w:sz w:val="28"/>
        </w:rPr>
        <w:t>№ 10/175-VII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53/550-VI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2022 жылға арналған Жарма ауданы Қызылағаш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53/550-VI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2023 жылға арналған Жарма ауданы Қызылағаш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53/550-VI шешіміне </w:t>
            </w:r>
            <w:r>
              <w:br/>
            </w:r>
            <w:r>
              <w:rPr>
                <w:rFonts w:ascii="Times New Roman"/>
                <w:b w:val="false"/>
                <w:i w:val="false"/>
                <w:color w:val="000000"/>
                <w:sz w:val="20"/>
              </w:rPr>
              <w:t>4 қосымша</w:t>
            </w:r>
          </w:p>
        </w:tc>
      </w:tr>
    </w:tbl>
    <w:bookmarkStart w:name="z14" w:id="9"/>
    <w:p>
      <w:pPr>
        <w:spacing w:after="0"/>
        <w:ind w:left="0"/>
        <w:jc w:val="left"/>
      </w:pPr>
      <w:r>
        <w:rPr>
          <w:rFonts w:ascii="Times New Roman"/>
          <w:b/>
          <w:i w:val="false"/>
          <w:color w:val="000000"/>
        </w:rPr>
        <w:t xml:space="preserve"> Жарма аудандық мәслихатының кейбір күші жойылған шешімдерінің тізбесі</w:t>
      </w:r>
    </w:p>
    <w:bookmarkEnd w:id="9"/>
    <w:bookmarkStart w:name="z15" w:id="10"/>
    <w:p>
      <w:pPr>
        <w:spacing w:after="0"/>
        <w:ind w:left="0"/>
        <w:jc w:val="both"/>
      </w:pPr>
      <w:r>
        <w:rPr>
          <w:rFonts w:ascii="Times New Roman"/>
          <w:b w:val="false"/>
          <w:i w:val="false"/>
          <w:color w:val="000000"/>
          <w:sz w:val="28"/>
        </w:rPr>
        <w:t xml:space="preserve">
      1. Жарма аудандық мәслихатының 2020 жылғы 13 қаңтардағы № 42/361-VІ "2020-2022 жылдарға арналған Жарма ауданы Қызылағаш ауылдық округінің бюджеті туралы" (нормативтік құқықтық актілерді мемлекеттік тіркеу Тізілімінде № 6636 болып тіркелген, Қазақстан Республикасының нормативтік құқықтық актілердің электрондық түрдегі эталондық бақылау банкінде 2020 жылы 4 ақпанда, "Қалба тынысы" газетінде 2020 жылы 23 мамырда жарияланған) </w:t>
      </w:r>
      <w:r>
        <w:rPr>
          <w:rFonts w:ascii="Times New Roman"/>
          <w:b w:val="false"/>
          <w:i w:val="false"/>
          <w:color w:val="000000"/>
          <w:sz w:val="28"/>
        </w:rPr>
        <w:t>шешімі</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xml:space="preserve">
      2. Жарма аудандық мәслихатының 2020 жылғы 29 сәуірде № 45/398-VI "Жарма аудандық мәслихатының 2020 жылғы 13 қаңтардағы № 42/361-VI "2020-2022 жылдарға арналған Жарма ауданы Қызылағаш ауылдық округінің бюджеті туралы" шешіміне өзгерістер енгізу туралы"" (нормативтік құқықтық актілерді мемлекеттік тіркеу Тізілімінде № 7074 болып тіркелген, Қазақстан Республикасының нормативтік құқықтық актілердің электрондық түрдегі эталондық бақылау банкінде 2020 жылы 20 мамырда жарияланған) </w:t>
      </w:r>
      <w:r>
        <w:rPr>
          <w:rFonts w:ascii="Times New Roman"/>
          <w:b w:val="false"/>
          <w:i w:val="false"/>
          <w:color w:val="000000"/>
          <w:sz w:val="28"/>
        </w:rPr>
        <w:t>шешімі</w:t>
      </w:r>
      <w:r>
        <w:rPr>
          <w:rFonts w:ascii="Times New Roman"/>
          <w:b w:val="false"/>
          <w:i w:val="false"/>
          <w:color w:val="000000"/>
          <w:sz w:val="28"/>
        </w:rPr>
        <w:t>;</w:t>
      </w:r>
    </w:p>
    <w:bookmarkEnd w:id="11"/>
    <w:bookmarkStart w:name="z17" w:id="12"/>
    <w:p>
      <w:pPr>
        <w:spacing w:after="0"/>
        <w:ind w:left="0"/>
        <w:jc w:val="both"/>
      </w:pPr>
      <w:r>
        <w:rPr>
          <w:rFonts w:ascii="Times New Roman"/>
          <w:b w:val="false"/>
          <w:i w:val="false"/>
          <w:color w:val="000000"/>
          <w:sz w:val="28"/>
        </w:rPr>
        <w:t xml:space="preserve">
      3. Жарма аудандық мәслихатының 2020 жылғы 24 маусымдағы № 47/427-VI "Жарма аудандық мәслихатының 2020 жылғы 13 қаңтардағы № 42/361-VI "2020-2022 жылдарға арналған Жарма ауданы Қызылағаш ауылдық округінің бюджеті туралы" шешіміне өзгерістер енгізу туралы"" (нормативтік құқықтық актілерді мемлекеттік тіркеу Тізілімінде № 7251 болып тіркелген, Қазақстан Республикасының нормативтік құқықтық актілердің электрондық түрдегі эталондық бақылау банкінде 2020 жылы 7 шілдеде жарияланған) </w:t>
      </w:r>
      <w:r>
        <w:rPr>
          <w:rFonts w:ascii="Times New Roman"/>
          <w:b w:val="false"/>
          <w:i w:val="false"/>
          <w:color w:val="000000"/>
          <w:sz w:val="28"/>
        </w:rPr>
        <w:t>шешімі</w:t>
      </w:r>
      <w:r>
        <w:rPr>
          <w:rFonts w:ascii="Times New Roman"/>
          <w:b w:val="false"/>
          <w:i w:val="false"/>
          <w:color w:val="000000"/>
          <w:sz w:val="28"/>
        </w:rPr>
        <w:t>;</w:t>
      </w:r>
    </w:p>
    <w:bookmarkEnd w:id="12"/>
    <w:bookmarkStart w:name="z18" w:id="13"/>
    <w:p>
      <w:pPr>
        <w:spacing w:after="0"/>
        <w:ind w:left="0"/>
        <w:jc w:val="both"/>
      </w:pPr>
      <w:r>
        <w:rPr>
          <w:rFonts w:ascii="Times New Roman"/>
          <w:b w:val="false"/>
          <w:i w:val="false"/>
          <w:color w:val="000000"/>
          <w:sz w:val="28"/>
        </w:rPr>
        <w:t xml:space="preserve">
      4. Жарма аудандық мәслихатының 2020 жылғы 11 тамыздағы № 48/447-VI "Жарма аудандық мәслихатының 2020 жылғы 13 қаңтардағы № 42/361-VI "2020-2022 жылдарға арналған Жарма ауданы Қызылағаш ауылдық округінің бюджеті туралы" шешіміне өзгерістер енгізу туралы"" (нормативтік құқықтық актілерді мемлекеттік тіркеу Тізілімінде № 7475 болып тіркелген, Қазақстан Республикасының нормативтік құқықтық актілердің электрондық түрдегі эталондық бақылау банкінде 2020 жылы 25 тамызда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13"/>
    <w:bookmarkStart w:name="z19" w:id="14"/>
    <w:p>
      <w:pPr>
        <w:spacing w:after="0"/>
        <w:ind w:left="0"/>
        <w:jc w:val="both"/>
      </w:pPr>
      <w:r>
        <w:rPr>
          <w:rFonts w:ascii="Times New Roman"/>
          <w:b w:val="false"/>
          <w:i w:val="false"/>
          <w:color w:val="000000"/>
          <w:sz w:val="28"/>
        </w:rPr>
        <w:t xml:space="preserve">
      5. Жарма аудандық мәслихатының 2020 жылғы 23 қарашадағы № 52/508-VI "Жарма аудандық мәслихатының 2020 жылғы 13 қаңтардағы № 42/61-VI "2020-2022 жылдарға арналған Жарма ауданы Қызылағаш ауылдық округінің бюджеті туралы" шешіміне өзгерістер енгізу туралы"" (нормативтік құқықтық актілерді мемлекеттік тіркеу Тізілімінде № 7880 болып тіркелген, Қазақстан Республикасының нормативтік құқықтық актілердің электрондық түрдегі эталондық бақылау банкінде 2020 жылы 3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